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4E" w:rsidRPr="00013E4D" w:rsidRDefault="005A7CE0" w:rsidP="00C02A1F">
      <w:pPr>
        <w:jc w:val="center"/>
        <w:rPr>
          <w:rFonts w:ascii="Arial" w:hAnsi="Arial" w:cs="Arial"/>
          <w:b/>
          <w:color w:val="0070C0"/>
          <w:sz w:val="28"/>
          <w:szCs w:val="28"/>
        </w:rPr>
      </w:pPr>
      <w:r w:rsidRPr="00013E4D">
        <w:rPr>
          <w:rFonts w:ascii="Arial" w:hAnsi="Arial" w:cs="Arial"/>
          <w:b/>
          <w:color w:val="0070C0"/>
          <w:sz w:val="28"/>
          <w:szCs w:val="28"/>
        </w:rPr>
        <w:t>UMJETNIČKA AKADEMIJA U SPLITU</w:t>
      </w:r>
    </w:p>
    <w:p w:rsidR="00A056A0" w:rsidRPr="00013E4D" w:rsidRDefault="00A056A0" w:rsidP="00C02A1F">
      <w:pPr>
        <w:jc w:val="center"/>
        <w:rPr>
          <w:rFonts w:ascii="Arial" w:hAnsi="Arial" w:cs="Arial"/>
          <w:b/>
          <w:color w:val="0070C0"/>
          <w:sz w:val="20"/>
          <w:szCs w:val="20"/>
        </w:rPr>
      </w:pPr>
    </w:p>
    <w:p w:rsidR="006C5881" w:rsidRPr="00013E4D" w:rsidRDefault="006C5881">
      <w:pPr>
        <w:rPr>
          <w:rFonts w:ascii="Arial" w:hAnsi="Arial" w:cs="Arial"/>
          <w:sz w:val="20"/>
          <w:szCs w:val="20"/>
        </w:rPr>
      </w:pPr>
    </w:p>
    <w:p w:rsidR="00927BED" w:rsidRPr="00013E4D" w:rsidRDefault="00927BED">
      <w:pPr>
        <w:rPr>
          <w:rFonts w:ascii="Arial" w:hAnsi="Arial" w:cs="Arial"/>
          <w:sz w:val="20"/>
          <w:szCs w:val="20"/>
        </w:rPr>
      </w:pPr>
    </w:p>
    <w:p w:rsidR="00927BED" w:rsidRPr="00013E4D" w:rsidRDefault="00927BED">
      <w:pPr>
        <w:rPr>
          <w:rFonts w:ascii="Arial" w:hAnsi="Arial" w:cs="Arial"/>
          <w:sz w:val="20"/>
          <w:szCs w:val="20"/>
        </w:rPr>
      </w:pPr>
    </w:p>
    <w:p w:rsidR="00927BED" w:rsidRDefault="00927BED">
      <w:pPr>
        <w:rPr>
          <w:rFonts w:ascii="Arial" w:hAnsi="Arial" w:cs="Arial"/>
          <w:sz w:val="20"/>
          <w:szCs w:val="20"/>
        </w:rPr>
      </w:pPr>
    </w:p>
    <w:p w:rsidR="00013E4D" w:rsidRPr="00013E4D" w:rsidRDefault="00013E4D">
      <w:pPr>
        <w:rPr>
          <w:rFonts w:ascii="Arial" w:hAnsi="Arial" w:cs="Arial"/>
          <w:sz w:val="20"/>
          <w:szCs w:val="20"/>
        </w:rPr>
      </w:pPr>
    </w:p>
    <w:p w:rsidR="00927BED" w:rsidRPr="00013E4D" w:rsidRDefault="00927BED">
      <w:pPr>
        <w:rPr>
          <w:rFonts w:ascii="Arial" w:hAnsi="Arial" w:cs="Arial"/>
          <w:sz w:val="20"/>
          <w:szCs w:val="20"/>
        </w:rPr>
      </w:pPr>
    </w:p>
    <w:p w:rsidR="00927BED" w:rsidRPr="00013E4D" w:rsidRDefault="00927BED">
      <w:pPr>
        <w:rPr>
          <w:rFonts w:ascii="Arial" w:hAnsi="Arial" w:cs="Arial"/>
          <w:sz w:val="20"/>
          <w:szCs w:val="20"/>
        </w:rPr>
      </w:pPr>
    </w:p>
    <w:p w:rsidR="00F07058" w:rsidRPr="00013E4D" w:rsidRDefault="00F07058" w:rsidP="00F07058">
      <w:pPr>
        <w:jc w:val="center"/>
        <w:rPr>
          <w:rFonts w:ascii="Arial" w:hAnsi="Arial" w:cs="Arial"/>
          <w:b/>
          <w:color w:val="003399"/>
          <w:sz w:val="36"/>
          <w:szCs w:val="36"/>
        </w:rPr>
      </w:pPr>
      <w:r w:rsidRPr="00013E4D">
        <w:rPr>
          <w:rFonts w:ascii="Arial" w:hAnsi="Arial" w:cs="Arial"/>
          <w:b/>
          <w:color w:val="003399"/>
          <w:sz w:val="36"/>
          <w:szCs w:val="36"/>
        </w:rPr>
        <w:t>ELABORAT O STUDIJSKOM PROGRAMU</w:t>
      </w:r>
    </w:p>
    <w:p w:rsidR="00F07058" w:rsidRPr="00013E4D" w:rsidRDefault="00013E4D" w:rsidP="007C57DD">
      <w:pPr>
        <w:jc w:val="center"/>
        <w:rPr>
          <w:rFonts w:ascii="Arial" w:hAnsi="Arial" w:cs="Arial"/>
          <w:sz w:val="28"/>
          <w:szCs w:val="28"/>
        </w:rPr>
      </w:pPr>
      <w:r w:rsidRPr="00013E4D">
        <w:rPr>
          <w:rFonts w:ascii="Arial" w:hAnsi="Arial" w:cs="Arial"/>
          <w:b/>
          <w:sz w:val="28"/>
          <w:szCs w:val="28"/>
        </w:rPr>
        <w:t xml:space="preserve">Diplomski </w:t>
      </w:r>
      <w:r w:rsidR="003629FB">
        <w:rPr>
          <w:rFonts w:ascii="Arial" w:hAnsi="Arial" w:cs="Arial"/>
          <w:b/>
          <w:sz w:val="28"/>
          <w:szCs w:val="28"/>
        </w:rPr>
        <w:t xml:space="preserve">sveučilišni </w:t>
      </w:r>
      <w:r w:rsidRPr="00013E4D">
        <w:rPr>
          <w:rFonts w:ascii="Arial" w:hAnsi="Arial" w:cs="Arial"/>
          <w:b/>
          <w:sz w:val="28"/>
          <w:szCs w:val="28"/>
        </w:rPr>
        <w:t>studij Film, Medijska umjetnost</w:t>
      </w:r>
      <w:r w:rsidR="007C57DD" w:rsidRPr="00013E4D">
        <w:rPr>
          <w:rFonts w:ascii="Arial" w:hAnsi="Arial" w:cs="Arial"/>
          <w:b/>
          <w:sz w:val="28"/>
          <w:szCs w:val="28"/>
        </w:rPr>
        <w:t xml:space="preserve"> i Animacij</w:t>
      </w:r>
      <w:r w:rsidRPr="00013E4D">
        <w:rPr>
          <w:rFonts w:ascii="Arial" w:hAnsi="Arial" w:cs="Arial"/>
          <w:b/>
          <w:sz w:val="28"/>
          <w:szCs w:val="28"/>
        </w:rPr>
        <w:t>a</w:t>
      </w:r>
    </w:p>
    <w:p w:rsidR="00F07058" w:rsidRPr="00013E4D" w:rsidRDefault="00F07058" w:rsidP="00F07058">
      <w:pPr>
        <w:rPr>
          <w:rFonts w:ascii="Arial" w:hAnsi="Arial" w:cs="Arial"/>
          <w:sz w:val="20"/>
          <w:szCs w:val="20"/>
        </w:rPr>
      </w:pPr>
    </w:p>
    <w:p w:rsidR="00F07058" w:rsidRPr="00013E4D" w:rsidRDefault="00F07058" w:rsidP="00F07058">
      <w:pPr>
        <w:rPr>
          <w:rFonts w:ascii="Arial" w:hAnsi="Arial" w:cs="Arial"/>
          <w:sz w:val="20"/>
          <w:szCs w:val="20"/>
        </w:rPr>
      </w:pPr>
    </w:p>
    <w:p w:rsidR="00F07058" w:rsidRPr="00013E4D" w:rsidRDefault="00F07058" w:rsidP="00F07058">
      <w:pPr>
        <w:rPr>
          <w:rFonts w:ascii="Arial" w:hAnsi="Arial" w:cs="Arial"/>
          <w:sz w:val="20"/>
          <w:szCs w:val="20"/>
        </w:rPr>
      </w:pPr>
    </w:p>
    <w:p w:rsidR="00F07058" w:rsidRPr="00013E4D" w:rsidRDefault="00F07058" w:rsidP="00F07058">
      <w:pPr>
        <w:rPr>
          <w:rFonts w:ascii="Arial" w:hAnsi="Arial" w:cs="Arial"/>
          <w:sz w:val="20"/>
          <w:szCs w:val="20"/>
        </w:rPr>
      </w:pPr>
    </w:p>
    <w:p w:rsidR="00F07058" w:rsidRPr="00013E4D" w:rsidRDefault="00F07058" w:rsidP="00F07058">
      <w:pPr>
        <w:rPr>
          <w:rFonts w:ascii="Arial" w:hAnsi="Arial" w:cs="Arial"/>
          <w:sz w:val="20"/>
          <w:szCs w:val="20"/>
        </w:rPr>
      </w:pPr>
    </w:p>
    <w:p w:rsidR="00F07058" w:rsidRPr="00013E4D" w:rsidRDefault="00F07058" w:rsidP="00F07058">
      <w:pPr>
        <w:rPr>
          <w:rFonts w:ascii="Arial" w:hAnsi="Arial" w:cs="Arial"/>
          <w:sz w:val="20"/>
          <w:szCs w:val="20"/>
        </w:rPr>
      </w:pPr>
    </w:p>
    <w:p w:rsidR="00F07058" w:rsidRPr="00013E4D" w:rsidRDefault="00F07058" w:rsidP="00F07058">
      <w:pPr>
        <w:rPr>
          <w:rFonts w:ascii="Arial" w:hAnsi="Arial" w:cs="Arial"/>
          <w:sz w:val="20"/>
          <w:szCs w:val="20"/>
        </w:rPr>
      </w:pPr>
    </w:p>
    <w:p w:rsidR="00F07058" w:rsidRPr="00013E4D" w:rsidRDefault="00F07058" w:rsidP="00F07058">
      <w:pPr>
        <w:rPr>
          <w:rFonts w:ascii="Arial" w:hAnsi="Arial" w:cs="Arial"/>
          <w:sz w:val="20"/>
          <w:szCs w:val="20"/>
        </w:rPr>
      </w:pPr>
    </w:p>
    <w:p w:rsidR="00F07058" w:rsidRDefault="00F07058" w:rsidP="00F07058">
      <w:pPr>
        <w:rPr>
          <w:rFonts w:ascii="Arial" w:hAnsi="Arial" w:cs="Arial"/>
          <w:sz w:val="20"/>
          <w:szCs w:val="20"/>
        </w:rPr>
      </w:pPr>
    </w:p>
    <w:p w:rsidR="00013E4D" w:rsidRPr="00013E4D" w:rsidRDefault="00013E4D" w:rsidP="00F07058">
      <w:pPr>
        <w:rPr>
          <w:rFonts w:ascii="Arial" w:hAnsi="Arial" w:cs="Arial"/>
          <w:sz w:val="20"/>
          <w:szCs w:val="20"/>
        </w:rPr>
      </w:pPr>
    </w:p>
    <w:p w:rsidR="00F07058" w:rsidRPr="00013E4D" w:rsidRDefault="00F07058" w:rsidP="00F07058">
      <w:pPr>
        <w:rPr>
          <w:rFonts w:ascii="Arial" w:hAnsi="Arial" w:cs="Arial"/>
          <w:sz w:val="20"/>
          <w:szCs w:val="20"/>
        </w:rPr>
      </w:pPr>
    </w:p>
    <w:p w:rsidR="00F07058" w:rsidRPr="00013E4D" w:rsidRDefault="00F07058" w:rsidP="00F07058">
      <w:pPr>
        <w:rPr>
          <w:rFonts w:ascii="Arial" w:hAnsi="Arial" w:cs="Arial"/>
          <w:sz w:val="20"/>
          <w:szCs w:val="20"/>
        </w:rPr>
      </w:pPr>
    </w:p>
    <w:p w:rsidR="00F07058" w:rsidRPr="00013E4D" w:rsidRDefault="00F07058" w:rsidP="00F07058">
      <w:pPr>
        <w:jc w:val="center"/>
        <w:rPr>
          <w:rFonts w:ascii="Arial" w:hAnsi="Arial" w:cs="Arial"/>
          <w:color w:val="003399"/>
          <w:sz w:val="20"/>
          <w:szCs w:val="20"/>
        </w:rPr>
      </w:pPr>
      <w:r w:rsidRPr="00013E4D">
        <w:rPr>
          <w:rFonts w:ascii="Arial" w:hAnsi="Arial" w:cs="Arial"/>
          <w:color w:val="0070C0"/>
          <w:sz w:val="20"/>
          <w:szCs w:val="20"/>
        </w:rPr>
        <w:t xml:space="preserve">SPLIT, </w:t>
      </w:r>
      <w:r w:rsidR="00E4340E" w:rsidRPr="00013E4D">
        <w:rPr>
          <w:rFonts w:ascii="Arial" w:hAnsi="Arial" w:cs="Arial"/>
          <w:color w:val="0070C0"/>
          <w:sz w:val="20"/>
          <w:szCs w:val="20"/>
        </w:rPr>
        <w:t>listopad 2014.</w:t>
      </w:r>
    </w:p>
    <w:p w:rsidR="00F07058" w:rsidRPr="00013E4D" w:rsidRDefault="00F07058" w:rsidP="00F07058">
      <w:pPr>
        <w:jc w:val="center"/>
        <w:rPr>
          <w:rFonts w:ascii="Arial" w:hAnsi="Arial" w:cs="Arial"/>
          <w:color w:val="003399"/>
          <w:sz w:val="20"/>
          <w:szCs w:val="20"/>
        </w:rPr>
      </w:pPr>
    </w:p>
    <w:p w:rsidR="00F07058" w:rsidRDefault="00F07058" w:rsidP="00F07058">
      <w:pPr>
        <w:jc w:val="center"/>
        <w:rPr>
          <w:rFonts w:ascii="Arial" w:hAnsi="Arial" w:cs="Arial"/>
          <w:color w:val="003399"/>
          <w:sz w:val="20"/>
          <w:szCs w:val="20"/>
        </w:rPr>
      </w:pPr>
    </w:p>
    <w:p w:rsidR="00013E4D" w:rsidRPr="00013E4D" w:rsidRDefault="00013E4D" w:rsidP="00F07058">
      <w:pPr>
        <w:jc w:val="center"/>
        <w:rPr>
          <w:rFonts w:ascii="Arial" w:hAnsi="Arial" w:cs="Arial"/>
          <w:color w:val="003399"/>
          <w:sz w:val="20"/>
          <w:szCs w:val="20"/>
        </w:rPr>
      </w:pPr>
    </w:p>
    <w:p w:rsidR="00F07058" w:rsidRPr="00013E4D" w:rsidRDefault="00F07058" w:rsidP="00F07058">
      <w:pPr>
        <w:jc w:val="center"/>
        <w:rPr>
          <w:rFonts w:ascii="Arial" w:hAnsi="Arial" w:cs="Arial"/>
          <w:color w:val="003399"/>
          <w:sz w:val="20"/>
          <w:szCs w:val="20"/>
        </w:rPr>
      </w:pPr>
    </w:p>
    <w:p w:rsidR="00F07058" w:rsidRPr="00013E4D" w:rsidRDefault="00F07058" w:rsidP="00F07058">
      <w:pPr>
        <w:pStyle w:val="NoSpacing"/>
        <w:rPr>
          <w:rFonts w:ascii="Arial" w:hAnsi="Arial" w:cs="Arial"/>
          <w:szCs w:val="32"/>
        </w:rPr>
      </w:pPr>
      <w:r w:rsidRPr="00013E4D">
        <w:rPr>
          <w:rFonts w:ascii="Arial" w:hAnsi="Arial" w:cs="Arial"/>
          <w:szCs w:val="32"/>
        </w:rPr>
        <w:lastRenderedPageBreak/>
        <w:t>OSNOVNE INFORMACIJE O VISOKOM UČILIŠTU</w:t>
      </w:r>
    </w:p>
    <w:p w:rsidR="00F07058" w:rsidRPr="00013E4D" w:rsidRDefault="00F07058" w:rsidP="00F07058">
      <w:pPr>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6394"/>
      </w:tblGrid>
      <w:tr w:rsidR="00F07058" w:rsidRPr="00013E4D" w:rsidTr="00196A75">
        <w:tc>
          <w:tcPr>
            <w:tcW w:w="2792" w:type="dxa"/>
            <w:tcBorders>
              <w:top w:val="single" w:sz="12" w:space="0" w:color="auto"/>
              <w:bottom w:val="single" w:sz="4" w:space="0" w:color="auto"/>
            </w:tcBorders>
            <w:shd w:val="clear" w:color="auto" w:fill="CCECFF"/>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Naziv  visokog učilišta</w:t>
            </w:r>
          </w:p>
        </w:tc>
        <w:tc>
          <w:tcPr>
            <w:tcW w:w="6394" w:type="dxa"/>
            <w:tcBorders>
              <w:top w:val="single" w:sz="12" w:space="0" w:color="auto"/>
            </w:tcBorders>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Umjetnička akademija Sveučilišta u Splitu</w:t>
            </w:r>
          </w:p>
        </w:tc>
      </w:tr>
      <w:tr w:rsidR="00F07058" w:rsidRPr="00013E4D" w:rsidTr="00196A75">
        <w:tc>
          <w:tcPr>
            <w:tcW w:w="2792" w:type="dxa"/>
            <w:tcBorders>
              <w:top w:val="single" w:sz="4" w:space="0" w:color="auto"/>
              <w:bottom w:val="single" w:sz="4" w:space="0" w:color="auto"/>
            </w:tcBorders>
            <w:shd w:val="clear" w:color="auto" w:fill="CCECFF"/>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Adresa</w:t>
            </w:r>
          </w:p>
        </w:tc>
        <w:tc>
          <w:tcPr>
            <w:tcW w:w="6394" w:type="dxa"/>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Zagrebačka 3, HR – 21 000 Split</w:t>
            </w:r>
          </w:p>
        </w:tc>
      </w:tr>
      <w:tr w:rsidR="00F07058" w:rsidRPr="00013E4D" w:rsidTr="00196A75">
        <w:tc>
          <w:tcPr>
            <w:tcW w:w="2792" w:type="dxa"/>
            <w:tcBorders>
              <w:top w:val="single" w:sz="4" w:space="0" w:color="auto"/>
              <w:bottom w:val="single" w:sz="4" w:space="0" w:color="auto"/>
            </w:tcBorders>
            <w:shd w:val="clear" w:color="auto" w:fill="CCECFF"/>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Telefon</w:t>
            </w:r>
          </w:p>
        </w:tc>
        <w:tc>
          <w:tcPr>
            <w:tcW w:w="6394" w:type="dxa"/>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+ 385 21 360 179/ 385 21 360 178</w:t>
            </w:r>
          </w:p>
        </w:tc>
      </w:tr>
      <w:tr w:rsidR="00F07058" w:rsidRPr="00013E4D" w:rsidTr="00196A75">
        <w:tc>
          <w:tcPr>
            <w:tcW w:w="2792" w:type="dxa"/>
            <w:tcBorders>
              <w:top w:val="single" w:sz="4" w:space="0" w:color="auto"/>
              <w:bottom w:val="single" w:sz="4" w:space="0" w:color="auto"/>
            </w:tcBorders>
            <w:shd w:val="clear" w:color="auto" w:fill="CCECFF"/>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Fax</w:t>
            </w:r>
          </w:p>
        </w:tc>
        <w:tc>
          <w:tcPr>
            <w:tcW w:w="6394" w:type="dxa"/>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+ 385 21 344 043</w:t>
            </w:r>
          </w:p>
        </w:tc>
      </w:tr>
      <w:tr w:rsidR="00F07058" w:rsidRPr="00013E4D" w:rsidTr="00196A75">
        <w:tc>
          <w:tcPr>
            <w:tcW w:w="2792" w:type="dxa"/>
            <w:tcBorders>
              <w:top w:val="single" w:sz="4" w:space="0" w:color="auto"/>
              <w:bottom w:val="single" w:sz="4" w:space="0" w:color="auto"/>
            </w:tcBorders>
            <w:shd w:val="clear" w:color="auto" w:fill="CCECFF"/>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E.mail adresa</w:t>
            </w:r>
          </w:p>
        </w:tc>
        <w:tc>
          <w:tcPr>
            <w:tcW w:w="6394" w:type="dxa"/>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office@umas.hr</w:t>
            </w:r>
          </w:p>
        </w:tc>
      </w:tr>
      <w:tr w:rsidR="00F07058" w:rsidRPr="00013E4D" w:rsidTr="00196A75">
        <w:tc>
          <w:tcPr>
            <w:tcW w:w="2792" w:type="dxa"/>
            <w:tcBorders>
              <w:top w:val="single" w:sz="4" w:space="0" w:color="auto"/>
              <w:bottom w:val="single" w:sz="12" w:space="0" w:color="auto"/>
            </w:tcBorders>
            <w:shd w:val="clear" w:color="auto" w:fill="CCECFF"/>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Web stranica</w:t>
            </w:r>
          </w:p>
        </w:tc>
        <w:tc>
          <w:tcPr>
            <w:tcW w:w="6394" w:type="dxa"/>
            <w:tcBorders>
              <w:bottom w:val="single" w:sz="12" w:space="0" w:color="auto"/>
            </w:tcBorders>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www.umas.hr</w:t>
            </w:r>
          </w:p>
        </w:tc>
      </w:tr>
    </w:tbl>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pStyle w:val="NoSpacing"/>
        <w:rPr>
          <w:rFonts w:ascii="Arial" w:hAnsi="Arial" w:cs="Arial"/>
          <w:szCs w:val="32"/>
        </w:rPr>
      </w:pPr>
      <w:r w:rsidRPr="00013E4D">
        <w:rPr>
          <w:rFonts w:ascii="Arial" w:hAnsi="Arial" w:cs="Arial"/>
          <w:szCs w:val="32"/>
        </w:rPr>
        <w:t>OPĆE INFORMACIJE O STUDIJSKOM PROGRAMU</w:t>
      </w:r>
    </w:p>
    <w:p w:rsidR="00F07058" w:rsidRPr="00013E4D" w:rsidRDefault="00F07058" w:rsidP="00F07058">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F07058" w:rsidRPr="00013E4D" w:rsidTr="00196A75">
        <w:tc>
          <w:tcPr>
            <w:tcW w:w="2792" w:type="dxa"/>
            <w:tcBorders>
              <w:top w:val="single" w:sz="12" w:space="0" w:color="auto"/>
              <w:bottom w:val="single" w:sz="4" w:space="0" w:color="auto"/>
            </w:tcBorders>
            <w:shd w:val="clear" w:color="auto" w:fill="CCECFF"/>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Naziv studijskoga programa</w:t>
            </w:r>
          </w:p>
        </w:tc>
        <w:tc>
          <w:tcPr>
            <w:tcW w:w="6394" w:type="dxa"/>
            <w:gridSpan w:val="4"/>
            <w:tcBorders>
              <w:top w:val="single" w:sz="12" w:space="0" w:color="auto"/>
            </w:tcBorders>
            <w:tcMar>
              <w:left w:w="57" w:type="dxa"/>
              <w:right w:w="57" w:type="dxa"/>
            </w:tcMar>
            <w:vAlign w:val="center"/>
          </w:tcPr>
          <w:p w:rsidR="00F07058" w:rsidRPr="00013E4D" w:rsidRDefault="00013E4D" w:rsidP="00196A75">
            <w:pPr>
              <w:rPr>
                <w:rFonts w:ascii="Arial" w:hAnsi="Arial" w:cs="Arial"/>
                <w:sz w:val="20"/>
                <w:szCs w:val="20"/>
              </w:rPr>
            </w:pPr>
            <w:r>
              <w:rPr>
                <w:rFonts w:ascii="Arial" w:hAnsi="Arial" w:cs="Arial"/>
                <w:b/>
                <w:sz w:val="20"/>
                <w:szCs w:val="20"/>
              </w:rPr>
              <w:t>Film, Medijska umjetnost</w:t>
            </w:r>
            <w:r w:rsidR="00C75F74" w:rsidRPr="00013E4D">
              <w:rPr>
                <w:rFonts w:ascii="Arial" w:hAnsi="Arial" w:cs="Arial"/>
                <w:b/>
                <w:sz w:val="20"/>
                <w:szCs w:val="20"/>
              </w:rPr>
              <w:t xml:space="preserve"> i Animacij</w:t>
            </w:r>
            <w:r>
              <w:rPr>
                <w:rFonts w:ascii="Arial" w:hAnsi="Arial" w:cs="Arial"/>
                <w:b/>
                <w:sz w:val="20"/>
                <w:szCs w:val="20"/>
              </w:rPr>
              <w:t>a</w:t>
            </w:r>
          </w:p>
        </w:tc>
      </w:tr>
      <w:tr w:rsidR="00F07058" w:rsidRPr="00013E4D" w:rsidTr="00196A75">
        <w:tc>
          <w:tcPr>
            <w:tcW w:w="2792" w:type="dxa"/>
            <w:tcBorders>
              <w:top w:val="single" w:sz="4" w:space="0" w:color="auto"/>
              <w:bottom w:val="single" w:sz="4" w:space="0" w:color="auto"/>
            </w:tcBorders>
            <w:shd w:val="clear" w:color="auto" w:fill="CCECFF"/>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Nositelj studijskoga programa</w:t>
            </w:r>
          </w:p>
        </w:tc>
        <w:tc>
          <w:tcPr>
            <w:tcW w:w="6394" w:type="dxa"/>
            <w:gridSpan w:val="4"/>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Umjetnička akademija Sveučilišta u Splitu</w:t>
            </w:r>
          </w:p>
        </w:tc>
      </w:tr>
      <w:tr w:rsidR="00F07058" w:rsidRPr="00013E4D" w:rsidTr="00196A75">
        <w:tc>
          <w:tcPr>
            <w:tcW w:w="2792" w:type="dxa"/>
            <w:tcBorders>
              <w:top w:val="single" w:sz="4" w:space="0" w:color="auto"/>
              <w:bottom w:val="single" w:sz="4" w:space="0" w:color="auto"/>
            </w:tcBorders>
            <w:shd w:val="clear" w:color="auto" w:fill="CCECFF"/>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Sunositelj studijskoga programa</w:t>
            </w:r>
          </w:p>
        </w:tc>
        <w:tc>
          <w:tcPr>
            <w:tcW w:w="6394" w:type="dxa"/>
            <w:gridSpan w:val="4"/>
            <w:tcMar>
              <w:left w:w="57" w:type="dxa"/>
              <w:right w:w="57" w:type="dxa"/>
            </w:tcMar>
            <w:vAlign w:val="center"/>
          </w:tcPr>
          <w:p w:rsidR="00F07058" w:rsidRPr="00013E4D" w:rsidRDefault="009C2C47" w:rsidP="00196A75">
            <w:pPr>
              <w:spacing w:before="120" w:after="240" w:line="240" w:lineRule="auto"/>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F0705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F07058" w:rsidRPr="00013E4D">
              <w:rPr>
                <w:rFonts w:ascii="Arial" w:hAnsi="Arial" w:cs="Arial"/>
                <w:noProof/>
                <w:sz w:val="20"/>
                <w:szCs w:val="20"/>
              </w:rPr>
              <w:t> </w:t>
            </w:r>
            <w:r w:rsidR="00F07058" w:rsidRPr="00013E4D">
              <w:rPr>
                <w:rFonts w:ascii="Arial" w:hAnsi="Arial" w:cs="Arial"/>
                <w:noProof/>
                <w:sz w:val="20"/>
                <w:szCs w:val="20"/>
              </w:rPr>
              <w:t> </w:t>
            </w:r>
            <w:r w:rsidR="00F07058" w:rsidRPr="00013E4D">
              <w:rPr>
                <w:rFonts w:ascii="Arial" w:hAnsi="Arial" w:cs="Arial"/>
                <w:noProof/>
                <w:sz w:val="20"/>
                <w:szCs w:val="20"/>
              </w:rPr>
              <w:t> </w:t>
            </w:r>
            <w:r w:rsidR="00F07058" w:rsidRPr="00013E4D">
              <w:rPr>
                <w:rFonts w:ascii="Arial" w:hAnsi="Arial" w:cs="Arial"/>
                <w:noProof/>
                <w:sz w:val="20"/>
                <w:szCs w:val="20"/>
              </w:rPr>
              <w:t> </w:t>
            </w:r>
            <w:r w:rsidR="00F07058" w:rsidRPr="00013E4D">
              <w:rPr>
                <w:rFonts w:ascii="Arial" w:hAnsi="Arial" w:cs="Arial"/>
                <w:noProof/>
                <w:sz w:val="20"/>
                <w:szCs w:val="20"/>
              </w:rPr>
              <w:t> </w:t>
            </w:r>
            <w:r w:rsidRPr="00013E4D">
              <w:rPr>
                <w:rFonts w:ascii="Arial" w:hAnsi="Arial" w:cs="Arial"/>
                <w:sz w:val="20"/>
                <w:szCs w:val="20"/>
              </w:rPr>
              <w:fldChar w:fldCharType="end"/>
            </w:r>
          </w:p>
        </w:tc>
      </w:tr>
      <w:tr w:rsidR="00F07058" w:rsidRPr="00013E4D" w:rsidTr="00196A75">
        <w:tc>
          <w:tcPr>
            <w:tcW w:w="2792" w:type="dxa"/>
            <w:tcBorders>
              <w:top w:val="single" w:sz="4" w:space="0" w:color="auto"/>
              <w:bottom w:val="single" w:sz="4" w:space="0" w:color="auto"/>
            </w:tcBorders>
            <w:shd w:val="clear" w:color="auto" w:fill="CCECFF"/>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Vrsta studijskoga programa</w:t>
            </w:r>
          </w:p>
        </w:tc>
        <w:tc>
          <w:tcPr>
            <w:tcW w:w="2935" w:type="dxa"/>
            <w:gridSpan w:val="2"/>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 xml:space="preserve">Stručni studijski program </w:t>
            </w:r>
            <w:sdt>
              <w:sdtPr>
                <w:rPr>
                  <w:rFonts w:ascii="Arial" w:hAnsi="Arial" w:cs="Arial"/>
                  <w:sz w:val="20"/>
                  <w:szCs w:val="20"/>
                </w:rPr>
                <w:id w:val="-1552533867"/>
              </w:sdtPr>
              <w:sdtContent>
                <w:r w:rsidRPr="00013E4D">
                  <w:rPr>
                    <w:rFonts w:ascii="Arial" w:eastAsia="MS Gothic" w:hAnsi="MS Gothic" w:cs="Arial"/>
                    <w:sz w:val="20"/>
                    <w:szCs w:val="20"/>
                  </w:rPr>
                  <w:t>☐</w:t>
                </w:r>
              </w:sdtContent>
            </w:sdt>
          </w:p>
        </w:tc>
        <w:tc>
          <w:tcPr>
            <w:tcW w:w="3459" w:type="dxa"/>
            <w:gridSpan w:val="2"/>
            <w:tcMar>
              <w:left w:w="57" w:type="dxa"/>
              <w:right w:w="57" w:type="dxa"/>
            </w:tcMar>
            <w:vAlign w:val="center"/>
          </w:tcPr>
          <w:p w:rsidR="00F07058" w:rsidRPr="00DD18C2" w:rsidRDefault="00F07058" w:rsidP="004B7B21">
            <w:pPr>
              <w:spacing w:before="120" w:after="240" w:line="240" w:lineRule="auto"/>
              <w:rPr>
                <w:rFonts w:ascii="Arial" w:hAnsi="Arial" w:cs="Arial"/>
                <w:b/>
                <w:sz w:val="20"/>
                <w:szCs w:val="20"/>
              </w:rPr>
            </w:pPr>
            <w:r w:rsidRPr="00DD18C2">
              <w:rPr>
                <w:rFonts w:ascii="Arial" w:hAnsi="Arial" w:cs="Arial"/>
                <w:b/>
                <w:sz w:val="20"/>
                <w:szCs w:val="20"/>
              </w:rPr>
              <w:t>Sveučilišni studijski program</w:t>
            </w:r>
            <w:sdt>
              <w:sdtPr>
                <w:rPr>
                  <w:rFonts w:ascii="Arial" w:hAnsi="Arial" w:cs="Arial"/>
                  <w:b/>
                  <w:sz w:val="20"/>
                  <w:szCs w:val="20"/>
                </w:rPr>
                <w:id w:val="1169450160"/>
              </w:sdtPr>
              <w:sdtContent>
                <w:r w:rsidRPr="00DD18C2">
                  <w:rPr>
                    <w:rFonts w:ascii="Arial" w:hAnsi="Arial" w:cs="Arial"/>
                    <w:b/>
                    <w:sz w:val="20"/>
                    <w:szCs w:val="20"/>
                  </w:rPr>
                  <w:t xml:space="preserve"> </w:t>
                </w:r>
                <w:r w:rsidR="004B7B21" w:rsidRPr="00DD18C2">
                  <w:rPr>
                    <w:rFonts w:ascii="Arial" w:eastAsia="MS Gothic" w:hAnsi="Arial" w:cs="Arial"/>
                    <w:b/>
                    <w:sz w:val="20"/>
                    <w:szCs w:val="20"/>
                  </w:rPr>
                  <w:t>X</w:t>
                </w:r>
              </w:sdtContent>
            </w:sdt>
          </w:p>
        </w:tc>
      </w:tr>
      <w:tr w:rsidR="00F07058" w:rsidRPr="00013E4D" w:rsidTr="00196A75">
        <w:tc>
          <w:tcPr>
            <w:tcW w:w="2792" w:type="dxa"/>
            <w:vMerge w:val="restart"/>
            <w:tcBorders>
              <w:top w:val="single" w:sz="4" w:space="0" w:color="auto"/>
            </w:tcBorders>
            <w:shd w:val="clear" w:color="auto" w:fill="CCECFF"/>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 xml:space="preserve">Razina studijskoga programa </w:t>
            </w:r>
          </w:p>
        </w:tc>
        <w:tc>
          <w:tcPr>
            <w:tcW w:w="1791" w:type="dxa"/>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 xml:space="preserve">Preddiplomski </w:t>
            </w:r>
            <w:sdt>
              <w:sdtPr>
                <w:rPr>
                  <w:rFonts w:ascii="Arial" w:hAnsi="Arial" w:cs="Arial"/>
                  <w:sz w:val="20"/>
                  <w:szCs w:val="20"/>
                </w:rPr>
                <w:id w:val="-70744029"/>
              </w:sdtPr>
              <w:sdtContent>
                <w:r w:rsidRPr="00013E4D">
                  <w:rPr>
                    <w:rFonts w:ascii="Arial" w:eastAsia="MS Gothic" w:hAnsi="MS Gothic" w:cs="Arial"/>
                    <w:sz w:val="20"/>
                    <w:szCs w:val="20"/>
                  </w:rPr>
                  <w:t>☐</w:t>
                </w:r>
              </w:sdtContent>
            </w:sdt>
          </w:p>
        </w:tc>
        <w:tc>
          <w:tcPr>
            <w:tcW w:w="2504" w:type="dxa"/>
            <w:gridSpan w:val="2"/>
            <w:tcMar>
              <w:left w:w="57" w:type="dxa"/>
              <w:right w:w="57" w:type="dxa"/>
            </w:tcMar>
            <w:vAlign w:val="center"/>
          </w:tcPr>
          <w:p w:rsidR="00F07058" w:rsidRPr="00DD18C2" w:rsidRDefault="00F07058" w:rsidP="00196A75">
            <w:pPr>
              <w:spacing w:before="120" w:after="240" w:line="240" w:lineRule="auto"/>
              <w:rPr>
                <w:rFonts w:ascii="Arial" w:hAnsi="Arial" w:cs="Arial"/>
                <w:b/>
                <w:sz w:val="20"/>
                <w:szCs w:val="20"/>
              </w:rPr>
            </w:pPr>
            <w:r w:rsidRPr="00DD18C2">
              <w:rPr>
                <w:rFonts w:ascii="Arial" w:hAnsi="Arial" w:cs="Arial"/>
                <w:b/>
                <w:sz w:val="20"/>
                <w:szCs w:val="20"/>
              </w:rPr>
              <w:t xml:space="preserve">Diplomski </w:t>
            </w:r>
            <w:sdt>
              <w:sdtPr>
                <w:rPr>
                  <w:rFonts w:ascii="Arial" w:hAnsi="Arial" w:cs="Arial"/>
                  <w:b/>
                  <w:sz w:val="20"/>
                  <w:szCs w:val="20"/>
                </w:rPr>
                <w:id w:val="-44376931"/>
              </w:sdtPr>
              <w:sdtContent>
                <w:r w:rsidRPr="00DD18C2">
                  <w:rPr>
                    <w:rFonts w:ascii="Arial" w:eastAsia="MS Gothic" w:hAnsi="Arial" w:cs="Arial"/>
                    <w:b/>
                    <w:sz w:val="20"/>
                    <w:szCs w:val="20"/>
                  </w:rPr>
                  <w:t>x</w:t>
                </w:r>
              </w:sdtContent>
            </w:sdt>
          </w:p>
        </w:tc>
        <w:tc>
          <w:tcPr>
            <w:tcW w:w="2099" w:type="dxa"/>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 xml:space="preserve">Integrirani </w:t>
            </w:r>
            <w:sdt>
              <w:sdtPr>
                <w:rPr>
                  <w:rFonts w:ascii="Arial" w:hAnsi="Arial" w:cs="Arial"/>
                  <w:sz w:val="20"/>
                  <w:szCs w:val="20"/>
                </w:rPr>
                <w:id w:val="-495569184"/>
              </w:sdtPr>
              <w:sdtContent>
                <w:r w:rsidRPr="00013E4D">
                  <w:rPr>
                    <w:rFonts w:ascii="Arial" w:eastAsia="MS Gothic" w:hAnsi="MS Gothic" w:cs="Arial"/>
                    <w:sz w:val="20"/>
                    <w:szCs w:val="20"/>
                  </w:rPr>
                  <w:t>☐</w:t>
                </w:r>
              </w:sdtContent>
            </w:sdt>
          </w:p>
        </w:tc>
      </w:tr>
      <w:tr w:rsidR="00F07058" w:rsidRPr="00013E4D" w:rsidTr="00196A75">
        <w:tc>
          <w:tcPr>
            <w:tcW w:w="2792" w:type="dxa"/>
            <w:vMerge/>
            <w:tcBorders>
              <w:bottom w:val="single" w:sz="4" w:space="0" w:color="auto"/>
            </w:tcBorders>
            <w:shd w:val="clear" w:color="auto" w:fill="CCECFF"/>
            <w:tcMar>
              <w:left w:w="57" w:type="dxa"/>
              <w:right w:w="57" w:type="dxa"/>
            </w:tcMar>
            <w:vAlign w:val="center"/>
          </w:tcPr>
          <w:p w:rsidR="00F07058" w:rsidRPr="00013E4D" w:rsidRDefault="00F07058" w:rsidP="00196A75">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Poslijediplomski sveučilišni</w:t>
            </w:r>
            <w:sdt>
              <w:sdtPr>
                <w:rPr>
                  <w:rFonts w:ascii="Arial" w:hAnsi="Arial" w:cs="Arial"/>
                  <w:sz w:val="20"/>
                  <w:szCs w:val="20"/>
                </w:rPr>
                <w:id w:val="-2122833225"/>
              </w:sdtPr>
              <w:sdtContent>
                <w:r w:rsidRPr="00013E4D">
                  <w:rPr>
                    <w:rFonts w:ascii="Arial" w:eastAsia="MS Gothic" w:hAnsi="MS Gothic" w:cs="Arial"/>
                    <w:sz w:val="20"/>
                    <w:szCs w:val="20"/>
                  </w:rPr>
                  <w:t>☐</w:t>
                </w:r>
              </w:sdtContent>
            </w:sdt>
          </w:p>
        </w:tc>
        <w:tc>
          <w:tcPr>
            <w:tcW w:w="2504" w:type="dxa"/>
            <w:gridSpan w:val="2"/>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Poslijediplomski specijalistički</w:t>
            </w:r>
            <w:sdt>
              <w:sdtPr>
                <w:rPr>
                  <w:rFonts w:ascii="Arial" w:hAnsi="Arial" w:cs="Arial"/>
                  <w:sz w:val="20"/>
                  <w:szCs w:val="20"/>
                </w:rPr>
                <w:id w:val="484903772"/>
              </w:sdtPr>
              <w:sdtContent>
                <w:r w:rsidRPr="00013E4D">
                  <w:rPr>
                    <w:rFonts w:ascii="Arial" w:eastAsia="MS Gothic" w:hAnsi="MS Gothic" w:cs="Arial"/>
                    <w:sz w:val="20"/>
                    <w:szCs w:val="20"/>
                  </w:rPr>
                  <w:t>☐</w:t>
                </w:r>
              </w:sdtContent>
            </w:sdt>
          </w:p>
        </w:tc>
        <w:tc>
          <w:tcPr>
            <w:tcW w:w="2099" w:type="dxa"/>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 xml:space="preserve">Diplomski specijalistički </w:t>
            </w:r>
            <w:sdt>
              <w:sdtPr>
                <w:rPr>
                  <w:rFonts w:ascii="Arial" w:hAnsi="Arial" w:cs="Arial"/>
                  <w:sz w:val="20"/>
                  <w:szCs w:val="20"/>
                </w:rPr>
                <w:id w:val="187804972"/>
              </w:sdtPr>
              <w:sdtContent>
                <w:r w:rsidRPr="00013E4D">
                  <w:rPr>
                    <w:rFonts w:ascii="Arial" w:eastAsia="MS Gothic" w:hAnsi="MS Gothic" w:cs="Arial"/>
                    <w:sz w:val="20"/>
                    <w:szCs w:val="20"/>
                  </w:rPr>
                  <w:t>☐</w:t>
                </w:r>
              </w:sdtContent>
            </w:sdt>
          </w:p>
        </w:tc>
      </w:tr>
      <w:tr w:rsidR="00F07058" w:rsidRPr="00013E4D" w:rsidTr="00196A75">
        <w:tc>
          <w:tcPr>
            <w:tcW w:w="2792" w:type="dxa"/>
            <w:tcBorders>
              <w:top w:val="single" w:sz="4" w:space="0" w:color="auto"/>
              <w:bottom w:val="single" w:sz="12" w:space="0" w:color="auto"/>
            </w:tcBorders>
            <w:shd w:val="clear" w:color="auto" w:fill="CCECFF"/>
            <w:tcMar>
              <w:left w:w="57" w:type="dxa"/>
              <w:right w:w="57" w:type="dxa"/>
            </w:tcMar>
            <w:vAlign w:val="center"/>
          </w:tcPr>
          <w:p w:rsidR="00F07058" w:rsidRPr="00013E4D" w:rsidRDefault="00F07058" w:rsidP="00196A75">
            <w:pPr>
              <w:spacing w:before="120" w:after="240" w:line="240" w:lineRule="auto"/>
              <w:rPr>
                <w:rFonts w:ascii="Arial" w:hAnsi="Arial" w:cs="Arial"/>
                <w:sz w:val="20"/>
                <w:szCs w:val="20"/>
              </w:rPr>
            </w:pPr>
            <w:r w:rsidRPr="00013E4D">
              <w:rPr>
                <w:rFonts w:ascii="Arial" w:hAnsi="Arial" w:cs="Arial"/>
                <w:sz w:val="20"/>
                <w:szCs w:val="20"/>
              </w:rPr>
              <w:t>Akademski/stručni naziv koji se stječe po završetkustudija</w:t>
            </w:r>
          </w:p>
        </w:tc>
        <w:tc>
          <w:tcPr>
            <w:tcW w:w="6394" w:type="dxa"/>
            <w:gridSpan w:val="4"/>
            <w:tcMar>
              <w:left w:w="57" w:type="dxa"/>
              <w:right w:w="57" w:type="dxa"/>
            </w:tcMar>
            <w:vAlign w:val="center"/>
          </w:tcPr>
          <w:p w:rsidR="00F07058" w:rsidRPr="003E257F" w:rsidRDefault="00F07058" w:rsidP="00196A75">
            <w:pPr>
              <w:spacing w:before="120" w:after="240" w:line="240" w:lineRule="auto"/>
              <w:rPr>
                <w:rFonts w:ascii="Arial" w:hAnsi="Arial" w:cs="Arial"/>
                <w:b/>
                <w:sz w:val="20"/>
                <w:szCs w:val="20"/>
              </w:rPr>
            </w:pPr>
            <w:r w:rsidRPr="00DD18C2">
              <w:rPr>
                <w:rFonts w:ascii="Arial" w:hAnsi="Arial" w:cs="Arial"/>
                <w:b/>
                <w:sz w:val="20"/>
                <w:szCs w:val="20"/>
              </w:rPr>
              <w:t>Magistar filmske umjetnosti / Magistar medijskih umjetnosti / Magistar animiranog filma.</w:t>
            </w:r>
          </w:p>
        </w:tc>
      </w:tr>
    </w:tbl>
    <w:p w:rsidR="00F07058" w:rsidRPr="00013E4D" w:rsidRDefault="00F07058" w:rsidP="00F07058">
      <w:pPr>
        <w:rPr>
          <w:rFonts w:ascii="Arial" w:hAnsi="Arial" w:cs="Arial"/>
          <w:sz w:val="20"/>
          <w:szCs w:val="20"/>
        </w:rPr>
      </w:pPr>
    </w:p>
    <w:p w:rsidR="00F07058" w:rsidRPr="00013E4D" w:rsidRDefault="00F07058" w:rsidP="00F07058">
      <w:pPr>
        <w:rPr>
          <w:rFonts w:ascii="Arial" w:hAnsi="Arial" w:cs="Arial"/>
          <w:sz w:val="20"/>
          <w:szCs w:val="20"/>
        </w:rPr>
      </w:pPr>
    </w:p>
    <w:p w:rsidR="00F07058" w:rsidRPr="00013E4D" w:rsidRDefault="00F07058" w:rsidP="00F07058">
      <w:pPr>
        <w:rPr>
          <w:rFonts w:ascii="Arial" w:hAnsi="Arial" w:cs="Arial"/>
          <w:sz w:val="20"/>
          <w:szCs w:val="20"/>
        </w:rPr>
      </w:pPr>
    </w:p>
    <w:p w:rsidR="00F07058" w:rsidRPr="00013E4D" w:rsidRDefault="00F07058" w:rsidP="00F07058">
      <w:pPr>
        <w:pStyle w:val="NoSpacing"/>
        <w:numPr>
          <w:ilvl w:val="0"/>
          <w:numId w:val="4"/>
        </w:numPr>
        <w:spacing w:after="480"/>
        <w:ind w:left="567" w:hanging="567"/>
        <w:rPr>
          <w:rFonts w:ascii="Arial" w:hAnsi="Arial" w:cs="Arial"/>
          <w:szCs w:val="32"/>
        </w:rPr>
      </w:pPr>
      <w:r w:rsidRPr="00013E4D">
        <w:rPr>
          <w:rFonts w:ascii="Arial" w:hAnsi="Arial" w:cs="Arial"/>
          <w:szCs w:val="32"/>
        </w:rPr>
        <w:lastRenderedPageBreak/>
        <w:t>UVOD</w:t>
      </w:r>
    </w:p>
    <w:p w:rsidR="00F07058" w:rsidRPr="00013E4D" w:rsidRDefault="00F07058" w:rsidP="00F07058">
      <w:pPr>
        <w:pStyle w:val="Subtitle"/>
        <w:rPr>
          <w:sz w:val="20"/>
          <w:szCs w:val="20"/>
        </w:rPr>
      </w:pPr>
      <w:r w:rsidRPr="00013E4D">
        <w:rPr>
          <w:sz w:val="20"/>
          <w:szCs w:val="20"/>
        </w:rPr>
        <w:t>Procjena opravdanosti izvođenja studija</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 xml:space="preserve">Nastava preddiplomskog studija "Film i video" pri Umjetničkoj akademiji sveučilišta u Splitu uspješno se izvodi </w:t>
      </w:r>
      <w:r w:rsidR="0003640D" w:rsidRPr="00013E4D">
        <w:rPr>
          <w:rFonts w:ascii="Arial" w:hAnsi="Arial" w:cs="Arial"/>
          <w:color w:val="000000" w:themeColor="text1"/>
          <w:sz w:val="20"/>
          <w:szCs w:val="20"/>
        </w:rPr>
        <w:t xml:space="preserve">od </w:t>
      </w:r>
      <w:r w:rsidRPr="00013E4D">
        <w:rPr>
          <w:rFonts w:ascii="Arial" w:hAnsi="Arial" w:cs="Arial"/>
          <w:color w:val="000000" w:themeColor="text1"/>
          <w:sz w:val="20"/>
          <w:szCs w:val="20"/>
        </w:rPr>
        <w:t>2005</w:t>
      </w:r>
      <w:r w:rsidR="0003640D" w:rsidRPr="00013E4D">
        <w:rPr>
          <w:rFonts w:ascii="Arial" w:hAnsi="Arial" w:cs="Arial"/>
          <w:color w:val="000000" w:themeColor="text1"/>
          <w:sz w:val="20"/>
          <w:szCs w:val="20"/>
        </w:rPr>
        <w:t>.</w:t>
      </w:r>
      <w:r w:rsidRPr="00013E4D">
        <w:rPr>
          <w:rFonts w:ascii="Arial" w:hAnsi="Arial" w:cs="Arial"/>
          <w:color w:val="000000" w:themeColor="text1"/>
          <w:sz w:val="20"/>
          <w:szCs w:val="20"/>
        </w:rPr>
        <w:t xml:space="preserve"> godine. Slijedom razvoja studijskog programa pokazala se potreba za osnivanjem diplomskog studija </w:t>
      </w:r>
      <w:r w:rsidRPr="00013E4D">
        <w:rPr>
          <w:rFonts w:ascii="Arial" w:hAnsi="Arial" w:cs="Arial"/>
          <w:b/>
          <w:color w:val="000000" w:themeColor="text1"/>
          <w:sz w:val="20"/>
          <w:szCs w:val="20"/>
        </w:rPr>
        <w:t xml:space="preserve">"Film, Medijska umjetnost i Animacija". </w:t>
      </w:r>
      <w:r w:rsidRPr="00013E4D">
        <w:rPr>
          <w:rFonts w:ascii="Arial" w:hAnsi="Arial" w:cs="Arial"/>
          <w:color w:val="000000" w:themeColor="text1"/>
          <w:sz w:val="20"/>
          <w:szCs w:val="20"/>
        </w:rPr>
        <w:t>Za otvaranje ovog diplomskog studija stvoreni su svi potrebni uvjeti</w:t>
      </w:r>
      <w:r w:rsidR="0003640D" w:rsidRPr="00013E4D">
        <w:rPr>
          <w:rFonts w:ascii="Arial" w:hAnsi="Arial" w:cs="Arial"/>
          <w:color w:val="000000" w:themeColor="text1"/>
          <w:sz w:val="20"/>
          <w:szCs w:val="20"/>
        </w:rPr>
        <w:t xml:space="preserve">, i studij je počeo djelovati </w:t>
      </w:r>
      <w:r w:rsidR="0032512E" w:rsidRPr="00013E4D">
        <w:rPr>
          <w:rFonts w:ascii="Arial" w:hAnsi="Arial" w:cs="Arial"/>
          <w:color w:val="000000" w:themeColor="text1"/>
          <w:sz w:val="20"/>
          <w:szCs w:val="20"/>
        </w:rPr>
        <w:t>od 2011</w:t>
      </w:r>
      <w:r w:rsidRPr="00013E4D">
        <w:rPr>
          <w:rFonts w:ascii="Arial" w:hAnsi="Arial" w:cs="Arial"/>
          <w:color w:val="000000" w:themeColor="text1"/>
          <w:sz w:val="20"/>
          <w:szCs w:val="20"/>
        </w:rPr>
        <w:t>.</w:t>
      </w:r>
      <w:r w:rsidR="00A153FB" w:rsidRPr="00013E4D">
        <w:rPr>
          <w:rFonts w:ascii="Arial" w:hAnsi="Arial" w:cs="Arial"/>
          <w:color w:val="000000" w:themeColor="text1"/>
          <w:sz w:val="20"/>
          <w:szCs w:val="20"/>
        </w:rPr>
        <w:t xml:space="preserve"> Zbog strukture nastave, razredbeni ispit organizira se svake druge godine.</w:t>
      </w:r>
    </w:p>
    <w:p w:rsidR="00F07058" w:rsidRPr="00013E4D" w:rsidRDefault="00A153FB"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Nekoliko generacija studenata</w:t>
      </w:r>
      <w:r w:rsidR="00F07058" w:rsidRPr="00013E4D">
        <w:rPr>
          <w:rFonts w:ascii="Arial" w:hAnsi="Arial" w:cs="Arial"/>
          <w:color w:val="000000" w:themeColor="text1"/>
          <w:sz w:val="20"/>
          <w:szCs w:val="20"/>
        </w:rPr>
        <w:t xml:space="preserve"> preddiplomskog studija "Film i video" zaokružili su svoje prvostupanjsko obrazovanje, položili završne ispite i stekli uvjete za nastavak studija na diplomskom studiju "Film, Medijska umjet</w:t>
      </w:r>
      <w:r w:rsidR="0032512E" w:rsidRPr="00013E4D">
        <w:rPr>
          <w:rFonts w:ascii="Arial" w:hAnsi="Arial" w:cs="Arial"/>
          <w:color w:val="000000" w:themeColor="text1"/>
          <w:sz w:val="20"/>
          <w:szCs w:val="20"/>
        </w:rPr>
        <w:t>nost i Animacija". Važan razlog</w:t>
      </w:r>
      <w:r w:rsidR="00F07058" w:rsidRPr="00013E4D">
        <w:rPr>
          <w:rFonts w:ascii="Arial" w:hAnsi="Arial" w:cs="Arial"/>
          <w:color w:val="000000" w:themeColor="text1"/>
          <w:sz w:val="20"/>
          <w:szCs w:val="20"/>
        </w:rPr>
        <w:t xml:space="preserve"> za pokretanje ovog studijskog programa je otvaranje mogućnosti za nastavkom studija i usavršavanja. Interes za ovaj diplomski studij postoji i kod velikog broja studenata drugih umjetničkih područja, humanističkih i društvenih znanosti sveučilišta u Splitu, Zadru, Rijeci i Zagrebu.</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Na Akademiji dramskih umjetnosti sveučilišta u Zagrebu studira se spektar dvogodišnjih diplomskih studija filmske režije, montaže, kamere, fotografije i produkcije, a na Akademiji likovnih umjetnosti sveučilišta u Zagrebu osnovan je diplomski studij animacije i novih medija. Diplomski studij "Film, Medijska umjetnost i Animacija" pri Umjetničkoj akademiji sveučilišta u Splitu prvi je studijski program s ovog područja van zagrebačkog sveučilišta. Uz to je specifičan jer se u sadržajnom smislu nalazi između gore navedenih programa akademija sveučilišta u Zagrebu. Diplomski studij "Film, Medijska umjetnost i Animacija" povezuje medijsko likovno umjetničko izražavanje s autorstvo</w:t>
      </w:r>
      <w:r w:rsidR="0032512E" w:rsidRPr="00013E4D">
        <w:rPr>
          <w:rFonts w:ascii="Arial" w:hAnsi="Arial" w:cs="Arial"/>
          <w:color w:val="000000" w:themeColor="text1"/>
          <w:sz w:val="20"/>
          <w:szCs w:val="20"/>
        </w:rPr>
        <w:t>m na području filma i elektroni</w:t>
      </w:r>
      <w:r w:rsidRPr="00013E4D">
        <w:rPr>
          <w:rFonts w:ascii="Arial" w:hAnsi="Arial" w:cs="Arial"/>
          <w:color w:val="000000" w:themeColor="text1"/>
          <w:sz w:val="20"/>
          <w:szCs w:val="20"/>
        </w:rPr>
        <w:t>čnih umjetnosti.</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Nakon petnaest godina postojanja Umjetničke akademije sveučilišta u Splitu i odsjeka za "Dizajn vizualnih komunikacija", te nakon šest godina dodiplomskog studija "Film i video" raspolažemo sa solidnom tehničkom opremom za izvođenje diplomskog studija "Film, Medijska umjetnost i Animacija". Prostorni kapaciteti odsjeka su utrostručeni i zadovoljavaju potrebe diplomskog studija. Neće nam trebati ni bit</w:t>
      </w:r>
      <w:r w:rsidR="0032512E" w:rsidRPr="00013E4D">
        <w:rPr>
          <w:rFonts w:ascii="Arial" w:hAnsi="Arial" w:cs="Arial"/>
          <w:color w:val="000000" w:themeColor="text1"/>
          <w:sz w:val="20"/>
          <w:szCs w:val="20"/>
        </w:rPr>
        <w:t>ne kadrovske nadopune, jer na pred</w:t>
      </w:r>
      <w:r w:rsidRPr="00013E4D">
        <w:rPr>
          <w:rFonts w:ascii="Arial" w:hAnsi="Arial" w:cs="Arial"/>
          <w:color w:val="000000" w:themeColor="text1"/>
          <w:sz w:val="20"/>
          <w:szCs w:val="20"/>
        </w:rPr>
        <w:t xml:space="preserve">dipilomskom studiju imamo dovoljan broj kvalitetnih nastavnika za izvođenje diplomskog studija. Nastavnici u stalnom radnom odnosu pri UMAS-u </w:t>
      </w:r>
      <w:r w:rsidR="0032512E" w:rsidRPr="00013E4D">
        <w:rPr>
          <w:rFonts w:ascii="Arial" w:hAnsi="Arial" w:cs="Arial"/>
          <w:color w:val="000000" w:themeColor="text1"/>
          <w:sz w:val="20"/>
          <w:szCs w:val="20"/>
        </w:rPr>
        <w:t>održavaju</w:t>
      </w:r>
      <w:r w:rsidRPr="00013E4D">
        <w:rPr>
          <w:rFonts w:ascii="Arial" w:hAnsi="Arial" w:cs="Arial"/>
          <w:color w:val="000000" w:themeColor="text1"/>
          <w:sz w:val="20"/>
          <w:szCs w:val="20"/>
        </w:rPr>
        <w:t xml:space="preserve"> veći dio nastave budućeg diplomskog studija u okviru norme sati svojih zvanja.</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Prostorne ka</w:t>
      </w:r>
      <w:r w:rsidR="0032512E" w:rsidRPr="00013E4D">
        <w:rPr>
          <w:rFonts w:ascii="Arial" w:hAnsi="Arial" w:cs="Arial"/>
          <w:color w:val="000000" w:themeColor="text1"/>
          <w:sz w:val="20"/>
          <w:szCs w:val="20"/>
        </w:rPr>
        <w:t>pacitete za izvođenje studija osigurava</w:t>
      </w:r>
      <w:r w:rsidRPr="00013E4D">
        <w:rPr>
          <w:rFonts w:ascii="Arial" w:hAnsi="Arial" w:cs="Arial"/>
          <w:color w:val="000000" w:themeColor="text1"/>
          <w:sz w:val="20"/>
          <w:szCs w:val="20"/>
        </w:rPr>
        <w:t xml:space="preserve"> Umjetnička akademija, a njih u korištenju već ima Odsjek za Film i video. Ministarstvo je odobrilo početak gradnje nove zgrade Umjetničke akademije u okviru kampusa sveučilišta u Splitu. Za oba studijska programa pri odsjeku "Filma i videa" u novoj zgradi predviđeno je oko 500 metara kvadratnih, što će zajedno sa drugim zajedničkim prostorima na nivou c</w:t>
      </w:r>
      <w:r w:rsidR="0032512E" w:rsidRPr="00013E4D">
        <w:rPr>
          <w:rFonts w:ascii="Arial" w:hAnsi="Arial" w:cs="Arial"/>
          <w:color w:val="000000" w:themeColor="text1"/>
          <w:sz w:val="20"/>
          <w:szCs w:val="20"/>
        </w:rPr>
        <w:t>i</w:t>
      </w:r>
      <w:r w:rsidRPr="00013E4D">
        <w:rPr>
          <w:rFonts w:ascii="Arial" w:hAnsi="Arial" w:cs="Arial"/>
          <w:color w:val="000000" w:themeColor="text1"/>
          <w:sz w:val="20"/>
          <w:szCs w:val="20"/>
        </w:rPr>
        <w:t>jele akademije biti kvalitetno i dugotrajno rješenje prostora za izvođenje nastave diplomskog i dodiplomskog studija "Film i video" i njegov budući razvoj.</w:t>
      </w:r>
    </w:p>
    <w:p w:rsidR="00F07058" w:rsidRPr="00013E4D" w:rsidRDefault="00F07058" w:rsidP="00F07058">
      <w:pPr>
        <w:spacing w:after="0" w:line="240" w:lineRule="auto"/>
        <w:jc w:val="both"/>
        <w:rPr>
          <w:rFonts w:ascii="Arial" w:hAnsi="Arial" w:cs="Arial"/>
          <w:b/>
          <w:sz w:val="20"/>
          <w:szCs w:val="20"/>
        </w:rPr>
      </w:pPr>
    </w:p>
    <w:p w:rsidR="00F07058" w:rsidRPr="00013E4D" w:rsidRDefault="00F07058" w:rsidP="00F07058">
      <w:pPr>
        <w:spacing w:after="0" w:line="240" w:lineRule="auto"/>
        <w:jc w:val="both"/>
        <w:rPr>
          <w:rFonts w:ascii="Arial" w:hAnsi="Arial" w:cs="Arial"/>
          <w:b/>
          <w:sz w:val="20"/>
          <w:szCs w:val="20"/>
        </w:rPr>
      </w:pPr>
    </w:p>
    <w:p w:rsidR="00F07058" w:rsidRPr="00013E4D" w:rsidRDefault="00F07058" w:rsidP="00F07058">
      <w:pPr>
        <w:pStyle w:val="Subtitle"/>
        <w:jc w:val="left"/>
        <w:rPr>
          <w:sz w:val="20"/>
          <w:szCs w:val="20"/>
        </w:rPr>
      </w:pPr>
      <w:r w:rsidRPr="00013E4D">
        <w:rPr>
          <w:sz w:val="20"/>
          <w:szCs w:val="20"/>
        </w:rPr>
        <w:t>Povezanost s lokalnom zajednicom (gospodarstvo, poduzetništvo, civilno društvo...)</w:t>
      </w:r>
    </w:p>
    <w:p w:rsidR="00F07058" w:rsidRPr="00013E4D" w:rsidRDefault="00F07058" w:rsidP="00F07058">
      <w:pPr>
        <w:spacing w:after="0" w:line="240" w:lineRule="auto"/>
        <w:jc w:val="both"/>
        <w:rPr>
          <w:rFonts w:ascii="Arial" w:hAnsi="Arial" w:cs="Arial"/>
          <w:b/>
          <w:sz w:val="20"/>
          <w:szCs w:val="20"/>
        </w:rPr>
      </w:pPr>
    </w:p>
    <w:p w:rsidR="0032512E" w:rsidRPr="00013E4D" w:rsidRDefault="0032512E" w:rsidP="0032512E">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U Splitu postoji gotovo stoljetna tradicija produkcije i prikazivanja filmova. Ona započinje sa Bepom Karamanom još početkom prošlog stoljeća, nastavlja se sa Kino klubom Split osnovanim 1958 godine, koji od tada do danas ima neprekinutu tradiciju filmskog stvaralaštva. Marjan film ime je nekada uspješne produkcijske kuća koja je realizirala desetak igranih filmova. Od 1971 godine djeluje Kinoteka Zlatna Vrata koja kontinuirano prikazuje klasična ostvarenja filmske umjetnosti.</w:t>
      </w:r>
    </w:p>
    <w:p w:rsidR="00F07058" w:rsidRPr="00013E4D" w:rsidRDefault="00F07058" w:rsidP="00F07058">
      <w:pPr>
        <w:spacing w:after="0"/>
        <w:rPr>
          <w:rFonts w:ascii="Arial" w:hAnsi="Arial" w:cs="Arial"/>
          <w:color w:val="FF0000"/>
          <w:sz w:val="20"/>
          <w:szCs w:val="20"/>
        </w:rPr>
      </w:pP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 xml:space="preserve">Od 1996 godine se u Splitu održava prvi Medunarodni festival filma i novih medija u RH. Veliki broj uglednih medunarodnih gostiju ovog Festivala sudjelovali su i kao gostujući nastavnici pri Umjetničkoj akademiji. Ponaosob za kolegije videa, filma, animacije i medijskih umjetnosti. Umjetnička akademija </w:t>
      </w:r>
      <w:r w:rsidRPr="00013E4D">
        <w:rPr>
          <w:rFonts w:ascii="Arial" w:hAnsi="Arial" w:cs="Arial"/>
          <w:color w:val="000000" w:themeColor="text1"/>
          <w:sz w:val="20"/>
          <w:szCs w:val="20"/>
        </w:rPr>
        <w:lastRenderedPageBreak/>
        <w:t>osnovana je 1997 godine i njeni nastavnici su do sada direktno i indirektno sudjelovali u osnivanju, razvoju i održavanju razvoja filma i elektroničnih umjetnosti. Akademija je napravila jako puno na edukaciji i prezentaciji suvremene medijske umjetnosti na nivou RH, što je istodobno privuklo studente iz cijele zemlje pa i iz susjednih zemalja na odsjek "Dizajna vizualnih komunikacija" i od 2005 g. na odsjek "Film i video".</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Razlog za pokretanje diplomskog studija "Film, Medijska umjetnost i Animacija" jest i izniman uspjeh dosadašnjih studenata u profesionalnim umjetničkim, filmskim i medijskim kontekstima kako na državnom tako i na medunarodnom planu. Naročito su puno uspjeha studenti imali s diplomskim radovima na području filma i videa. Za filmove i video radove studenti su dobili 11 nagrada Oktavijan na Danima hrvatskog filma u Zagrebu. Izlagali su radove u nekoliko muzeja i galerija, te prikazivali kratke igrane, dokumentarne i eksperimentalne filmove na mnoštvu medunarodnih festivala.</w:t>
      </w:r>
    </w:p>
    <w:p w:rsidR="00F07058" w:rsidRPr="00013E4D" w:rsidRDefault="00F07058" w:rsidP="00F07058">
      <w:pPr>
        <w:spacing w:after="0"/>
        <w:jc w:val="both"/>
        <w:rPr>
          <w:rFonts w:ascii="Arial" w:hAnsi="Arial" w:cs="Arial"/>
          <w:color w:val="000000" w:themeColor="text1"/>
          <w:sz w:val="20"/>
          <w:szCs w:val="20"/>
        </w:rPr>
      </w:pP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Diplomski studij "Film, Medijska umjetnost i Animacija" trebao bi takoder pomoći u umjetničkom vrednovanju i teorijskoj obradi postojeće umjetničke i kulturne baštine, te je kroz umjetničko i teoretsko obrazovanje na našem studiju povezati sa budućim razvojem medijskih umjetnosti i audiovizualne kulture. Znatan broj mladih ljudi iz Splita i RH odlazi studirati na diplomske studije iz filma, videa i medijskih umjetnosti u zemlje EU-a i SAD-a. Mislimo da će pokretanjem ovog studija veći broj ostati studirati u Splitu.</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Osim s područja umjetnosti i kulture interes za naše buduće diplomante dolazi i iz medijske industrije, audio vizualnih produkcijskih studija, televizije, novinarstva, obrazovanja, turizma itd. Ovo je jedna od umjetničkih grana čija se znanja i vještine traže na tržištu rada. Ubrzani razvoj digitalnih tehnologija, zatim ekspanzija medijske industrije i široka upotreba novih medija od strane društva u cjelini, otvaraju mogućnosti audiovizualnog tržišta, istraživanja i umjetničkog izražavanja sukladnog vremenu u kojem živimo. Diplomski studij "Film, Medijska umjetnost i Animacija" će u jadranskom dijelu RH uvesti novi spektar umjetničkih postupaka, znanja i vještina bitnih za vizualnu kulturu, medije i audiovizualni razvoj ove regije.</w:t>
      </w:r>
    </w:p>
    <w:p w:rsidR="00F07058" w:rsidRPr="00013E4D" w:rsidRDefault="00F07058" w:rsidP="00F07058">
      <w:pPr>
        <w:spacing w:after="0"/>
        <w:jc w:val="both"/>
        <w:rPr>
          <w:rFonts w:ascii="Arial" w:hAnsi="Arial" w:cs="Arial"/>
          <w:color w:val="000000" w:themeColor="text1"/>
          <w:sz w:val="20"/>
          <w:szCs w:val="20"/>
        </w:rPr>
      </w:pPr>
    </w:p>
    <w:p w:rsidR="00F07058" w:rsidRPr="00013E4D" w:rsidRDefault="00F07058" w:rsidP="00F07058">
      <w:pPr>
        <w:pStyle w:val="Bodytext1"/>
        <w:shd w:val="clear" w:color="auto" w:fill="auto"/>
        <w:spacing w:before="0"/>
        <w:ind w:left="40" w:right="60"/>
        <w:rPr>
          <w:rFonts w:ascii="Arial" w:hAnsi="Arial" w:cs="Arial"/>
          <w:color w:val="000000" w:themeColor="text1"/>
          <w:sz w:val="20"/>
          <w:szCs w:val="20"/>
        </w:rPr>
      </w:pPr>
      <w:r w:rsidRPr="00013E4D">
        <w:rPr>
          <w:rFonts w:ascii="Arial" w:hAnsi="Arial" w:cs="Arial"/>
          <w:color w:val="000000" w:themeColor="text1"/>
          <w:sz w:val="20"/>
          <w:szCs w:val="20"/>
        </w:rPr>
        <w:t>Odsjek za Film i Video pri Umjetničkoj akademiji sveučilišta u Splitu organizirao je Video Vortex konferenciju i izložbu od 21. svibnja do 26. svibnja 2009 godine. Video Vortex je najveća konferencija ovog tipa održana u ovom dijelu svijeta. Direktor i glavni organizator konferencije je bio predstojnik Odsjeka Film i Video, izvanredni profesor Slobodan Jokić alias Dan Oki. Na organizaciji konferencije su sudjelovali i Toni Meštrović, docent, te Sandra Sterle, izvanredni profesor. Studenti odsjeka su marljivo radili na mnogim aspektima organizacije dogadaja. U organizaciji su uz UMAS sudjelovali i Institute for Network Cultures sveučilišta u Amsterdamu, te Udruga Platforma 9,81 iz Zagreba.</w:t>
      </w:r>
    </w:p>
    <w:p w:rsidR="00F07058" w:rsidRPr="00013E4D" w:rsidRDefault="00F07058" w:rsidP="00F07058">
      <w:pPr>
        <w:pStyle w:val="Bodytext1"/>
        <w:shd w:val="clear" w:color="auto" w:fill="auto"/>
        <w:spacing w:before="0"/>
        <w:ind w:left="40" w:right="60"/>
        <w:rPr>
          <w:rFonts w:ascii="Arial" w:hAnsi="Arial" w:cs="Arial"/>
          <w:color w:val="000000" w:themeColor="text1"/>
          <w:sz w:val="20"/>
          <w:szCs w:val="20"/>
        </w:rPr>
      </w:pPr>
      <w:r w:rsidRPr="00013E4D">
        <w:rPr>
          <w:rFonts w:ascii="Arial" w:hAnsi="Arial" w:cs="Arial"/>
          <w:color w:val="000000" w:themeColor="text1"/>
          <w:sz w:val="20"/>
          <w:szCs w:val="20"/>
        </w:rPr>
        <w:t>Zemlje iz kojih je došlo trideset sudionika su: Velika Britanija, Švicarska, Belgija, Nizozemska, Irska, Kanada, Tajland, Kolumbija, Australija, Iran, Turska, Sjedinjene Američke Države, Njemačka, Italija, Litvanija, Rusija, Austrija i Hrvatska.</w:t>
      </w:r>
    </w:p>
    <w:p w:rsidR="00F07058" w:rsidRPr="00013E4D" w:rsidRDefault="00F07058" w:rsidP="00F07058">
      <w:pPr>
        <w:pStyle w:val="Bodytext1"/>
        <w:shd w:val="clear" w:color="auto" w:fill="auto"/>
        <w:spacing w:before="0"/>
        <w:ind w:left="40" w:right="60"/>
        <w:rPr>
          <w:rFonts w:ascii="Arial" w:hAnsi="Arial" w:cs="Arial"/>
          <w:color w:val="000000" w:themeColor="text1"/>
          <w:sz w:val="20"/>
          <w:szCs w:val="20"/>
        </w:rPr>
      </w:pPr>
      <w:r w:rsidRPr="00013E4D">
        <w:rPr>
          <w:rFonts w:ascii="Arial" w:hAnsi="Arial" w:cs="Arial"/>
          <w:color w:val="000000" w:themeColor="text1"/>
          <w:sz w:val="20"/>
          <w:szCs w:val="20"/>
        </w:rPr>
        <w:t>Uz same učesnike na konferenciju su kao moderatori i slušatelji došle i kolege iz Zagreba, Rijeke, Ljubljane, Budimpešte i Amsterdama.</w:t>
      </w:r>
    </w:p>
    <w:p w:rsidR="00F07058" w:rsidRPr="00013E4D" w:rsidRDefault="00F07058" w:rsidP="00F07058">
      <w:pPr>
        <w:pStyle w:val="Bodytext1"/>
        <w:shd w:val="clear" w:color="auto" w:fill="auto"/>
        <w:spacing w:before="0" w:after="223"/>
        <w:ind w:left="40" w:right="60"/>
        <w:rPr>
          <w:rFonts w:ascii="Arial" w:hAnsi="Arial" w:cs="Arial"/>
          <w:color w:val="000000" w:themeColor="text1"/>
          <w:sz w:val="20"/>
          <w:szCs w:val="20"/>
        </w:rPr>
      </w:pPr>
      <w:r w:rsidRPr="00013E4D">
        <w:rPr>
          <w:rFonts w:ascii="Arial" w:hAnsi="Arial" w:cs="Arial"/>
          <w:color w:val="000000" w:themeColor="text1"/>
          <w:sz w:val="20"/>
          <w:szCs w:val="20"/>
        </w:rPr>
        <w:t xml:space="preserve">U centru sadržaja Video Vortex-a je bilo nekoliko važnih pitanja i problema s kojima se susreće film i likovna umjetnost u medijsko-tehnološki posredovanom suvremenom društvu. Tema izložbe je bila budućnost Filma, Medijske umjetnosti i Interneta. Video Vortex prezentiran je u Multimedijalnom Kulturnom Centru i u Kinoteci Zlatna Vrata u Splitu. Sudjelovali su neki od najzačajnijih svjetskih umjetnika i stručnjaka iz područja Filma i Novih medija. Nivo konferencije i izložbe bio je izuzetno visok. Studenti i nastavnici Odsjeka Filma i videa izlagali su na izložbi Video Vortex zajedno sa najeminetnijim svjetskim umjetnicima na ovom području. </w:t>
      </w:r>
    </w:p>
    <w:p w:rsidR="00F07058" w:rsidRPr="00013E4D" w:rsidRDefault="00F07058" w:rsidP="00F07058">
      <w:pPr>
        <w:pStyle w:val="Bodytext1"/>
        <w:shd w:val="clear" w:color="auto" w:fill="auto"/>
        <w:spacing w:before="0"/>
        <w:ind w:left="20" w:right="240"/>
        <w:jc w:val="left"/>
        <w:rPr>
          <w:rFonts w:ascii="Arial" w:hAnsi="Arial" w:cs="Arial"/>
          <w:color w:val="000000" w:themeColor="text1"/>
          <w:sz w:val="20"/>
          <w:szCs w:val="20"/>
        </w:rPr>
        <w:sectPr w:rsidR="00F07058" w:rsidRPr="00013E4D" w:rsidSect="00F07058">
          <w:pgSz w:w="11909" w:h="16834" w:code="9"/>
          <w:pgMar w:top="1440" w:right="1267" w:bottom="1354" w:left="1354" w:header="0" w:footer="0" w:gutter="0"/>
          <w:cols w:space="720"/>
          <w:noEndnote/>
          <w:titlePg/>
          <w:docGrid w:linePitch="360"/>
        </w:sectPr>
      </w:pPr>
      <w:r w:rsidRPr="00013E4D">
        <w:rPr>
          <w:rFonts w:ascii="Arial" w:hAnsi="Arial" w:cs="Arial"/>
          <w:color w:val="000000" w:themeColor="text1"/>
          <w:sz w:val="20"/>
          <w:szCs w:val="20"/>
        </w:rPr>
        <w:t xml:space="preserve">Nakon uspješne organizacije Video Vortex konferencije i umreženja Odsjeka Film i Video u ovaj međunarodni network, pozvani smo kao Odsjek u stvaranje mreže međunarodnih ljetnih škola i planiranje zajedničkih diplomskih studija na području Filma i Medijskih umjetnosti sa šest drugih sveučilišta iz EU. </w:t>
      </w:r>
    </w:p>
    <w:p w:rsidR="00F07058" w:rsidRPr="00013E4D" w:rsidRDefault="00F07058" w:rsidP="00F07058">
      <w:pPr>
        <w:spacing w:after="0" w:line="240" w:lineRule="auto"/>
        <w:jc w:val="both"/>
        <w:rPr>
          <w:rFonts w:ascii="Arial" w:hAnsi="Arial" w:cs="Arial"/>
          <w:b/>
          <w:sz w:val="20"/>
          <w:szCs w:val="20"/>
        </w:rPr>
      </w:pPr>
    </w:p>
    <w:p w:rsidR="00F07058" w:rsidRPr="00013E4D" w:rsidRDefault="00F07058" w:rsidP="00F07058">
      <w:pPr>
        <w:pStyle w:val="Subtitle"/>
        <w:rPr>
          <w:sz w:val="20"/>
          <w:szCs w:val="20"/>
        </w:rPr>
      </w:pPr>
      <w:r w:rsidRPr="00013E4D">
        <w:rPr>
          <w:sz w:val="20"/>
          <w:szCs w:val="20"/>
        </w:rPr>
        <w:t>Usklađenost sa zahtjevima strukovnih udruženja</w:t>
      </w:r>
    </w:p>
    <w:p w:rsidR="00F07058" w:rsidRPr="00013E4D" w:rsidRDefault="00F07058" w:rsidP="00F07058">
      <w:pPr>
        <w:spacing w:after="0" w:line="240" w:lineRule="auto"/>
        <w:jc w:val="both"/>
        <w:rPr>
          <w:rFonts w:ascii="Arial" w:hAnsi="Arial" w:cs="Arial"/>
          <w:b/>
          <w:sz w:val="20"/>
          <w:szCs w:val="20"/>
        </w:rPr>
      </w:pPr>
    </w:p>
    <w:p w:rsidR="00F07058" w:rsidRPr="00013E4D" w:rsidRDefault="00F07058" w:rsidP="00F07058">
      <w:pPr>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 xml:space="preserve">Program studija koncipiran je tako da se postigne što veća usklađenost sa zahtjevima strukovnih udruženja (u hrvatskim okvirima to su prvenstveno: </w:t>
      </w:r>
      <w:r w:rsidRPr="00013E4D">
        <w:rPr>
          <w:rFonts w:ascii="Arial" w:hAnsi="Arial" w:cs="Arial"/>
          <w:color w:val="000000" w:themeColor="text1"/>
          <w:sz w:val="20"/>
          <w:szCs w:val="20"/>
          <w:shd w:val="clear" w:color="auto" w:fill="FFFFFF"/>
        </w:rPr>
        <w:t>Hrvatsko</w:t>
      </w:r>
      <w:r w:rsidRPr="00013E4D">
        <w:rPr>
          <w:rStyle w:val="apple-converted-space"/>
          <w:rFonts w:ascii="Arial" w:hAnsi="Arial" w:cs="Arial"/>
          <w:color w:val="000000" w:themeColor="text1"/>
          <w:sz w:val="20"/>
          <w:szCs w:val="20"/>
          <w:shd w:val="clear" w:color="auto" w:fill="FFFFFF"/>
        </w:rPr>
        <w:t> </w:t>
      </w:r>
      <w:r w:rsidRPr="00013E4D">
        <w:rPr>
          <w:rStyle w:val="Emphasis"/>
          <w:rFonts w:ascii="Arial" w:hAnsi="Arial" w:cs="Arial"/>
          <w:bCs/>
          <w:i w:val="0"/>
          <w:iCs/>
          <w:color w:val="000000" w:themeColor="text1"/>
          <w:sz w:val="20"/>
          <w:szCs w:val="20"/>
          <w:shd w:val="clear" w:color="auto" w:fill="FFFFFF"/>
        </w:rPr>
        <w:t>društvo filmskih djelatnika</w:t>
      </w:r>
      <w:r w:rsidRPr="00013E4D">
        <w:rPr>
          <w:rFonts w:ascii="Arial" w:hAnsi="Arial" w:cs="Arial"/>
          <w:color w:val="000000" w:themeColor="text1"/>
          <w:sz w:val="20"/>
          <w:szCs w:val="20"/>
          <w:shd w:val="clear" w:color="auto" w:fill="FFFFFF"/>
        </w:rPr>
        <w:t>. HDFD. ZAGREB, Društvo hrvatskih filmskih redatelja. DHFR. ZAGREB</w:t>
      </w:r>
      <w:r w:rsidRPr="00013E4D">
        <w:rPr>
          <w:rStyle w:val="apple-converted-space"/>
          <w:rFonts w:ascii="Arial" w:hAnsi="Arial" w:cs="Arial"/>
          <w:color w:val="000000" w:themeColor="text1"/>
          <w:sz w:val="20"/>
          <w:szCs w:val="20"/>
          <w:shd w:val="clear" w:color="auto" w:fill="FFFFFF"/>
        </w:rPr>
        <w:t> </w:t>
      </w:r>
      <w:r w:rsidRPr="00013E4D">
        <w:rPr>
          <w:rFonts w:ascii="Arial" w:hAnsi="Arial" w:cs="Arial"/>
          <w:color w:val="000000" w:themeColor="text1"/>
          <w:sz w:val="20"/>
          <w:szCs w:val="20"/>
          <w:shd w:val="clear" w:color="auto" w:fill="FFFFFF"/>
        </w:rPr>
        <w:t>, ULUPUH</w:t>
      </w:r>
      <w:r w:rsidRPr="00013E4D">
        <w:rPr>
          <w:rFonts w:ascii="Arial" w:hAnsi="Arial" w:cs="Arial"/>
          <w:color w:val="000000" w:themeColor="text1"/>
          <w:sz w:val="20"/>
          <w:szCs w:val="20"/>
        </w:rPr>
        <w:t xml:space="preserve"> Udruženje likovnih umjetnika primijenjenih umjetnosti Hrvatske,</w:t>
      </w:r>
      <w:r w:rsidRPr="00013E4D">
        <w:rPr>
          <w:rFonts w:ascii="Arial" w:hAnsi="Arial" w:cs="Arial"/>
          <w:color w:val="000000" w:themeColor="text1"/>
          <w:sz w:val="20"/>
          <w:szCs w:val="20"/>
          <w:shd w:val="clear" w:color="auto" w:fill="FFFFFF"/>
        </w:rPr>
        <w:t xml:space="preserve"> </w:t>
      </w:r>
      <w:hyperlink r:id="rId8" w:history="1">
        <w:r w:rsidRPr="00013E4D">
          <w:rPr>
            <w:rFonts w:ascii="Arial" w:hAnsi="Arial" w:cs="Arial"/>
            <w:color w:val="000000" w:themeColor="text1"/>
            <w:sz w:val="20"/>
            <w:szCs w:val="20"/>
          </w:rPr>
          <w:t>HDLU</w:t>
        </w:r>
        <w:r w:rsidRPr="00013E4D">
          <w:rPr>
            <w:rFonts w:ascii="Arial" w:hAnsi="Arial" w:cs="Arial"/>
            <w:bCs/>
            <w:color w:val="000000" w:themeColor="text1"/>
            <w:sz w:val="20"/>
            <w:szCs w:val="20"/>
          </w:rPr>
          <w:t> – </w:t>
        </w:r>
        <w:r w:rsidRPr="00013E4D">
          <w:rPr>
            <w:rFonts w:ascii="Arial" w:hAnsi="Arial" w:cs="Arial"/>
            <w:color w:val="000000" w:themeColor="text1"/>
            <w:sz w:val="20"/>
            <w:szCs w:val="20"/>
          </w:rPr>
          <w:t>Hrvatsko društvo likovnih umjetnika</w:t>
        </w:r>
      </w:hyperlink>
      <w:r w:rsidRPr="00013E4D">
        <w:rPr>
          <w:rFonts w:ascii="Arial" w:hAnsi="Arial" w:cs="Arial"/>
          <w:bCs/>
          <w:color w:val="000000" w:themeColor="text1"/>
          <w:sz w:val="20"/>
          <w:szCs w:val="20"/>
        </w:rPr>
        <w:t>,</w:t>
      </w:r>
      <w:r w:rsidRPr="00013E4D">
        <w:rPr>
          <w:rFonts w:ascii="Arial" w:hAnsi="Arial" w:cs="Arial"/>
          <w:color w:val="000000" w:themeColor="text1"/>
          <w:sz w:val="20"/>
          <w:szCs w:val="20"/>
        </w:rPr>
        <w:t>).</w:t>
      </w:r>
    </w:p>
    <w:p w:rsidR="00F07058" w:rsidRPr="00013E4D" w:rsidRDefault="00F07058" w:rsidP="00F07058">
      <w:pPr>
        <w:spacing w:after="0" w:line="240" w:lineRule="auto"/>
        <w:jc w:val="both"/>
        <w:rPr>
          <w:rFonts w:ascii="Arial" w:hAnsi="Arial" w:cs="Arial"/>
          <w:b/>
          <w:sz w:val="20"/>
          <w:szCs w:val="20"/>
        </w:rPr>
      </w:pPr>
    </w:p>
    <w:p w:rsidR="00F07058" w:rsidRPr="00013E4D" w:rsidRDefault="00F07058" w:rsidP="00F07058">
      <w:pPr>
        <w:pStyle w:val="Subtitle"/>
        <w:rPr>
          <w:sz w:val="20"/>
          <w:szCs w:val="20"/>
        </w:rPr>
      </w:pPr>
      <w:r w:rsidRPr="00013E4D">
        <w:rPr>
          <w:sz w:val="20"/>
          <w:szCs w:val="20"/>
        </w:rPr>
        <w:t xml:space="preserve">Partneri izvan visokoškolskoga sustava </w:t>
      </w:r>
    </w:p>
    <w:p w:rsidR="00F07058" w:rsidRPr="00013E4D" w:rsidRDefault="00F07058" w:rsidP="00F07058">
      <w:pPr>
        <w:pStyle w:val="Bodytext1"/>
        <w:shd w:val="clear" w:color="auto" w:fill="auto"/>
        <w:spacing w:before="0" w:after="240"/>
        <w:ind w:left="20" w:right="60" w:firstLine="180"/>
        <w:rPr>
          <w:rFonts w:ascii="Arial" w:hAnsi="Arial" w:cs="Arial"/>
          <w:color w:val="000000" w:themeColor="text1"/>
          <w:sz w:val="20"/>
          <w:szCs w:val="20"/>
        </w:rPr>
      </w:pPr>
      <w:r w:rsidRPr="00013E4D">
        <w:rPr>
          <w:rFonts w:ascii="Arial" w:hAnsi="Arial" w:cs="Arial"/>
          <w:color w:val="000000" w:themeColor="text1"/>
          <w:sz w:val="20"/>
          <w:szCs w:val="20"/>
        </w:rPr>
        <w:t>Mala nezavisna kina, galerije i nevladine udruge su započele sa distribucijom digitalnog filma, videa i medijskih umjetnosti. Postepeno se uključuju u europsku mrežu distribucije i razmjene. Interes za suradnju sa diplomskim studijem "Film, Medijska umjetnost i Animacija" postoji od strane Kinoteke u Splitu, Kino kluba u Splitu, Multimedijalnog centra u Splitu, HTV-a, kao i interes Hrvatskog audiovizualnog centra i Hrvatskog filmskog saveza u Zagrebu. U okviru diplomskog studija "Film, Medijska umjetnost i Animacija" postoji obvezna stručna praksa koju planiramo u suradnji s ovim institucijama.</w:t>
      </w:r>
    </w:p>
    <w:p w:rsidR="00F07058" w:rsidRPr="00013E4D" w:rsidRDefault="00F07058" w:rsidP="00F07058">
      <w:pPr>
        <w:pStyle w:val="Bodytext1"/>
        <w:shd w:val="clear" w:color="auto" w:fill="auto"/>
        <w:spacing w:before="0" w:after="240"/>
        <w:ind w:left="40" w:right="20" w:firstLine="160"/>
        <w:rPr>
          <w:rFonts w:ascii="Arial" w:hAnsi="Arial" w:cs="Arial"/>
          <w:color w:val="000000" w:themeColor="text1"/>
          <w:sz w:val="20"/>
          <w:szCs w:val="20"/>
        </w:rPr>
      </w:pPr>
      <w:r w:rsidRPr="00013E4D">
        <w:rPr>
          <w:rFonts w:ascii="Arial" w:hAnsi="Arial" w:cs="Arial"/>
          <w:color w:val="000000" w:themeColor="text1"/>
          <w:sz w:val="20"/>
          <w:szCs w:val="20"/>
        </w:rPr>
        <w:t>Naši studenti na smjeru za Medijsku umjetnost i dizajn su na HTV-u dugo imali stručnu praksu. Nekoliko filmskih producentskih kuća je također zainteresirano za suradnju kroz nastavni program. Postoji i nekoliko video studija u Splitu s kojima često surađujemo. Zbog ne postojanja obrazovanog kadra našim studentima nude se radna i urednička mjesta na lokalnim televizijama. Solidnijom nabavom video i računalne opreme akademija će biti u mogućnosti sudjelovati na tržištu u okviru unapređenja financiranja ove vrste edukacije.</w:t>
      </w:r>
    </w:p>
    <w:p w:rsidR="00F07058" w:rsidRPr="00013E4D" w:rsidRDefault="00F07058" w:rsidP="00F07058">
      <w:pPr>
        <w:pStyle w:val="Bodytext1"/>
        <w:shd w:val="clear" w:color="auto" w:fill="auto"/>
        <w:spacing w:before="0" w:after="240"/>
        <w:ind w:left="40" w:right="20" w:firstLine="160"/>
        <w:rPr>
          <w:rFonts w:ascii="Arial" w:hAnsi="Arial" w:cs="Arial"/>
          <w:color w:val="000000" w:themeColor="text1"/>
          <w:sz w:val="20"/>
          <w:szCs w:val="20"/>
        </w:rPr>
      </w:pPr>
      <w:r w:rsidRPr="00013E4D">
        <w:rPr>
          <w:rFonts w:ascii="Arial" w:hAnsi="Arial" w:cs="Arial"/>
          <w:color w:val="000000" w:themeColor="text1"/>
          <w:sz w:val="20"/>
          <w:szCs w:val="20"/>
        </w:rPr>
        <w:t>Muzeji u RH intenzivno prezentiraju i otkupljuju radove na području videa i medijskih umjetnosti. Kako je ovo nova praksa vlada dosta konfuzije oko prezentacije, prava i načina pohranjivanja radova. Tako su Galerija umjetnina u Splitu, Muzej suvremene umjetnosti u Zagrebu, te Muzej moderne i suvremene umjetnosti u Rijeci zainteresirani za suradnju sa diplomskim studijem "Film, Medijska umjetnost i Animacija". Planiramo stručnu praksu i u ovim institucijama.</w:t>
      </w:r>
    </w:p>
    <w:p w:rsidR="00F07058" w:rsidRPr="00013E4D" w:rsidRDefault="00F07058" w:rsidP="00F07058">
      <w:pPr>
        <w:pStyle w:val="Bodytext1"/>
        <w:shd w:val="clear" w:color="auto" w:fill="auto"/>
        <w:spacing w:before="0" w:after="603"/>
        <w:ind w:left="40" w:right="20" w:firstLine="160"/>
        <w:rPr>
          <w:rFonts w:ascii="Arial" w:hAnsi="Arial" w:cs="Arial"/>
          <w:color w:val="000000" w:themeColor="text1"/>
          <w:sz w:val="20"/>
          <w:szCs w:val="20"/>
        </w:rPr>
      </w:pPr>
      <w:r w:rsidRPr="00013E4D">
        <w:rPr>
          <w:rFonts w:ascii="Arial" w:hAnsi="Arial" w:cs="Arial"/>
          <w:color w:val="000000" w:themeColor="text1"/>
          <w:sz w:val="20"/>
          <w:szCs w:val="20"/>
        </w:rPr>
        <w:t>Unatoč gore nabrojenim pozitivnim razvojima još uvijek ne postoji sustavno dokumentiranje, arhiviranje, konzerviranje (digitaliziranje), distribuiranje i vrednovanje filma i medijskih umjetnosti. Nacionalna povijest medijskih umjetnosti (od eksperimenalnih filmova iz pedesetih godina prošlog stoljeća do današnjih video instalacija, internet umjetnosti, računalnih animacija, interaktivnog videa itd.) gotovo je u pravilu ne arhivirana. Nalazimo se u trenutku kada je još moguće restaurirati, digitalizirati i konzervirati veći broj ovih radova. Interes za suradnju postoji od strane Arhiva grada Splita, Kinoteke Zlatna Vrata, Hrvatskog filmskog saveza, Hrvatske kinoteke i nekoliko Muzeja suvremene umjetnosti, ali i od privatnih osoba i distributera medijskih umjetnosti. Teoretičari i povjesničari medija i umjetnosti sve više naglašavaju važnost ovih grana umjetnosti u drugoj polovici 20 stoljeća. Naročito ako se u vidu ima recentna vizualna antropologija. Jasno je da će ove vrste umjetničkog izražavanja igrati i jednu od glavnih uloga u stvaranju suvremenog identiteta RH, kao i u razvoju vizualne umjetnosti i medijske industrije 21 stoljeća</w:t>
      </w:r>
    </w:p>
    <w:p w:rsidR="00F07058" w:rsidRPr="00013E4D" w:rsidRDefault="00F07058" w:rsidP="00F07058">
      <w:pPr>
        <w:pStyle w:val="Subtitle"/>
        <w:rPr>
          <w:sz w:val="20"/>
          <w:szCs w:val="20"/>
        </w:rPr>
      </w:pPr>
      <w:r w:rsidRPr="00013E4D">
        <w:rPr>
          <w:sz w:val="20"/>
          <w:szCs w:val="20"/>
        </w:rPr>
        <w:t>Način financiranja</w:t>
      </w:r>
    </w:p>
    <w:p w:rsidR="00F07058" w:rsidRPr="00013E4D" w:rsidRDefault="00F07058" w:rsidP="00F07058">
      <w:pPr>
        <w:spacing w:after="0" w:line="240" w:lineRule="auto"/>
        <w:jc w:val="both"/>
        <w:rPr>
          <w:rFonts w:ascii="Arial" w:hAnsi="Arial" w:cs="Arial"/>
          <w:b/>
          <w:color w:val="000000" w:themeColor="text1"/>
          <w:sz w:val="20"/>
          <w:szCs w:val="20"/>
        </w:rPr>
      </w:pPr>
    </w:p>
    <w:p w:rsidR="00F07058" w:rsidRPr="00013E4D" w:rsidRDefault="00F07058" w:rsidP="00F07058">
      <w:pPr>
        <w:spacing w:after="0"/>
        <w:rPr>
          <w:rFonts w:ascii="Arial" w:hAnsi="Arial" w:cs="Arial"/>
          <w:color w:val="000000" w:themeColor="text1"/>
          <w:sz w:val="20"/>
          <w:szCs w:val="20"/>
        </w:rPr>
      </w:pPr>
      <w:r w:rsidRPr="00013E4D">
        <w:rPr>
          <w:rFonts w:ascii="Arial" w:hAnsi="Arial" w:cs="Arial"/>
          <w:sz w:val="20"/>
          <w:szCs w:val="20"/>
          <w:lang w:val="en-US"/>
        </w:rPr>
        <w:lastRenderedPageBreak/>
        <w:t>Program se financira iz državnoga proračuna Republike Hrvatske</w:t>
      </w:r>
      <w:r w:rsidR="002D2B75" w:rsidRPr="00013E4D">
        <w:rPr>
          <w:rFonts w:ascii="Arial" w:hAnsi="Arial" w:cs="Arial"/>
          <w:color w:val="000000" w:themeColor="text1"/>
          <w:sz w:val="20"/>
          <w:szCs w:val="20"/>
        </w:rPr>
        <w:t xml:space="preserve">. </w:t>
      </w:r>
      <w:r w:rsidRPr="00013E4D">
        <w:rPr>
          <w:rFonts w:ascii="Arial" w:hAnsi="Arial" w:cs="Arial"/>
          <w:color w:val="000000" w:themeColor="text1"/>
          <w:sz w:val="20"/>
          <w:szCs w:val="20"/>
        </w:rPr>
        <w:t>Ministarstvo Kulture RH otvara</w:t>
      </w:r>
      <w:r w:rsidR="002D2B75" w:rsidRPr="00013E4D">
        <w:rPr>
          <w:rFonts w:ascii="Arial" w:hAnsi="Arial" w:cs="Arial"/>
          <w:color w:val="000000" w:themeColor="text1"/>
          <w:sz w:val="20"/>
          <w:szCs w:val="20"/>
        </w:rPr>
        <w:t>,</w:t>
      </w:r>
      <w:r w:rsidRPr="00013E4D">
        <w:rPr>
          <w:rFonts w:ascii="Arial" w:hAnsi="Arial" w:cs="Arial"/>
          <w:color w:val="000000" w:themeColor="text1"/>
          <w:sz w:val="20"/>
          <w:szCs w:val="20"/>
        </w:rPr>
        <w:t xml:space="preserve"> osim standardnih natječaja za igrani i dokumentarni film, takoder natječaje za projekte na području eksperimentalnog filma, video umjetnosti, multimedijskih umjetnosti i novih medija. Možemo reći da su tako uz film, video i medijska umjetnost prepoznati od strane Ministarstva kulture kao bitno umjetničko područje. </w:t>
      </w:r>
    </w:p>
    <w:p w:rsidR="00F07058" w:rsidRPr="00013E4D" w:rsidRDefault="00F07058" w:rsidP="00F07058">
      <w:pPr>
        <w:spacing w:after="0" w:line="240" w:lineRule="auto"/>
        <w:jc w:val="both"/>
        <w:rPr>
          <w:rFonts w:ascii="Arial" w:hAnsi="Arial" w:cs="Arial"/>
          <w:b/>
          <w:sz w:val="20"/>
          <w:szCs w:val="20"/>
        </w:rPr>
      </w:pPr>
    </w:p>
    <w:p w:rsidR="00F07058" w:rsidRPr="00013E4D" w:rsidRDefault="00F07058" w:rsidP="00F07058">
      <w:pPr>
        <w:pStyle w:val="Subtitle"/>
        <w:rPr>
          <w:sz w:val="20"/>
          <w:szCs w:val="20"/>
        </w:rPr>
      </w:pPr>
      <w:r w:rsidRPr="00013E4D">
        <w:rPr>
          <w:sz w:val="20"/>
          <w:szCs w:val="20"/>
        </w:rPr>
        <w:t>Usporedivost studijskoga programa s programima akreditiranih visokih učilišta u Hrvatskoj i Europskoj uniji</w:t>
      </w:r>
    </w:p>
    <w:p w:rsidR="0032512E" w:rsidRPr="00013E4D" w:rsidRDefault="0032512E" w:rsidP="00F07058">
      <w:pPr>
        <w:spacing w:after="0"/>
        <w:jc w:val="both"/>
        <w:rPr>
          <w:rFonts w:ascii="Arial" w:hAnsi="Arial" w:cs="Arial"/>
          <w:color w:val="000000" w:themeColor="text1"/>
          <w:sz w:val="20"/>
          <w:szCs w:val="20"/>
        </w:rPr>
      </w:pPr>
    </w:p>
    <w:p w:rsidR="00D205DD" w:rsidRPr="00013E4D" w:rsidRDefault="00D205DD"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Film, Medijska umjetnost i Animacija usporediva je sa studijima na ALU u Zagrebu, kao i na ADU u Zagrebu.</w:t>
      </w:r>
    </w:p>
    <w:p w:rsidR="00D205DD" w:rsidRPr="00013E4D" w:rsidRDefault="00D205DD"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http://www.alu.unizg.hr/</w:t>
      </w:r>
    </w:p>
    <w:p w:rsidR="00D205DD" w:rsidRPr="00013E4D" w:rsidRDefault="00D205DD"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http://www.adu.unizg.hr/</w:t>
      </w:r>
    </w:p>
    <w:p w:rsidR="00D205DD" w:rsidRPr="00013E4D" w:rsidRDefault="00D205DD" w:rsidP="00F07058">
      <w:pPr>
        <w:spacing w:after="0"/>
        <w:jc w:val="both"/>
        <w:rPr>
          <w:rFonts w:ascii="Arial" w:hAnsi="Arial" w:cs="Arial"/>
          <w:color w:val="000000" w:themeColor="text1"/>
          <w:sz w:val="20"/>
          <w:szCs w:val="20"/>
        </w:rPr>
      </w:pPr>
    </w:p>
    <w:p w:rsidR="00D205DD" w:rsidRPr="00013E4D" w:rsidRDefault="00D205DD" w:rsidP="00D205DD">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Studiji iz ovih područja počeli su se osnivati na Umjetničkim akademijama u zapadnoj europi početkom osamdesetih godina, da bi tokom devedestih godina prošlog stoljeća postali jedni od najvažnijih studijskih programa na svim umjetničkim akademijama u zapadnoj i srednjoj Europi.</w:t>
      </w:r>
    </w:p>
    <w:p w:rsidR="00D205DD" w:rsidRPr="00013E4D" w:rsidRDefault="00D205DD" w:rsidP="00D205DD">
      <w:pPr>
        <w:spacing w:after="0"/>
        <w:jc w:val="both"/>
        <w:rPr>
          <w:rFonts w:ascii="Arial" w:hAnsi="Arial" w:cs="Arial"/>
          <w:color w:val="000000" w:themeColor="text1"/>
          <w:sz w:val="20"/>
          <w:szCs w:val="20"/>
        </w:rPr>
      </w:pPr>
    </w:p>
    <w:p w:rsidR="00D205DD" w:rsidRPr="00013E4D" w:rsidRDefault="00D205DD" w:rsidP="00D205DD">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Od sredine devedestih godina prošlog stoljeća prisutan je i ubrzani trend osnivanja samostalnih akademija za medijske umjetnosti s mnoštvima raznih usmjerenja i studijskih programa.</w:t>
      </w:r>
    </w:p>
    <w:p w:rsidR="00D205DD" w:rsidRPr="00013E4D" w:rsidRDefault="00D205DD" w:rsidP="00F07058">
      <w:pPr>
        <w:spacing w:after="0"/>
        <w:jc w:val="both"/>
        <w:rPr>
          <w:rFonts w:ascii="Arial" w:hAnsi="Arial" w:cs="Arial"/>
          <w:color w:val="000000" w:themeColor="text1"/>
          <w:sz w:val="20"/>
          <w:szCs w:val="20"/>
        </w:rPr>
      </w:pPr>
    </w:p>
    <w:p w:rsidR="00D205DD" w:rsidRPr="00013E4D" w:rsidRDefault="00D205DD" w:rsidP="00F07058">
      <w:pPr>
        <w:spacing w:after="0"/>
        <w:jc w:val="both"/>
        <w:rPr>
          <w:rFonts w:ascii="Arial" w:hAnsi="Arial" w:cs="Arial"/>
          <w:color w:val="000000" w:themeColor="text1"/>
          <w:sz w:val="20"/>
          <w:szCs w:val="20"/>
        </w:rPr>
      </w:pP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Za ogledni primjer usporedivosti sa inozemnim visokim učilištima navodimo:</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"Audiovisuelle Medien" / Kunsthochshule fur Medien/ Koln / Njemačka. Ovaj (MA) diplomski studij audio-vizualnih umjetnosti u Kolnu je sukladan sa diplomskim studijem "Film i video" na Umjetničkoj akademiji u Splitu. Trajanje studija je 2 godine, četiri semestra, sa opsežnim završnim radom na zadnjoj godini. Studij ima akcent na produkciju autorskih radova na području filma i medijskih umjetnosti, što program čini usporedivim sa diplomskim studijem "Film i video" na Umjetničkoj akademiji sveučilišta u Splitu.</w:t>
      </w:r>
    </w:p>
    <w:p w:rsidR="00D205DD" w:rsidRPr="00013E4D" w:rsidRDefault="00D205DD"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http://www.khm.de/</w:t>
      </w:r>
    </w:p>
    <w:p w:rsidR="00D205DD" w:rsidRPr="00013E4D" w:rsidRDefault="00D205DD" w:rsidP="00F07058">
      <w:pPr>
        <w:spacing w:after="0"/>
        <w:jc w:val="both"/>
        <w:rPr>
          <w:rFonts w:ascii="Arial" w:hAnsi="Arial" w:cs="Arial"/>
          <w:color w:val="000000" w:themeColor="text1"/>
          <w:sz w:val="20"/>
          <w:szCs w:val="20"/>
        </w:rPr>
      </w:pP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"Video Media Arts" na Kent Institute of Art &amp; Design, Velika Britanija je (MA) diplomski program sadržaja studija sličnog našem diplomskom studijskom programu "Film i video". Program daje naglasak na pokretnu sliku za film i TV, ali i za kontekst medijskih umjetnosti. Studenti se obrazuju na području filma i videa, te u prostorno-izložbenom kontekstu, ili multimediji, što je istovjetno strukturi diplomskog studijskog programa "Film i video" na Umjetničkoj akademiji u Splitu.</w:t>
      </w:r>
    </w:p>
    <w:p w:rsidR="00F07058" w:rsidRPr="00013E4D" w:rsidRDefault="00F07058" w:rsidP="00F07058">
      <w:pPr>
        <w:spacing w:after="0" w:line="240" w:lineRule="auto"/>
        <w:jc w:val="both"/>
        <w:rPr>
          <w:rFonts w:ascii="Arial" w:hAnsi="Arial" w:cs="Arial"/>
          <w:b/>
          <w:sz w:val="20"/>
          <w:szCs w:val="20"/>
        </w:rPr>
      </w:pPr>
    </w:p>
    <w:p w:rsidR="00F07058" w:rsidRPr="00013E4D" w:rsidRDefault="00F07058" w:rsidP="00F07058">
      <w:pPr>
        <w:spacing w:after="0" w:line="240" w:lineRule="auto"/>
        <w:jc w:val="both"/>
        <w:rPr>
          <w:rFonts w:ascii="Arial" w:hAnsi="Arial" w:cs="Arial"/>
          <w:b/>
          <w:sz w:val="20"/>
          <w:szCs w:val="20"/>
        </w:rPr>
      </w:pPr>
    </w:p>
    <w:p w:rsidR="00F07058" w:rsidRPr="00013E4D" w:rsidRDefault="00F07058" w:rsidP="00F07058">
      <w:pPr>
        <w:pStyle w:val="Subtitle"/>
        <w:rPr>
          <w:sz w:val="20"/>
          <w:szCs w:val="20"/>
        </w:rPr>
      </w:pPr>
      <w:r w:rsidRPr="00013E4D">
        <w:rPr>
          <w:sz w:val="20"/>
          <w:szCs w:val="20"/>
        </w:rPr>
        <w:t>Otvorenost studija prema pokretljivosti studenata (horizontalnoj, vertikalnoj u RH i međunarodnoj)</w:t>
      </w:r>
    </w:p>
    <w:p w:rsidR="00F07058" w:rsidRPr="00013E4D" w:rsidRDefault="00F07058" w:rsidP="00F07058">
      <w:pPr>
        <w:pStyle w:val="Bodytext1"/>
        <w:shd w:val="clear" w:color="auto" w:fill="auto"/>
        <w:spacing w:before="0" w:after="240"/>
        <w:ind w:left="40" w:right="20" w:firstLine="160"/>
        <w:rPr>
          <w:rFonts w:ascii="Arial" w:hAnsi="Arial" w:cs="Arial"/>
          <w:color w:val="000000" w:themeColor="text1"/>
          <w:sz w:val="20"/>
          <w:szCs w:val="20"/>
        </w:rPr>
      </w:pPr>
      <w:r w:rsidRPr="00013E4D">
        <w:rPr>
          <w:rFonts w:ascii="Arial" w:hAnsi="Arial" w:cs="Arial"/>
          <w:color w:val="000000" w:themeColor="text1"/>
          <w:sz w:val="20"/>
          <w:szCs w:val="20"/>
        </w:rPr>
        <w:t>Studij je kompatibilan s srodnim studijima u EU, shodno tome je otvoren prema pokretljivosti studenata u skladu s načelima Bolonjskog procesa. Osim Bolonjskog procesa studij je otvoren za bilateralne ugovore s drugim institucijama i sa sveučilištima van EU-a. Veći dio kolegija diplomskog studija "Film, Medijska umjetnost i Animacija" biti će moguće slušati osim na hrvatskom i na engleskom jeziku. Za naše studente zanimljivi kolegiji ili grupe kolegija, pojedini semestri mogu se odslušati na drugim sveučilištima u ustanovama s kojima će se potpisati ugovori o učenju.</w:t>
      </w:r>
    </w:p>
    <w:p w:rsidR="00F07058" w:rsidRPr="00013E4D" w:rsidRDefault="00F07058" w:rsidP="00F07058">
      <w:pPr>
        <w:pStyle w:val="Bodytext1"/>
        <w:shd w:val="clear" w:color="auto" w:fill="auto"/>
        <w:spacing w:before="0"/>
        <w:ind w:left="40" w:right="20" w:firstLine="160"/>
        <w:rPr>
          <w:rFonts w:ascii="Arial" w:hAnsi="Arial" w:cs="Arial"/>
          <w:color w:val="000000" w:themeColor="text1"/>
          <w:sz w:val="20"/>
          <w:szCs w:val="20"/>
        </w:rPr>
      </w:pPr>
      <w:r w:rsidRPr="00013E4D">
        <w:rPr>
          <w:rFonts w:ascii="Arial" w:hAnsi="Arial" w:cs="Arial"/>
          <w:color w:val="000000" w:themeColor="text1"/>
          <w:sz w:val="20"/>
          <w:szCs w:val="20"/>
        </w:rPr>
        <w:lastRenderedPageBreak/>
        <w:t xml:space="preserve">Do sada smo imali puno suradnji s nizom Umjetničkih akademija, ali zbog dugog ne sudjelovanja u programima Erazmus i Socrates veći dio ovih suradnji realiziran je u vidu ljetnih radionica ili jednokratnoj razmjeni studenata. Kroz prilagodbe programa Bolonjskoj deklaraciji </w:t>
      </w:r>
      <w:r w:rsidR="00D205DD" w:rsidRPr="00013E4D">
        <w:rPr>
          <w:rFonts w:ascii="Arial" w:hAnsi="Arial" w:cs="Arial"/>
          <w:color w:val="000000" w:themeColor="text1"/>
          <w:sz w:val="20"/>
          <w:szCs w:val="20"/>
        </w:rPr>
        <w:t>ostvarili smo</w:t>
      </w:r>
      <w:r w:rsidRPr="00013E4D">
        <w:rPr>
          <w:rFonts w:ascii="Arial" w:hAnsi="Arial" w:cs="Arial"/>
          <w:color w:val="000000" w:themeColor="text1"/>
          <w:sz w:val="20"/>
          <w:szCs w:val="20"/>
        </w:rPr>
        <w:t xml:space="preserve"> intenzivniju i strukturaniju pokretljivost studenata. U ovom trenu imamo kontakte sa Hogeschool voor de Kunsten u Arnhemu, studijima za Film i medije na sveučilištu u Amsterdamu, te sa Audiovizualnim studijem Hogeschool Sint-Lukas u Bruxelles-u, Belgija. Naš docent je predavao nekoliko semestara po dva tjedna na Academy of Fine Arts (KUVA) u Helsinkiju i Minerva Akademiji u Groningenu. </w:t>
      </w:r>
    </w:p>
    <w:p w:rsidR="00D205DD" w:rsidRPr="00013E4D" w:rsidRDefault="00D205DD" w:rsidP="00F07058">
      <w:pPr>
        <w:pStyle w:val="Bodytext1"/>
        <w:shd w:val="clear" w:color="auto" w:fill="auto"/>
        <w:spacing w:before="0"/>
        <w:ind w:left="40" w:right="20" w:firstLine="160"/>
        <w:rPr>
          <w:rFonts w:ascii="Arial" w:hAnsi="Arial" w:cs="Arial"/>
          <w:color w:val="000000" w:themeColor="text1"/>
          <w:sz w:val="20"/>
          <w:szCs w:val="20"/>
        </w:rPr>
      </w:pPr>
    </w:p>
    <w:p w:rsidR="00F07058" w:rsidRPr="00013E4D" w:rsidRDefault="00F07058" w:rsidP="00F07058">
      <w:pPr>
        <w:pStyle w:val="Bodytext1"/>
        <w:shd w:val="clear" w:color="auto" w:fill="auto"/>
        <w:spacing w:before="0" w:after="176"/>
        <w:ind w:left="40" w:right="60"/>
        <w:rPr>
          <w:rFonts w:ascii="Arial" w:hAnsi="Arial" w:cs="Arial"/>
          <w:color w:val="000000" w:themeColor="text1"/>
          <w:sz w:val="20"/>
          <w:szCs w:val="20"/>
        </w:rPr>
      </w:pPr>
      <w:r w:rsidRPr="00013E4D">
        <w:rPr>
          <w:rFonts w:ascii="Arial" w:hAnsi="Arial" w:cs="Arial"/>
          <w:color w:val="000000" w:themeColor="text1"/>
          <w:sz w:val="20"/>
          <w:szCs w:val="20"/>
        </w:rPr>
        <w:t>Likovne Akademije (KUVA) sveučilišta u Helsinkiju. Naši docenti i izvanredni profesori su studirali i diplomirali na akademijama i sveučilištima u Zagrebu, Kelnu, Veneciji, Arnhemu, Amsterdamu, Maastrichtu, Dusseldorfu, Pragu itd. Stoga očekujemo da će preko njih studentska pokretljivost predstavljati bitnu stavku našeg studijskog programa.</w:t>
      </w:r>
    </w:p>
    <w:p w:rsidR="00F07058" w:rsidRPr="00013E4D" w:rsidRDefault="00F07058" w:rsidP="00F07058">
      <w:pPr>
        <w:pStyle w:val="Bodytext1"/>
        <w:shd w:val="clear" w:color="auto" w:fill="auto"/>
        <w:spacing w:before="0" w:line="278" w:lineRule="exact"/>
        <w:ind w:left="40" w:right="60"/>
        <w:rPr>
          <w:rFonts w:ascii="Arial" w:hAnsi="Arial" w:cs="Arial"/>
          <w:color w:val="000000" w:themeColor="text1"/>
          <w:sz w:val="20"/>
          <w:szCs w:val="20"/>
        </w:rPr>
      </w:pPr>
      <w:r w:rsidRPr="00013E4D">
        <w:rPr>
          <w:rFonts w:ascii="Arial" w:hAnsi="Arial" w:cs="Arial"/>
          <w:color w:val="000000" w:themeColor="text1"/>
          <w:sz w:val="20"/>
          <w:szCs w:val="20"/>
        </w:rPr>
        <w:t>Preddiplomski studij Film i Video potisao je do sada dva Erazmus sporazuma o razmjeni studenata i nastavnika:</w:t>
      </w:r>
    </w:p>
    <w:p w:rsidR="00D205DD" w:rsidRPr="00013E4D" w:rsidRDefault="00F07058" w:rsidP="00D205DD">
      <w:pPr>
        <w:pStyle w:val="Bodytext1"/>
        <w:numPr>
          <w:ilvl w:val="0"/>
          <w:numId w:val="27"/>
        </w:numPr>
        <w:shd w:val="clear" w:color="auto" w:fill="auto"/>
        <w:tabs>
          <w:tab w:val="left" w:pos="184"/>
        </w:tabs>
        <w:spacing w:before="0"/>
        <w:ind w:left="40"/>
        <w:rPr>
          <w:rFonts w:ascii="Arial" w:hAnsi="Arial" w:cs="Arial"/>
          <w:color w:val="000000" w:themeColor="text1"/>
          <w:sz w:val="20"/>
          <w:szCs w:val="20"/>
        </w:rPr>
      </w:pPr>
      <w:r w:rsidRPr="00013E4D">
        <w:rPr>
          <w:rFonts w:ascii="Arial" w:hAnsi="Arial" w:cs="Arial"/>
          <w:color w:val="000000" w:themeColor="text1"/>
          <w:sz w:val="20"/>
          <w:szCs w:val="20"/>
        </w:rPr>
        <w:t>sa Sint-Lucas Beeldende Kunst pri Hogeschool voor Wete</w:t>
      </w:r>
      <w:r w:rsidR="00D205DD" w:rsidRPr="00013E4D">
        <w:rPr>
          <w:rFonts w:ascii="Arial" w:hAnsi="Arial" w:cs="Arial"/>
          <w:color w:val="000000" w:themeColor="text1"/>
          <w:sz w:val="20"/>
          <w:szCs w:val="20"/>
        </w:rPr>
        <w:t>nschap &amp; Kunst u Gentu, Belgija,</w:t>
      </w:r>
    </w:p>
    <w:p w:rsidR="00F07058" w:rsidRPr="00013E4D" w:rsidRDefault="00F07058" w:rsidP="00F07058">
      <w:pPr>
        <w:pStyle w:val="Bodytext1"/>
        <w:numPr>
          <w:ilvl w:val="0"/>
          <w:numId w:val="27"/>
        </w:numPr>
        <w:shd w:val="clear" w:color="auto" w:fill="auto"/>
        <w:tabs>
          <w:tab w:val="left" w:pos="194"/>
        </w:tabs>
        <w:spacing w:before="0"/>
        <w:ind w:left="40" w:right="3200"/>
        <w:rPr>
          <w:rFonts w:ascii="Arial" w:hAnsi="Arial" w:cs="Arial"/>
          <w:color w:val="000000" w:themeColor="text1"/>
          <w:sz w:val="20"/>
          <w:szCs w:val="20"/>
        </w:rPr>
      </w:pPr>
      <w:r w:rsidRPr="00013E4D">
        <w:rPr>
          <w:rFonts w:ascii="Arial" w:hAnsi="Arial" w:cs="Arial"/>
          <w:color w:val="000000" w:themeColor="text1"/>
          <w:sz w:val="20"/>
          <w:szCs w:val="20"/>
        </w:rPr>
        <w:t>sa Hochschule fur Bildende Kunste Braunschweig u Njemačkoj, te Erazmus sporazum o razmjeni nastavnika</w:t>
      </w:r>
    </w:p>
    <w:p w:rsidR="00F07058" w:rsidRPr="00013E4D" w:rsidRDefault="00F07058" w:rsidP="00F07058">
      <w:pPr>
        <w:pStyle w:val="Bodytext1"/>
        <w:numPr>
          <w:ilvl w:val="0"/>
          <w:numId w:val="27"/>
        </w:numPr>
        <w:shd w:val="clear" w:color="auto" w:fill="auto"/>
        <w:tabs>
          <w:tab w:val="left" w:pos="184"/>
        </w:tabs>
        <w:spacing w:before="0" w:after="843"/>
        <w:ind w:left="40"/>
        <w:rPr>
          <w:rFonts w:ascii="Arial" w:hAnsi="Arial" w:cs="Arial"/>
          <w:color w:val="000000" w:themeColor="text1"/>
          <w:sz w:val="20"/>
          <w:szCs w:val="20"/>
        </w:rPr>
      </w:pPr>
      <w:r w:rsidRPr="00013E4D">
        <w:rPr>
          <w:rFonts w:ascii="Arial" w:hAnsi="Arial" w:cs="Arial"/>
          <w:color w:val="000000" w:themeColor="text1"/>
          <w:sz w:val="20"/>
          <w:szCs w:val="20"/>
        </w:rPr>
        <w:t>sa Odsjekom za Film i Medije sveučilišta Sussex u Brightonu, Velika Britanija.</w:t>
      </w:r>
    </w:p>
    <w:p w:rsidR="00F07058" w:rsidRPr="00013E4D" w:rsidRDefault="00F07058" w:rsidP="00F07058">
      <w:pPr>
        <w:spacing w:after="0" w:line="240" w:lineRule="auto"/>
        <w:jc w:val="both"/>
        <w:rPr>
          <w:rFonts w:ascii="Arial" w:hAnsi="Arial" w:cs="Arial"/>
          <w:b/>
          <w:sz w:val="20"/>
          <w:szCs w:val="20"/>
        </w:rPr>
      </w:pPr>
    </w:p>
    <w:p w:rsidR="00F07058" w:rsidRPr="00013E4D" w:rsidRDefault="00F07058" w:rsidP="00F07058">
      <w:pPr>
        <w:spacing w:after="0" w:line="240" w:lineRule="auto"/>
        <w:jc w:val="both"/>
        <w:rPr>
          <w:rFonts w:ascii="Arial" w:hAnsi="Arial" w:cs="Arial"/>
          <w:b/>
          <w:sz w:val="20"/>
          <w:szCs w:val="20"/>
        </w:rPr>
      </w:pPr>
    </w:p>
    <w:p w:rsidR="00F07058" w:rsidRPr="00013E4D" w:rsidRDefault="00F07058" w:rsidP="00F07058">
      <w:pPr>
        <w:spacing w:after="0" w:line="240" w:lineRule="auto"/>
        <w:jc w:val="both"/>
        <w:rPr>
          <w:rFonts w:ascii="Arial" w:hAnsi="Arial" w:cs="Arial"/>
          <w:b/>
          <w:sz w:val="20"/>
          <w:szCs w:val="20"/>
        </w:rPr>
      </w:pPr>
    </w:p>
    <w:p w:rsidR="00F07058" w:rsidRPr="00013E4D" w:rsidRDefault="00F07058" w:rsidP="00F07058">
      <w:pPr>
        <w:pStyle w:val="Subtitle"/>
        <w:rPr>
          <w:sz w:val="20"/>
          <w:szCs w:val="20"/>
        </w:rPr>
      </w:pPr>
      <w:r w:rsidRPr="00013E4D">
        <w:rPr>
          <w:sz w:val="20"/>
          <w:szCs w:val="20"/>
        </w:rPr>
        <w:t>Usklađenost s misijom i strategijom Sveučilišta i predlagatelja te sa strateškim dokumentom mreže visokih učilišta</w:t>
      </w: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spacing w:after="0" w:line="240" w:lineRule="auto"/>
        <w:jc w:val="both"/>
        <w:rPr>
          <w:rFonts w:ascii="Arial" w:hAnsi="Arial" w:cs="Arial"/>
          <w:color w:val="444444"/>
          <w:sz w:val="20"/>
          <w:szCs w:val="20"/>
          <w:shd w:val="clear" w:color="auto" w:fill="FFFFFF"/>
        </w:rPr>
      </w:pPr>
      <w:r w:rsidRPr="00013E4D">
        <w:rPr>
          <w:rFonts w:ascii="Arial" w:hAnsi="Arial" w:cs="Arial"/>
          <w:sz w:val="20"/>
          <w:szCs w:val="20"/>
        </w:rPr>
        <w:t>Strategija studija usklađena je sa strategijom Sveučilišta u Splitu.</w:t>
      </w:r>
      <w:r w:rsidRPr="00013E4D">
        <w:rPr>
          <w:rFonts w:ascii="Arial" w:hAnsi="Arial" w:cs="Arial"/>
          <w:color w:val="444444"/>
          <w:sz w:val="20"/>
          <w:szCs w:val="20"/>
          <w:shd w:val="clear" w:color="auto" w:fill="FFFFFF"/>
        </w:rPr>
        <w:t xml:space="preserve"> Sveučilište u Splitu svoju misiju vidi u organizaciji i provođenju istraživačkog rada i visokog obrazovanja u znanstvenim područjima odnosno disciplinama koje obilježavaju prirodne, kulturno-povijesne, društvene, gospodarske i druge značajke regije kao dijela hrvatskog jadranskog, pa i šireg mediteranskog prostora. </w:t>
      </w:r>
    </w:p>
    <w:p w:rsidR="00F07058" w:rsidRPr="00013E4D" w:rsidRDefault="00F07058" w:rsidP="00F07058">
      <w:pPr>
        <w:spacing w:after="0" w:line="240" w:lineRule="auto"/>
        <w:jc w:val="both"/>
        <w:rPr>
          <w:rFonts w:ascii="Arial" w:hAnsi="Arial" w:cs="Arial"/>
          <w:b/>
          <w:sz w:val="20"/>
          <w:szCs w:val="20"/>
        </w:rPr>
      </w:pPr>
    </w:p>
    <w:p w:rsidR="00F07058" w:rsidRPr="00013E4D" w:rsidRDefault="00F07058" w:rsidP="00F07058">
      <w:pPr>
        <w:pStyle w:val="Subtitle"/>
        <w:rPr>
          <w:sz w:val="20"/>
          <w:szCs w:val="20"/>
        </w:rPr>
      </w:pPr>
      <w:r w:rsidRPr="00013E4D">
        <w:rPr>
          <w:sz w:val="20"/>
          <w:szCs w:val="20"/>
        </w:rPr>
        <w:t>Dosadašnja iskustva u provo</w:t>
      </w:r>
      <w:r w:rsidRPr="00013E4D">
        <w:rPr>
          <w:rFonts w:eastAsia="TimesNewRoman"/>
          <w:sz w:val="20"/>
          <w:szCs w:val="20"/>
        </w:rPr>
        <w:t>đ</w:t>
      </w:r>
      <w:r w:rsidRPr="00013E4D">
        <w:rPr>
          <w:sz w:val="20"/>
          <w:szCs w:val="20"/>
        </w:rPr>
        <w:t>enju ekvivalentnih ili sli</w:t>
      </w:r>
      <w:r w:rsidRPr="00013E4D">
        <w:rPr>
          <w:rFonts w:eastAsia="TimesNewRoman"/>
          <w:sz w:val="20"/>
          <w:szCs w:val="20"/>
        </w:rPr>
        <w:t>č</w:t>
      </w:r>
      <w:r w:rsidRPr="00013E4D">
        <w:rPr>
          <w:sz w:val="20"/>
          <w:szCs w:val="20"/>
        </w:rPr>
        <w:t>nih programa</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Diplomski studij "Film, Medijska umjetnost i Animacija" pri Umjetničkoj akademiji sveučilišta u Splitu svoj korijen ima u dodiplomskom studiju "Film i video" osnovanom 2005 godine, te u Odsjeku za dizajn vizualnih komunikacija (smjer Medijska umjetnost i dizajn) osnovanom 1997 godine. Iskustvo provođenja ovih studija ćemo prikazati kroz kontekst prve tri godine studija (preddiplomski), kao i sa osvrtom prije toga na nastavu Odsjeka za dizajn vizualnih komunikacija - smjer Medijska umjetnost i dizajn (diplomski studij po starom programu).</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Odsjek za dizajn vizualnih komunikacija nastao je pri osnivanju Umjetničke akademije u Splitu. Nastava je krenula u jesen 1997 godine. U okviru Odsjeka za dizajn vizualnih komunikacija postojala su dva usmjerenja;</w:t>
      </w:r>
    </w:p>
    <w:p w:rsidR="00F07058" w:rsidRPr="00013E4D" w:rsidRDefault="00E86220"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Medijska umjetnost i dizaj</w:t>
      </w:r>
      <w:r w:rsidR="00F07058" w:rsidRPr="00013E4D">
        <w:rPr>
          <w:rFonts w:ascii="Arial" w:hAnsi="Arial" w:cs="Arial"/>
          <w:color w:val="000000" w:themeColor="text1"/>
          <w:sz w:val="20"/>
          <w:szCs w:val="20"/>
        </w:rPr>
        <w:t>n</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Grafički i Web Dizajn</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 xml:space="preserve">Prva godina je bila zajednička, a na drugoj godini su se studenti opredjeljivali da li će se izražavati u medijima videa/filma i prostorno artikuliranih novih medija ili medijima grafičkog i web dizajna. Ova podjela na dva usmjerenja pokazala se u praksi jako dobrom, pa smo ih u kontekstu prilagodbe </w:t>
      </w:r>
      <w:r w:rsidRPr="00013E4D">
        <w:rPr>
          <w:rFonts w:ascii="Arial" w:hAnsi="Arial" w:cs="Arial"/>
          <w:color w:val="000000" w:themeColor="text1"/>
          <w:sz w:val="20"/>
          <w:szCs w:val="20"/>
        </w:rPr>
        <w:lastRenderedPageBreak/>
        <w:t>Bolonjskoj deklaraciji 2005 godine dodatno definirali kao dva odvojena studijska programa. Jedan koje se bazira na umjetničkom izražavanju u području Filma i elektroni čnih umjetnosti "Film i video", te studijski program na području dizajna.</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Kako je 1997 godine Odsjek za dizajn vizualnih komunikacija bio novi studij na novoj akademiji, na početku smo morali kompletirati nastavni kadar i organizirati prostor za izvođenje nastave. Danas je studij potpuno uspostavljen i u bitnoj mjeri unaprijeđen, zbog čega smo stekli i uvjete za daljnji razvoj. Jezgra dodiplomskog studija "Film i video" bili su kolegiji s područja filma i elektroni čnih umjetnosti usmjerenja za Medijsku umjetnost i dizajn pri Odsjeku za dizajn vizualnih komunikacija. To su kolegiji: Video oblikovanje, Novi mediji, Računalna animacija, Fotografija, Filmsko i video snimanje, Montaža slike i tona, Povijest filma itd.</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Od samog početka na Odsjek za dizajn vizualnih komunikacija prijavljivao se ubjedljivo najveći broj pristupnika za razredbeni ispit među svim odsjecima Umjetničke akademije sveučilišta u Splitu. Interes je i dalje jako velik. Logičan zaključak je da se radi o najtraženijem studiju, pa smo često bili u situaciji odbiti veliki broj mladih ljudi koji su željeli studirati ovaj studij. Stvaranjem</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dva studijska programa kroz Bolonjski proces omogućili smo stručnije usavršavanje na oba područja i studiranje dvostrukom broju studenata (do sada 8, sada 16).</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 xml:space="preserve">Odsjek za dizajn vizualnih komunikacija u okviru Umjetničke akademije sveučilišta u Splitu jedini se bazirao na računalnoj, digitalnoj i medijskoj tehnologiji, unutar kojeg se osim dizajna otvorio i veliki prostor umjetničkog izražavanja u medijima pokretne slike: filma i videa, računalne animacije, CD-roma, medijske instalacije u prostoru itd. Na usmjerenju za Medijsku umjetnost i dizajn do sada je diplomiralo deset studenata. Svih deset prvih diplomanata na području medijske umjetnosti (trenutno usmjerenje Medijska umjetnost i dizajn) zauzeli su vodeća mjesta kao autori i umjetnici medu svojom generacijom u RH i izrazito se dobro snalaze na tržištu rada. U akademskoj godini 2007-2008 (poslijednjoj po starim studijskim programima) zadnja generacija usmjerenja Medijska umjetnost i dizajn odslušala je nastavni program. Kako ovo usmjerenje diplomskog studija više ne postoji </w:t>
      </w:r>
      <w:r w:rsidR="00D205DD" w:rsidRPr="00013E4D">
        <w:rPr>
          <w:rFonts w:ascii="Arial" w:hAnsi="Arial" w:cs="Arial"/>
          <w:color w:val="000000" w:themeColor="text1"/>
          <w:sz w:val="20"/>
          <w:szCs w:val="20"/>
        </w:rPr>
        <w:t>zamijenjeno je</w:t>
      </w:r>
      <w:r w:rsidRPr="00013E4D">
        <w:rPr>
          <w:rFonts w:ascii="Arial" w:hAnsi="Arial" w:cs="Arial"/>
          <w:color w:val="000000" w:themeColor="text1"/>
          <w:sz w:val="20"/>
          <w:szCs w:val="20"/>
        </w:rPr>
        <w:t xml:space="preserve"> diplomskim studijem "Film, Medijska umjetnost i Animacija".</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 xml:space="preserve">Studenti prve, druge i treće godine </w:t>
      </w:r>
      <w:r w:rsidR="00D205DD" w:rsidRPr="00013E4D">
        <w:rPr>
          <w:rFonts w:ascii="Arial" w:hAnsi="Arial" w:cs="Arial"/>
          <w:color w:val="000000" w:themeColor="text1"/>
          <w:sz w:val="20"/>
          <w:szCs w:val="20"/>
        </w:rPr>
        <w:t>predd</w:t>
      </w:r>
      <w:r w:rsidRPr="00013E4D">
        <w:rPr>
          <w:rFonts w:ascii="Arial" w:hAnsi="Arial" w:cs="Arial"/>
          <w:color w:val="000000" w:themeColor="text1"/>
          <w:sz w:val="20"/>
          <w:szCs w:val="20"/>
        </w:rPr>
        <w:t xml:space="preserve">iplomskog studija "Film i video" izrazito su zadovoljni provođenjem studijskog programa. Ministarstvo i sveučilište su izdvojili sredstva za tehničku realizaciju nastave. Kroz program nastavnih reformskih radnih mjesta stalno se zaposlilo nekoliko kolega i kolegica koji su bili dugogodišnji vanjski suradnici. Sadržaj i struktura </w:t>
      </w:r>
      <w:r w:rsidR="00D205DD" w:rsidRPr="00013E4D">
        <w:rPr>
          <w:rFonts w:ascii="Arial" w:hAnsi="Arial" w:cs="Arial"/>
          <w:color w:val="000000" w:themeColor="text1"/>
          <w:sz w:val="20"/>
          <w:szCs w:val="20"/>
        </w:rPr>
        <w:t>pred</w:t>
      </w:r>
      <w:r w:rsidRPr="00013E4D">
        <w:rPr>
          <w:rFonts w:ascii="Arial" w:hAnsi="Arial" w:cs="Arial"/>
          <w:color w:val="000000" w:themeColor="text1"/>
          <w:sz w:val="20"/>
          <w:szCs w:val="20"/>
        </w:rPr>
        <w:t>diplomskog studija "Film i Video" usmjereni su na područje kratkog igranog i dokumentarnog filma, televizije, eksperimentalnog filma, performansa, računalne animacije, video spota, video umjetnosti, multimedijske instalacije itd. Ovo područje izuzetno je zanimljivo mladim ljudima, pa je broj prijavljenih pristupnika za razredbeni postupak višestruko veći od raspoloživih mjesta.</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Završeni preddiplomski studij "Film i Video" solidna je baza za kasniju specijalizaciju i školovanje na diplomskim studijima iz filma, videa ili medijskih umjetnosti. Studenti koji budu željeli nastaviti školovanje iz filma, videa i medijskih umjetnosti u specijalizaciji likovnih umjetnosti nastav</w:t>
      </w:r>
      <w:r w:rsidR="00D205DD" w:rsidRPr="00013E4D">
        <w:rPr>
          <w:rFonts w:ascii="Arial" w:hAnsi="Arial" w:cs="Arial"/>
          <w:color w:val="000000" w:themeColor="text1"/>
          <w:sz w:val="20"/>
          <w:szCs w:val="20"/>
        </w:rPr>
        <w:t xml:space="preserve">ljaju </w:t>
      </w:r>
      <w:r w:rsidRPr="00013E4D">
        <w:rPr>
          <w:rFonts w:ascii="Arial" w:hAnsi="Arial" w:cs="Arial"/>
          <w:color w:val="000000" w:themeColor="text1"/>
          <w:sz w:val="20"/>
          <w:szCs w:val="20"/>
        </w:rPr>
        <w:t>studij na diplomskom studiju "Film, Medijska umjetnost i Animacija" pri Umjetničkoj akademiji Sveučilišta u Splitu. Međutim studenti koji budu željeli dalje nastaviti školovanje na diplomskim studijima s područja filma pri akademijama dramskih umjetnosti moći će specijalizirane studije filmske režije, montaže, fotografije i dramaturgije nastaviti na Sveučilištu u Zagrebu ili drugim sličnim sveučilištima u inozemstvu.</w:t>
      </w:r>
    </w:p>
    <w:p w:rsidR="00F07058" w:rsidRPr="00013E4D" w:rsidRDefault="00F07058" w:rsidP="00F07058">
      <w:pPr>
        <w:spacing w:after="0"/>
        <w:jc w:val="both"/>
        <w:rPr>
          <w:rFonts w:ascii="Arial" w:hAnsi="Arial" w:cs="Arial"/>
          <w:color w:val="000000" w:themeColor="text1"/>
          <w:sz w:val="20"/>
          <w:szCs w:val="20"/>
        </w:rPr>
      </w:pPr>
      <w:r w:rsidRPr="00013E4D">
        <w:rPr>
          <w:rFonts w:ascii="Arial" w:hAnsi="Arial" w:cs="Arial"/>
          <w:color w:val="000000" w:themeColor="text1"/>
          <w:sz w:val="20"/>
          <w:szCs w:val="20"/>
        </w:rPr>
        <w:t>Iskustvo je pokazalo da se jedan broj studenata, nakon stjecanja osnovnih znanja i vještina na ovom području želi zaposliti, stoga smo i otvorili mogućnost da se nakon treće godine zaokruži preddiplomski studij "Film i video". Nasuprot tome, neki se studenti žele duže posvetiti obrazovanju na ovom području. Zbog njih i zbog kolega koji se nakon nekoliko radnih godina žele da</w:t>
      </w:r>
      <w:r w:rsidR="00E86220" w:rsidRPr="00013E4D">
        <w:rPr>
          <w:rFonts w:ascii="Arial" w:hAnsi="Arial" w:cs="Arial"/>
          <w:color w:val="000000" w:themeColor="text1"/>
          <w:sz w:val="20"/>
          <w:szCs w:val="20"/>
        </w:rPr>
        <w:t>lje usavršavati osnovali smo</w:t>
      </w:r>
      <w:r w:rsidRPr="00013E4D">
        <w:rPr>
          <w:rFonts w:ascii="Arial" w:hAnsi="Arial" w:cs="Arial"/>
          <w:color w:val="000000" w:themeColor="text1"/>
          <w:sz w:val="20"/>
          <w:szCs w:val="20"/>
        </w:rPr>
        <w:t xml:space="preserve"> diplomski studij "Film, Medijska umjetnost i Animacija". Cjelovita struktura 3+2 (preddiplomski + </w:t>
      </w:r>
      <w:r w:rsidR="00E86220" w:rsidRPr="00013E4D">
        <w:rPr>
          <w:rFonts w:ascii="Arial" w:hAnsi="Arial" w:cs="Arial"/>
          <w:color w:val="000000" w:themeColor="text1"/>
          <w:sz w:val="20"/>
          <w:szCs w:val="20"/>
        </w:rPr>
        <w:t>diplomski studij ) zaokružuje</w:t>
      </w:r>
      <w:r w:rsidRPr="00013E4D">
        <w:rPr>
          <w:rFonts w:ascii="Arial" w:hAnsi="Arial" w:cs="Arial"/>
          <w:color w:val="000000" w:themeColor="text1"/>
          <w:sz w:val="20"/>
          <w:szCs w:val="20"/>
        </w:rPr>
        <w:t xml:space="preserve"> spektar studijskih programa UMAS-a.</w:t>
      </w: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spacing w:after="0" w:line="240" w:lineRule="auto"/>
        <w:jc w:val="both"/>
        <w:rPr>
          <w:rFonts w:ascii="Arial" w:hAnsi="Arial" w:cs="Arial"/>
          <w:b/>
          <w:sz w:val="20"/>
          <w:szCs w:val="20"/>
        </w:rPr>
      </w:pP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pStyle w:val="NoSpacing"/>
        <w:numPr>
          <w:ilvl w:val="0"/>
          <w:numId w:val="4"/>
        </w:numPr>
        <w:spacing w:after="480"/>
        <w:ind w:left="567" w:hanging="567"/>
        <w:rPr>
          <w:rFonts w:ascii="Arial" w:hAnsi="Arial" w:cs="Arial"/>
          <w:szCs w:val="32"/>
        </w:rPr>
      </w:pPr>
      <w:r w:rsidRPr="00013E4D">
        <w:rPr>
          <w:rFonts w:ascii="Arial" w:hAnsi="Arial" w:cs="Arial"/>
          <w:szCs w:val="32"/>
        </w:rPr>
        <w:lastRenderedPageBreak/>
        <w:t>OPIS STUDIJSKOG PROGRAMA</w:t>
      </w:r>
    </w:p>
    <w:p w:rsidR="00F07058" w:rsidRPr="00013E4D" w:rsidRDefault="00F07058" w:rsidP="00F07058">
      <w:pPr>
        <w:pStyle w:val="Subtitle"/>
        <w:rPr>
          <w:sz w:val="20"/>
          <w:szCs w:val="20"/>
        </w:rPr>
      </w:pPr>
      <w:r w:rsidRPr="00013E4D">
        <w:rPr>
          <w:sz w:val="20"/>
          <w:szCs w:val="20"/>
        </w:rPr>
        <w:t>Opći dio</w:t>
      </w:r>
    </w:p>
    <w:p w:rsidR="00F07058" w:rsidRPr="00013E4D" w:rsidRDefault="00F07058" w:rsidP="00F07058">
      <w:pPr>
        <w:spacing w:after="0" w:line="240" w:lineRule="auto"/>
        <w:jc w:val="both"/>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5745"/>
      </w:tblGrid>
      <w:tr w:rsidR="00F07058" w:rsidRPr="00013E4D" w:rsidTr="00196A75">
        <w:tc>
          <w:tcPr>
            <w:tcW w:w="3453" w:type="dxa"/>
            <w:tcBorders>
              <w:top w:val="single" w:sz="12" w:space="0" w:color="auto"/>
              <w:left w:val="single" w:sz="12" w:space="0" w:color="auto"/>
            </w:tcBorders>
            <w:shd w:val="clear" w:color="auto" w:fill="CCECFF"/>
            <w:tcMar>
              <w:left w:w="57" w:type="dxa"/>
              <w:right w:w="57" w:type="dxa"/>
            </w:tcMar>
            <w:vAlign w:val="center"/>
          </w:tcPr>
          <w:p w:rsidR="00F07058" w:rsidRPr="00013E4D" w:rsidRDefault="00F07058" w:rsidP="00196A75">
            <w:pPr>
              <w:spacing w:before="60" w:after="60" w:line="240" w:lineRule="auto"/>
              <w:rPr>
                <w:rFonts w:ascii="Arial" w:hAnsi="Arial" w:cs="Arial"/>
                <w:sz w:val="20"/>
                <w:szCs w:val="20"/>
              </w:rPr>
            </w:pPr>
            <w:r w:rsidRPr="00013E4D">
              <w:rPr>
                <w:rFonts w:ascii="Arial" w:hAnsi="Arial" w:cs="Arial"/>
                <w:sz w:val="20"/>
                <w:szCs w:val="20"/>
              </w:rPr>
              <w:t>Znanstveno/umjetničko područje studijskoga programa</w:t>
            </w:r>
          </w:p>
        </w:tc>
        <w:tc>
          <w:tcPr>
            <w:tcW w:w="5745" w:type="dxa"/>
            <w:tcBorders>
              <w:top w:val="single" w:sz="12" w:space="0" w:color="auto"/>
              <w:right w:val="single" w:sz="12" w:space="0" w:color="auto"/>
            </w:tcBorders>
            <w:tcMar>
              <w:left w:w="57" w:type="dxa"/>
              <w:right w:w="57" w:type="dxa"/>
            </w:tcMar>
          </w:tcPr>
          <w:p w:rsidR="00F07058" w:rsidRPr="00013E4D" w:rsidRDefault="00F07058" w:rsidP="00196A75">
            <w:pPr>
              <w:spacing w:before="60" w:after="60" w:line="240" w:lineRule="auto"/>
              <w:rPr>
                <w:rFonts w:ascii="Arial" w:hAnsi="Arial" w:cs="Arial"/>
                <w:sz w:val="20"/>
                <w:szCs w:val="20"/>
              </w:rPr>
            </w:pPr>
            <w:r w:rsidRPr="00013E4D">
              <w:rPr>
                <w:rFonts w:ascii="Arial" w:hAnsi="Arial" w:cs="Arial"/>
                <w:sz w:val="20"/>
                <w:szCs w:val="20"/>
              </w:rPr>
              <w:t xml:space="preserve">UMJETNIČKO PODRUČJE, </w:t>
            </w:r>
          </w:p>
          <w:p w:rsidR="00F07058" w:rsidRPr="00013E4D" w:rsidRDefault="00F07058" w:rsidP="00196A75">
            <w:pPr>
              <w:spacing w:before="60" w:after="60" w:line="240" w:lineRule="auto"/>
              <w:rPr>
                <w:rFonts w:ascii="Arial" w:hAnsi="Arial" w:cs="Arial"/>
                <w:sz w:val="20"/>
                <w:szCs w:val="20"/>
              </w:rPr>
            </w:pPr>
            <w:r w:rsidRPr="00013E4D">
              <w:rPr>
                <w:rFonts w:ascii="Arial" w:hAnsi="Arial" w:cs="Arial"/>
                <w:sz w:val="20"/>
                <w:szCs w:val="20"/>
              </w:rPr>
              <w:t>Filmska umjetnost (filmske, elektroničke i medijske umjetnosti pokretnih slika)</w:t>
            </w:r>
          </w:p>
        </w:tc>
      </w:tr>
      <w:tr w:rsidR="00F07058" w:rsidRPr="00013E4D" w:rsidTr="00196A75">
        <w:tc>
          <w:tcPr>
            <w:tcW w:w="3453" w:type="dxa"/>
            <w:tcBorders>
              <w:left w:val="single" w:sz="12" w:space="0" w:color="auto"/>
            </w:tcBorders>
            <w:shd w:val="clear" w:color="auto" w:fill="CCECFF"/>
            <w:tcMar>
              <w:left w:w="57" w:type="dxa"/>
              <w:right w:w="57" w:type="dxa"/>
            </w:tcMar>
            <w:vAlign w:val="center"/>
          </w:tcPr>
          <w:p w:rsidR="00F07058" w:rsidRPr="00013E4D" w:rsidRDefault="00F07058" w:rsidP="00196A75">
            <w:pPr>
              <w:spacing w:before="60" w:after="60" w:line="240" w:lineRule="auto"/>
              <w:rPr>
                <w:rFonts w:ascii="Arial" w:hAnsi="Arial" w:cs="Arial"/>
                <w:sz w:val="20"/>
                <w:szCs w:val="20"/>
              </w:rPr>
            </w:pPr>
            <w:r w:rsidRPr="00013E4D">
              <w:rPr>
                <w:rFonts w:ascii="Arial" w:hAnsi="Arial" w:cs="Arial"/>
                <w:sz w:val="20"/>
                <w:szCs w:val="20"/>
              </w:rPr>
              <w:t xml:space="preserve">Trajanje studijskoga programa </w:t>
            </w:r>
          </w:p>
        </w:tc>
        <w:tc>
          <w:tcPr>
            <w:tcW w:w="5745" w:type="dxa"/>
            <w:tcBorders>
              <w:right w:val="single" w:sz="12" w:space="0" w:color="auto"/>
            </w:tcBorders>
            <w:tcMar>
              <w:left w:w="57" w:type="dxa"/>
              <w:right w:w="57" w:type="dxa"/>
            </w:tcMar>
          </w:tcPr>
          <w:p w:rsidR="00F07058" w:rsidRPr="00013E4D" w:rsidRDefault="00F07058" w:rsidP="00196A75">
            <w:pPr>
              <w:spacing w:before="60" w:after="60" w:line="240" w:lineRule="auto"/>
              <w:rPr>
                <w:rFonts w:ascii="Arial" w:hAnsi="Arial" w:cs="Arial"/>
                <w:sz w:val="20"/>
                <w:szCs w:val="20"/>
              </w:rPr>
            </w:pPr>
            <w:r w:rsidRPr="00013E4D">
              <w:rPr>
                <w:rFonts w:ascii="Arial" w:hAnsi="Arial" w:cs="Arial"/>
                <w:sz w:val="20"/>
                <w:szCs w:val="20"/>
              </w:rPr>
              <w:t>Dvije godine, četiri semestra</w:t>
            </w:r>
          </w:p>
        </w:tc>
      </w:tr>
      <w:tr w:rsidR="00F07058" w:rsidRPr="00013E4D" w:rsidTr="00196A75">
        <w:tc>
          <w:tcPr>
            <w:tcW w:w="3453" w:type="dxa"/>
            <w:tcBorders>
              <w:left w:val="single" w:sz="12" w:space="0" w:color="auto"/>
            </w:tcBorders>
            <w:shd w:val="clear" w:color="auto" w:fill="CCECFF"/>
            <w:tcMar>
              <w:left w:w="57" w:type="dxa"/>
              <w:right w:w="57" w:type="dxa"/>
            </w:tcMar>
            <w:vAlign w:val="center"/>
          </w:tcPr>
          <w:p w:rsidR="00F07058" w:rsidRPr="00013E4D" w:rsidRDefault="00F07058" w:rsidP="00196A75">
            <w:pPr>
              <w:spacing w:before="60" w:after="60" w:line="240" w:lineRule="auto"/>
              <w:rPr>
                <w:rFonts w:ascii="Arial" w:hAnsi="Arial" w:cs="Arial"/>
                <w:sz w:val="20"/>
                <w:szCs w:val="20"/>
              </w:rPr>
            </w:pPr>
            <w:r w:rsidRPr="00013E4D">
              <w:rPr>
                <w:rFonts w:ascii="Arial" w:hAnsi="Arial" w:cs="Arial"/>
                <w:sz w:val="20"/>
                <w:szCs w:val="20"/>
              </w:rPr>
              <w:t>Minimalni broj ECTS bodova potreban za završetak studi</w:t>
            </w:r>
            <w:bookmarkStart w:id="0" w:name="_GoBack"/>
            <w:bookmarkEnd w:id="0"/>
            <w:r w:rsidRPr="00013E4D">
              <w:rPr>
                <w:rFonts w:ascii="Arial" w:hAnsi="Arial" w:cs="Arial"/>
                <w:sz w:val="20"/>
                <w:szCs w:val="20"/>
              </w:rPr>
              <w:t>ja</w:t>
            </w:r>
          </w:p>
        </w:tc>
        <w:tc>
          <w:tcPr>
            <w:tcW w:w="5745" w:type="dxa"/>
            <w:tcBorders>
              <w:right w:val="single" w:sz="12" w:space="0" w:color="auto"/>
            </w:tcBorders>
            <w:tcMar>
              <w:left w:w="57" w:type="dxa"/>
              <w:right w:w="57" w:type="dxa"/>
            </w:tcMar>
          </w:tcPr>
          <w:p w:rsidR="00F07058" w:rsidRPr="00013E4D" w:rsidRDefault="00F07058" w:rsidP="00196A75">
            <w:pPr>
              <w:spacing w:before="60" w:after="60" w:line="240" w:lineRule="auto"/>
              <w:rPr>
                <w:rFonts w:ascii="Arial" w:hAnsi="Arial" w:cs="Arial"/>
                <w:sz w:val="20"/>
                <w:szCs w:val="20"/>
              </w:rPr>
            </w:pPr>
            <w:r w:rsidRPr="00013E4D">
              <w:rPr>
                <w:rFonts w:ascii="Arial" w:hAnsi="Arial" w:cs="Arial"/>
                <w:sz w:val="20"/>
                <w:szCs w:val="20"/>
              </w:rPr>
              <w:t>120</w:t>
            </w:r>
          </w:p>
        </w:tc>
      </w:tr>
      <w:tr w:rsidR="00F07058" w:rsidRPr="00013E4D" w:rsidTr="00196A75">
        <w:tc>
          <w:tcPr>
            <w:tcW w:w="3453" w:type="dxa"/>
            <w:tcBorders>
              <w:left w:val="single" w:sz="12" w:space="0" w:color="auto"/>
              <w:bottom w:val="single" w:sz="4" w:space="0" w:color="auto"/>
            </w:tcBorders>
            <w:shd w:val="clear" w:color="auto" w:fill="CCECFF"/>
            <w:tcMar>
              <w:left w:w="57" w:type="dxa"/>
              <w:right w:w="57" w:type="dxa"/>
            </w:tcMar>
            <w:vAlign w:val="center"/>
          </w:tcPr>
          <w:p w:rsidR="00F07058" w:rsidRPr="00013E4D" w:rsidRDefault="00F07058" w:rsidP="00196A75">
            <w:pPr>
              <w:spacing w:before="60" w:after="60" w:line="240" w:lineRule="auto"/>
              <w:rPr>
                <w:rFonts w:ascii="Arial" w:hAnsi="Arial" w:cs="Arial"/>
                <w:sz w:val="20"/>
                <w:szCs w:val="20"/>
              </w:rPr>
            </w:pPr>
            <w:r w:rsidRPr="00013E4D">
              <w:rPr>
                <w:rFonts w:ascii="Arial" w:hAnsi="Arial" w:cs="Arial"/>
                <w:sz w:val="20"/>
                <w:szCs w:val="20"/>
              </w:rPr>
              <w:t>Uvjeti upisa na studij i razredbeni postupak</w:t>
            </w:r>
          </w:p>
        </w:tc>
        <w:tc>
          <w:tcPr>
            <w:tcW w:w="5745" w:type="dxa"/>
            <w:tcBorders>
              <w:bottom w:val="single" w:sz="4" w:space="0" w:color="auto"/>
              <w:right w:val="single" w:sz="12" w:space="0" w:color="auto"/>
            </w:tcBorders>
            <w:tcMar>
              <w:left w:w="57" w:type="dxa"/>
              <w:right w:w="57" w:type="dxa"/>
            </w:tcMar>
          </w:tcPr>
          <w:p w:rsidR="00F07058" w:rsidRPr="00013E4D" w:rsidRDefault="00F07058" w:rsidP="00196A75">
            <w:pPr>
              <w:spacing w:before="60" w:after="60" w:line="240" w:lineRule="auto"/>
              <w:rPr>
                <w:rFonts w:ascii="Arial" w:hAnsi="Arial" w:cs="Arial"/>
                <w:sz w:val="20"/>
                <w:szCs w:val="20"/>
              </w:rPr>
            </w:pPr>
            <w:r w:rsidRPr="00013E4D">
              <w:rPr>
                <w:rFonts w:ascii="Arial" w:hAnsi="Arial" w:cs="Arial"/>
                <w:sz w:val="20"/>
                <w:szCs w:val="20"/>
              </w:rPr>
              <w:t>Položen preddiplomski studij dizajna ili srodni studij (najmanje 180 ECTS bodova)</w:t>
            </w:r>
          </w:p>
          <w:p w:rsidR="003631A9" w:rsidRPr="00013E4D" w:rsidRDefault="003631A9" w:rsidP="003631A9">
            <w:pPr>
              <w:spacing w:before="60" w:after="60" w:line="240" w:lineRule="auto"/>
              <w:rPr>
                <w:rFonts w:ascii="Arial" w:hAnsi="Arial" w:cs="Arial"/>
                <w:sz w:val="20"/>
                <w:szCs w:val="20"/>
              </w:rPr>
            </w:pPr>
            <w:r w:rsidRPr="00013E4D">
              <w:rPr>
                <w:rFonts w:ascii="Arial" w:hAnsi="Arial" w:cs="Arial"/>
                <w:sz w:val="20"/>
                <w:szCs w:val="20"/>
              </w:rPr>
              <w:t xml:space="preserve">Položen razredbeni postupak </w:t>
            </w:r>
          </w:p>
          <w:p w:rsidR="00F07058" w:rsidRPr="00013E4D" w:rsidRDefault="00F07058" w:rsidP="00196A75">
            <w:pPr>
              <w:spacing w:before="60" w:after="60" w:line="240" w:lineRule="auto"/>
              <w:rPr>
                <w:rFonts w:ascii="Arial" w:hAnsi="Arial" w:cs="Arial"/>
                <w:sz w:val="20"/>
                <w:szCs w:val="20"/>
              </w:rPr>
            </w:pPr>
          </w:p>
        </w:tc>
      </w:tr>
    </w:tbl>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pStyle w:val="Subtitle"/>
        <w:rPr>
          <w:sz w:val="20"/>
          <w:szCs w:val="20"/>
        </w:rPr>
      </w:pPr>
      <w:r w:rsidRPr="00013E4D">
        <w:rPr>
          <w:sz w:val="20"/>
          <w:szCs w:val="20"/>
        </w:rPr>
        <w:t>Ishodi učenja studijskoga programa (navesti 15 - 30 ishoda učenja)</w:t>
      </w:r>
    </w:p>
    <w:p w:rsidR="00F07058" w:rsidRPr="00013E4D" w:rsidRDefault="00F07058" w:rsidP="00F07058">
      <w:pPr>
        <w:pStyle w:val="ListParagraph"/>
        <w:spacing w:after="0"/>
        <w:rPr>
          <w:rFonts w:ascii="Arial" w:hAnsi="Arial" w:cs="Arial"/>
          <w:sz w:val="20"/>
          <w:szCs w:val="20"/>
        </w:rPr>
      </w:pPr>
    </w:p>
    <w:p w:rsidR="00F07058" w:rsidRPr="00013E4D" w:rsidRDefault="00F07058" w:rsidP="00F07058">
      <w:pPr>
        <w:pStyle w:val="ListParagraph"/>
        <w:spacing w:after="0"/>
        <w:rPr>
          <w:rFonts w:ascii="Arial" w:hAnsi="Arial" w:cs="Arial"/>
          <w:sz w:val="20"/>
          <w:szCs w:val="20"/>
        </w:rPr>
      </w:pPr>
      <w:r w:rsidRPr="00013E4D">
        <w:rPr>
          <w:rFonts w:ascii="Arial" w:hAnsi="Arial" w:cs="Arial"/>
          <w:sz w:val="20"/>
          <w:szCs w:val="20"/>
        </w:rPr>
        <w:t>Student će nakon položenog ispita biti u stanju:</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Razviti analitički pristup filmu;</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Raditi u timu na snimanju-produkciji filmskog dokumentarnog projekta.</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Realizirati postprodukciju filma sa suradnicima.</w:t>
      </w:r>
    </w:p>
    <w:p w:rsidR="00F07058" w:rsidRPr="00013E4D" w:rsidRDefault="00F07058" w:rsidP="00F07058">
      <w:pPr>
        <w:pStyle w:val="ListParagraph"/>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Razviti sposobnost razumijevanja eksperimentalnog filma;</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Steći uvid u perceptivne i spoznajne osobitosti eksperimentalnog filma.</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 xml:space="preserve">Imati sposobnost samostalne pripreme umjetničke multimedijske instalacije: od prve faze prikupljanja ili snimanja audio/vizualnih materijala, preko obrade materijala koristeći odgovarajuće računalne programe do faze simulacije postava u prostoru). </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 xml:space="preserve">Imati sposobnost kritičke analize sadržaja multimedijske instalacije, uključujući sposobnost identificiranja i opisivanja stila, konceptualnih i filozofskih intencija. </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Razviti vlastiti pristup umjetnosti u kontekstu;</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Samostalno izraditi umjetnički rad u odabranom kontekstu;</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 xml:space="preserve">Izraditi 2d ili hibridni animirani film, koristeći napredne tehnike računalne animacije </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Kolažirati različite filmske i likovne medije koristeći napredne tehnike računalne animacije.</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Razmjenjivati ideje u kreativnom timu animiranog projekta (razbijanje terminološke barijere)</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Odabrati fotografsku tehniku potrebnu za snimanje</w:t>
      </w:r>
    </w:p>
    <w:p w:rsidR="00F07058" w:rsidRPr="00013E4D" w:rsidRDefault="00F07058" w:rsidP="00F07058">
      <w:pPr>
        <w:pStyle w:val="ListParagraph"/>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Imati saznanje o osnovama rada u računalnom programu za compositing.</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 xml:space="preserve">moći konstruirati složeniju filmsku cjelinu korištenjem računalnog sustava za montažu. </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Raspolagati vještinom izražavanja u formama igranog filma.</w:t>
      </w:r>
    </w:p>
    <w:p w:rsidR="00F07058" w:rsidRPr="00013E4D" w:rsidRDefault="00F07058" w:rsidP="00F07058">
      <w:pPr>
        <w:pStyle w:val="ListParagraph"/>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Raditi u timu na snimanju-produkciji igranog filma.</w:t>
      </w:r>
    </w:p>
    <w:p w:rsidR="00F07058" w:rsidRPr="00013E4D" w:rsidRDefault="00F07058" w:rsidP="00F07058">
      <w:pPr>
        <w:pStyle w:val="ListParagraph"/>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Realizirati postprodukciju filma sa suradnicima.</w:t>
      </w:r>
    </w:p>
    <w:p w:rsidR="00F07058" w:rsidRPr="00013E4D" w:rsidRDefault="00F07058" w:rsidP="00F07058">
      <w:pPr>
        <w:pStyle w:val="ListParagraph"/>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Razviti sposobnost izrade eksperimentalnog filma;</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Sudjelovati u procesu izrade animiranog filma</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Odrađivati compositing poslove u filmskoj produkciji</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Finalizirati vizualni aspekt filma</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 xml:space="preserve">Moći konstruirati  tonsku filmsku cjelinu korištenjem računalnog sustava za montažu  </w:t>
      </w:r>
    </w:p>
    <w:p w:rsidR="00F07058" w:rsidRPr="00013E4D" w:rsidRDefault="00F07058" w:rsidP="00F07058">
      <w:pPr>
        <w:spacing w:after="0"/>
        <w:rPr>
          <w:rFonts w:ascii="Arial" w:hAnsi="Arial" w:cs="Arial"/>
          <w:sz w:val="20"/>
          <w:szCs w:val="20"/>
        </w:rPr>
      </w:pPr>
    </w:p>
    <w:p w:rsidR="00F07058" w:rsidRPr="00013E4D" w:rsidRDefault="00216F30"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Razviti s</w:t>
      </w:r>
      <w:r w:rsidR="00F07058" w:rsidRPr="00013E4D">
        <w:rPr>
          <w:rFonts w:ascii="Arial" w:hAnsi="Arial" w:cs="Arial"/>
          <w:sz w:val="20"/>
          <w:szCs w:val="20"/>
        </w:rPr>
        <w:t xml:space="preserve">posobnost pisanja filmskog scenarija. </w:t>
      </w:r>
    </w:p>
    <w:p w:rsidR="00F07058" w:rsidRPr="00013E4D" w:rsidRDefault="00F07058" w:rsidP="00F07058">
      <w:pPr>
        <w:spacing w:after="0"/>
        <w:rPr>
          <w:rFonts w:ascii="Arial" w:hAnsi="Arial" w:cs="Arial"/>
          <w:sz w:val="20"/>
          <w:szCs w:val="20"/>
        </w:rPr>
      </w:pPr>
    </w:p>
    <w:p w:rsidR="00F07058" w:rsidRPr="00013E4D" w:rsidRDefault="00EC2F97"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Steći s</w:t>
      </w:r>
      <w:r w:rsidR="00F07058" w:rsidRPr="00013E4D">
        <w:rPr>
          <w:rFonts w:ascii="Arial" w:hAnsi="Arial" w:cs="Arial"/>
          <w:sz w:val="20"/>
          <w:szCs w:val="20"/>
        </w:rPr>
        <w:t>posobnost planiranja i odabira AV tehnike i računalnih alata potrebnih za realizaciju medijskog umjetničkog rada.</w:t>
      </w:r>
    </w:p>
    <w:p w:rsidR="00F07058" w:rsidRPr="00013E4D" w:rsidRDefault="00F07058" w:rsidP="00F07058">
      <w:pPr>
        <w:spacing w:after="0"/>
        <w:rPr>
          <w:rFonts w:ascii="Arial" w:hAnsi="Arial" w:cs="Arial"/>
          <w:sz w:val="20"/>
          <w:szCs w:val="20"/>
        </w:rPr>
      </w:pPr>
    </w:p>
    <w:p w:rsidR="00F07058" w:rsidRPr="00013E4D" w:rsidRDefault="00F07058" w:rsidP="00F07058">
      <w:pPr>
        <w:pStyle w:val="ListParagraph"/>
        <w:numPr>
          <w:ilvl w:val="0"/>
          <w:numId w:val="28"/>
        </w:numPr>
        <w:spacing w:after="0"/>
        <w:rPr>
          <w:rFonts w:ascii="Arial" w:hAnsi="Arial" w:cs="Arial"/>
          <w:sz w:val="20"/>
          <w:szCs w:val="20"/>
        </w:rPr>
      </w:pPr>
      <w:r w:rsidRPr="00013E4D">
        <w:rPr>
          <w:rFonts w:ascii="Arial" w:hAnsi="Arial" w:cs="Arial"/>
          <w:sz w:val="20"/>
          <w:szCs w:val="20"/>
        </w:rPr>
        <w:t>Izraditi koncept za autorski, umjetnički 2d/3d ili hibridni animirani film</w:t>
      </w: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pStyle w:val="Subtitle"/>
        <w:rPr>
          <w:sz w:val="20"/>
          <w:szCs w:val="20"/>
        </w:rPr>
      </w:pPr>
      <w:r w:rsidRPr="00013E4D">
        <w:rPr>
          <w:sz w:val="20"/>
          <w:szCs w:val="20"/>
        </w:rPr>
        <w:t>Mogućnost zapošljavanja</w:t>
      </w:r>
    </w:p>
    <w:p w:rsidR="00F07058" w:rsidRPr="00013E4D" w:rsidRDefault="00F07058" w:rsidP="00F07058">
      <w:pPr>
        <w:spacing w:after="0" w:line="240" w:lineRule="auto"/>
        <w:jc w:val="both"/>
        <w:rPr>
          <w:rFonts w:ascii="Arial" w:hAnsi="Arial" w:cs="Arial"/>
          <w:sz w:val="20"/>
          <w:szCs w:val="20"/>
        </w:rPr>
      </w:pPr>
      <w:r w:rsidRPr="00013E4D">
        <w:rPr>
          <w:rFonts w:ascii="Arial" w:hAnsi="Arial" w:cs="Arial"/>
          <w:sz w:val="20"/>
          <w:szCs w:val="20"/>
        </w:rPr>
        <w:t>Filmska industrija, radio i televizija, turizam, muzeji i galerije (multimedijalni projekti pri institucijama, filmski i video arhivi).</w:t>
      </w: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pStyle w:val="Subtitle"/>
        <w:rPr>
          <w:sz w:val="20"/>
          <w:szCs w:val="20"/>
        </w:rPr>
      </w:pPr>
      <w:r w:rsidRPr="00013E4D">
        <w:rPr>
          <w:sz w:val="20"/>
          <w:szCs w:val="20"/>
        </w:rPr>
        <w:t>Mogućnost nastavka studija na višoj razini</w:t>
      </w: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Studij je moguće nastaviti na umjetničkim doktorskim studijima (iz filma, videa, animacije i medijskih umjetnosti) ili na znanstvenim doktorskim studijima iz filma i medija u EU, SAD, Kanadi i Australiji.</w:t>
      </w:r>
    </w:p>
    <w:p w:rsidR="00F07058" w:rsidRPr="00013E4D" w:rsidRDefault="00F07058" w:rsidP="00F07058">
      <w:pPr>
        <w:pStyle w:val="Subtitle"/>
        <w:rPr>
          <w:sz w:val="20"/>
          <w:szCs w:val="20"/>
        </w:rPr>
      </w:pPr>
      <w:r w:rsidRPr="00013E4D">
        <w:rPr>
          <w:sz w:val="20"/>
          <w:szCs w:val="20"/>
        </w:rPr>
        <w:t>Studij/i niže razine predlagača ili drugih ustanova u RH s kojih je moguć upis na predloženi studij</w:t>
      </w:r>
    </w:p>
    <w:p w:rsidR="00F07058" w:rsidRPr="00013E4D" w:rsidRDefault="00F07058" w:rsidP="00F07058">
      <w:pPr>
        <w:spacing w:after="0" w:line="240" w:lineRule="auto"/>
        <w:rPr>
          <w:rFonts w:ascii="Arial" w:hAnsi="Arial" w:cs="Arial"/>
          <w:color w:val="000000" w:themeColor="text1"/>
          <w:sz w:val="20"/>
          <w:szCs w:val="20"/>
        </w:rPr>
      </w:pPr>
    </w:p>
    <w:p w:rsidR="00F07058" w:rsidRPr="00013E4D" w:rsidRDefault="00F07058" w:rsidP="00F07058">
      <w:pPr>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Kandidati moraju pokazati motivaciju za studij, praktično i teorijsko znanje, te autorski umjetnički proces iz područja jednog od tri modula; Film, Medijske umjetnosti ili Animacija. Od pristupnika se očekuje da imaju filmove i umjetni!ke radove dokumentirane za razredbeni ispit.</w:t>
      </w:r>
    </w:p>
    <w:p w:rsidR="00F07058" w:rsidRPr="00013E4D" w:rsidRDefault="00F07058" w:rsidP="00F07058">
      <w:pPr>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lastRenderedPageBreak/>
        <w:t xml:space="preserve"> Za pristup razredbenom ispitu preporučeno je završiti preddiplomski studij «Film i video» na Umjetničkoj akademiji sveučilišta u Splitu ili sličan studij na drugom sveučilištu. Razredbenom ispitu mogu pristupiti i slijedeći kandidati koji imaju dokumentiran adekvatan umjetnički proces: </w:t>
      </w:r>
    </w:p>
    <w:p w:rsidR="00F07058" w:rsidRPr="00013E4D" w:rsidRDefault="00F07058" w:rsidP="00F07058">
      <w:pPr>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 xml:space="preserve">- kandidati sa postignutih 180 ECTS bodova na studijima drugih </w:t>
      </w:r>
    </w:p>
    <w:p w:rsidR="00F07058" w:rsidRPr="00013E4D" w:rsidRDefault="00F07058" w:rsidP="00F07058">
      <w:pPr>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 xml:space="preserve">umjetničkih studijskih programa, arhitekture, humanističkih studija, kao i </w:t>
      </w:r>
    </w:p>
    <w:p w:rsidR="00F07058" w:rsidRPr="00013E4D" w:rsidRDefault="00F07058" w:rsidP="00F07058">
      <w:pPr>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elektrotehnike i informatike, te društvenih znanosti.</w:t>
      </w:r>
    </w:p>
    <w:p w:rsidR="00F07058" w:rsidRPr="00013E4D" w:rsidRDefault="00F07058" w:rsidP="00F07058">
      <w:pPr>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 xml:space="preserve">- kandidati sa postignutih 180 ECTS i/ili završenim odgovarajučim </w:t>
      </w:r>
    </w:p>
    <w:p w:rsidR="00F07058" w:rsidRPr="00013E4D" w:rsidRDefault="00F07058" w:rsidP="00F07058">
      <w:pPr>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 xml:space="preserve">preddiplomskim studijem u inozemstvu. </w:t>
      </w:r>
    </w:p>
    <w:p w:rsidR="00F07058" w:rsidRPr="00013E4D" w:rsidRDefault="00F07058" w:rsidP="00F07058">
      <w:pPr>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 xml:space="preserve">- u iznimnim slučajevima razredbenom postupku mogu pristupiti i </w:t>
      </w:r>
    </w:p>
    <w:p w:rsidR="00F07058" w:rsidRPr="00013E4D" w:rsidRDefault="00F07058" w:rsidP="00F07058">
      <w:pPr>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 xml:space="preserve">kandidati sa postignutih manje od 180 ECTS bodova, starosne dobi iznad </w:t>
      </w:r>
    </w:p>
    <w:p w:rsidR="00F07058" w:rsidRPr="00013E4D" w:rsidRDefault="00F07058" w:rsidP="00F07058">
      <w:pPr>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30 godina koji su izgradili relevantnu umjetničku karijeru.</w:t>
      </w:r>
    </w:p>
    <w:p w:rsidR="00F07058" w:rsidRPr="00013E4D" w:rsidRDefault="00F07058" w:rsidP="00F07058">
      <w:pPr>
        <w:pStyle w:val="Subtitle"/>
        <w:rPr>
          <w:sz w:val="20"/>
          <w:szCs w:val="20"/>
        </w:rPr>
      </w:pPr>
      <w:r w:rsidRPr="00013E4D">
        <w:rPr>
          <w:sz w:val="20"/>
          <w:szCs w:val="20"/>
        </w:rPr>
        <w:t>Uvjeti i na</w:t>
      </w:r>
      <w:r w:rsidRPr="00013E4D">
        <w:rPr>
          <w:rFonts w:eastAsia="TimesNewRoman"/>
          <w:sz w:val="20"/>
          <w:szCs w:val="20"/>
        </w:rPr>
        <w:t>č</w:t>
      </w:r>
      <w:r w:rsidRPr="00013E4D">
        <w:rPr>
          <w:sz w:val="20"/>
          <w:szCs w:val="20"/>
        </w:rPr>
        <w:t>in studiranja</w:t>
      </w: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spacing w:after="0" w:line="240" w:lineRule="auto"/>
        <w:jc w:val="both"/>
        <w:rPr>
          <w:rFonts w:ascii="Arial" w:hAnsi="Arial" w:cs="Arial"/>
          <w:sz w:val="20"/>
          <w:szCs w:val="20"/>
        </w:rPr>
      </w:pPr>
      <w:r w:rsidRPr="00013E4D">
        <w:rPr>
          <w:rFonts w:ascii="Arial" w:hAnsi="Arial" w:cs="Arial"/>
          <w:b/>
          <w:bCs/>
          <w:sz w:val="20"/>
          <w:szCs w:val="20"/>
        </w:rPr>
        <w:t>2.6.1. Struktura studija</w:t>
      </w:r>
    </w:p>
    <w:p w:rsidR="00F07058" w:rsidRPr="00013E4D" w:rsidRDefault="00F07058" w:rsidP="00F07058">
      <w:pPr>
        <w:autoSpaceDE w:val="0"/>
        <w:autoSpaceDN w:val="0"/>
        <w:adjustRightInd w:val="0"/>
        <w:spacing w:after="0" w:line="240" w:lineRule="auto"/>
        <w:jc w:val="both"/>
        <w:rPr>
          <w:rFonts w:ascii="Arial" w:hAnsi="Arial" w:cs="Arial"/>
          <w:sz w:val="20"/>
          <w:szCs w:val="20"/>
        </w:rPr>
      </w:pPr>
      <w:r w:rsidRPr="00013E4D">
        <w:rPr>
          <w:rFonts w:ascii="Arial" w:hAnsi="Arial" w:cs="Arial"/>
          <w:iCs/>
          <w:sz w:val="20"/>
          <w:szCs w:val="20"/>
        </w:rPr>
        <w:t xml:space="preserve">Studij </w:t>
      </w:r>
      <w:r w:rsidRPr="00013E4D">
        <w:rPr>
          <w:rFonts w:ascii="Arial" w:hAnsi="Arial" w:cs="Arial"/>
          <w:sz w:val="20"/>
          <w:szCs w:val="20"/>
        </w:rPr>
        <w:t>traje dvije godine, odnosno četiri semestra. Svaka se godina dijeli na dva semestra. Studij se sastoji od obveznih i izbornih predmeta.</w:t>
      </w:r>
    </w:p>
    <w:p w:rsidR="00F07058" w:rsidRPr="00013E4D" w:rsidRDefault="00F07058" w:rsidP="00F07058">
      <w:pPr>
        <w:autoSpaceDE w:val="0"/>
        <w:autoSpaceDN w:val="0"/>
        <w:adjustRightInd w:val="0"/>
        <w:spacing w:after="0" w:line="240" w:lineRule="auto"/>
        <w:jc w:val="both"/>
        <w:rPr>
          <w:rFonts w:ascii="Arial" w:hAnsi="Arial" w:cs="Arial"/>
          <w:sz w:val="20"/>
          <w:szCs w:val="20"/>
        </w:rPr>
      </w:pPr>
      <w:r w:rsidRPr="00013E4D">
        <w:rPr>
          <w:rFonts w:ascii="Arial" w:hAnsi="Arial" w:cs="Arial"/>
          <w:sz w:val="20"/>
          <w:szCs w:val="20"/>
        </w:rPr>
        <w:t>Svaki semestar u pravilu nosi 30 ECTS bodova, a akademska godina u pravilu 60 ECTS</w:t>
      </w:r>
    </w:p>
    <w:p w:rsidR="00F07058" w:rsidRPr="00013E4D" w:rsidRDefault="00F07058" w:rsidP="00F07058">
      <w:pPr>
        <w:autoSpaceDE w:val="0"/>
        <w:autoSpaceDN w:val="0"/>
        <w:adjustRightInd w:val="0"/>
        <w:spacing w:after="0" w:line="240" w:lineRule="auto"/>
        <w:jc w:val="both"/>
        <w:rPr>
          <w:rFonts w:ascii="Arial" w:hAnsi="Arial" w:cs="Arial"/>
          <w:sz w:val="20"/>
          <w:szCs w:val="20"/>
        </w:rPr>
      </w:pPr>
      <w:r w:rsidRPr="00013E4D">
        <w:rPr>
          <w:rFonts w:ascii="Arial" w:hAnsi="Arial" w:cs="Arial"/>
          <w:sz w:val="20"/>
          <w:szCs w:val="20"/>
        </w:rPr>
        <w:t>bodova, u što se ubrajaju svi obvezni i izborni predmeti studijskoga programa.</w:t>
      </w:r>
    </w:p>
    <w:p w:rsidR="00F07058" w:rsidRPr="00013E4D" w:rsidRDefault="00F07058" w:rsidP="00F07058">
      <w:pPr>
        <w:autoSpaceDE w:val="0"/>
        <w:autoSpaceDN w:val="0"/>
        <w:adjustRightInd w:val="0"/>
        <w:spacing w:after="0" w:line="240" w:lineRule="auto"/>
        <w:jc w:val="both"/>
        <w:rPr>
          <w:rFonts w:ascii="Arial" w:hAnsi="Arial" w:cs="Arial"/>
          <w:sz w:val="20"/>
          <w:szCs w:val="20"/>
        </w:rPr>
      </w:pPr>
      <w:r w:rsidRPr="00013E4D">
        <w:rPr>
          <w:rFonts w:ascii="Arial" w:hAnsi="Arial" w:cs="Arial"/>
          <w:sz w:val="20"/>
          <w:szCs w:val="20"/>
        </w:rPr>
        <w:t xml:space="preserve">Nakon stečenih uvjeta </w:t>
      </w:r>
      <w:r w:rsidRPr="00013E4D">
        <w:rPr>
          <w:rFonts w:ascii="Arial" w:hAnsi="Arial" w:cs="Arial"/>
          <w:iCs/>
          <w:sz w:val="20"/>
          <w:szCs w:val="20"/>
        </w:rPr>
        <w:t xml:space="preserve">studij DVK </w:t>
      </w:r>
      <w:r w:rsidRPr="00013E4D">
        <w:rPr>
          <w:rFonts w:ascii="Arial" w:hAnsi="Arial" w:cs="Arial"/>
          <w:sz w:val="20"/>
          <w:szCs w:val="20"/>
        </w:rPr>
        <w:t>završava polaganjem diplomskog ispita, koji se sastoji od obrane pisanoga diplomskog rada i redovito od izvođenja praktičnog dijela diplomskog rada.</w:t>
      </w:r>
    </w:p>
    <w:p w:rsidR="00F07058" w:rsidRPr="00013E4D" w:rsidRDefault="00F07058" w:rsidP="00F07058">
      <w:pPr>
        <w:autoSpaceDE w:val="0"/>
        <w:autoSpaceDN w:val="0"/>
        <w:adjustRightInd w:val="0"/>
        <w:spacing w:after="0" w:line="240" w:lineRule="auto"/>
        <w:jc w:val="both"/>
        <w:rPr>
          <w:rFonts w:ascii="Arial" w:hAnsi="Arial" w:cs="Arial"/>
          <w:sz w:val="20"/>
          <w:szCs w:val="20"/>
        </w:rPr>
      </w:pPr>
    </w:p>
    <w:p w:rsidR="00F07058" w:rsidRPr="00013E4D" w:rsidRDefault="00F07058" w:rsidP="00F07058">
      <w:pPr>
        <w:autoSpaceDE w:val="0"/>
        <w:autoSpaceDN w:val="0"/>
        <w:adjustRightInd w:val="0"/>
        <w:spacing w:after="0" w:line="240" w:lineRule="auto"/>
        <w:jc w:val="both"/>
        <w:rPr>
          <w:rFonts w:ascii="Arial" w:hAnsi="Arial" w:cs="Arial"/>
          <w:sz w:val="20"/>
          <w:szCs w:val="20"/>
        </w:rPr>
      </w:pPr>
      <w:r w:rsidRPr="00013E4D">
        <w:rPr>
          <w:rFonts w:ascii="Arial" w:hAnsi="Arial" w:cs="Arial"/>
          <w:sz w:val="20"/>
          <w:szCs w:val="20"/>
        </w:rPr>
        <w:t>Student je dužan upisati sve obvezne predmete a izborne bira tako da semestar uvijek u</w:t>
      </w:r>
    </w:p>
    <w:p w:rsidR="00F07058" w:rsidRPr="00013E4D" w:rsidRDefault="00F07058" w:rsidP="00F07058">
      <w:pPr>
        <w:autoSpaceDE w:val="0"/>
        <w:autoSpaceDN w:val="0"/>
        <w:adjustRightInd w:val="0"/>
        <w:spacing w:after="0" w:line="240" w:lineRule="auto"/>
        <w:jc w:val="both"/>
        <w:rPr>
          <w:rFonts w:ascii="Arial" w:hAnsi="Arial" w:cs="Arial"/>
          <w:sz w:val="20"/>
          <w:szCs w:val="20"/>
        </w:rPr>
      </w:pPr>
      <w:r w:rsidRPr="00013E4D">
        <w:rPr>
          <w:rFonts w:ascii="Arial" w:hAnsi="Arial" w:cs="Arial"/>
          <w:sz w:val="20"/>
          <w:szCs w:val="20"/>
        </w:rPr>
        <w:t>pravilu ima opterećenje 30 ECTS bodova. Izborne predmete može upisati samo ako ispunja</w:t>
      </w:r>
    </w:p>
    <w:p w:rsidR="00F07058" w:rsidRPr="00013E4D" w:rsidRDefault="00F07058" w:rsidP="00F07058">
      <w:pPr>
        <w:autoSpaceDE w:val="0"/>
        <w:autoSpaceDN w:val="0"/>
        <w:adjustRightInd w:val="0"/>
        <w:spacing w:after="0" w:line="240" w:lineRule="auto"/>
        <w:jc w:val="both"/>
        <w:rPr>
          <w:rFonts w:ascii="Arial" w:hAnsi="Arial" w:cs="Arial"/>
          <w:sz w:val="20"/>
          <w:szCs w:val="20"/>
        </w:rPr>
      </w:pPr>
      <w:r w:rsidRPr="00013E4D">
        <w:rPr>
          <w:rFonts w:ascii="Arial" w:hAnsi="Arial" w:cs="Arial"/>
          <w:sz w:val="20"/>
          <w:szCs w:val="20"/>
        </w:rPr>
        <w:t xml:space="preserve">uvjete koje pojedini izborni predmet u svom opisu predviđa. </w:t>
      </w:r>
    </w:p>
    <w:p w:rsidR="00F07058" w:rsidRPr="00013E4D" w:rsidRDefault="00F07058" w:rsidP="00F07058">
      <w:pPr>
        <w:autoSpaceDE w:val="0"/>
        <w:autoSpaceDN w:val="0"/>
        <w:adjustRightInd w:val="0"/>
        <w:spacing w:after="0" w:line="240" w:lineRule="auto"/>
        <w:jc w:val="both"/>
        <w:rPr>
          <w:rFonts w:ascii="Arial" w:hAnsi="Arial" w:cs="Arial"/>
          <w:bCs/>
          <w:color w:val="000000"/>
          <w:sz w:val="20"/>
          <w:szCs w:val="20"/>
        </w:rPr>
      </w:pPr>
    </w:p>
    <w:p w:rsidR="00F07058" w:rsidRPr="00013E4D" w:rsidRDefault="00F07058" w:rsidP="00F07058">
      <w:pPr>
        <w:autoSpaceDE w:val="0"/>
        <w:autoSpaceDN w:val="0"/>
        <w:adjustRightInd w:val="0"/>
        <w:spacing w:after="0" w:line="240" w:lineRule="auto"/>
        <w:jc w:val="both"/>
        <w:rPr>
          <w:rFonts w:ascii="Arial" w:hAnsi="Arial" w:cs="Arial"/>
          <w:b/>
          <w:bCs/>
          <w:color w:val="000000"/>
          <w:sz w:val="20"/>
          <w:szCs w:val="20"/>
        </w:rPr>
      </w:pPr>
      <w:r w:rsidRPr="00013E4D">
        <w:rPr>
          <w:rFonts w:ascii="Arial" w:hAnsi="Arial" w:cs="Arial"/>
          <w:b/>
          <w:bCs/>
          <w:color w:val="000000"/>
          <w:sz w:val="20"/>
          <w:szCs w:val="20"/>
        </w:rPr>
        <w:t>2.6.2. Veličine skupina</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Veličine studentskih skupina u pravilu su:</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 na teoretskom dijelu nastave zajedničkih kolegija oko 10 - 15 studenata</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 na praktičnom dijelu nastave kolegija pojedinih modula 3 - 5 studenata</w:t>
      </w:r>
    </w:p>
    <w:p w:rsidR="00F07058" w:rsidRPr="00013E4D" w:rsidRDefault="00F07058" w:rsidP="00F07058">
      <w:pPr>
        <w:autoSpaceDE w:val="0"/>
        <w:autoSpaceDN w:val="0"/>
        <w:adjustRightInd w:val="0"/>
        <w:spacing w:after="0" w:line="240" w:lineRule="auto"/>
        <w:rPr>
          <w:rFonts w:ascii="Arial" w:hAnsi="Arial" w:cs="Arial"/>
          <w:color w:val="000000"/>
          <w:sz w:val="20"/>
          <w:szCs w:val="20"/>
        </w:rPr>
      </w:pPr>
    </w:p>
    <w:p w:rsidR="00F07058" w:rsidRPr="00013E4D" w:rsidRDefault="00F07058" w:rsidP="00F07058">
      <w:pPr>
        <w:autoSpaceDE w:val="0"/>
        <w:autoSpaceDN w:val="0"/>
        <w:adjustRightInd w:val="0"/>
        <w:spacing w:after="0" w:line="240" w:lineRule="auto"/>
        <w:rPr>
          <w:rFonts w:ascii="Arial" w:hAnsi="Arial" w:cs="Arial"/>
          <w:b/>
          <w:bCs/>
          <w:color w:val="000000"/>
          <w:sz w:val="20"/>
          <w:szCs w:val="20"/>
        </w:rPr>
      </w:pPr>
      <w:r w:rsidRPr="00013E4D">
        <w:rPr>
          <w:rFonts w:ascii="Arial" w:hAnsi="Arial" w:cs="Arial"/>
          <w:b/>
          <w:bCs/>
          <w:color w:val="000000"/>
          <w:sz w:val="20"/>
          <w:szCs w:val="20"/>
        </w:rPr>
        <w:t>2.6.3. Uvjeti upisa u sljedeći semestar, odnosno sljedeću godinu</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Uvjeti upisa u slijedeću godinu regulirani su odredbama na razini Ministrastva znanosti, prosvjete i sporta, Sveučilišta u Splitu i same Umjetničke akademije.</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Da bi student upisao višu akademsku godinu u protekloj akademskoj godini treba steći</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minimalni broj ECTS bodova kojeg određuje Senat Sveučilišta u Splitu. (Senat je 17. rujna</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2012. donio Odluku o plaćanju participacije u troškovima studija za akademske godine</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2012./13.; 2013./14.; 2014./15. kojom određuje minimalno 42 ECTS boda za upis u višu</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godinu). Pri upisu nove akademske godine student, koji nije položio sve predmete, najprije</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upisuje nepoložene ili neupisane predmete iz prethodne akademske godine. Student koji je u</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akademskoj godini stekao najmanje 60 ECTS bodova može naredne akademske godine</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upisati najviše 75 ECTS bodova, a svi ostali u pravilu 60 ECTS bodova.</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Ispit iz jednoga upisanog predmeta može se polagati najviše četiri puta u akademskoj godini</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u kojoj je predmet upisan. Četvrti put ispit se polaže pred ispitnim povjerenstvom koje</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imenuje dekan. Ako student i nakon ponovljenog upisa predmeta ne položi ispit do kraja</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tekuće akademske godine gubi pravo studi</w:t>
      </w:r>
      <w:r w:rsidR="00EC2F97" w:rsidRPr="00013E4D">
        <w:rPr>
          <w:rFonts w:ascii="Arial" w:hAnsi="Arial" w:cs="Arial"/>
          <w:color w:val="000000"/>
          <w:sz w:val="20"/>
          <w:szCs w:val="20"/>
        </w:rPr>
        <w:t>ranja. (</w:t>
      </w:r>
      <w:r w:rsidRPr="00013E4D">
        <w:rPr>
          <w:rFonts w:ascii="Arial" w:hAnsi="Arial" w:cs="Arial"/>
          <w:color w:val="000000"/>
          <w:sz w:val="20"/>
          <w:szCs w:val="20"/>
        </w:rPr>
        <w:t>Pravilnik o studijima i</w:t>
      </w:r>
      <w:r w:rsidR="00EC2F97" w:rsidRPr="00013E4D">
        <w:rPr>
          <w:rFonts w:ascii="Arial" w:hAnsi="Arial" w:cs="Arial"/>
          <w:color w:val="000000"/>
          <w:sz w:val="20"/>
          <w:szCs w:val="20"/>
        </w:rPr>
        <w:t xml:space="preserve"> </w:t>
      </w:r>
      <w:r w:rsidRPr="00013E4D">
        <w:rPr>
          <w:rFonts w:ascii="Arial" w:hAnsi="Arial" w:cs="Arial"/>
          <w:color w:val="000000"/>
          <w:sz w:val="20"/>
          <w:szCs w:val="20"/>
        </w:rPr>
        <w:t>sustavu studiranja na Sveučilištu u Splitu (27.11.2008.), čl. 17-24.).</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Programski Ugovor MZOS i Sveučilišta u Splitu, 11. prosinca 2012., za razdoblje od tri</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godine određuje da se student, koji stekne 55 ECTS bodova u jednoj akademskoj godini,</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smatra uspješnim studentom i ne plaća ECTS bodove pri upisu u sljedeću akademsku</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godinu. Student koji stekne od 42 do 54 ECTS boda plaća ECTS bodove prema sveučilišnim</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odredbama, a student koji stekne manje od 42 ECTS boda, a želi nastaviti studij u skladu sa</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spomenutim pravilima, dužan je platiti puni iznos participacije prema sveučilišnim</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odredbama. Tijekom studija moguće je ponavljati dvije godine na teret Ministarstva znanosti,</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obrazovanja i sporta.</w:t>
      </w:r>
    </w:p>
    <w:p w:rsidR="00F07058" w:rsidRPr="00013E4D" w:rsidRDefault="00F07058" w:rsidP="00F07058">
      <w:pPr>
        <w:autoSpaceDE w:val="0"/>
        <w:autoSpaceDN w:val="0"/>
        <w:adjustRightInd w:val="0"/>
        <w:spacing w:after="0" w:line="240" w:lineRule="auto"/>
        <w:jc w:val="both"/>
        <w:rPr>
          <w:rFonts w:ascii="Arial" w:hAnsi="Arial" w:cs="Arial"/>
          <w:color w:val="FFFFFF"/>
          <w:sz w:val="20"/>
          <w:szCs w:val="20"/>
        </w:rPr>
      </w:pPr>
      <w:r w:rsidRPr="00013E4D">
        <w:rPr>
          <w:rFonts w:ascii="Arial" w:hAnsi="Arial" w:cs="Arial"/>
          <w:color w:val="FFFFFF"/>
          <w:sz w:val="20"/>
          <w:szCs w:val="20"/>
        </w:rPr>
        <w:t>14</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Student je obvezan pohađati predavanja, seminare i vježbe. Prijavu studenata na pohađanje</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lastRenderedPageBreak/>
        <w:t>nastave ovjerava nastavnik prvim potpisom, a potvrdu pohađanja drugim potpisom. Student,</w:t>
      </w:r>
    </w:p>
    <w:p w:rsidR="00F07058" w:rsidRPr="00013E4D" w:rsidRDefault="00F07058" w:rsidP="00F07058">
      <w:pPr>
        <w:autoSpaceDE w:val="0"/>
        <w:autoSpaceDN w:val="0"/>
        <w:adjustRightInd w:val="0"/>
        <w:spacing w:after="0" w:line="240" w:lineRule="auto"/>
        <w:jc w:val="both"/>
        <w:rPr>
          <w:rFonts w:ascii="Arial" w:hAnsi="Arial" w:cs="Arial"/>
          <w:color w:val="000000"/>
          <w:sz w:val="20"/>
          <w:szCs w:val="20"/>
        </w:rPr>
      </w:pPr>
      <w:r w:rsidRPr="00013E4D">
        <w:rPr>
          <w:rFonts w:ascii="Arial" w:hAnsi="Arial" w:cs="Arial"/>
          <w:color w:val="000000"/>
          <w:sz w:val="20"/>
          <w:szCs w:val="20"/>
        </w:rPr>
        <w:t>uz opravdanje, može izostati najviše s jedne trećine nastave. Nastavnik vodi evidenciju</w:t>
      </w:r>
    </w:p>
    <w:p w:rsidR="00F07058" w:rsidRPr="00013E4D" w:rsidRDefault="00F07058" w:rsidP="00F07058">
      <w:pPr>
        <w:autoSpaceDE w:val="0"/>
        <w:autoSpaceDN w:val="0"/>
        <w:adjustRightInd w:val="0"/>
        <w:spacing w:after="0" w:line="240" w:lineRule="auto"/>
        <w:jc w:val="both"/>
        <w:rPr>
          <w:rFonts w:ascii="Arial" w:hAnsi="Arial" w:cs="Arial"/>
          <w:color w:val="C00000"/>
          <w:sz w:val="20"/>
          <w:szCs w:val="20"/>
        </w:rPr>
      </w:pPr>
      <w:r w:rsidRPr="00013E4D">
        <w:rPr>
          <w:rFonts w:ascii="Arial" w:hAnsi="Arial" w:cs="Arial"/>
          <w:color w:val="000000"/>
          <w:sz w:val="20"/>
          <w:szCs w:val="20"/>
        </w:rPr>
        <w:t>pohađanja predavanja.</w:t>
      </w: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pStyle w:val="Subtitle"/>
        <w:rPr>
          <w:sz w:val="20"/>
          <w:szCs w:val="20"/>
        </w:rPr>
      </w:pPr>
      <w:r w:rsidRPr="00013E4D">
        <w:rPr>
          <w:sz w:val="20"/>
          <w:szCs w:val="20"/>
        </w:rPr>
        <w:t>Sustav savjetovanja i vo</w:t>
      </w:r>
      <w:r w:rsidRPr="00013E4D">
        <w:rPr>
          <w:rFonts w:eastAsia="TimesNewRoman"/>
          <w:sz w:val="20"/>
          <w:szCs w:val="20"/>
        </w:rPr>
        <w:t>đ</w:t>
      </w:r>
      <w:r w:rsidRPr="00013E4D">
        <w:rPr>
          <w:sz w:val="20"/>
          <w:szCs w:val="20"/>
        </w:rPr>
        <w:t>enja kroz studij</w:t>
      </w: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autoSpaceDE w:val="0"/>
        <w:autoSpaceDN w:val="0"/>
        <w:adjustRightInd w:val="0"/>
        <w:spacing w:after="0" w:line="240" w:lineRule="auto"/>
        <w:rPr>
          <w:rFonts w:ascii="Arial" w:hAnsi="Arial" w:cs="Arial"/>
          <w:sz w:val="20"/>
          <w:szCs w:val="20"/>
        </w:rPr>
      </w:pPr>
      <w:r w:rsidRPr="00013E4D">
        <w:rPr>
          <w:rFonts w:ascii="Arial" w:hAnsi="Arial" w:cs="Arial"/>
          <w:sz w:val="20"/>
          <w:szCs w:val="20"/>
        </w:rPr>
        <w:t>Savjetovanje i vođenje kroz studij Akademija organizira preko studentskih predstavnika, voditelja studenta i prodekana za nastavu.</w:t>
      </w: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pStyle w:val="Subtitle"/>
        <w:rPr>
          <w:sz w:val="20"/>
          <w:szCs w:val="20"/>
        </w:rPr>
      </w:pPr>
      <w:r w:rsidRPr="00013E4D">
        <w:rPr>
          <w:sz w:val="20"/>
          <w:szCs w:val="20"/>
        </w:rPr>
        <w:t>Popis predmeta koje studenti mogu upisati s drugih studija</w:t>
      </w:r>
    </w:p>
    <w:p w:rsidR="00F07058" w:rsidRPr="00013E4D" w:rsidRDefault="00F07058" w:rsidP="00F07058">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U dogovoru s voditeljem studija student može kao izborne predmete upisati i neke predmete</w:t>
      </w:r>
    </w:p>
    <w:p w:rsidR="00F07058" w:rsidRPr="00013E4D" w:rsidRDefault="00F07058" w:rsidP="00F07058">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iz drugih studija Sveučilišta u Splitu. U opterećenje studija ne ulaze sportske</w:t>
      </w:r>
    </w:p>
    <w:p w:rsidR="00F07058" w:rsidRPr="00013E4D" w:rsidRDefault="00F07058" w:rsidP="00F07058">
      <w:pPr>
        <w:spacing w:after="0" w:line="240" w:lineRule="auto"/>
        <w:jc w:val="both"/>
        <w:rPr>
          <w:rFonts w:ascii="Arial" w:hAnsi="Arial" w:cs="Arial"/>
          <w:sz w:val="20"/>
          <w:szCs w:val="20"/>
        </w:rPr>
      </w:pPr>
      <w:r w:rsidRPr="00013E4D">
        <w:rPr>
          <w:rFonts w:ascii="Arial" w:hAnsi="Arial" w:cs="Arial"/>
          <w:sz w:val="20"/>
          <w:szCs w:val="20"/>
          <w:lang w:val="en-US"/>
        </w:rPr>
        <w:t>aktivnosti, Hrvatski jezik ili neki strani jezik.</w:t>
      </w: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pStyle w:val="Subtitle"/>
        <w:rPr>
          <w:sz w:val="20"/>
          <w:szCs w:val="20"/>
        </w:rPr>
      </w:pPr>
      <w:r w:rsidRPr="00013E4D">
        <w:rPr>
          <w:sz w:val="20"/>
          <w:szCs w:val="20"/>
        </w:rPr>
        <w:t>Popis predmeta koji se mogu izvoditi na stranom jeziku</w:t>
      </w: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autoSpaceDE w:val="0"/>
        <w:autoSpaceDN w:val="0"/>
        <w:adjustRightInd w:val="0"/>
        <w:spacing w:after="0" w:line="240" w:lineRule="auto"/>
        <w:rPr>
          <w:rFonts w:ascii="Arial" w:hAnsi="Arial" w:cs="Arial"/>
          <w:sz w:val="20"/>
          <w:szCs w:val="20"/>
        </w:rPr>
      </w:pPr>
      <w:r w:rsidRPr="00013E4D">
        <w:rPr>
          <w:rFonts w:ascii="Arial" w:hAnsi="Arial" w:cs="Arial"/>
          <w:sz w:val="20"/>
          <w:szCs w:val="20"/>
        </w:rPr>
        <w:t>Nastava se odvija na hrvatskomu jeziku. Moguće je, međutim, u pojedinim predmetima</w:t>
      </w:r>
    </w:p>
    <w:p w:rsidR="00F07058" w:rsidRPr="00013E4D" w:rsidRDefault="00F07058" w:rsidP="00F07058">
      <w:pPr>
        <w:autoSpaceDE w:val="0"/>
        <w:autoSpaceDN w:val="0"/>
        <w:adjustRightInd w:val="0"/>
        <w:spacing w:after="0" w:line="240" w:lineRule="auto"/>
        <w:rPr>
          <w:rFonts w:ascii="Arial" w:hAnsi="Arial" w:cs="Arial"/>
          <w:sz w:val="20"/>
          <w:szCs w:val="20"/>
        </w:rPr>
      </w:pPr>
      <w:r w:rsidRPr="00013E4D">
        <w:rPr>
          <w:rFonts w:ascii="Arial" w:hAnsi="Arial" w:cs="Arial"/>
          <w:sz w:val="20"/>
          <w:szCs w:val="20"/>
        </w:rPr>
        <w:t>nastavu pratiti i na nekomu drugom stranom jeziku kroz literaturu, konzultacije i ispite. Takav</w:t>
      </w:r>
    </w:p>
    <w:p w:rsidR="00F07058" w:rsidRPr="00013E4D" w:rsidRDefault="00F07058" w:rsidP="00F07058">
      <w:pPr>
        <w:spacing w:after="0" w:line="240" w:lineRule="auto"/>
        <w:jc w:val="both"/>
        <w:rPr>
          <w:rFonts w:ascii="Arial" w:hAnsi="Arial" w:cs="Arial"/>
          <w:sz w:val="20"/>
          <w:szCs w:val="20"/>
        </w:rPr>
      </w:pPr>
      <w:r w:rsidRPr="00013E4D">
        <w:rPr>
          <w:rFonts w:ascii="Arial" w:hAnsi="Arial" w:cs="Arial"/>
          <w:sz w:val="20"/>
          <w:szCs w:val="20"/>
        </w:rPr>
        <w:t>način praćenja nastave dogovaraju voditelj, dotični nastavnik i student.</w:t>
      </w: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pStyle w:val="Subtitle"/>
        <w:rPr>
          <w:sz w:val="20"/>
          <w:szCs w:val="20"/>
        </w:rPr>
      </w:pPr>
      <w:r w:rsidRPr="00013E4D">
        <w:rPr>
          <w:sz w:val="20"/>
          <w:szCs w:val="20"/>
        </w:rPr>
        <w:t>Kriteriji i uvjeti prijenosa ECTS bodova</w:t>
      </w:r>
    </w:p>
    <w:p w:rsidR="00F07058" w:rsidRPr="00013E4D" w:rsidRDefault="00F07058" w:rsidP="00F07058">
      <w:pPr>
        <w:autoSpaceDE w:val="0"/>
        <w:autoSpaceDN w:val="0"/>
        <w:adjustRightInd w:val="0"/>
        <w:spacing w:after="0" w:line="240" w:lineRule="auto"/>
        <w:rPr>
          <w:rFonts w:ascii="Arial" w:hAnsi="Arial" w:cs="Arial"/>
          <w:sz w:val="20"/>
          <w:szCs w:val="20"/>
        </w:rPr>
      </w:pPr>
      <w:r w:rsidRPr="00013E4D">
        <w:rPr>
          <w:rFonts w:ascii="Arial" w:hAnsi="Arial" w:cs="Arial"/>
          <w:sz w:val="20"/>
          <w:szCs w:val="20"/>
        </w:rPr>
        <w:t>Odredbe o prijenosu ECTS bodova sadržane su u čl. 88. Statuta Sveučilišta u Splitu. Kriterije</w:t>
      </w:r>
    </w:p>
    <w:p w:rsidR="00F07058" w:rsidRPr="00013E4D" w:rsidRDefault="00F07058" w:rsidP="00F07058">
      <w:pPr>
        <w:autoSpaceDE w:val="0"/>
        <w:autoSpaceDN w:val="0"/>
        <w:adjustRightInd w:val="0"/>
        <w:spacing w:after="0" w:line="240" w:lineRule="auto"/>
        <w:rPr>
          <w:rFonts w:ascii="Arial" w:hAnsi="Arial" w:cs="Arial"/>
          <w:sz w:val="20"/>
          <w:szCs w:val="20"/>
        </w:rPr>
      </w:pPr>
      <w:r w:rsidRPr="00013E4D">
        <w:rPr>
          <w:rFonts w:ascii="Arial" w:hAnsi="Arial" w:cs="Arial"/>
          <w:sz w:val="20"/>
          <w:szCs w:val="20"/>
        </w:rPr>
        <w:t>i uvjete prijenosa ECTS bodova određuje i propisuje pravilnik Sveučilišta, odnosno ugovor</w:t>
      </w:r>
    </w:p>
    <w:p w:rsidR="00F07058" w:rsidRPr="00013E4D" w:rsidRDefault="00F07058" w:rsidP="00F07058">
      <w:pPr>
        <w:autoSpaceDE w:val="0"/>
        <w:autoSpaceDN w:val="0"/>
        <w:adjustRightInd w:val="0"/>
        <w:spacing w:after="0" w:line="240" w:lineRule="auto"/>
        <w:rPr>
          <w:rFonts w:ascii="Arial" w:hAnsi="Arial" w:cs="Arial"/>
          <w:sz w:val="20"/>
          <w:szCs w:val="20"/>
        </w:rPr>
      </w:pPr>
      <w:r w:rsidRPr="00013E4D">
        <w:rPr>
          <w:rFonts w:ascii="Arial" w:hAnsi="Arial" w:cs="Arial"/>
          <w:sz w:val="20"/>
          <w:szCs w:val="20"/>
        </w:rPr>
        <w:t>između pojedinih sveučilišta, te Pravilnik o ECTS-u.</w:t>
      </w:r>
    </w:p>
    <w:p w:rsidR="00F07058" w:rsidRPr="00013E4D" w:rsidRDefault="00F07058" w:rsidP="00F07058">
      <w:pPr>
        <w:autoSpaceDE w:val="0"/>
        <w:autoSpaceDN w:val="0"/>
        <w:adjustRightInd w:val="0"/>
        <w:spacing w:after="0" w:line="240" w:lineRule="auto"/>
        <w:rPr>
          <w:rFonts w:ascii="Arial" w:hAnsi="Arial" w:cs="Arial"/>
          <w:sz w:val="20"/>
          <w:szCs w:val="20"/>
        </w:rPr>
      </w:pPr>
      <w:r w:rsidRPr="00013E4D">
        <w:rPr>
          <w:rFonts w:ascii="Arial" w:hAnsi="Arial" w:cs="Arial"/>
          <w:sz w:val="20"/>
          <w:szCs w:val="20"/>
        </w:rPr>
        <w:t>ECTS bodovi se stječu tek nakon položenog ispita, odnosno drugih zahtjeva ispunjenih u</w:t>
      </w:r>
    </w:p>
    <w:p w:rsidR="00F07058" w:rsidRPr="00013E4D" w:rsidRDefault="00F07058" w:rsidP="00F07058">
      <w:pPr>
        <w:spacing w:after="0" w:line="240" w:lineRule="auto"/>
        <w:jc w:val="both"/>
        <w:rPr>
          <w:rFonts w:ascii="Arial" w:hAnsi="Arial" w:cs="Arial"/>
          <w:sz w:val="20"/>
          <w:szCs w:val="20"/>
        </w:rPr>
      </w:pPr>
      <w:r w:rsidRPr="00013E4D">
        <w:rPr>
          <w:rFonts w:ascii="Arial" w:hAnsi="Arial" w:cs="Arial"/>
          <w:sz w:val="20"/>
          <w:szCs w:val="20"/>
        </w:rPr>
        <w:t>skladu s nastavnim planom i studijskim programom.</w:t>
      </w:r>
    </w:p>
    <w:p w:rsidR="00F07058" w:rsidRPr="00013E4D" w:rsidRDefault="00F07058" w:rsidP="00F07058">
      <w:pPr>
        <w:spacing w:after="0" w:line="240" w:lineRule="auto"/>
        <w:jc w:val="both"/>
        <w:rPr>
          <w:rFonts w:ascii="Arial" w:hAnsi="Arial" w:cs="Arial"/>
          <w:sz w:val="20"/>
          <w:szCs w:val="20"/>
        </w:rPr>
      </w:pPr>
    </w:p>
    <w:p w:rsidR="00F07058" w:rsidRPr="00013E4D" w:rsidRDefault="00F07058" w:rsidP="00F07058">
      <w:pPr>
        <w:pStyle w:val="Subtitle"/>
        <w:rPr>
          <w:sz w:val="20"/>
          <w:szCs w:val="20"/>
        </w:rPr>
      </w:pPr>
      <w:r w:rsidRPr="00013E4D">
        <w:rPr>
          <w:sz w:val="20"/>
          <w:szCs w:val="20"/>
        </w:rPr>
        <w:t>Završetak studija</w:t>
      </w: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53"/>
        <w:gridCol w:w="2874"/>
        <w:gridCol w:w="2871"/>
      </w:tblGrid>
      <w:tr w:rsidR="00F07058" w:rsidRPr="00013E4D" w:rsidTr="00196A75">
        <w:tc>
          <w:tcPr>
            <w:tcW w:w="3453" w:type="dxa"/>
            <w:tcBorders>
              <w:top w:val="single" w:sz="4" w:space="0" w:color="auto"/>
              <w:bottom w:val="single" w:sz="4" w:space="0" w:color="auto"/>
            </w:tcBorders>
            <w:shd w:val="clear" w:color="auto" w:fill="CCECFF"/>
            <w:vAlign w:val="center"/>
          </w:tcPr>
          <w:p w:rsidR="00F07058" w:rsidRPr="00013E4D" w:rsidRDefault="00F07058" w:rsidP="00196A75">
            <w:pPr>
              <w:spacing w:before="60" w:after="60" w:line="240" w:lineRule="auto"/>
              <w:rPr>
                <w:rFonts w:ascii="Arial" w:hAnsi="Arial" w:cs="Arial"/>
                <w:i/>
                <w:color w:val="000000"/>
                <w:sz w:val="20"/>
                <w:szCs w:val="20"/>
              </w:rPr>
            </w:pPr>
            <w:r w:rsidRPr="00013E4D">
              <w:rPr>
                <w:rFonts w:ascii="Arial" w:hAnsi="Arial" w:cs="Arial"/>
                <w:i/>
                <w:color w:val="000000"/>
                <w:sz w:val="20"/>
                <w:szCs w:val="20"/>
              </w:rPr>
              <w:t>Način završetka studija</w:t>
            </w:r>
          </w:p>
        </w:tc>
        <w:tc>
          <w:tcPr>
            <w:tcW w:w="2874" w:type="dxa"/>
            <w:tcBorders>
              <w:top w:val="single" w:sz="4" w:space="0" w:color="auto"/>
            </w:tcBorders>
            <w:vAlign w:val="center"/>
          </w:tcPr>
          <w:p w:rsidR="00F07058" w:rsidRPr="00013E4D" w:rsidRDefault="00F07058" w:rsidP="00196A75">
            <w:pPr>
              <w:tabs>
                <w:tab w:val="left" w:pos="1599"/>
              </w:tabs>
              <w:spacing w:before="60" w:after="60" w:line="240" w:lineRule="auto"/>
              <w:rPr>
                <w:rFonts w:ascii="Arial" w:hAnsi="Arial" w:cs="Arial"/>
                <w:sz w:val="20"/>
                <w:szCs w:val="20"/>
              </w:rPr>
            </w:pPr>
            <w:r w:rsidRPr="00013E4D">
              <w:rPr>
                <w:rFonts w:ascii="Arial" w:hAnsi="Arial" w:cs="Arial"/>
                <w:color w:val="000000"/>
                <w:sz w:val="20"/>
                <w:szCs w:val="20"/>
              </w:rPr>
              <w:t>Završni rad</w:t>
            </w:r>
            <w:r w:rsidRPr="00013E4D">
              <w:rPr>
                <w:rFonts w:ascii="Arial" w:hAnsi="Arial" w:cs="Arial"/>
                <w:bCs/>
                <w:color w:val="000000"/>
                <w:sz w:val="20"/>
                <w:szCs w:val="20"/>
                <w:lang w:val="en-GB"/>
              </w:rPr>
              <w:tab/>
            </w:r>
            <w:sdt>
              <w:sdtPr>
                <w:rPr>
                  <w:rFonts w:ascii="Arial" w:hAnsi="Arial" w:cs="Arial"/>
                  <w:bCs/>
                  <w:color w:val="000000"/>
                  <w:sz w:val="20"/>
                  <w:szCs w:val="20"/>
                  <w:lang w:val="en-GB"/>
                </w:rPr>
                <w:id w:val="1389846236"/>
              </w:sdtPr>
              <w:sdtContent>
                <w:r w:rsidRPr="00013E4D">
                  <w:rPr>
                    <w:rFonts w:ascii="Arial" w:eastAsia="MS Gothic" w:hAnsi="MS Gothic" w:cs="Arial"/>
                    <w:bCs/>
                    <w:color w:val="000000"/>
                    <w:sz w:val="20"/>
                    <w:szCs w:val="20"/>
                    <w:lang w:val="en-GB"/>
                  </w:rPr>
                  <w:t>☐</w:t>
                </w:r>
              </w:sdtContent>
            </w:sdt>
            <w:r w:rsidRPr="00013E4D">
              <w:rPr>
                <w:rFonts w:ascii="Arial" w:hAnsi="Arial" w:cs="Arial"/>
                <w:bCs/>
                <w:color w:val="000000"/>
                <w:sz w:val="20"/>
                <w:szCs w:val="20"/>
                <w:lang w:val="en-GB"/>
              </w:rPr>
              <w:br/>
            </w:r>
            <w:r w:rsidRPr="00013E4D">
              <w:rPr>
                <w:rFonts w:ascii="Arial" w:hAnsi="Arial" w:cs="Arial"/>
                <w:sz w:val="20"/>
                <w:szCs w:val="20"/>
              </w:rPr>
              <w:t>Diplomski</w:t>
            </w:r>
            <w:r w:rsidRPr="00013E4D">
              <w:rPr>
                <w:rFonts w:ascii="Arial" w:hAnsi="Arial" w:cs="Arial"/>
                <w:color w:val="000000"/>
                <w:sz w:val="20"/>
                <w:szCs w:val="20"/>
              </w:rPr>
              <w:t xml:space="preserve"> rad</w:t>
            </w:r>
            <w:r w:rsidRPr="00013E4D">
              <w:rPr>
                <w:rFonts w:ascii="Arial" w:hAnsi="Arial" w:cs="Arial"/>
                <w:bCs/>
                <w:color w:val="000000"/>
                <w:sz w:val="20"/>
                <w:szCs w:val="20"/>
                <w:lang w:val="en-GB"/>
              </w:rPr>
              <w:tab/>
            </w:r>
            <w:sdt>
              <w:sdtPr>
                <w:rPr>
                  <w:rFonts w:ascii="Arial" w:hAnsi="Arial" w:cs="Arial"/>
                  <w:bCs/>
                  <w:color w:val="000000"/>
                  <w:sz w:val="20"/>
                  <w:szCs w:val="20"/>
                  <w:lang w:val="en-GB"/>
                </w:rPr>
                <w:id w:val="1725175985"/>
              </w:sdtPr>
              <w:sdtContent>
                <w:sdt>
                  <w:sdtPr>
                    <w:rPr>
                      <w:rFonts w:ascii="Arial" w:hAnsi="Arial" w:cs="Arial"/>
                      <w:bCs/>
                      <w:color w:val="000000"/>
                      <w:sz w:val="20"/>
                      <w:szCs w:val="20"/>
                      <w:lang w:val="en-GB"/>
                    </w:rPr>
                    <w:id w:val="12146554"/>
                  </w:sdtPr>
                  <w:sdtContent>
                    <w:r w:rsidR="00FE4F4B" w:rsidRPr="00013E4D">
                      <w:rPr>
                        <w:rFonts w:ascii="Arial" w:eastAsia="MS Gothic" w:hAnsi="MS Gothic" w:cs="Arial"/>
                        <w:bCs/>
                        <w:color w:val="000000"/>
                        <w:sz w:val="20"/>
                        <w:szCs w:val="20"/>
                        <w:lang w:val="en-GB"/>
                      </w:rPr>
                      <w:t>☐</w:t>
                    </w:r>
                  </w:sdtContent>
                </w:sdt>
              </w:sdtContent>
            </w:sdt>
          </w:p>
        </w:tc>
        <w:tc>
          <w:tcPr>
            <w:tcW w:w="2871" w:type="dxa"/>
            <w:tcBorders>
              <w:top w:val="single" w:sz="4" w:space="0" w:color="auto"/>
            </w:tcBorders>
            <w:vAlign w:val="center"/>
          </w:tcPr>
          <w:p w:rsidR="00F07058" w:rsidRPr="00013E4D" w:rsidRDefault="00F07058" w:rsidP="00FE4F4B">
            <w:pPr>
              <w:tabs>
                <w:tab w:val="left" w:pos="1599"/>
              </w:tabs>
              <w:spacing w:before="60" w:after="60" w:line="240" w:lineRule="auto"/>
              <w:rPr>
                <w:rFonts w:ascii="Arial" w:hAnsi="Arial" w:cs="Arial"/>
                <w:sz w:val="20"/>
                <w:szCs w:val="20"/>
              </w:rPr>
            </w:pPr>
            <w:r w:rsidRPr="00013E4D">
              <w:rPr>
                <w:rFonts w:ascii="Arial" w:hAnsi="Arial" w:cs="Arial"/>
                <w:color w:val="000000"/>
                <w:sz w:val="20"/>
                <w:szCs w:val="20"/>
              </w:rPr>
              <w:t xml:space="preserve">Završni ispit </w:t>
            </w:r>
            <w:r w:rsidRPr="00013E4D">
              <w:rPr>
                <w:rFonts w:ascii="Arial" w:hAnsi="Arial" w:cs="Arial"/>
                <w:bCs/>
                <w:color w:val="000000"/>
                <w:sz w:val="20"/>
                <w:szCs w:val="20"/>
                <w:lang w:val="en-GB"/>
              </w:rPr>
              <w:tab/>
            </w:r>
            <w:sdt>
              <w:sdtPr>
                <w:rPr>
                  <w:rFonts w:ascii="Arial" w:hAnsi="Arial" w:cs="Arial"/>
                  <w:bCs/>
                  <w:color w:val="000000"/>
                  <w:sz w:val="20"/>
                  <w:szCs w:val="20"/>
                  <w:lang w:val="en-GB"/>
                </w:rPr>
                <w:id w:val="-1966499171"/>
              </w:sdtPr>
              <w:sdtContent>
                <w:r w:rsidRPr="00013E4D">
                  <w:rPr>
                    <w:rFonts w:ascii="Arial" w:eastAsia="MS Gothic" w:hAnsi="MS Gothic" w:cs="Arial"/>
                    <w:bCs/>
                    <w:color w:val="000000"/>
                    <w:sz w:val="20"/>
                    <w:szCs w:val="20"/>
                    <w:lang w:val="en-GB"/>
                  </w:rPr>
                  <w:t>☐</w:t>
                </w:r>
              </w:sdtContent>
            </w:sdt>
            <w:r w:rsidRPr="00013E4D">
              <w:rPr>
                <w:rFonts w:ascii="Arial" w:hAnsi="Arial" w:cs="Arial"/>
                <w:bCs/>
                <w:color w:val="000000"/>
                <w:sz w:val="20"/>
                <w:szCs w:val="20"/>
                <w:lang w:val="en-GB"/>
              </w:rPr>
              <w:br/>
            </w:r>
            <w:r w:rsidRPr="00013E4D">
              <w:rPr>
                <w:rFonts w:ascii="Arial" w:hAnsi="Arial" w:cs="Arial"/>
                <w:sz w:val="20"/>
                <w:szCs w:val="20"/>
              </w:rPr>
              <w:t>Diplomski</w:t>
            </w:r>
            <w:r w:rsidR="009C1EE6" w:rsidRPr="00013E4D">
              <w:rPr>
                <w:rFonts w:ascii="Arial" w:hAnsi="Arial" w:cs="Arial"/>
                <w:sz w:val="20"/>
                <w:szCs w:val="20"/>
              </w:rPr>
              <w:t xml:space="preserve"> </w:t>
            </w:r>
            <w:r w:rsidRPr="00013E4D">
              <w:rPr>
                <w:rFonts w:ascii="Arial" w:hAnsi="Arial" w:cs="Arial"/>
                <w:color w:val="000000"/>
                <w:sz w:val="20"/>
                <w:szCs w:val="20"/>
              </w:rPr>
              <w:t xml:space="preserve">ispit </w:t>
            </w:r>
            <w:r w:rsidRPr="00013E4D">
              <w:rPr>
                <w:rFonts w:ascii="Arial" w:hAnsi="Arial" w:cs="Arial"/>
                <w:bCs/>
                <w:color w:val="000000"/>
                <w:sz w:val="20"/>
                <w:szCs w:val="20"/>
                <w:lang w:val="en-GB"/>
              </w:rPr>
              <w:tab/>
            </w:r>
            <w:sdt>
              <w:sdtPr>
                <w:rPr>
                  <w:rFonts w:ascii="Arial" w:hAnsi="Arial" w:cs="Arial"/>
                  <w:bCs/>
                  <w:color w:val="000000"/>
                  <w:sz w:val="20"/>
                  <w:szCs w:val="20"/>
                  <w:lang w:val="en-GB"/>
                </w:rPr>
                <w:id w:val="-600099553"/>
              </w:sdtPr>
              <w:sdtContent>
                <w:r w:rsidR="00FE4F4B" w:rsidRPr="00013E4D">
                  <w:rPr>
                    <w:rFonts w:ascii="Arial" w:eastAsia="MS Gothic" w:hAnsi="Arial" w:cs="Arial"/>
                    <w:bCs/>
                    <w:color w:val="000000"/>
                    <w:sz w:val="20"/>
                    <w:szCs w:val="20"/>
                    <w:lang w:val="en-GB"/>
                  </w:rPr>
                  <w:t>X</w:t>
                </w:r>
              </w:sdtContent>
            </w:sdt>
          </w:p>
        </w:tc>
      </w:tr>
      <w:tr w:rsidR="00F07058" w:rsidRPr="00013E4D" w:rsidTr="00196A75">
        <w:tc>
          <w:tcPr>
            <w:tcW w:w="3453" w:type="dxa"/>
            <w:tcBorders>
              <w:top w:val="single" w:sz="4" w:space="0" w:color="auto"/>
              <w:bottom w:val="single" w:sz="4" w:space="0" w:color="auto"/>
            </w:tcBorders>
            <w:shd w:val="clear" w:color="auto" w:fill="CCECFF"/>
            <w:vAlign w:val="center"/>
          </w:tcPr>
          <w:p w:rsidR="00F07058" w:rsidRPr="00013E4D" w:rsidRDefault="00F07058" w:rsidP="00196A75">
            <w:pPr>
              <w:spacing w:before="60" w:after="60" w:line="240" w:lineRule="auto"/>
              <w:rPr>
                <w:rFonts w:ascii="Arial" w:hAnsi="Arial" w:cs="Arial"/>
                <w:i/>
                <w:color w:val="000000"/>
                <w:sz w:val="20"/>
                <w:szCs w:val="20"/>
              </w:rPr>
            </w:pPr>
            <w:r w:rsidRPr="00013E4D">
              <w:rPr>
                <w:rFonts w:ascii="Arial" w:hAnsi="Arial" w:cs="Arial"/>
                <w:i/>
                <w:color w:val="000000"/>
                <w:sz w:val="20"/>
                <w:szCs w:val="20"/>
              </w:rPr>
              <w:t>Uvjeti za prijavu završnoga/diplomskoga rada i/ili završnoga/diplomskoga ispita</w:t>
            </w:r>
          </w:p>
        </w:tc>
        <w:tc>
          <w:tcPr>
            <w:tcW w:w="5745" w:type="dxa"/>
            <w:gridSpan w:val="2"/>
            <w:tcBorders>
              <w:top w:val="single" w:sz="4" w:space="0" w:color="auto"/>
            </w:tcBorders>
          </w:tcPr>
          <w:p w:rsidR="00F07058" w:rsidRPr="00013E4D" w:rsidRDefault="00F07058" w:rsidP="00196A75">
            <w:pPr>
              <w:autoSpaceDE w:val="0"/>
              <w:autoSpaceDN w:val="0"/>
              <w:adjustRightInd w:val="0"/>
              <w:spacing w:after="0" w:line="240" w:lineRule="auto"/>
              <w:rPr>
                <w:rFonts w:ascii="Arial" w:hAnsi="Arial" w:cs="Arial"/>
                <w:b/>
                <w:bCs/>
                <w:color w:val="000000" w:themeColor="text1"/>
                <w:sz w:val="20"/>
                <w:szCs w:val="20"/>
              </w:rPr>
            </w:pPr>
            <w:r w:rsidRPr="00013E4D">
              <w:rPr>
                <w:rFonts w:ascii="Arial" w:hAnsi="Arial" w:cs="Arial"/>
                <w:b/>
                <w:bCs/>
                <w:color w:val="000000" w:themeColor="text1"/>
                <w:sz w:val="20"/>
                <w:szCs w:val="20"/>
              </w:rPr>
              <w:t>Način završetka studija</w:t>
            </w:r>
          </w:p>
          <w:p w:rsidR="00FE4F4B" w:rsidRPr="00013E4D" w:rsidRDefault="00FE4F4B" w:rsidP="00196A75">
            <w:pPr>
              <w:autoSpaceDE w:val="0"/>
              <w:autoSpaceDN w:val="0"/>
              <w:adjustRightInd w:val="0"/>
              <w:spacing w:after="0" w:line="240" w:lineRule="auto"/>
              <w:rPr>
                <w:rFonts w:ascii="Arial" w:hAnsi="Arial" w:cs="Arial"/>
                <w:b/>
                <w:bCs/>
                <w:color w:val="000000" w:themeColor="text1"/>
                <w:sz w:val="20"/>
                <w:szCs w:val="20"/>
              </w:rPr>
            </w:pPr>
          </w:p>
          <w:p w:rsidR="00F07058" w:rsidRPr="00013E4D" w:rsidRDefault="00F07058" w:rsidP="00196A75">
            <w:pPr>
              <w:autoSpaceDE w:val="0"/>
              <w:autoSpaceDN w:val="0"/>
              <w:adjustRightInd w:val="0"/>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 xml:space="preserve">Diplomski studij završava </w:t>
            </w:r>
            <w:r w:rsidR="00FE4F4B" w:rsidRPr="00013E4D">
              <w:rPr>
                <w:rFonts w:ascii="Arial" w:hAnsi="Arial" w:cs="Arial"/>
                <w:color w:val="000000" w:themeColor="text1"/>
                <w:sz w:val="20"/>
                <w:szCs w:val="20"/>
              </w:rPr>
              <w:t>polaganjem diplomskog ispita</w:t>
            </w:r>
            <w:r w:rsidRPr="00013E4D">
              <w:rPr>
                <w:rFonts w:ascii="Arial" w:hAnsi="Arial" w:cs="Arial"/>
                <w:color w:val="000000" w:themeColor="text1"/>
                <w:sz w:val="20"/>
                <w:szCs w:val="20"/>
              </w:rPr>
              <w:t xml:space="preserve">. </w:t>
            </w:r>
          </w:p>
          <w:p w:rsidR="00F07058" w:rsidRPr="00013E4D" w:rsidRDefault="00F07058" w:rsidP="00196A75">
            <w:pPr>
              <w:autoSpaceDE w:val="0"/>
              <w:autoSpaceDN w:val="0"/>
              <w:adjustRightInd w:val="0"/>
              <w:spacing w:after="0" w:line="240" w:lineRule="auto"/>
              <w:rPr>
                <w:rFonts w:ascii="Arial" w:hAnsi="Arial" w:cs="Arial"/>
                <w:color w:val="000000" w:themeColor="text1"/>
                <w:sz w:val="20"/>
                <w:szCs w:val="20"/>
              </w:rPr>
            </w:pPr>
          </w:p>
          <w:p w:rsidR="00F07058" w:rsidRPr="00013E4D" w:rsidRDefault="00FE4F4B" w:rsidP="00196A75">
            <w:pPr>
              <w:autoSpaceDE w:val="0"/>
              <w:autoSpaceDN w:val="0"/>
              <w:adjustRightInd w:val="0"/>
              <w:spacing w:after="0" w:line="240" w:lineRule="auto"/>
              <w:rPr>
                <w:rFonts w:ascii="Arial" w:hAnsi="Arial" w:cs="Arial"/>
                <w:b/>
                <w:bCs/>
                <w:color w:val="000000" w:themeColor="text1"/>
                <w:sz w:val="20"/>
                <w:szCs w:val="20"/>
              </w:rPr>
            </w:pPr>
            <w:r w:rsidRPr="00013E4D">
              <w:rPr>
                <w:rFonts w:ascii="Arial" w:hAnsi="Arial" w:cs="Arial"/>
                <w:b/>
                <w:bCs/>
                <w:color w:val="000000" w:themeColor="text1"/>
                <w:sz w:val="20"/>
                <w:szCs w:val="20"/>
              </w:rPr>
              <w:t>Diplomski ispit</w:t>
            </w:r>
          </w:p>
          <w:p w:rsidR="00FE4F4B" w:rsidRPr="00013E4D" w:rsidRDefault="00FE4F4B" w:rsidP="00196A75">
            <w:pPr>
              <w:autoSpaceDE w:val="0"/>
              <w:autoSpaceDN w:val="0"/>
              <w:adjustRightInd w:val="0"/>
              <w:spacing w:after="0" w:line="240" w:lineRule="auto"/>
              <w:rPr>
                <w:rFonts w:ascii="Arial" w:hAnsi="Arial" w:cs="Arial"/>
                <w:b/>
                <w:bCs/>
                <w:color w:val="000000" w:themeColor="text1"/>
                <w:sz w:val="20"/>
                <w:szCs w:val="20"/>
              </w:rPr>
            </w:pPr>
          </w:p>
          <w:p w:rsidR="00F07058" w:rsidRPr="00013E4D" w:rsidRDefault="00F07058" w:rsidP="00196A75">
            <w:pPr>
              <w:autoSpaceDE w:val="0"/>
              <w:autoSpaceDN w:val="0"/>
              <w:adjustRightInd w:val="0"/>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 xml:space="preserve">- Diplomski </w:t>
            </w:r>
            <w:r w:rsidR="00FE4F4B" w:rsidRPr="00013E4D">
              <w:rPr>
                <w:rFonts w:ascii="Arial" w:hAnsi="Arial" w:cs="Arial"/>
                <w:color w:val="000000" w:themeColor="text1"/>
                <w:sz w:val="20"/>
                <w:szCs w:val="20"/>
              </w:rPr>
              <w:t>ispit</w:t>
            </w:r>
            <w:r w:rsidRPr="00013E4D">
              <w:rPr>
                <w:rFonts w:ascii="Arial" w:hAnsi="Arial" w:cs="Arial"/>
                <w:color w:val="000000" w:themeColor="text1"/>
                <w:sz w:val="20"/>
                <w:szCs w:val="20"/>
              </w:rPr>
              <w:t xml:space="preserve"> se </w:t>
            </w:r>
            <w:r w:rsidR="00FE4F4B" w:rsidRPr="00013E4D">
              <w:rPr>
                <w:rFonts w:ascii="Arial" w:hAnsi="Arial" w:cs="Arial"/>
                <w:color w:val="000000" w:themeColor="text1"/>
                <w:sz w:val="20"/>
                <w:szCs w:val="20"/>
              </w:rPr>
              <w:t>izvodi</w:t>
            </w:r>
            <w:r w:rsidRPr="00013E4D">
              <w:rPr>
                <w:rFonts w:ascii="Arial" w:hAnsi="Arial" w:cs="Arial"/>
                <w:color w:val="000000" w:themeColor="text1"/>
                <w:sz w:val="20"/>
                <w:szCs w:val="20"/>
              </w:rPr>
              <w:t xml:space="preserve"> iz područja koja su zastupljena u diplomskomu studiju.</w:t>
            </w:r>
          </w:p>
          <w:p w:rsidR="00FE4F4B" w:rsidRPr="00013E4D" w:rsidRDefault="00FE4F4B" w:rsidP="00196A75">
            <w:pPr>
              <w:autoSpaceDE w:val="0"/>
              <w:autoSpaceDN w:val="0"/>
              <w:adjustRightInd w:val="0"/>
              <w:spacing w:after="0" w:line="240" w:lineRule="auto"/>
              <w:jc w:val="both"/>
              <w:rPr>
                <w:rFonts w:ascii="Arial" w:hAnsi="Arial" w:cs="Arial"/>
                <w:color w:val="000000" w:themeColor="text1"/>
                <w:sz w:val="20"/>
                <w:szCs w:val="20"/>
              </w:rPr>
            </w:pPr>
          </w:p>
          <w:p w:rsidR="00F07058" w:rsidRPr="00013E4D" w:rsidRDefault="00F07058" w:rsidP="00196A75">
            <w:pPr>
              <w:autoSpaceDE w:val="0"/>
              <w:autoSpaceDN w:val="0"/>
              <w:adjustRightInd w:val="0"/>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 Student diplomira na specijalizaciji - modulu koju je odabrao.</w:t>
            </w:r>
          </w:p>
          <w:p w:rsidR="00F07058" w:rsidRPr="00013E4D" w:rsidRDefault="00F07058" w:rsidP="00196A75">
            <w:pPr>
              <w:autoSpaceDE w:val="0"/>
              <w:autoSpaceDN w:val="0"/>
              <w:adjustRightInd w:val="0"/>
              <w:spacing w:after="0" w:line="240" w:lineRule="auto"/>
              <w:jc w:val="both"/>
              <w:rPr>
                <w:rFonts w:ascii="Arial" w:hAnsi="Arial" w:cs="Arial"/>
                <w:color w:val="000000" w:themeColor="text1"/>
                <w:sz w:val="20"/>
                <w:szCs w:val="20"/>
              </w:rPr>
            </w:pPr>
          </w:p>
          <w:p w:rsidR="00F07058" w:rsidRPr="00013E4D" w:rsidRDefault="00FE4F4B" w:rsidP="00196A75">
            <w:pPr>
              <w:autoSpaceDE w:val="0"/>
              <w:autoSpaceDN w:val="0"/>
              <w:adjustRightInd w:val="0"/>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 Mentor diplomskog ispita</w:t>
            </w:r>
            <w:r w:rsidR="00F07058" w:rsidRPr="00013E4D">
              <w:rPr>
                <w:rFonts w:ascii="Arial" w:hAnsi="Arial" w:cs="Arial"/>
                <w:color w:val="000000" w:themeColor="text1"/>
                <w:sz w:val="20"/>
                <w:szCs w:val="20"/>
              </w:rPr>
              <w:t xml:space="preserve"> može biti nastavnik u zvanju predavača ili višemu zvanju.</w:t>
            </w:r>
          </w:p>
          <w:p w:rsidR="00FE4F4B" w:rsidRPr="00013E4D" w:rsidRDefault="00FE4F4B" w:rsidP="00196A75">
            <w:pPr>
              <w:autoSpaceDE w:val="0"/>
              <w:autoSpaceDN w:val="0"/>
              <w:adjustRightInd w:val="0"/>
              <w:spacing w:after="0" w:line="240" w:lineRule="auto"/>
              <w:jc w:val="both"/>
              <w:rPr>
                <w:rFonts w:ascii="Arial" w:hAnsi="Arial" w:cs="Arial"/>
                <w:color w:val="000000" w:themeColor="text1"/>
                <w:sz w:val="20"/>
                <w:szCs w:val="20"/>
              </w:rPr>
            </w:pPr>
          </w:p>
          <w:p w:rsidR="00F07058" w:rsidRPr="00013E4D" w:rsidRDefault="00F07058" w:rsidP="00196A75">
            <w:pPr>
              <w:autoSpaceDE w:val="0"/>
              <w:autoSpaceDN w:val="0"/>
              <w:adjustRightInd w:val="0"/>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 Glavni mentor je osoba s odabrane specijalizacije (modula), a ko-mentor može biti bilo koji nastavnik u zvanju predavača ili višem, koji je studentu tijekom studija predavao.</w:t>
            </w:r>
          </w:p>
          <w:p w:rsidR="00F07058" w:rsidRPr="00013E4D" w:rsidRDefault="00F07058" w:rsidP="00196A75">
            <w:pPr>
              <w:autoSpaceDE w:val="0"/>
              <w:autoSpaceDN w:val="0"/>
              <w:adjustRightInd w:val="0"/>
              <w:spacing w:after="0" w:line="240" w:lineRule="auto"/>
              <w:jc w:val="both"/>
              <w:rPr>
                <w:rFonts w:ascii="Arial" w:hAnsi="Arial" w:cs="Arial"/>
                <w:color w:val="000000" w:themeColor="text1"/>
                <w:sz w:val="20"/>
                <w:szCs w:val="20"/>
              </w:rPr>
            </w:pPr>
          </w:p>
          <w:p w:rsidR="00F07058" w:rsidRPr="00013E4D" w:rsidRDefault="00F07058" w:rsidP="00196A75">
            <w:pPr>
              <w:autoSpaceDE w:val="0"/>
              <w:autoSpaceDN w:val="0"/>
              <w:adjustRightInd w:val="0"/>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 xml:space="preserve">- Tema diplomskog </w:t>
            </w:r>
            <w:r w:rsidR="00FE4F4B" w:rsidRPr="00013E4D">
              <w:rPr>
                <w:rFonts w:ascii="Arial" w:hAnsi="Arial" w:cs="Arial"/>
                <w:color w:val="000000" w:themeColor="text1"/>
                <w:sz w:val="20"/>
                <w:szCs w:val="20"/>
              </w:rPr>
              <w:t>ispita</w:t>
            </w:r>
            <w:r w:rsidRPr="00013E4D">
              <w:rPr>
                <w:rFonts w:ascii="Arial" w:hAnsi="Arial" w:cs="Arial"/>
                <w:color w:val="000000" w:themeColor="text1"/>
                <w:sz w:val="20"/>
                <w:szCs w:val="20"/>
              </w:rPr>
              <w:t xml:space="preserve"> mora biti vezana uz odabrani modul.</w:t>
            </w:r>
          </w:p>
          <w:p w:rsidR="00FE4F4B" w:rsidRPr="00013E4D" w:rsidRDefault="00FE4F4B" w:rsidP="00196A75">
            <w:pPr>
              <w:autoSpaceDE w:val="0"/>
              <w:autoSpaceDN w:val="0"/>
              <w:adjustRightInd w:val="0"/>
              <w:spacing w:after="0" w:line="240" w:lineRule="auto"/>
              <w:jc w:val="both"/>
              <w:rPr>
                <w:rFonts w:ascii="Arial" w:hAnsi="Arial" w:cs="Arial"/>
                <w:color w:val="000000" w:themeColor="text1"/>
                <w:sz w:val="20"/>
                <w:szCs w:val="20"/>
              </w:rPr>
            </w:pPr>
          </w:p>
          <w:p w:rsidR="00FE4F4B" w:rsidRPr="00013E4D" w:rsidRDefault="00FE4F4B" w:rsidP="00FE4F4B">
            <w:pPr>
              <w:autoSpaceDE w:val="0"/>
              <w:autoSpaceDN w:val="0"/>
              <w:adjustRightInd w:val="0"/>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Student je dužan:</w:t>
            </w:r>
          </w:p>
          <w:p w:rsidR="00FE4F4B" w:rsidRPr="00013E4D" w:rsidRDefault="00FE4F4B" w:rsidP="00FE4F4B">
            <w:pPr>
              <w:autoSpaceDE w:val="0"/>
              <w:autoSpaceDN w:val="0"/>
              <w:adjustRightInd w:val="0"/>
              <w:spacing w:after="0" w:line="240" w:lineRule="auto"/>
              <w:rPr>
                <w:rFonts w:ascii="Arial" w:hAnsi="Arial" w:cs="Arial"/>
                <w:color w:val="000000" w:themeColor="text1"/>
                <w:sz w:val="20"/>
                <w:szCs w:val="20"/>
              </w:rPr>
            </w:pPr>
          </w:p>
          <w:p w:rsidR="00FE4F4B" w:rsidRPr="00013E4D" w:rsidRDefault="00FE4F4B" w:rsidP="00FE4F4B">
            <w:pPr>
              <w:tabs>
                <w:tab w:val="left" w:pos="2820"/>
              </w:tabs>
              <w:spacing w:after="0"/>
              <w:rPr>
                <w:rFonts w:ascii="Arial" w:hAnsi="Arial" w:cs="Arial"/>
                <w:sz w:val="20"/>
                <w:szCs w:val="20"/>
              </w:rPr>
            </w:pPr>
            <w:r w:rsidRPr="00013E4D">
              <w:rPr>
                <w:rFonts w:ascii="Arial" w:hAnsi="Arial" w:cs="Arial"/>
                <w:sz w:val="20"/>
                <w:szCs w:val="20"/>
              </w:rPr>
              <w:t>-Definirati i tumačiti bitne elemente teme koja se obrađuje.</w:t>
            </w:r>
            <w:r w:rsidRPr="00013E4D">
              <w:rPr>
                <w:rFonts w:ascii="Arial" w:hAnsi="Arial" w:cs="Arial"/>
                <w:color w:val="FF0000"/>
                <w:sz w:val="20"/>
                <w:szCs w:val="20"/>
              </w:rPr>
              <w:t xml:space="preserve"> </w:t>
            </w:r>
            <w:r w:rsidRPr="00013E4D">
              <w:rPr>
                <w:rFonts w:ascii="Arial" w:hAnsi="Arial" w:cs="Arial"/>
                <w:sz w:val="20"/>
                <w:szCs w:val="20"/>
              </w:rPr>
              <w:t xml:space="preserve"> </w:t>
            </w:r>
          </w:p>
          <w:p w:rsidR="00FE4F4B" w:rsidRPr="00013E4D" w:rsidRDefault="00FE4F4B" w:rsidP="00FE4F4B">
            <w:pPr>
              <w:tabs>
                <w:tab w:val="left" w:pos="2820"/>
              </w:tabs>
              <w:spacing w:after="0"/>
              <w:rPr>
                <w:rFonts w:ascii="Arial" w:hAnsi="Arial" w:cs="Arial"/>
                <w:sz w:val="20"/>
                <w:szCs w:val="20"/>
              </w:rPr>
            </w:pPr>
            <w:r w:rsidRPr="00013E4D">
              <w:rPr>
                <w:rFonts w:ascii="Arial" w:hAnsi="Arial" w:cs="Arial"/>
                <w:sz w:val="20"/>
                <w:szCs w:val="20"/>
              </w:rPr>
              <w:t xml:space="preserve">-Samostalno prikupljati  i analizirati građu potrebnu za izradu završnog rada. </w:t>
            </w:r>
          </w:p>
          <w:p w:rsidR="00FE4F4B" w:rsidRPr="00013E4D" w:rsidRDefault="00FE4F4B" w:rsidP="00FE4F4B">
            <w:pPr>
              <w:tabs>
                <w:tab w:val="left" w:pos="2820"/>
              </w:tabs>
              <w:spacing w:after="0"/>
              <w:rPr>
                <w:rFonts w:ascii="Arial" w:hAnsi="Arial" w:cs="Arial"/>
                <w:sz w:val="20"/>
                <w:szCs w:val="20"/>
              </w:rPr>
            </w:pPr>
            <w:r w:rsidRPr="00013E4D">
              <w:rPr>
                <w:rFonts w:ascii="Arial" w:hAnsi="Arial" w:cs="Arial"/>
                <w:sz w:val="20"/>
                <w:szCs w:val="20"/>
              </w:rPr>
              <w:t>-Povezati prethodno stečena znanja s novim informacijama.</w:t>
            </w:r>
          </w:p>
          <w:p w:rsidR="00FE4F4B" w:rsidRPr="00013E4D" w:rsidRDefault="00FE4F4B" w:rsidP="00FE4F4B">
            <w:pPr>
              <w:tabs>
                <w:tab w:val="left" w:pos="2820"/>
              </w:tabs>
              <w:spacing w:after="0"/>
              <w:rPr>
                <w:rFonts w:ascii="Arial" w:hAnsi="Arial" w:cs="Arial"/>
                <w:sz w:val="20"/>
                <w:szCs w:val="20"/>
              </w:rPr>
            </w:pPr>
            <w:r w:rsidRPr="00013E4D">
              <w:rPr>
                <w:rFonts w:ascii="Arial" w:hAnsi="Arial" w:cs="Arial"/>
                <w:sz w:val="20"/>
                <w:szCs w:val="20"/>
              </w:rPr>
              <w:t>-Pripremiti strukturu i koncept rada.</w:t>
            </w:r>
          </w:p>
          <w:p w:rsidR="00FE4F4B" w:rsidRPr="00013E4D" w:rsidRDefault="00FE4F4B" w:rsidP="00FE4F4B">
            <w:pPr>
              <w:tabs>
                <w:tab w:val="left" w:pos="2820"/>
              </w:tabs>
              <w:spacing w:after="0"/>
              <w:rPr>
                <w:rFonts w:ascii="Arial" w:hAnsi="Arial" w:cs="Arial"/>
                <w:sz w:val="20"/>
                <w:szCs w:val="20"/>
              </w:rPr>
            </w:pPr>
            <w:r w:rsidRPr="00013E4D">
              <w:rPr>
                <w:rFonts w:ascii="Arial" w:hAnsi="Arial" w:cs="Arial"/>
                <w:sz w:val="20"/>
                <w:szCs w:val="20"/>
              </w:rPr>
              <w:t>-Izraditi diplomski rad i prezentirati ga pred ispitnim povjerenstvom</w:t>
            </w:r>
          </w:p>
          <w:p w:rsidR="00FE4F4B" w:rsidRPr="00013E4D" w:rsidRDefault="00FE4F4B" w:rsidP="00196A75">
            <w:pPr>
              <w:autoSpaceDE w:val="0"/>
              <w:autoSpaceDN w:val="0"/>
              <w:adjustRightInd w:val="0"/>
              <w:spacing w:after="0" w:line="240" w:lineRule="auto"/>
              <w:jc w:val="both"/>
              <w:rPr>
                <w:rFonts w:ascii="Arial" w:hAnsi="Arial" w:cs="Arial"/>
                <w:color w:val="000000" w:themeColor="text1"/>
                <w:sz w:val="20"/>
                <w:szCs w:val="20"/>
              </w:rPr>
            </w:pPr>
          </w:p>
          <w:p w:rsidR="00F07058" w:rsidRPr="00013E4D" w:rsidRDefault="00F07058" w:rsidP="00196A75">
            <w:pPr>
              <w:autoSpaceDE w:val="0"/>
              <w:autoSpaceDN w:val="0"/>
              <w:adjustRightInd w:val="0"/>
              <w:spacing w:after="0" w:line="240" w:lineRule="auto"/>
              <w:jc w:val="both"/>
              <w:rPr>
                <w:rFonts w:ascii="Arial" w:hAnsi="Arial" w:cs="Arial"/>
                <w:color w:val="000000" w:themeColor="text1"/>
                <w:sz w:val="20"/>
                <w:szCs w:val="20"/>
              </w:rPr>
            </w:pPr>
          </w:p>
          <w:p w:rsidR="00F07058" w:rsidRPr="00013E4D" w:rsidRDefault="00F07058" w:rsidP="00196A75">
            <w:pPr>
              <w:autoSpaceDE w:val="0"/>
              <w:autoSpaceDN w:val="0"/>
              <w:adjustRightInd w:val="0"/>
              <w:spacing w:after="0" w:line="240" w:lineRule="auto"/>
              <w:jc w:val="both"/>
              <w:rPr>
                <w:rFonts w:ascii="Arial" w:hAnsi="Arial" w:cs="Arial"/>
                <w:color w:val="000000" w:themeColor="text1"/>
                <w:sz w:val="20"/>
                <w:szCs w:val="20"/>
              </w:rPr>
            </w:pPr>
            <w:r w:rsidRPr="00013E4D">
              <w:rPr>
                <w:rFonts w:ascii="Arial" w:hAnsi="Arial" w:cs="Arial"/>
                <w:color w:val="000000" w:themeColor="text1"/>
                <w:sz w:val="20"/>
                <w:szCs w:val="20"/>
              </w:rPr>
              <w:t>-</w:t>
            </w:r>
            <w:r w:rsidR="00FE4F4B" w:rsidRPr="00013E4D">
              <w:rPr>
                <w:rFonts w:ascii="Arial" w:hAnsi="Arial" w:cs="Arial"/>
                <w:color w:val="000000" w:themeColor="text1"/>
                <w:sz w:val="20"/>
                <w:szCs w:val="20"/>
              </w:rPr>
              <w:t xml:space="preserve"> Izrada i obrana diplomskog ispita</w:t>
            </w:r>
            <w:r w:rsidRPr="00013E4D">
              <w:rPr>
                <w:rFonts w:ascii="Arial" w:hAnsi="Arial" w:cs="Arial"/>
                <w:color w:val="000000" w:themeColor="text1"/>
                <w:sz w:val="20"/>
                <w:szCs w:val="20"/>
              </w:rPr>
              <w:t xml:space="preserve"> regulirana je </w:t>
            </w:r>
            <w:r w:rsidRPr="00013E4D">
              <w:rPr>
                <w:rFonts w:ascii="Arial" w:hAnsi="Arial" w:cs="Arial"/>
                <w:i/>
                <w:color w:val="000000" w:themeColor="text1"/>
                <w:sz w:val="20"/>
                <w:szCs w:val="20"/>
              </w:rPr>
              <w:t>Pravilnikom o završnom i diplomskom/magistarskom radu</w:t>
            </w:r>
            <w:r w:rsidRPr="00013E4D">
              <w:rPr>
                <w:rFonts w:ascii="Arial" w:hAnsi="Arial" w:cs="Arial"/>
                <w:color w:val="000000" w:themeColor="text1"/>
                <w:sz w:val="20"/>
                <w:szCs w:val="20"/>
              </w:rPr>
              <w:t xml:space="preserve"> Umjetničke akademije u Splitu</w:t>
            </w:r>
          </w:p>
          <w:p w:rsidR="00F07058" w:rsidRPr="00013E4D" w:rsidRDefault="00F07058" w:rsidP="00196A75">
            <w:pPr>
              <w:autoSpaceDE w:val="0"/>
              <w:autoSpaceDN w:val="0"/>
              <w:adjustRightInd w:val="0"/>
              <w:spacing w:after="0" w:line="240" w:lineRule="auto"/>
              <w:rPr>
                <w:rFonts w:ascii="Arial" w:hAnsi="Arial" w:cs="Arial"/>
                <w:color w:val="000000" w:themeColor="text1"/>
                <w:sz w:val="20"/>
                <w:szCs w:val="20"/>
              </w:rPr>
            </w:pPr>
          </w:p>
          <w:p w:rsidR="00F07058" w:rsidRPr="00013E4D" w:rsidRDefault="00F07058" w:rsidP="00196A75">
            <w:pPr>
              <w:autoSpaceDE w:val="0"/>
              <w:autoSpaceDN w:val="0"/>
              <w:adjustRightInd w:val="0"/>
              <w:spacing w:after="0" w:line="240" w:lineRule="auto"/>
              <w:rPr>
                <w:rFonts w:ascii="Arial" w:hAnsi="Arial" w:cs="Arial"/>
                <w:b/>
                <w:bCs/>
                <w:color w:val="000000" w:themeColor="text1"/>
                <w:sz w:val="20"/>
                <w:szCs w:val="20"/>
              </w:rPr>
            </w:pPr>
            <w:r w:rsidRPr="00013E4D">
              <w:rPr>
                <w:rFonts w:ascii="Arial" w:hAnsi="Arial" w:cs="Arial"/>
                <w:b/>
                <w:bCs/>
                <w:color w:val="000000" w:themeColor="text1"/>
                <w:sz w:val="20"/>
                <w:szCs w:val="20"/>
              </w:rPr>
              <w:t>Ispitno povjerenstvo</w:t>
            </w:r>
          </w:p>
          <w:p w:rsidR="00F07058" w:rsidRPr="00013E4D" w:rsidRDefault="00F07058" w:rsidP="00196A75">
            <w:pPr>
              <w:autoSpaceDE w:val="0"/>
              <w:autoSpaceDN w:val="0"/>
              <w:adjustRightInd w:val="0"/>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Predsjednik i članovi ispitnoga povjerenstva mogu biti</w:t>
            </w:r>
          </w:p>
          <w:p w:rsidR="00F07058" w:rsidRPr="00013E4D" w:rsidRDefault="00F07058" w:rsidP="00196A75">
            <w:pPr>
              <w:autoSpaceDE w:val="0"/>
              <w:autoSpaceDN w:val="0"/>
              <w:adjustRightInd w:val="0"/>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nastavnici u znanstveno nastavnomu zvanju predavača i više.</w:t>
            </w:r>
          </w:p>
          <w:p w:rsidR="00F07058" w:rsidRPr="00013E4D" w:rsidRDefault="00F07058" w:rsidP="00196A75">
            <w:pPr>
              <w:autoSpaceDE w:val="0"/>
              <w:autoSpaceDN w:val="0"/>
              <w:adjustRightInd w:val="0"/>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Predsjednik povjerenstva sastavlja i potpisuje zapisnik</w:t>
            </w:r>
          </w:p>
          <w:p w:rsidR="00F07058" w:rsidRPr="00013E4D" w:rsidRDefault="00F07058" w:rsidP="00196A75">
            <w:pPr>
              <w:autoSpaceDE w:val="0"/>
              <w:autoSpaceDN w:val="0"/>
              <w:adjustRightInd w:val="0"/>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diplomskoga ispita, a članovi povjerenstva ga potpisuju.</w:t>
            </w:r>
            <w:r w:rsidR="00FE4F4B" w:rsidRPr="00013E4D">
              <w:rPr>
                <w:rFonts w:ascii="Arial" w:hAnsi="Arial" w:cs="Arial"/>
                <w:color w:val="000000" w:themeColor="text1"/>
                <w:sz w:val="20"/>
                <w:szCs w:val="20"/>
              </w:rPr>
              <w:t xml:space="preserve"> </w:t>
            </w:r>
          </w:p>
          <w:p w:rsidR="00FE4F4B" w:rsidRPr="00013E4D" w:rsidRDefault="00FE4F4B" w:rsidP="00196A75">
            <w:pPr>
              <w:autoSpaceDE w:val="0"/>
              <w:autoSpaceDN w:val="0"/>
              <w:adjustRightInd w:val="0"/>
              <w:spacing w:after="0" w:line="240" w:lineRule="auto"/>
              <w:rPr>
                <w:rFonts w:ascii="Arial" w:hAnsi="Arial" w:cs="Arial"/>
                <w:color w:val="000000" w:themeColor="text1"/>
                <w:sz w:val="20"/>
                <w:szCs w:val="20"/>
              </w:rPr>
            </w:pPr>
          </w:p>
          <w:p w:rsidR="00F07058" w:rsidRPr="00013E4D" w:rsidRDefault="00F07058" w:rsidP="00196A75">
            <w:pPr>
              <w:autoSpaceDE w:val="0"/>
              <w:autoSpaceDN w:val="0"/>
              <w:adjustRightInd w:val="0"/>
              <w:spacing w:after="0" w:line="240" w:lineRule="auto"/>
              <w:rPr>
                <w:rFonts w:ascii="Arial" w:hAnsi="Arial" w:cs="Arial"/>
                <w:b/>
                <w:bCs/>
                <w:color w:val="000000" w:themeColor="text1"/>
                <w:sz w:val="20"/>
                <w:szCs w:val="20"/>
              </w:rPr>
            </w:pPr>
            <w:r w:rsidRPr="00013E4D">
              <w:rPr>
                <w:rFonts w:ascii="Arial" w:hAnsi="Arial" w:cs="Arial"/>
                <w:b/>
                <w:bCs/>
                <w:color w:val="000000" w:themeColor="text1"/>
                <w:sz w:val="20"/>
                <w:szCs w:val="20"/>
              </w:rPr>
              <w:t>Uvjeti za pristup usmenomu diplomskom ispitu</w:t>
            </w:r>
          </w:p>
          <w:p w:rsidR="00FE4F4B" w:rsidRPr="00013E4D" w:rsidRDefault="00FE4F4B" w:rsidP="00196A75">
            <w:pPr>
              <w:autoSpaceDE w:val="0"/>
              <w:autoSpaceDN w:val="0"/>
              <w:adjustRightInd w:val="0"/>
              <w:spacing w:after="0" w:line="240" w:lineRule="auto"/>
              <w:rPr>
                <w:rFonts w:ascii="Arial" w:hAnsi="Arial" w:cs="Arial"/>
                <w:b/>
                <w:bCs/>
                <w:color w:val="000000" w:themeColor="text1"/>
                <w:sz w:val="20"/>
                <w:szCs w:val="20"/>
              </w:rPr>
            </w:pPr>
          </w:p>
          <w:p w:rsidR="00F07058" w:rsidRPr="00013E4D" w:rsidRDefault="00F07058" w:rsidP="00196A75">
            <w:pPr>
              <w:autoSpaceDE w:val="0"/>
              <w:autoSpaceDN w:val="0"/>
              <w:adjustRightInd w:val="0"/>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1. Odslušan predviđeni studijski program.</w:t>
            </w:r>
          </w:p>
          <w:p w:rsidR="00F07058" w:rsidRPr="00013E4D" w:rsidRDefault="00F07058" w:rsidP="00196A75">
            <w:pPr>
              <w:autoSpaceDE w:val="0"/>
              <w:autoSpaceDN w:val="0"/>
              <w:adjustRightInd w:val="0"/>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2. Položeni svi ispiti iz obveznih i izbornih predmeta.</w:t>
            </w:r>
          </w:p>
          <w:p w:rsidR="00F07058" w:rsidRPr="00013E4D" w:rsidRDefault="00F07058" w:rsidP="00196A75">
            <w:pPr>
              <w:autoSpaceDE w:val="0"/>
              <w:autoSpaceDN w:val="0"/>
              <w:adjustRightInd w:val="0"/>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3. Dovršen praktični dio diplomskog rada i napisan i od strane mentora pregledan i odobren pisani dio diplomskog rada.</w:t>
            </w:r>
          </w:p>
          <w:p w:rsidR="00F07058" w:rsidRPr="00013E4D" w:rsidRDefault="00F07058" w:rsidP="00196A75">
            <w:pPr>
              <w:spacing w:before="60" w:after="60" w:line="240" w:lineRule="auto"/>
              <w:rPr>
                <w:rFonts w:ascii="Arial" w:hAnsi="Arial" w:cs="Arial"/>
                <w:color w:val="000000" w:themeColor="text1"/>
                <w:sz w:val="20"/>
                <w:szCs w:val="20"/>
              </w:rPr>
            </w:pPr>
          </w:p>
        </w:tc>
      </w:tr>
      <w:tr w:rsidR="00F07058" w:rsidRPr="00013E4D" w:rsidTr="00196A75">
        <w:tc>
          <w:tcPr>
            <w:tcW w:w="3453" w:type="dxa"/>
            <w:tcBorders>
              <w:top w:val="single" w:sz="4" w:space="0" w:color="auto"/>
              <w:bottom w:val="single" w:sz="12" w:space="0" w:color="auto"/>
            </w:tcBorders>
            <w:shd w:val="clear" w:color="auto" w:fill="CCECFF"/>
            <w:vAlign w:val="center"/>
          </w:tcPr>
          <w:p w:rsidR="00F07058" w:rsidRPr="00013E4D" w:rsidRDefault="00F07058" w:rsidP="00196A75">
            <w:pPr>
              <w:spacing w:before="60" w:after="60" w:line="240" w:lineRule="auto"/>
              <w:rPr>
                <w:rFonts w:ascii="Arial" w:hAnsi="Arial" w:cs="Arial"/>
                <w:i/>
                <w:color w:val="000000"/>
                <w:sz w:val="20"/>
                <w:szCs w:val="20"/>
              </w:rPr>
            </w:pPr>
            <w:r w:rsidRPr="00013E4D">
              <w:rPr>
                <w:rFonts w:ascii="Arial" w:hAnsi="Arial" w:cs="Arial"/>
                <w:i/>
                <w:color w:val="000000"/>
                <w:sz w:val="20"/>
                <w:szCs w:val="20"/>
              </w:rPr>
              <w:lastRenderedPageBreak/>
              <w:t>Postupak vrjednovanja završnoga/ /diplomskoga ispita te vrjednovanja i obrane završnoga/diplomskoga rada</w:t>
            </w:r>
          </w:p>
        </w:tc>
        <w:tc>
          <w:tcPr>
            <w:tcW w:w="5745" w:type="dxa"/>
            <w:gridSpan w:val="2"/>
            <w:tcBorders>
              <w:bottom w:val="single" w:sz="12" w:space="0" w:color="auto"/>
            </w:tcBorders>
          </w:tcPr>
          <w:p w:rsidR="00FE4F4B" w:rsidRPr="00013E4D" w:rsidRDefault="00FE4F4B" w:rsidP="00196A75">
            <w:pPr>
              <w:autoSpaceDE w:val="0"/>
              <w:autoSpaceDN w:val="0"/>
              <w:adjustRightInd w:val="0"/>
              <w:spacing w:after="0" w:line="240" w:lineRule="auto"/>
              <w:rPr>
                <w:rFonts w:ascii="Arial" w:hAnsi="Arial" w:cs="Arial"/>
                <w:b/>
                <w:bCs/>
                <w:color w:val="000000" w:themeColor="text1"/>
                <w:sz w:val="20"/>
                <w:szCs w:val="20"/>
              </w:rPr>
            </w:pPr>
          </w:p>
          <w:p w:rsidR="00FE4F4B" w:rsidRPr="00013E4D" w:rsidRDefault="00FE4F4B" w:rsidP="00196A75">
            <w:pPr>
              <w:autoSpaceDE w:val="0"/>
              <w:autoSpaceDN w:val="0"/>
              <w:adjustRightInd w:val="0"/>
              <w:spacing w:after="0" w:line="240" w:lineRule="auto"/>
              <w:rPr>
                <w:rFonts w:ascii="Arial" w:hAnsi="Arial" w:cs="Arial"/>
                <w:b/>
                <w:bCs/>
                <w:color w:val="000000" w:themeColor="text1"/>
                <w:sz w:val="20"/>
                <w:szCs w:val="20"/>
              </w:rPr>
            </w:pPr>
          </w:p>
          <w:p w:rsidR="00FE4F4B" w:rsidRPr="00013E4D" w:rsidRDefault="00FE4F4B" w:rsidP="00196A75">
            <w:pPr>
              <w:autoSpaceDE w:val="0"/>
              <w:autoSpaceDN w:val="0"/>
              <w:adjustRightInd w:val="0"/>
              <w:spacing w:after="0" w:line="240" w:lineRule="auto"/>
              <w:rPr>
                <w:rFonts w:ascii="Arial" w:hAnsi="Arial" w:cs="Arial"/>
                <w:b/>
                <w:bCs/>
                <w:color w:val="000000" w:themeColor="text1"/>
                <w:sz w:val="20"/>
                <w:szCs w:val="20"/>
              </w:rPr>
            </w:pPr>
          </w:p>
          <w:p w:rsidR="00F07058" w:rsidRPr="00013E4D" w:rsidRDefault="00F07058" w:rsidP="00196A75">
            <w:pPr>
              <w:autoSpaceDE w:val="0"/>
              <w:autoSpaceDN w:val="0"/>
              <w:adjustRightInd w:val="0"/>
              <w:spacing w:after="0" w:line="240" w:lineRule="auto"/>
              <w:rPr>
                <w:rFonts w:ascii="Arial" w:hAnsi="Arial" w:cs="Arial"/>
                <w:b/>
                <w:bCs/>
                <w:color w:val="000000" w:themeColor="text1"/>
                <w:sz w:val="20"/>
                <w:szCs w:val="20"/>
              </w:rPr>
            </w:pPr>
            <w:r w:rsidRPr="00013E4D">
              <w:rPr>
                <w:rFonts w:ascii="Arial" w:hAnsi="Arial" w:cs="Arial"/>
                <w:b/>
                <w:bCs/>
                <w:color w:val="000000" w:themeColor="text1"/>
                <w:sz w:val="20"/>
                <w:szCs w:val="20"/>
              </w:rPr>
              <w:t>Postupak vrednovanja obrane diplomskoga rada</w:t>
            </w:r>
          </w:p>
          <w:p w:rsidR="004B7B21" w:rsidRPr="00013E4D" w:rsidRDefault="004B7B21" w:rsidP="00196A75">
            <w:pPr>
              <w:autoSpaceDE w:val="0"/>
              <w:autoSpaceDN w:val="0"/>
              <w:adjustRightInd w:val="0"/>
              <w:spacing w:after="0" w:line="240" w:lineRule="auto"/>
              <w:rPr>
                <w:rFonts w:ascii="Arial" w:hAnsi="Arial" w:cs="Arial"/>
                <w:b/>
                <w:bCs/>
                <w:color w:val="000000" w:themeColor="text1"/>
                <w:sz w:val="20"/>
                <w:szCs w:val="20"/>
              </w:rPr>
            </w:pPr>
          </w:p>
          <w:p w:rsidR="00F07058" w:rsidRPr="00013E4D" w:rsidRDefault="00F07058" w:rsidP="00196A75">
            <w:pPr>
              <w:autoSpaceDE w:val="0"/>
              <w:autoSpaceDN w:val="0"/>
              <w:adjustRightInd w:val="0"/>
              <w:spacing w:after="0" w:line="240" w:lineRule="auto"/>
              <w:rPr>
                <w:rFonts w:ascii="Arial" w:hAnsi="Arial" w:cs="Arial"/>
                <w:b/>
                <w:color w:val="000000" w:themeColor="text1"/>
                <w:sz w:val="20"/>
                <w:szCs w:val="20"/>
              </w:rPr>
            </w:pPr>
            <w:r w:rsidRPr="00013E4D">
              <w:rPr>
                <w:rFonts w:ascii="Arial" w:hAnsi="Arial" w:cs="Arial"/>
                <w:b/>
                <w:color w:val="000000" w:themeColor="text1"/>
                <w:sz w:val="20"/>
                <w:szCs w:val="20"/>
              </w:rPr>
              <w:t xml:space="preserve">Postupak vrednovanja završnoga/diplomskoga rada, završnoga/diplomskoga ispita reguliran je </w:t>
            </w:r>
            <w:r w:rsidRPr="00013E4D">
              <w:rPr>
                <w:rFonts w:ascii="Arial" w:hAnsi="Arial" w:cs="Arial"/>
                <w:b/>
                <w:i/>
                <w:color w:val="000000" w:themeColor="text1"/>
                <w:sz w:val="20"/>
                <w:szCs w:val="20"/>
              </w:rPr>
              <w:t xml:space="preserve">Pravilnikom o završnom i diplomskom/magistarskom radu </w:t>
            </w:r>
            <w:r w:rsidRPr="00013E4D">
              <w:rPr>
                <w:rFonts w:ascii="Arial" w:hAnsi="Arial" w:cs="Arial"/>
                <w:b/>
                <w:color w:val="000000" w:themeColor="text1"/>
                <w:sz w:val="20"/>
                <w:szCs w:val="20"/>
              </w:rPr>
              <w:t>Umjetničke akademije.</w:t>
            </w:r>
          </w:p>
          <w:p w:rsidR="004B7B21" w:rsidRPr="00013E4D" w:rsidRDefault="004B7B21" w:rsidP="00196A75">
            <w:pPr>
              <w:autoSpaceDE w:val="0"/>
              <w:autoSpaceDN w:val="0"/>
              <w:adjustRightInd w:val="0"/>
              <w:spacing w:after="0" w:line="240" w:lineRule="auto"/>
              <w:rPr>
                <w:rFonts w:ascii="Arial" w:hAnsi="Arial" w:cs="Arial"/>
                <w:b/>
                <w:color w:val="000000" w:themeColor="text1"/>
                <w:sz w:val="20"/>
                <w:szCs w:val="20"/>
              </w:rPr>
            </w:pPr>
          </w:p>
          <w:p w:rsidR="00F07058" w:rsidRPr="00013E4D" w:rsidRDefault="00F07058" w:rsidP="00196A75">
            <w:pPr>
              <w:autoSpaceDE w:val="0"/>
              <w:autoSpaceDN w:val="0"/>
              <w:adjustRightInd w:val="0"/>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Težinska vrijednost diplomskog rada i njegove obrane iskazana u ECTS bodovima je 30 ECTS bodova.</w:t>
            </w:r>
          </w:p>
          <w:p w:rsidR="00F07058" w:rsidRPr="00013E4D" w:rsidRDefault="00F07058" w:rsidP="00196A75">
            <w:pPr>
              <w:spacing w:before="60" w:after="60" w:line="240" w:lineRule="auto"/>
              <w:rPr>
                <w:rFonts w:ascii="Arial" w:hAnsi="Arial" w:cs="Arial"/>
                <w:color w:val="000000" w:themeColor="text1"/>
                <w:sz w:val="20"/>
                <w:szCs w:val="20"/>
              </w:rPr>
            </w:pPr>
          </w:p>
        </w:tc>
      </w:tr>
    </w:tbl>
    <w:p w:rsidR="00BC2D35" w:rsidRPr="00013E4D" w:rsidRDefault="00BC2D35" w:rsidP="000736D3">
      <w:pPr>
        <w:spacing w:after="0" w:line="240" w:lineRule="auto"/>
        <w:jc w:val="both"/>
        <w:rPr>
          <w:rFonts w:ascii="Arial" w:hAnsi="Arial" w:cs="Arial"/>
          <w:sz w:val="20"/>
          <w:szCs w:val="20"/>
        </w:rPr>
      </w:pPr>
    </w:p>
    <w:p w:rsidR="00583A3C" w:rsidRPr="00013E4D" w:rsidRDefault="00B65950" w:rsidP="00B65950">
      <w:pPr>
        <w:pStyle w:val="Subtitle"/>
        <w:rPr>
          <w:sz w:val="20"/>
          <w:szCs w:val="20"/>
        </w:rPr>
      </w:pPr>
      <w:r w:rsidRPr="00013E4D">
        <w:rPr>
          <w:color w:val="000000"/>
          <w:sz w:val="20"/>
          <w:szCs w:val="20"/>
        </w:rPr>
        <w:t xml:space="preserve">Popis obveznih i izbornih predmeta </w:t>
      </w:r>
    </w:p>
    <w:p w:rsidR="00A056A0" w:rsidRPr="00013E4D" w:rsidRDefault="00A056A0" w:rsidP="00A056A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992"/>
        <w:gridCol w:w="175"/>
        <w:gridCol w:w="4077"/>
        <w:gridCol w:w="624"/>
        <w:gridCol w:w="624"/>
        <w:gridCol w:w="624"/>
        <w:gridCol w:w="680"/>
        <w:gridCol w:w="709"/>
      </w:tblGrid>
      <w:tr w:rsidR="00A056A0" w:rsidRPr="00013E4D" w:rsidTr="00A056A0">
        <w:tc>
          <w:tcPr>
            <w:tcW w:w="9555" w:type="dxa"/>
            <w:gridSpan w:val="9"/>
            <w:tcBorders>
              <w:top w:val="single" w:sz="12" w:space="0" w:color="auto"/>
            </w:tcBorders>
            <w:shd w:val="clear" w:color="auto" w:fill="66CCFF"/>
            <w:tcMar>
              <w:left w:w="57" w:type="dxa"/>
              <w:right w:w="57" w:type="dxa"/>
            </w:tcMar>
          </w:tcPr>
          <w:p w:rsidR="00A056A0" w:rsidRPr="00013E4D" w:rsidRDefault="00A056A0" w:rsidP="000422C6">
            <w:pPr>
              <w:tabs>
                <w:tab w:val="left" w:pos="2820"/>
              </w:tabs>
              <w:spacing w:after="0"/>
              <w:jc w:val="center"/>
              <w:rPr>
                <w:rFonts w:ascii="Arial" w:hAnsi="Arial" w:cs="Arial"/>
                <w:b/>
                <w:sz w:val="20"/>
                <w:szCs w:val="20"/>
              </w:rPr>
            </w:pPr>
            <w:r w:rsidRPr="00013E4D">
              <w:rPr>
                <w:rFonts w:ascii="Arial" w:hAnsi="Arial" w:cs="Arial"/>
                <w:b/>
                <w:sz w:val="20"/>
                <w:szCs w:val="20"/>
              </w:rPr>
              <w:t>POPIS PREDMETA</w:t>
            </w:r>
          </w:p>
        </w:tc>
      </w:tr>
      <w:tr w:rsidR="00A056A0" w:rsidRPr="00013E4D" w:rsidTr="00A056A0">
        <w:tc>
          <w:tcPr>
            <w:tcW w:w="9555" w:type="dxa"/>
            <w:gridSpan w:val="9"/>
            <w:tcMar>
              <w:left w:w="57" w:type="dxa"/>
              <w:right w:w="57" w:type="dxa"/>
            </w:tcMar>
          </w:tcPr>
          <w:p w:rsidR="00A056A0" w:rsidRPr="00013E4D" w:rsidRDefault="00A056A0" w:rsidP="000422C6">
            <w:pPr>
              <w:tabs>
                <w:tab w:val="left" w:pos="2820"/>
              </w:tabs>
              <w:spacing w:after="0"/>
              <w:rPr>
                <w:rFonts w:ascii="Arial" w:hAnsi="Arial" w:cs="Arial"/>
                <w:b/>
                <w:sz w:val="20"/>
                <w:szCs w:val="20"/>
              </w:rPr>
            </w:pPr>
            <w:r w:rsidRPr="00013E4D">
              <w:rPr>
                <w:rFonts w:ascii="Arial" w:hAnsi="Arial" w:cs="Arial"/>
                <w:sz w:val="20"/>
                <w:szCs w:val="20"/>
              </w:rPr>
              <w:t>Godina studija:   1</w:t>
            </w:r>
          </w:p>
        </w:tc>
      </w:tr>
      <w:tr w:rsidR="00A056A0" w:rsidRPr="00013E4D" w:rsidTr="00A056A0">
        <w:tc>
          <w:tcPr>
            <w:tcW w:w="9555" w:type="dxa"/>
            <w:gridSpan w:val="9"/>
            <w:tcBorders>
              <w:bottom w:val="single" w:sz="12" w:space="0" w:color="auto"/>
            </w:tcBorders>
            <w:tcMar>
              <w:left w:w="57" w:type="dxa"/>
              <w:right w:w="57" w:type="dxa"/>
            </w:tcMar>
          </w:tcPr>
          <w:p w:rsidR="00A056A0" w:rsidRPr="00013E4D" w:rsidRDefault="00A056A0" w:rsidP="000422C6">
            <w:pPr>
              <w:tabs>
                <w:tab w:val="left" w:pos="2820"/>
              </w:tabs>
              <w:spacing w:after="0"/>
              <w:rPr>
                <w:rFonts w:ascii="Arial" w:hAnsi="Arial" w:cs="Arial"/>
                <w:b/>
                <w:sz w:val="20"/>
                <w:szCs w:val="20"/>
              </w:rPr>
            </w:pPr>
            <w:r w:rsidRPr="00013E4D">
              <w:rPr>
                <w:rFonts w:ascii="Arial" w:hAnsi="Arial" w:cs="Arial"/>
                <w:sz w:val="20"/>
                <w:szCs w:val="20"/>
              </w:rPr>
              <w:lastRenderedPageBreak/>
              <w:t>Semestar:   1</w:t>
            </w:r>
          </w:p>
        </w:tc>
      </w:tr>
      <w:tr w:rsidR="00A056A0" w:rsidRPr="00013E4D" w:rsidTr="00A056A0">
        <w:trPr>
          <w:trHeight w:val="293"/>
        </w:trPr>
        <w:tc>
          <w:tcPr>
            <w:tcW w:w="1050" w:type="dxa"/>
            <w:vMerge w:val="restart"/>
            <w:tcBorders>
              <w:top w:val="single" w:sz="12" w:space="0" w:color="auto"/>
            </w:tcBorders>
            <w:shd w:val="clear" w:color="auto" w:fill="CCFFFF"/>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KOD</w:t>
            </w:r>
          </w:p>
        </w:tc>
        <w:tc>
          <w:tcPr>
            <w:tcW w:w="4252" w:type="dxa"/>
            <w:gridSpan w:val="2"/>
            <w:vMerge w:val="restart"/>
            <w:tcBorders>
              <w:top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ECTS</w:t>
            </w:r>
          </w:p>
        </w:tc>
      </w:tr>
      <w:tr w:rsidR="00A056A0" w:rsidRPr="00013E4D" w:rsidTr="00A056A0">
        <w:trPr>
          <w:trHeight w:val="293"/>
        </w:trPr>
        <w:tc>
          <w:tcPr>
            <w:tcW w:w="1050" w:type="dxa"/>
            <w:vMerge/>
            <w:tcBorders>
              <w:bottom w:val="single" w:sz="12" w:space="0" w:color="auto"/>
            </w:tcBorders>
            <w:shd w:val="clear" w:color="auto" w:fill="CCFFFF"/>
          </w:tcPr>
          <w:p w:rsidR="00A056A0" w:rsidRPr="00013E4D" w:rsidRDefault="00A056A0" w:rsidP="000422C6">
            <w:pPr>
              <w:tabs>
                <w:tab w:val="left" w:pos="2820"/>
              </w:tabs>
              <w:spacing w:after="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4252" w:type="dxa"/>
            <w:gridSpan w:val="2"/>
            <w:vMerge/>
            <w:tcBorders>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r>
      <w:tr w:rsidR="00A056A0" w:rsidRPr="00013E4D" w:rsidTr="00A056A0">
        <w:tc>
          <w:tcPr>
            <w:tcW w:w="1050" w:type="dxa"/>
            <w:vMerge w:val="restart"/>
            <w:shd w:val="clear" w:color="auto" w:fill="CCFFFF"/>
            <w:vAlign w:val="center"/>
          </w:tcPr>
          <w:p w:rsidR="00A056A0" w:rsidRPr="00013E4D" w:rsidRDefault="00A056A0" w:rsidP="000422C6">
            <w:pPr>
              <w:tabs>
                <w:tab w:val="left" w:pos="2820"/>
              </w:tabs>
              <w:spacing w:after="0"/>
              <w:rPr>
                <w:rFonts w:ascii="Arial" w:hAnsi="Arial" w:cs="Arial"/>
                <w:sz w:val="20"/>
                <w:szCs w:val="20"/>
              </w:rPr>
            </w:pPr>
            <w:r w:rsidRPr="00013E4D">
              <w:rPr>
                <w:rFonts w:ascii="Arial" w:hAnsi="Arial" w:cs="Arial"/>
                <w:sz w:val="20"/>
                <w:szCs w:val="20"/>
              </w:rPr>
              <w:t>Obvezni</w:t>
            </w:r>
          </w:p>
        </w:tc>
        <w:tc>
          <w:tcPr>
            <w:tcW w:w="5244" w:type="dxa"/>
            <w:gridSpan w:val="3"/>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 xml:space="preserve">OBAVEZNI KOLEGIJ ZA SVE MODULE ( 6 ECTS)   </w:t>
            </w:r>
          </w:p>
        </w:tc>
        <w:tc>
          <w:tcPr>
            <w:tcW w:w="624" w:type="dxa"/>
            <w:tcMar>
              <w:left w:w="57" w:type="dxa"/>
              <w:right w:w="57" w:type="dxa"/>
            </w:tcMar>
            <w:vAlign w:val="center"/>
          </w:tcPr>
          <w:p w:rsidR="00A056A0" w:rsidRPr="00013E4D" w:rsidRDefault="00A056A0" w:rsidP="000422C6">
            <w:pPr>
              <w:tabs>
                <w:tab w:val="left" w:pos="2820"/>
              </w:tabs>
              <w:spacing w:after="0"/>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r>
      <w:tr w:rsidR="00A056A0" w:rsidRPr="00013E4D" w:rsidTr="00A056A0">
        <w:tc>
          <w:tcPr>
            <w:tcW w:w="1050" w:type="dxa"/>
            <w:vMerge/>
            <w:shd w:val="clear" w:color="auto" w:fill="CCFFFF"/>
          </w:tcPr>
          <w:p w:rsidR="00A056A0" w:rsidRPr="00013E4D" w:rsidRDefault="00A056A0" w:rsidP="000422C6">
            <w:pPr>
              <w:tabs>
                <w:tab w:val="left" w:pos="2820"/>
              </w:tabs>
              <w:spacing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rPr>
            </w:pPr>
            <w:r w:rsidRPr="00013E4D">
              <w:rPr>
                <w:rFonts w:ascii="Arial" w:hAnsi="Arial" w:cs="Arial"/>
                <w:sz w:val="20"/>
                <w:szCs w:val="20"/>
                <w:lang w:val="en-GB"/>
              </w:rPr>
              <w:t>UAA701</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 xml:space="preserve">Analiza filma i medijske umjetnosti 1 </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15</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6</w:t>
            </w:r>
          </w:p>
        </w:tc>
      </w:tr>
      <w:tr w:rsidR="00A056A0" w:rsidRPr="00013E4D" w:rsidTr="00A056A0">
        <w:tc>
          <w:tcPr>
            <w:tcW w:w="1050" w:type="dxa"/>
            <w:vMerge/>
            <w:shd w:val="clear" w:color="auto" w:fill="CCFFFF"/>
          </w:tcPr>
          <w:p w:rsidR="00A056A0" w:rsidRPr="00013E4D" w:rsidRDefault="00A056A0" w:rsidP="000422C6">
            <w:pPr>
              <w:tabs>
                <w:tab w:val="left" w:pos="2820"/>
              </w:tabs>
              <w:spacing w:after="0"/>
              <w:rPr>
                <w:rFonts w:ascii="Arial" w:hAnsi="Arial" w:cs="Arial"/>
                <w:sz w:val="20"/>
                <w:szCs w:val="20"/>
              </w:rPr>
            </w:pPr>
          </w:p>
        </w:tc>
        <w:tc>
          <w:tcPr>
            <w:tcW w:w="5244" w:type="dxa"/>
            <w:gridSpan w:val="3"/>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20"/>
                <w:szCs w:val="20"/>
              </w:rPr>
            </w:pPr>
            <w:r w:rsidRPr="00013E4D">
              <w:rPr>
                <w:rFonts w:ascii="Arial" w:hAnsi="Arial" w:cs="Arial"/>
                <w:sz w:val="20"/>
                <w:szCs w:val="20"/>
              </w:rPr>
              <w:t xml:space="preserve">OBAVEZNI MODUL ( 12 ECTS)   + </w:t>
            </w:r>
            <w:r w:rsidR="009574F0" w:rsidRPr="00013E4D">
              <w:rPr>
                <w:rFonts w:ascii="Arial" w:hAnsi="Arial" w:cs="Arial"/>
                <w:sz w:val="20"/>
                <w:szCs w:val="20"/>
              </w:rPr>
              <w:t xml:space="preserve"> </w:t>
            </w:r>
            <w:r w:rsidRPr="00013E4D">
              <w:rPr>
                <w:rFonts w:ascii="Arial" w:hAnsi="Arial" w:cs="Arial"/>
                <w:sz w:val="20"/>
                <w:szCs w:val="20"/>
              </w:rPr>
              <w:t>IZBOR IZ DRUGA DVA MODULA ( 6 ECTS): UKUPNO 18 ECTS</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r>
      <w:tr w:rsidR="00A056A0" w:rsidRPr="00013E4D" w:rsidTr="00A056A0">
        <w:tc>
          <w:tcPr>
            <w:tcW w:w="1050" w:type="dxa"/>
            <w:vMerge/>
            <w:shd w:val="clear" w:color="auto" w:fill="CCFFFF"/>
          </w:tcPr>
          <w:p w:rsidR="00A056A0" w:rsidRPr="00013E4D" w:rsidRDefault="00A056A0" w:rsidP="000422C6">
            <w:pPr>
              <w:tabs>
                <w:tab w:val="left" w:pos="2820"/>
              </w:tabs>
              <w:spacing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 xml:space="preserve">1. MODUL FILM </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r>
      <w:tr w:rsidR="00A056A0" w:rsidRPr="00013E4D" w:rsidTr="00A056A0">
        <w:tc>
          <w:tcPr>
            <w:tcW w:w="1050" w:type="dxa"/>
            <w:vMerge/>
            <w:shd w:val="clear" w:color="auto" w:fill="CCFFFF"/>
          </w:tcPr>
          <w:p w:rsidR="00A056A0" w:rsidRPr="00013E4D" w:rsidRDefault="00A056A0" w:rsidP="000422C6">
            <w:pPr>
              <w:tabs>
                <w:tab w:val="left" w:pos="2820"/>
              </w:tabs>
              <w:spacing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r w:rsidRPr="00013E4D">
              <w:rPr>
                <w:rFonts w:ascii="Arial" w:hAnsi="Arial" w:cs="Arial"/>
                <w:sz w:val="20"/>
                <w:szCs w:val="20"/>
                <w:lang w:val="en-GB"/>
              </w:rPr>
              <w:t>UAA702</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 xml:space="preserve">Narativni umjetnički film 1 </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6</w:t>
            </w:r>
          </w:p>
        </w:tc>
      </w:tr>
      <w:tr w:rsidR="00A056A0" w:rsidRPr="00013E4D" w:rsidTr="00A056A0">
        <w:tc>
          <w:tcPr>
            <w:tcW w:w="1050" w:type="dxa"/>
            <w:vMerge/>
            <w:shd w:val="clear" w:color="auto" w:fill="CCFFFF"/>
          </w:tcPr>
          <w:p w:rsidR="00A056A0" w:rsidRPr="00013E4D" w:rsidRDefault="00A056A0" w:rsidP="000422C6">
            <w:pPr>
              <w:tabs>
                <w:tab w:val="left" w:pos="2820"/>
              </w:tabs>
              <w:spacing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r w:rsidRPr="00013E4D">
              <w:rPr>
                <w:rFonts w:ascii="Arial" w:hAnsi="Arial" w:cs="Arial"/>
                <w:sz w:val="20"/>
                <w:szCs w:val="20"/>
                <w:lang w:val="en-GB"/>
              </w:rPr>
              <w:t>UAA703</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 xml:space="preserve">Eksperimentalni film 1 </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6</w:t>
            </w:r>
          </w:p>
        </w:tc>
      </w:tr>
      <w:tr w:rsidR="00A056A0" w:rsidRPr="00013E4D" w:rsidTr="00A056A0">
        <w:tc>
          <w:tcPr>
            <w:tcW w:w="1050" w:type="dxa"/>
            <w:vMerge/>
            <w:shd w:val="clear" w:color="auto" w:fill="CCFFFF"/>
          </w:tcPr>
          <w:p w:rsidR="00A056A0" w:rsidRPr="00013E4D" w:rsidRDefault="00A056A0" w:rsidP="000422C6">
            <w:pPr>
              <w:tabs>
                <w:tab w:val="left" w:pos="2820"/>
              </w:tabs>
              <w:spacing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2. MODUL MEDIJSKA UMJETNOST</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r>
      <w:tr w:rsidR="00A056A0" w:rsidRPr="00013E4D" w:rsidTr="00A056A0">
        <w:tc>
          <w:tcPr>
            <w:tcW w:w="1050" w:type="dxa"/>
            <w:vMerge/>
            <w:shd w:val="clear" w:color="auto" w:fill="CCFFFF"/>
          </w:tcPr>
          <w:p w:rsidR="00A056A0" w:rsidRPr="00013E4D" w:rsidRDefault="00A056A0" w:rsidP="000422C6">
            <w:pPr>
              <w:tabs>
                <w:tab w:val="left" w:pos="2820"/>
              </w:tabs>
              <w:spacing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r w:rsidRPr="00013E4D">
              <w:rPr>
                <w:rFonts w:ascii="Arial" w:hAnsi="Arial" w:cs="Arial"/>
                <w:sz w:val="20"/>
                <w:szCs w:val="20"/>
                <w:lang w:val="en-GB"/>
              </w:rPr>
              <w:t>UAA704</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Multimedijska umjetnost 1</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6</w:t>
            </w:r>
          </w:p>
        </w:tc>
      </w:tr>
      <w:tr w:rsidR="00A056A0" w:rsidRPr="00013E4D" w:rsidTr="00A056A0">
        <w:tc>
          <w:tcPr>
            <w:tcW w:w="1050" w:type="dxa"/>
            <w:vMerge/>
            <w:shd w:val="clear" w:color="auto" w:fill="CCFFFF"/>
          </w:tcPr>
          <w:p w:rsidR="00A056A0" w:rsidRPr="00013E4D" w:rsidRDefault="00A056A0" w:rsidP="000422C6">
            <w:pPr>
              <w:tabs>
                <w:tab w:val="left" w:pos="2820"/>
              </w:tabs>
              <w:spacing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r w:rsidRPr="00013E4D">
              <w:rPr>
                <w:rFonts w:ascii="Arial" w:hAnsi="Arial" w:cs="Arial"/>
                <w:sz w:val="20"/>
                <w:szCs w:val="20"/>
                <w:lang w:val="en-GB"/>
              </w:rPr>
              <w:t>UAA705</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Umjetnost u kontekstu 1</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6</w:t>
            </w:r>
          </w:p>
        </w:tc>
      </w:tr>
      <w:tr w:rsidR="00A056A0" w:rsidRPr="00013E4D" w:rsidTr="00A056A0">
        <w:tc>
          <w:tcPr>
            <w:tcW w:w="1050" w:type="dxa"/>
            <w:vMerge/>
            <w:shd w:val="clear" w:color="auto" w:fill="CCFFFF"/>
          </w:tcPr>
          <w:p w:rsidR="00A056A0" w:rsidRPr="00013E4D" w:rsidRDefault="00A056A0" w:rsidP="000422C6">
            <w:pPr>
              <w:tabs>
                <w:tab w:val="left" w:pos="2820"/>
              </w:tabs>
              <w:spacing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3. MODUL ANIMACIJA</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r>
      <w:tr w:rsidR="00A056A0" w:rsidRPr="00013E4D" w:rsidTr="00A056A0">
        <w:tc>
          <w:tcPr>
            <w:tcW w:w="1050" w:type="dxa"/>
            <w:vMerge/>
            <w:shd w:val="clear" w:color="auto" w:fill="CCFFFF"/>
          </w:tcPr>
          <w:p w:rsidR="00A056A0" w:rsidRPr="00013E4D" w:rsidRDefault="00A056A0" w:rsidP="000422C6">
            <w:pPr>
              <w:tabs>
                <w:tab w:val="left" w:pos="2820"/>
              </w:tabs>
              <w:spacing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r w:rsidRPr="00013E4D">
              <w:rPr>
                <w:rFonts w:ascii="Arial" w:hAnsi="Arial" w:cs="Arial"/>
                <w:sz w:val="20"/>
                <w:szCs w:val="20"/>
                <w:lang w:val="en-GB"/>
              </w:rPr>
              <w:t>UAA606</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Računalna Animacija 1</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6</w:t>
            </w:r>
          </w:p>
        </w:tc>
      </w:tr>
      <w:tr w:rsidR="00A056A0" w:rsidRPr="00013E4D" w:rsidTr="00A056A0">
        <w:tc>
          <w:tcPr>
            <w:tcW w:w="1050" w:type="dxa"/>
            <w:vMerge/>
            <w:shd w:val="clear" w:color="auto" w:fill="CCFFFF"/>
          </w:tcPr>
          <w:p w:rsidR="00A056A0" w:rsidRPr="00013E4D" w:rsidRDefault="00A056A0" w:rsidP="000422C6">
            <w:pPr>
              <w:tabs>
                <w:tab w:val="left" w:pos="2820"/>
              </w:tabs>
              <w:spacing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r w:rsidRPr="00013E4D">
              <w:rPr>
                <w:rFonts w:ascii="Arial" w:hAnsi="Arial" w:cs="Arial"/>
                <w:sz w:val="20"/>
                <w:szCs w:val="20"/>
                <w:lang w:val="en-GB"/>
              </w:rPr>
              <w:t>UAA707</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Crtanje, Grafika, Animacija 1</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6</w:t>
            </w:r>
          </w:p>
        </w:tc>
      </w:tr>
      <w:tr w:rsidR="00A056A0" w:rsidRPr="00013E4D" w:rsidTr="00A056A0">
        <w:tc>
          <w:tcPr>
            <w:tcW w:w="1050" w:type="dxa"/>
            <w:vMerge/>
            <w:shd w:val="clear" w:color="auto" w:fill="CCFFFF"/>
          </w:tcPr>
          <w:p w:rsidR="00A056A0" w:rsidRPr="00013E4D" w:rsidRDefault="00A056A0" w:rsidP="000422C6">
            <w:pPr>
              <w:tabs>
                <w:tab w:val="left" w:pos="2820"/>
              </w:tabs>
              <w:spacing w:after="0"/>
              <w:rPr>
                <w:rFonts w:ascii="Arial" w:hAnsi="Arial" w:cs="Arial"/>
                <w:sz w:val="20"/>
                <w:szCs w:val="20"/>
              </w:rPr>
            </w:pPr>
          </w:p>
        </w:tc>
        <w:tc>
          <w:tcPr>
            <w:tcW w:w="5244" w:type="dxa"/>
            <w:gridSpan w:val="3"/>
            <w:shd w:val="clear" w:color="auto" w:fill="CCFFFF"/>
            <w:tcMar>
              <w:left w:w="57" w:type="dxa"/>
              <w:right w:w="57" w:type="dxa"/>
            </w:tcMar>
          </w:tcPr>
          <w:p w:rsidR="00A056A0" w:rsidRPr="00013E4D" w:rsidRDefault="00A056A0" w:rsidP="000422C6">
            <w:pPr>
              <w:tabs>
                <w:tab w:val="left" w:pos="2820"/>
              </w:tabs>
              <w:spacing w:after="0"/>
              <w:rPr>
                <w:rFonts w:ascii="Arial" w:hAnsi="Arial" w:cs="Arial"/>
                <w:sz w:val="20"/>
                <w:szCs w:val="20"/>
              </w:rPr>
            </w:pPr>
            <w:r w:rsidRPr="00013E4D">
              <w:rPr>
                <w:rFonts w:ascii="Arial" w:hAnsi="Arial" w:cs="Arial"/>
                <w:sz w:val="20"/>
                <w:szCs w:val="20"/>
              </w:rPr>
              <w:t>Ukupno obvezni</w:t>
            </w:r>
          </w:p>
        </w:tc>
        <w:tc>
          <w:tcPr>
            <w:tcW w:w="624" w:type="dxa"/>
            <w:shd w:val="clear" w:color="auto" w:fill="CCFFFF"/>
            <w:tcMar>
              <w:left w:w="57" w:type="dxa"/>
              <w:right w:w="57" w:type="dxa"/>
            </w:tcMar>
            <w:vAlign w:val="center"/>
          </w:tcPr>
          <w:p w:rsidR="00A056A0" w:rsidRPr="00013E4D" w:rsidRDefault="00AC3872" w:rsidP="000422C6">
            <w:pPr>
              <w:tabs>
                <w:tab w:val="left" w:pos="2820"/>
              </w:tabs>
              <w:spacing w:after="0"/>
              <w:jc w:val="center"/>
              <w:rPr>
                <w:rFonts w:ascii="Arial" w:hAnsi="Arial" w:cs="Arial"/>
                <w:sz w:val="20"/>
                <w:szCs w:val="20"/>
              </w:rPr>
            </w:pPr>
            <w:r w:rsidRPr="00013E4D">
              <w:rPr>
                <w:rFonts w:ascii="Arial" w:hAnsi="Arial" w:cs="Arial"/>
                <w:sz w:val="20"/>
                <w:szCs w:val="20"/>
              </w:rPr>
              <w:t>90</w:t>
            </w:r>
          </w:p>
        </w:tc>
        <w:tc>
          <w:tcPr>
            <w:tcW w:w="624" w:type="dxa"/>
            <w:shd w:val="clear" w:color="auto" w:fill="CCFFFF"/>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15</w:t>
            </w:r>
          </w:p>
        </w:tc>
        <w:tc>
          <w:tcPr>
            <w:tcW w:w="624" w:type="dxa"/>
            <w:shd w:val="clear" w:color="auto" w:fill="CCFFFF"/>
            <w:tcMar>
              <w:left w:w="57" w:type="dxa"/>
              <w:right w:w="57" w:type="dxa"/>
            </w:tcMar>
            <w:vAlign w:val="center"/>
          </w:tcPr>
          <w:p w:rsidR="00A056A0" w:rsidRPr="00013E4D" w:rsidRDefault="00AC3872" w:rsidP="000422C6">
            <w:pPr>
              <w:tabs>
                <w:tab w:val="left" w:pos="2820"/>
              </w:tabs>
              <w:spacing w:after="0"/>
              <w:jc w:val="center"/>
              <w:rPr>
                <w:rFonts w:ascii="Arial" w:hAnsi="Arial" w:cs="Arial"/>
                <w:sz w:val="20"/>
                <w:szCs w:val="20"/>
              </w:rPr>
            </w:pPr>
            <w:r w:rsidRPr="00013E4D">
              <w:rPr>
                <w:rFonts w:ascii="Arial" w:hAnsi="Arial" w:cs="Arial"/>
                <w:sz w:val="20"/>
                <w:szCs w:val="20"/>
              </w:rPr>
              <w:t>60</w:t>
            </w:r>
          </w:p>
        </w:tc>
        <w:tc>
          <w:tcPr>
            <w:tcW w:w="680" w:type="dxa"/>
            <w:tcBorders>
              <w:righ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24</w:t>
            </w:r>
          </w:p>
        </w:tc>
      </w:tr>
      <w:tr w:rsidR="00A056A0" w:rsidRPr="00013E4D" w:rsidTr="00A056A0">
        <w:tc>
          <w:tcPr>
            <w:tcW w:w="1050" w:type="dxa"/>
            <w:vMerge w:val="restart"/>
            <w:shd w:val="clear" w:color="auto" w:fill="CCFFFF"/>
            <w:vAlign w:val="center"/>
          </w:tcPr>
          <w:p w:rsidR="00A056A0" w:rsidRPr="00013E4D" w:rsidRDefault="00A056A0" w:rsidP="000422C6">
            <w:pPr>
              <w:tabs>
                <w:tab w:val="left" w:pos="2820"/>
              </w:tabs>
              <w:spacing w:after="0"/>
              <w:rPr>
                <w:rFonts w:ascii="Arial" w:hAnsi="Arial" w:cs="Arial"/>
                <w:sz w:val="20"/>
                <w:szCs w:val="20"/>
              </w:rPr>
            </w:pPr>
            <w:r w:rsidRPr="00013E4D">
              <w:rPr>
                <w:rFonts w:ascii="Arial" w:hAnsi="Arial" w:cs="Arial"/>
                <w:sz w:val="20"/>
                <w:szCs w:val="20"/>
              </w:rPr>
              <w:t>Izborni</w:t>
            </w: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rPr>
            </w:pPr>
            <w:r w:rsidRPr="00013E4D">
              <w:rPr>
                <w:rFonts w:ascii="Arial" w:hAnsi="Arial" w:cs="Arial"/>
                <w:sz w:val="20"/>
                <w:szCs w:val="20"/>
                <w:lang w:val="en-GB"/>
              </w:rPr>
              <w:t>UAA708</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Filmska i video fotografija 1</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15</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w:t>
            </w:r>
          </w:p>
        </w:tc>
      </w:tr>
      <w:tr w:rsidR="00A056A0" w:rsidRPr="00013E4D" w:rsidTr="00A056A0">
        <w:tc>
          <w:tcPr>
            <w:tcW w:w="1050" w:type="dxa"/>
            <w:vMerge/>
            <w:shd w:val="clear" w:color="auto" w:fill="CCFFFF"/>
          </w:tcPr>
          <w:p w:rsidR="00A056A0" w:rsidRPr="00013E4D" w:rsidRDefault="00A056A0" w:rsidP="000422C6">
            <w:pPr>
              <w:tabs>
                <w:tab w:val="left" w:pos="2820"/>
              </w:tabs>
              <w:spacing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rPr>
            </w:pPr>
            <w:r w:rsidRPr="00013E4D">
              <w:rPr>
                <w:rFonts w:ascii="Arial" w:hAnsi="Arial" w:cs="Arial"/>
                <w:sz w:val="20"/>
                <w:szCs w:val="20"/>
                <w:lang w:val="en-GB"/>
              </w:rPr>
              <w:t>UAA709</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 xml:space="preserve">Računalna grafika i postprodukcije pokretne slike 1 </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15</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w:t>
            </w:r>
          </w:p>
        </w:tc>
      </w:tr>
      <w:tr w:rsidR="00A056A0" w:rsidRPr="00013E4D" w:rsidTr="00A056A0">
        <w:tc>
          <w:tcPr>
            <w:tcW w:w="1050" w:type="dxa"/>
            <w:vMerge/>
            <w:shd w:val="clear" w:color="auto" w:fill="CCFFFF"/>
          </w:tcPr>
          <w:p w:rsidR="00A056A0" w:rsidRPr="00013E4D" w:rsidRDefault="00A056A0" w:rsidP="000422C6">
            <w:pPr>
              <w:tabs>
                <w:tab w:val="left" w:pos="2820"/>
              </w:tabs>
              <w:spacing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rPr>
            </w:pPr>
            <w:r w:rsidRPr="00013E4D">
              <w:rPr>
                <w:rFonts w:ascii="Arial" w:hAnsi="Arial" w:cs="Arial"/>
                <w:sz w:val="20"/>
                <w:szCs w:val="20"/>
              </w:rPr>
              <w:t>UAA710</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 xml:space="preserve">Filmska i video montaža 1 </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w:t>
            </w:r>
          </w:p>
        </w:tc>
      </w:tr>
      <w:tr w:rsidR="00A056A0" w:rsidRPr="00013E4D" w:rsidTr="00A056A0">
        <w:tc>
          <w:tcPr>
            <w:tcW w:w="1050" w:type="dxa"/>
            <w:vMerge/>
            <w:shd w:val="clear" w:color="auto" w:fill="CCFFFF"/>
          </w:tcPr>
          <w:p w:rsidR="00A056A0" w:rsidRPr="00013E4D" w:rsidRDefault="00A056A0" w:rsidP="000422C6">
            <w:pPr>
              <w:tabs>
                <w:tab w:val="left" w:pos="2820"/>
              </w:tabs>
              <w:spacing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rPr>
            </w:pP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Opći izborni kolegij iz studijskih programa UMAS-a 1</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3-6</w:t>
            </w:r>
          </w:p>
        </w:tc>
      </w:tr>
      <w:tr w:rsidR="00A056A0" w:rsidRPr="00013E4D" w:rsidTr="00A056A0">
        <w:tc>
          <w:tcPr>
            <w:tcW w:w="1050" w:type="dxa"/>
            <w:vMerge/>
            <w:shd w:val="clear" w:color="auto" w:fill="CCFFFF"/>
          </w:tcPr>
          <w:p w:rsidR="00A056A0" w:rsidRPr="00013E4D" w:rsidRDefault="00A056A0" w:rsidP="000422C6">
            <w:pPr>
              <w:tabs>
                <w:tab w:val="left" w:pos="2820"/>
              </w:tabs>
              <w:spacing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rPr>
            </w:pP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Opći izborni kolegij iz studijskih programa Sveučilišta 1</w:t>
            </w: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after="0"/>
              <w:jc w:val="center"/>
              <w:rPr>
                <w:rFonts w:ascii="Arial" w:hAnsi="Arial" w:cs="Arial"/>
                <w:sz w:val="20"/>
                <w:szCs w:val="20"/>
              </w:rPr>
            </w:pPr>
            <w:r w:rsidRPr="00013E4D">
              <w:rPr>
                <w:rFonts w:ascii="Arial" w:hAnsi="Arial" w:cs="Arial"/>
                <w:sz w:val="20"/>
                <w:szCs w:val="20"/>
              </w:rPr>
              <w:t>3-6</w:t>
            </w:r>
          </w:p>
        </w:tc>
      </w:tr>
      <w:tr w:rsidR="00A056A0" w:rsidRPr="00013E4D" w:rsidTr="00A056A0">
        <w:tc>
          <w:tcPr>
            <w:tcW w:w="1050" w:type="dxa"/>
            <w:vMerge/>
            <w:tcBorders>
              <w:bottom w:val="single" w:sz="12" w:space="0" w:color="auto"/>
            </w:tcBorders>
            <w:shd w:val="clear" w:color="auto" w:fill="CCFFFF"/>
          </w:tcPr>
          <w:p w:rsidR="00A056A0" w:rsidRPr="00013E4D" w:rsidRDefault="00A056A0" w:rsidP="000422C6">
            <w:pPr>
              <w:tabs>
                <w:tab w:val="left" w:pos="2820"/>
              </w:tabs>
              <w:spacing w:after="0"/>
              <w:rPr>
                <w:rFonts w:ascii="Arial" w:hAnsi="Arial" w:cs="Arial"/>
                <w:sz w:val="20"/>
                <w:szCs w:val="20"/>
              </w:rPr>
            </w:pPr>
          </w:p>
        </w:tc>
        <w:tc>
          <w:tcPr>
            <w:tcW w:w="8505" w:type="dxa"/>
            <w:gridSpan w:val="8"/>
            <w:tcBorders>
              <w:bottom w:val="single" w:sz="12" w:space="0" w:color="auto"/>
            </w:tcBorders>
            <w:shd w:val="clear" w:color="auto" w:fill="CCFFFF"/>
            <w:tcMar>
              <w:left w:w="57" w:type="dxa"/>
              <w:right w:w="57" w:type="dxa"/>
            </w:tcMar>
          </w:tcPr>
          <w:p w:rsidR="00A056A0" w:rsidRPr="00013E4D" w:rsidRDefault="00A056A0" w:rsidP="000422C6">
            <w:pPr>
              <w:tabs>
                <w:tab w:val="left" w:pos="2820"/>
              </w:tabs>
              <w:spacing w:after="0"/>
              <w:rPr>
                <w:rFonts w:ascii="Arial" w:hAnsi="Arial" w:cs="Arial"/>
                <w:sz w:val="20"/>
                <w:szCs w:val="20"/>
              </w:rPr>
            </w:pPr>
            <w:r w:rsidRPr="00013E4D">
              <w:rPr>
                <w:rFonts w:ascii="Arial" w:hAnsi="Arial" w:cs="Arial"/>
                <w:sz w:val="20"/>
                <w:szCs w:val="20"/>
              </w:rPr>
              <w:t>Student može odabrati 2 izborna predmeta</w:t>
            </w:r>
          </w:p>
        </w:tc>
      </w:tr>
    </w:tbl>
    <w:p w:rsidR="00A056A0" w:rsidRPr="00013E4D" w:rsidRDefault="00A056A0" w:rsidP="000422C6">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992"/>
        <w:gridCol w:w="175"/>
        <w:gridCol w:w="4077"/>
        <w:gridCol w:w="624"/>
        <w:gridCol w:w="624"/>
        <w:gridCol w:w="624"/>
        <w:gridCol w:w="680"/>
        <w:gridCol w:w="709"/>
      </w:tblGrid>
      <w:tr w:rsidR="00A056A0" w:rsidRPr="00013E4D" w:rsidTr="00A056A0">
        <w:tc>
          <w:tcPr>
            <w:tcW w:w="9555" w:type="dxa"/>
            <w:gridSpan w:val="9"/>
            <w:tcBorders>
              <w:top w:val="single" w:sz="12" w:space="0" w:color="auto"/>
            </w:tcBorders>
            <w:shd w:val="clear" w:color="auto" w:fill="66CCFF"/>
            <w:tcMar>
              <w:left w:w="57" w:type="dxa"/>
              <w:right w:w="57" w:type="dxa"/>
            </w:tcMar>
          </w:tcPr>
          <w:p w:rsidR="00A056A0" w:rsidRPr="00013E4D" w:rsidRDefault="00A056A0" w:rsidP="000422C6">
            <w:pPr>
              <w:tabs>
                <w:tab w:val="left" w:pos="2820"/>
              </w:tabs>
              <w:spacing w:before="40" w:after="0"/>
              <w:jc w:val="center"/>
              <w:rPr>
                <w:rFonts w:ascii="Arial" w:hAnsi="Arial" w:cs="Arial"/>
                <w:b/>
                <w:sz w:val="20"/>
                <w:szCs w:val="20"/>
              </w:rPr>
            </w:pPr>
            <w:r w:rsidRPr="00013E4D">
              <w:rPr>
                <w:rFonts w:ascii="Arial" w:hAnsi="Arial" w:cs="Arial"/>
                <w:b/>
                <w:sz w:val="20"/>
                <w:szCs w:val="20"/>
              </w:rPr>
              <w:t>POPIS PREDMETA</w:t>
            </w:r>
          </w:p>
        </w:tc>
      </w:tr>
      <w:tr w:rsidR="00A056A0" w:rsidRPr="00013E4D" w:rsidTr="00A056A0">
        <w:tc>
          <w:tcPr>
            <w:tcW w:w="9555" w:type="dxa"/>
            <w:gridSpan w:val="9"/>
            <w:tcMar>
              <w:left w:w="57" w:type="dxa"/>
              <w:right w:w="57" w:type="dxa"/>
            </w:tcMar>
          </w:tcPr>
          <w:p w:rsidR="00A056A0" w:rsidRPr="00013E4D" w:rsidRDefault="00A056A0" w:rsidP="000422C6">
            <w:pPr>
              <w:tabs>
                <w:tab w:val="left" w:pos="2820"/>
              </w:tabs>
              <w:spacing w:before="40" w:after="0"/>
              <w:rPr>
                <w:rFonts w:ascii="Arial" w:hAnsi="Arial" w:cs="Arial"/>
                <w:b/>
                <w:sz w:val="20"/>
                <w:szCs w:val="20"/>
              </w:rPr>
            </w:pPr>
            <w:r w:rsidRPr="00013E4D">
              <w:rPr>
                <w:rFonts w:ascii="Arial" w:hAnsi="Arial" w:cs="Arial"/>
                <w:sz w:val="20"/>
                <w:szCs w:val="20"/>
              </w:rPr>
              <w:t>Godina studija:   1</w:t>
            </w:r>
          </w:p>
        </w:tc>
      </w:tr>
      <w:tr w:rsidR="00A056A0" w:rsidRPr="00013E4D" w:rsidTr="00A056A0">
        <w:tc>
          <w:tcPr>
            <w:tcW w:w="9555" w:type="dxa"/>
            <w:gridSpan w:val="9"/>
            <w:tcBorders>
              <w:bottom w:val="single" w:sz="12" w:space="0" w:color="auto"/>
            </w:tcBorders>
            <w:tcMar>
              <w:left w:w="57" w:type="dxa"/>
              <w:right w:w="57" w:type="dxa"/>
            </w:tcMar>
          </w:tcPr>
          <w:p w:rsidR="00A056A0" w:rsidRPr="00013E4D" w:rsidRDefault="00A056A0" w:rsidP="000422C6">
            <w:pPr>
              <w:tabs>
                <w:tab w:val="left" w:pos="2820"/>
              </w:tabs>
              <w:spacing w:before="40" w:after="0"/>
              <w:rPr>
                <w:rFonts w:ascii="Arial" w:hAnsi="Arial" w:cs="Arial"/>
                <w:b/>
                <w:sz w:val="20"/>
                <w:szCs w:val="20"/>
              </w:rPr>
            </w:pPr>
            <w:r w:rsidRPr="00013E4D">
              <w:rPr>
                <w:rFonts w:ascii="Arial" w:hAnsi="Arial" w:cs="Arial"/>
                <w:sz w:val="20"/>
                <w:szCs w:val="20"/>
              </w:rPr>
              <w:t>Semestar:   2</w:t>
            </w:r>
          </w:p>
        </w:tc>
      </w:tr>
      <w:tr w:rsidR="00A056A0" w:rsidRPr="00013E4D" w:rsidTr="00A056A0">
        <w:trPr>
          <w:trHeight w:val="293"/>
        </w:trPr>
        <w:tc>
          <w:tcPr>
            <w:tcW w:w="1050" w:type="dxa"/>
            <w:vMerge w:val="restart"/>
            <w:tcBorders>
              <w:top w:val="single" w:sz="12" w:space="0" w:color="auto"/>
            </w:tcBorders>
            <w:shd w:val="clear" w:color="auto" w:fill="CCFFFF"/>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KOD</w:t>
            </w:r>
          </w:p>
        </w:tc>
        <w:tc>
          <w:tcPr>
            <w:tcW w:w="4252" w:type="dxa"/>
            <w:gridSpan w:val="2"/>
            <w:vMerge w:val="restart"/>
            <w:tcBorders>
              <w:top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ECTS</w:t>
            </w:r>
          </w:p>
        </w:tc>
      </w:tr>
      <w:tr w:rsidR="00A056A0" w:rsidRPr="00013E4D" w:rsidTr="00A056A0">
        <w:trPr>
          <w:trHeight w:val="293"/>
        </w:trPr>
        <w:tc>
          <w:tcPr>
            <w:tcW w:w="1050" w:type="dxa"/>
            <w:vMerge/>
            <w:tcBorders>
              <w:bottom w:val="single" w:sz="12" w:space="0" w:color="auto"/>
            </w:tcBorders>
            <w:shd w:val="clear" w:color="auto" w:fill="CCFFFF"/>
          </w:tcPr>
          <w:p w:rsidR="00A056A0" w:rsidRPr="00013E4D" w:rsidRDefault="00A056A0" w:rsidP="000422C6">
            <w:pPr>
              <w:tabs>
                <w:tab w:val="left" w:pos="2820"/>
              </w:tabs>
              <w:spacing w:before="40" w:after="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4252" w:type="dxa"/>
            <w:gridSpan w:val="2"/>
            <w:vMerge/>
            <w:tcBorders>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r>
      <w:tr w:rsidR="00A056A0" w:rsidRPr="00013E4D" w:rsidTr="00A056A0">
        <w:tc>
          <w:tcPr>
            <w:tcW w:w="1050" w:type="dxa"/>
            <w:vMerge w:val="restart"/>
            <w:shd w:val="clear" w:color="auto" w:fill="CCFFFF"/>
            <w:vAlign w:val="center"/>
          </w:tcPr>
          <w:p w:rsidR="00A056A0" w:rsidRPr="00013E4D" w:rsidRDefault="00A056A0" w:rsidP="000422C6">
            <w:pPr>
              <w:tabs>
                <w:tab w:val="left" w:pos="2820"/>
              </w:tabs>
              <w:spacing w:before="40" w:after="0"/>
              <w:rPr>
                <w:rFonts w:ascii="Arial" w:hAnsi="Arial" w:cs="Arial"/>
                <w:sz w:val="20"/>
                <w:szCs w:val="20"/>
              </w:rPr>
            </w:pPr>
            <w:r w:rsidRPr="00013E4D">
              <w:rPr>
                <w:rFonts w:ascii="Arial" w:hAnsi="Arial" w:cs="Arial"/>
                <w:sz w:val="20"/>
                <w:szCs w:val="20"/>
              </w:rPr>
              <w:t>Obvezni</w:t>
            </w:r>
          </w:p>
        </w:tc>
        <w:tc>
          <w:tcPr>
            <w:tcW w:w="5244" w:type="dxa"/>
            <w:gridSpan w:val="3"/>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 xml:space="preserve">OBAVEZNI KOLEGIJ ZA SVE MODULE ( 6 ECTS)   </w:t>
            </w:r>
          </w:p>
        </w:tc>
        <w:tc>
          <w:tcPr>
            <w:tcW w:w="624" w:type="dxa"/>
            <w:tcMar>
              <w:left w:w="57" w:type="dxa"/>
              <w:right w:w="57" w:type="dxa"/>
            </w:tcMar>
            <w:vAlign w:val="center"/>
          </w:tcPr>
          <w:p w:rsidR="00A056A0" w:rsidRPr="00013E4D" w:rsidRDefault="00A056A0" w:rsidP="000422C6">
            <w:pPr>
              <w:tabs>
                <w:tab w:val="left" w:pos="2820"/>
              </w:tabs>
              <w:spacing w:before="40" w:after="0"/>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rPr>
            </w:pPr>
            <w:r w:rsidRPr="00013E4D">
              <w:rPr>
                <w:rFonts w:ascii="Arial" w:hAnsi="Arial" w:cs="Arial"/>
                <w:sz w:val="20"/>
                <w:szCs w:val="20"/>
                <w:lang w:val="en-GB"/>
              </w:rPr>
              <w:t>UAA801</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 xml:space="preserve">Analiza filma i medijske umjetnosti 2 </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15</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6</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5244" w:type="dxa"/>
            <w:gridSpan w:val="3"/>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sz w:val="20"/>
                <w:szCs w:val="20"/>
              </w:rPr>
            </w:pPr>
            <w:r w:rsidRPr="00013E4D">
              <w:rPr>
                <w:rFonts w:ascii="Arial" w:hAnsi="Arial" w:cs="Arial"/>
                <w:sz w:val="20"/>
                <w:szCs w:val="20"/>
              </w:rPr>
              <w:t>OBAVEZNI MODUL ( 12 ECTS)   + IZBOR IZ DRUGA DVA MODULA ( 6 ECTS): UKUPNO 18 ECTS</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 xml:space="preserve">1. MODUL FILM </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r w:rsidRPr="00013E4D">
              <w:rPr>
                <w:rFonts w:ascii="Arial" w:hAnsi="Arial" w:cs="Arial"/>
                <w:sz w:val="20"/>
                <w:szCs w:val="20"/>
                <w:lang w:val="en-GB"/>
              </w:rPr>
              <w:t>UAA802</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 xml:space="preserve">Narativni umjetnički film 2  </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6</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r w:rsidRPr="00013E4D">
              <w:rPr>
                <w:rFonts w:ascii="Arial" w:hAnsi="Arial" w:cs="Arial"/>
                <w:sz w:val="20"/>
                <w:szCs w:val="20"/>
                <w:lang w:val="en-GB"/>
              </w:rPr>
              <w:t>UAA803</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 xml:space="preserve">Eksperimentalni film 2 </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6</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2. MODUL MEDIJSKA UMJETNOST</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r w:rsidRPr="00013E4D">
              <w:rPr>
                <w:rFonts w:ascii="Arial" w:hAnsi="Arial" w:cs="Arial"/>
                <w:sz w:val="20"/>
                <w:szCs w:val="20"/>
                <w:lang w:val="en-GB"/>
              </w:rPr>
              <w:t>UAA804</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 xml:space="preserve">Multimedijska umjetnost 2 </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6</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r w:rsidRPr="00013E4D">
              <w:rPr>
                <w:rFonts w:ascii="Arial" w:hAnsi="Arial" w:cs="Arial"/>
                <w:sz w:val="20"/>
                <w:szCs w:val="20"/>
                <w:lang w:val="en-GB"/>
              </w:rPr>
              <w:t>UAA805</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 xml:space="preserve">Umjetnost u kontekstu 2 </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6</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3. MODUL ANIMACIJA</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r w:rsidRPr="00013E4D">
              <w:rPr>
                <w:rFonts w:ascii="Arial" w:hAnsi="Arial" w:cs="Arial"/>
                <w:sz w:val="20"/>
                <w:szCs w:val="20"/>
                <w:lang w:val="en-GB"/>
              </w:rPr>
              <w:t>UAA806</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 xml:space="preserve">Računalna Animacija 2 </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6</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lang w:val="en-GB"/>
              </w:rPr>
            </w:pPr>
            <w:r w:rsidRPr="00013E4D">
              <w:rPr>
                <w:rFonts w:ascii="Arial" w:hAnsi="Arial" w:cs="Arial"/>
                <w:sz w:val="20"/>
                <w:szCs w:val="20"/>
                <w:lang w:val="en-GB"/>
              </w:rPr>
              <w:t>UAA807</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lang w:val="en-GB"/>
              </w:rPr>
            </w:pPr>
            <w:r w:rsidRPr="00013E4D">
              <w:rPr>
                <w:rFonts w:ascii="Arial" w:hAnsi="Arial" w:cs="Arial"/>
                <w:sz w:val="20"/>
                <w:szCs w:val="20"/>
                <w:lang w:val="en-GB"/>
              </w:rPr>
              <w:t xml:space="preserve">Crtanje, Grafika, Animacija 2 </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6</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5244" w:type="dxa"/>
            <w:gridSpan w:val="3"/>
            <w:shd w:val="clear" w:color="auto" w:fill="CCFFFF"/>
            <w:tcMar>
              <w:left w:w="57" w:type="dxa"/>
              <w:right w:w="57" w:type="dxa"/>
            </w:tcMar>
          </w:tcPr>
          <w:p w:rsidR="00A056A0" w:rsidRPr="00013E4D" w:rsidRDefault="00A056A0" w:rsidP="000422C6">
            <w:pPr>
              <w:tabs>
                <w:tab w:val="left" w:pos="2820"/>
              </w:tabs>
              <w:spacing w:before="40" w:after="0"/>
              <w:rPr>
                <w:rFonts w:ascii="Arial" w:hAnsi="Arial" w:cs="Arial"/>
                <w:sz w:val="20"/>
                <w:szCs w:val="20"/>
              </w:rPr>
            </w:pPr>
            <w:r w:rsidRPr="00013E4D">
              <w:rPr>
                <w:rFonts w:ascii="Arial" w:hAnsi="Arial" w:cs="Arial"/>
                <w:sz w:val="20"/>
                <w:szCs w:val="20"/>
              </w:rPr>
              <w:t>Ukupno obvezni</w:t>
            </w:r>
          </w:p>
        </w:tc>
        <w:tc>
          <w:tcPr>
            <w:tcW w:w="624" w:type="dxa"/>
            <w:shd w:val="clear" w:color="auto" w:fill="CCFFFF"/>
            <w:tcMar>
              <w:left w:w="57" w:type="dxa"/>
              <w:right w:w="57" w:type="dxa"/>
            </w:tcMar>
            <w:vAlign w:val="center"/>
          </w:tcPr>
          <w:p w:rsidR="00A056A0" w:rsidRPr="00013E4D" w:rsidRDefault="00AC3872" w:rsidP="000422C6">
            <w:pPr>
              <w:tabs>
                <w:tab w:val="left" w:pos="2820"/>
              </w:tabs>
              <w:spacing w:before="40" w:after="0"/>
              <w:jc w:val="center"/>
              <w:rPr>
                <w:rFonts w:ascii="Arial" w:hAnsi="Arial" w:cs="Arial"/>
                <w:sz w:val="20"/>
                <w:szCs w:val="20"/>
              </w:rPr>
            </w:pPr>
            <w:r w:rsidRPr="00013E4D">
              <w:rPr>
                <w:rFonts w:ascii="Arial" w:hAnsi="Arial" w:cs="Arial"/>
                <w:sz w:val="20"/>
                <w:szCs w:val="20"/>
              </w:rPr>
              <w:t>90</w:t>
            </w:r>
          </w:p>
        </w:tc>
        <w:tc>
          <w:tcPr>
            <w:tcW w:w="624" w:type="dxa"/>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15</w:t>
            </w:r>
          </w:p>
        </w:tc>
        <w:tc>
          <w:tcPr>
            <w:tcW w:w="624" w:type="dxa"/>
            <w:shd w:val="clear" w:color="auto" w:fill="CCFFFF"/>
            <w:tcMar>
              <w:left w:w="57" w:type="dxa"/>
              <w:right w:w="57" w:type="dxa"/>
            </w:tcMar>
            <w:vAlign w:val="center"/>
          </w:tcPr>
          <w:p w:rsidR="00A056A0" w:rsidRPr="00013E4D" w:rsidRDefault="00AC3872" w:rsidP="000422C6">
            <w:pPr>
              <w:tabs>
                <w:tab w:val="left" w:pos="2820"/>
              </w:tabs>
              <w:spacing w:before="40" w:after="0"/>
              <w:jc w:val="center"/>
              <w:rPr>
                <w:rFonts w:ascii="Arial" w:hAnsi="Arial" w:cs="Arial"/>
                <w:sz w:val="20"/>
                <w:szCs w:val="20"/>
              </w:rPr>
            </w:pPr>
            <w:r w:rsidRPr="00013E4D">
              <w:rPr>
                <w:rFonts w:ascii="Arial" w:hAnsi="Arial" w:cs="Arial"/>
                <w:sz w:val="20"/>
                <w:szCs w:val="20"/>
              </w:rPr>
              <w:t>60</w:t>
            </w:r>
          </w:p>
        </w:tc>
        <w:tc>
          <w:tcPr>
            <w:tcW w:w="680" w:type="dxa"/>
            <w:tcBorders>
              <w:righ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24</w:t>
            </w:r>
          </w:p>
        </w:tc>
      </w:tr>
      <w:tr w:rsidR="00A056A0" w:rsidRPr="00013E4D" w:rsidTr="00A056A0">
        <w:tc>
          <w:tcPr>
            <w:tcW w:w="1050" w:type="dxa"/>
            <w:vMerge w:val="restart"/>
            <w:shd w:val="clear" w:color="auto" w:fill="CCFFFF"/>
            <w:vAlign w:val="center"/>
          </w:tcPr>
          <w:p w:rsidR="00A056A0" w:rsidRPr="00013E4D" w:rsidRDefault="00A056A0" w:rsidP="000422C6">
            <w:pPr>
              <w:tabs>
                <w:tab w:val="left" w:pos="2820"/>
              </w:tabs>
              <w:spacing w:before="40" w:after="0"/>
              <w:rPr>
                <w:rFonts w:ascii="Arial" w:hAnsi="Arial" w:cs="Arial"/>
                <w:sz w:val="20"/>
                <w:szCs w:val="20"/>
              </w:rPr>
            </w:pPr>
            <w:r w:rsidRPr="00013E4D">
              <w:rPr>
                <w:rFonts w:ascii="Arial" w:hAnsi="Arial" w:cs="Arial"/>
                <w:sz w:val="20"/>
                <w:szCs w:val="20"/>
              </w:rPr>
              <w:t>Izborni</w:t>
            </w: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rPr>
            </w:pPr>
            <w:r w:rsidRPr="00013E4D">
              <w:rPr>
                <w:rFonts w:ascii="Arial" w:hAnsi="Arial" w:cs="Arial"/>
                <w:sz w:val="20"/>
                <w:szCs w:val="20"/>
                <w:lang w:val="en-GB"/>
              </w:rPr>
              <w:t>UAA808</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 xml:space="preserve">Filmska i video fotografija 2 </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15</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rPr>
            </w:pPr>
            <w:r w:rsidRPr="00013E4D">
              <w:rPr>
                <w:rFonts w:ascii="Arial" w:hAnsi="Arial" w:cs="Arial"/>
                <w:sz w:val="20"/>
                <w:szCs w:val="20"/>
                <w:lang w:val="en-GB"/>
              </w:rPr>
              <w:t>UAA809</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Računalna grafika i postprodukcije pokretne slike 2</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15</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rPr>
            </w:pPr>
            <w:r w:rsidRPr="00013E4D">
              <w:rPr>
                <w:rFonts w:ascii="Arial" w:hAnsi="Arial" w:cs="Arial"/>
                <w:sz w:val="20"/>
                <w:szCs w:val="20"/>
              </w:rPr>
              <w:t>UAA810</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 xml:space="preserve">Filmska i video montaža 2 </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rPr>
            </w:pP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Opći izborni kolegij iz studijskih programa UMAS-a 2</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3-6</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gridSpan w:val="2"/>
            <w:tcMar>
              <w:left w:w="57" w:type="dxa"/>
              <w:right w:w="57" w:type="dxa"/>
            </w:tcMar>
          </w:tcPr>
          <w:p w:rsidR="00A056A0" w:rsidRPr="00013E4D" w:rsidRDefault="00A056A0" w:rsidP="000422C6">
            <w:pPr>
              <w:spacing w:after="0"/>
              <w:rPr>
                <w:rFonts w:ascii="Arial" w:hAnsi="Arial" w:cs="Arial"/>
                <w:sz w:val="20"/>
                <w:szCs w:val="20"/>
              </w:rPr>
            </w:pP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Opći izborni kolegij iz studijskih programa Sveučilišta 2</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3-6</w:t>
            </w:r>
          </w:p>
        </w:tc>
      </w:tr>
      <w:tr w:rsidR="00A056A0" w:rsidRPr="00013E4D" w:rsidTr="00A056A0">
        <w:tc>
          <w:tcPr>
            <w:tcW w:w="1050" w:type="dxa"/>
            <w:vMerge/>
            <w:tcBorders>
              <w:bottom w:val="single" w:sz="12" w:space="0" w:color="auto"/>
            </w:tcBorders>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8505" w:type="dxa"/>
            <w:gridSpan w:val="8"/>
            <w:tcBorders>
              <w:bottom w:val="single" w:sz="12" w:space="0" w:color="auto"/>
            </w:tcBorders>
            <w:shd w:val="clear" w:color="auto" w:fill="CCFFFF"/>
            <w:tcMar>
              <w:left w:w="57" w:type="dxa"/>
              <w:right w:w="57" w:type="dxa"/>
            </w:tcMar>
          </w:tcPr>
          <w:p w:rsidR="00A056A0" w:rsidRPr="00013E4D" w:rsidRDefault="00A056A0" w:rsidP="000422C6">
            <w:pPr>
              <w:tabs>
                <w:tab w:val="left" w:pos="2820"/>
              </w:tabs>
              <w:spacing w:before="40" w:after="0"/>
              <w:rPr>
                <w:rFonts w:ascii="Arial" w:hAnsi="Arial" w:cs="Arial"/>
                <w:sz w:val="20"/>
                <w:szCs w:val="20"/>
              </w:rPr>
            </w:pPr>
            <w:r w:rsidRPr="00013E4D">
              <w:rPr>
                <w:rFonts w:ascii="Arial" w:hAnsi="Arial" w:cs="Arial"/>
                <w:sz w:val="20"/>
                <w:szCs w:val="20"/>
              </w:rPr>
              <w:t>Student može odabrati 2 izborna predmeta</w:t>
            </w:r>
          </w:p>
        </w:tc>
      </w:tr>
    </w:tbl>
    <w:p w:rsidR="00A056A0" w:rsidRPr="00013E4D" w:rsidRDefault="00A056A0" w:rsidP="000422C6">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A056A0" w:rsidRPr="00013E4D" w:rsidTr="00A056A0">
        <w:tc>
          <w:tcPr>
            <w:tcW w:w="9555" w:type="dxa"/>
            <w:gridSpan w:val="8"/>
            <w:tcBorders>
              <w:top w:val="single" w:sz="12" w:space="0" w:color="auto"/>
            </w:tcBorders>
            <w:shd w:val="clear" w:color="auto" w:fill="66CCFF"/>
            <w:tcMar>
              <w:left w:w="57" w:type="dxa"/>
              <w:right w:w="57" w:type="dxa"/>
            </w:tcMar>
          </w:tcPr>
          <w:p w:rsidR="00A056A0" w:rsidRPr="00013E4D" w:rsidRDefault="00A056A0" w:rsidP="000422C6">
            <w:pPr>
              <w:tabs>
                <w:tab w:val="left" w:pos="2820"/>
              </w:tabs>
              <w:spacing w:before="40" w:after="0"/>
              <w:jc w:val="center"/>
              <w:rPr>
                <w:rFonts w:ascii="Arial" w:hAnsi="Arial" w:cs="Arial"/>
                <w:b/>
                <w:sz w:val="20"/>
                <w:szCs w:val="20"/>
              </w:rPr>
            </w:pPr>
            <w:r w:rsidRPr="00013E4D">
              <w:rPr>
                <w:rFonts w:ascii="Arial" w:hAnsi="Arial" w:cs="Arial"/>
                <w:b/>
                <w:sz w:val="20"/>
                <w:szCs w:val="20"/>
              </w:rPr>
              <w:t>POPIS PREDMETA</w:t>
            </w:r>
          </w:p>
        </w:tc>
      </w:tr>
      <w:tr w:rsidR="00A056A0" w:rsidRPr="00013E4D" w:rsidTr="00A056A0">
        <w:tc>
          <w:tcPr>
            <w:tcW w:w="9555" w:type="dxa"/>
            <w:gridSpan w:val="8"/>
            <w:tcMar>
              <w:left w:w="57" w:type="dxa"/>
              <w:right w:w="57" w:type="dxa"/>
            </w:tcMar>
          </w:tcPr>
          <w:p w:rsidR="00A056A0" w:rsidRPr="00013E4D" w:rsidRDefault="00A056A0" w:rsidP="000422C6">
            <w:pPr>
              <w:tabs>
                <w:tab w:val="left" w:pos="2820"/>
              </w:tabs>
              <w:spacing w:before="40" w:after="0"/>
              <w:rPr>
                <w:rFonts w:ascii="Arial" w:hAnsi="Arial" w:cs="Arial"/>
                <w:b/>
                <w:sz w:val="20"/>
                <w:szCs w:val="20"/>
              </w:rPr>
            </w:pPr>
            <w:r w:rsidRPr="00013E4D">
              <w:rPr>
                <w:rFonts w:ascii="Arial" w:hAnsi="Arial" w:cs="Arial"/>
                <w:sz w:val="20"/>
                <w:szCs w:val="20"/>
              </w:rPr>
              <w:t xml:space="preserve">Godina studija:  2 </w:t>
            </w:r>
          </w:p>
        </w:tc>
      </w:tr>
      <w:tr w:rsidR="00A056A0" w:rsidRPr="00013E4D" w:rsidTr="00A056A0">
        <w:tc>
          <w:tcPr>
            <w:tcW w:w="9555" w:type="dxa"/>
            <w:gridSpan w:val="8"/>
            <w:tcBorders>
              <w:bottom w:val="single" w:sz="12" w:space="0" w:color="auto"/>
            </w:tcBorders>
            <w:tcMar>
              <w:left w:w="57" w:type="dxa"/>
              <w:right w:w="57" w:type="dxa"/>
            </w:tcMar>
          </w:tcPr>
          <w:p w:rsidR="00A056A0" w:rsidRPr="00013E4D" w:rsidRDefault="00A056A0" w:rsidP="000422C6">
            <w:pPr>
              <w:tabs>
                <w:tab w:val="left" w:pos="2820"/>
              </w:tabs>
              <w:spacing w:before="40" w:after="0"/>
              <w:rPr>
                <w:rFonts w:ascii="Arial" w:hAnsi="Arial" w:cs="Arial"/>
                <w:b/>
                <w:sz w:val="20"/>
                <w:szCs w:val="20"/>
              </w:rPr>
            </w:pPr>
            <w:r w:rsidRPr="00013E4D">
              <w:rPr>
                <w:rFonts w:ascii="Arial" w:hAnsi="Arial" w:cs="Arial"/>
                <w:sz w:val="20"/>
                <w:szCs w:val="20"/>
              </w:rPr>
              <w:t>Semestar:   3</w:t>
            </w:r>
          </w:p>
        </w:tc>
      </w:tr>
      <w:tr w:rsidR="00A056A0" w:rsidRPr="00013E4D" w:rsidTr="00A056A0">
        <w:trPr>
          <w:trHeight w:val="293"/>
        </w:trPr>
        <w:tc>
          <w:tcPr>
            <w:tcW w:w="1050" w:type="dxa"/>
            <w:vMerge w:val="restart"/>
            <w:tcBorders>
              <w:top w:val="single" w:sz="12" w:space="0" w:color="auto"/>
            </w:tcBorders>
            <w:shd w:val="clear" w:color="auto" w:fill="CCFFFF"/>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ECTS</w:t>
            </w:r>
          </w:p>
        </w:tc>
      </w:tr>
      <w:tr w:rsidR="00A056A0" w:rsidRPr="00013E4D" w:rsidTr="00A056A0">
        <w:trPr>
          <w:trHeight w:val="293"/>
        </w:trPr>
        <w:tc>
          <w:tcPr>
            <w:tcW w:w="1050" w:type="dxa"/>
            <w:vMerge/>
            <w:tcBorders>
              <w:bottom w:val="single" w:sz="12" w:space="0" w:color="auto"/>
            </w:tcBorders>
            <w:shd w:val="clear" w:color="auto" w:fill="CCFFFF"/>
          </w:tcPr>
          <w:p w:rsidR="00A056A0" w:rsidRPr="00013E4D" w:rsidRDefault="00A056A0" w:rsidP="000422C6">
            <w:pPr>
              <w:tabs>
                <w:tab w:val="left" w:pos="2820"/>
              </w:tabs>
              <w:spacing w:before="40"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r>
      <w:tr w:rsidR="00A056A0" w:rsidRPr="00013E4D" w:rsidTr="00A056A0">
        <w:tc>
          <w:tcPr>
            <w:tcW w:w="1050" w:type="dxa"/>
            <w:vMerge w:val="restart"/>
            <w:shd w:val="clear" w:color="auto" w:fill="CCFFFF"/>
            <w:vAlign w:val="center"/>
          </w:tcPr>
          <w:p w:rsidR="00A056A0" w:rsidRPr="00013E4D" w:rsidRDefault="00A056A0" w:rsidP="000422C6">
            <w:pPr>
              <w:tabs>
                <w:tab w:val="left" w:pos="2820"/>
              </w:tabs>
              <w:spacing w:before="40" w:after="0"/>
              <w:rPr>
                <w:rFonts w:ascii="Arial" w:hAnsi="Arial" w:cs="Arial"/>
                <w:sz w:val="20"/>
                <w:szCs w:val="20"/>
              </w:rPr>
            </w:pPr>
            <w:r w:rsidRPr="00013E4D">
              <w:rPr>
                <w:rFonts w:ascii="Arial" w:hAnsi="Arial" w:cs="Arial"/>
                <w:sz w:val="20"/>
                <w:szCs w:val="20"/>
              </w:rPr>
              <w:t>Obvezni</w:t>
            </w:r>
          </w:p>
        </w:tc>
        <w:tc>
          <w:tcPr>
            <w:tcW w:w="1167" w:type="dxa"/>
            <w:tcMar>
              <w:left w:w="57" w:type="dxa"/>
              <w:right w:w="57" w:type="dxa"/>
            </w:tcMar>
          </w:tcPr>
          <w:p w:rsidR="00A056A0" w:rsidRPr="00013E4D" w:rsidRDefault="00A056A0" w:rsidP="000422C6">
            <w:pPr>
              <w:spacing w:after="0"/>
              <w:rPr>
                <w:rFonts w:ascii="Arial" w:hAnsi="Arial" w:cs="Arial"/>
                <w:sz w:val="20"/>
                <w:szCs w:val="20"/>
              </w:rPr>
            </w:pP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 xml:space="preserve">JEDAN OD TRI OBVEZNA MODULA ( 20 ECTS): </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tcMar>
              <w:left w:w="57" w:type="dxa"/>
              <w:right w:w="57" w:type="dxa"/>
            </w:tcMar>
          </w:tcPr>
          <w:p w:rsidR="00A056A0" w:rsidRPr="00013E4D" w:rsidRDefault="00A056A0" w:rsidP="000422C6">
            <w:pPr>
              <w:spacing w:after="0"/>
              <w:rPr>
                <w:rFonts w:ascii="Arial" w:hAnsi="Arial" w:cs="Arial"/>
                <w:sz w:val="20"/>
                <w:szCs w:val="20"/>
                <w:lang w:val="en-GB"/>
              </w:rPr>
            </w:pP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tcMar>
              <w:left w:w="57" w:type="dxa"/>
              <w:right w:w="57" w:type="dxa"/>
            </w:tcMar>
          </w:tcPr>
          <w:p w:rsidR="00A056A0" w:rsidRPr="00013E4D" w:rsidRDefault="00A056A0" w:rsidP="000422C6">
            <w:pPr>
              <w:spacing w:after="0"/>
              <w:rPr>
                <w:rFonts w:ascii="Arial" w:hAnsi="Arial" w:cs="Arial"/>
                <w:sz w:val="20"/>
                <w:szCs w:val="20"/>
              </w:rPr>
            </w:pPr>
            <w:r w:rsidRPr="00013E4D">
              <w:rPr>
                <w:rFonts w:ascii="Arial" w:hAnsi="Arial" w:cs="Arial"/>
                <w:sz w:val="20"/>
                <w:szCs w:val="20"/>
                <w:lang w:val="en-GB"/>
              </w:rPr>
              <w:t>UAA901</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Koncept diplomskog rada - Film</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15</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20</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tcMar>
              <w:left w:w="57" w:type="dxa"/>
              <w:right w:w="57" w:type="dxa"/>
            </w:tcMar>
          </w:tcPr>
          <w:p w:rsidR="00A056A0" w:rsidRPr="00013E4D" w:rsidRDefault="00A056A0" w:rsidP="000422C6">
            <w:pPr>
              <w:spacing w:after="0"/>
              <w:rPr>
                <w:rFonts w:ascii="Arial" w:hAnsi="Arial" w:cs="Arial"/>
                <w:sz w:val="20"/>
                <w:szCs w:val="20"/>
              </w:rPr>
            </w:pPr>
            <w:r w:rsidRPr="00013E4D">
              <w:rPr>
                <w:rFonts w:ascii="Arial" w:hAnsi="Arial" w:cs="Arial"/>
                <w:sz w:val="20"/>
                <w:szCs w:val="20"/>
                <w:lang w:val="en-GB"/>
              </w:rPr>
              <w:t>UAA902</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Koncept diplomskog rada - Medijska umjetnost</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15</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20</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tcMar>
              <w:left w:w="57" w:type="dxa"/>
              <w:right w:w="57" w:type="dxa"/>
            </w:tcMar>
          </w:tcPr>
          <w:p w:rsidR="00A056A0" w:rsidRPr="00013E4D" w:rsidRDefault="00A056A0" w:rsidP="000422C6">
            <w:pPr>
              <w:spacing w:after="0"/>
              <w:rPr>
                <w:rFonts w:ascii="Arial" w:hAnsi="Arial" w:cs="Arial"/>
                <w:sz w:val="20"/>
                <w:szCs w:val="20"/>
              </w:rPr>
            </w:pPr>
            <w:r w:rsidRPr="00013E4D">
              <w:rPr>
                <w:rFonts w:ascii="Arial" w:hAnsi="Arial" w:cs="Arial"/>
                <w:sz w:val="20"/>
                <w:szCs w:val="20"/>
                <w:lang w:val="en-GB"/>
              </w:rPr>
              <w:t>UAA903</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Koncept diplomskog rada - Animacija</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15</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20</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tcMar>
              <w:left w:w="57" w:type="dxa"/>
              <w:right w:w="57" w:type="dxa"/>
            </w:tcMar>
          </w:tcPr>
          <w:p w:rsidR="00A056A0" w:rsidRPr="00013E4D" w:rsidRDefault="00A056A0" w:rsidP="000422C6">
            <w:pPr>
              <w:tabs>
                <w:tab w:val="left" w:pos="2820"/>
              </w:tabs>
              <w:spacing w:before="40" w:after="0"/>
              <w:rPr>
                <w:rFonts w:ascii="Arial" w:hAnsi="Arial" w:cs="Arial"/>
                <w:sz w:val="20"/>
                <w:szCs w:val="20"/>
              </w:rPr>
            </w:pPr>
          </w:p>
        </w:tc>
        <w:tc>
          <w:tcPr>
            <w:tcW w:w="4077" w:type="dxa"/>
            <w:tcMar>
              <w:left w:w="57" w:type="dxa"/>
              <w:right w:w="57" w:type="dxa"/>
            </w:tcMar>
          </w:tcPr>
          <w:p w:rsidR="00A056A0" w:rsidRPr="00013E4D" w:rsidRDefault="00A056A0" w:rsidP="000422C6">
            <w:pPr>
              <w:tabs>
                <w:tab w:val="left" w:pos="2820"/>
              </w:tabs>
              <w:spacing w:before="40" w:after="0"/>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tcMar>
              <w:left w:w="57" w:type="dxa"/>
              <w:right w:w="57" w:type="dxa"/>
            </w:tcMar>
          </w:tcPr>
          <w:p w:rsidR="00A056A0" w:rsidRPr="00013E4D" w:rsidRDefault="00A056A0" w:rsidP="000422C6">
            <w:pPr>
              <w:spacing w:after="0"/>
              <w:rPr>
                <w:rFonts w:ascii="Arial" w:hAnsi="Arial" w:cs="Arial"/>
                <w:sz w:val="20"/>
                <w:szCs w:val="20"/>
                <w:lang w:val="en-GB"/>
              </w:rPr>
            </w:pP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OBVEZNI KOLEGIJI</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tcMar>
              <w:left w:w="57" w:type="dxa"/>
              <w:right w:w="57" w:type="dxa"/>
            </w:tcMar>
          </w:tcPr>
          <w:p w:rsidR="00A056A0" w:rsidRPr="00013E4D" w:rsidRDefault="00A056A0" w:rsidP="000422C6">
            <w:pPr>
              <w:spacing w:after="0"/>
              <w:rPr>
                <w:rFonts w:ascii="Arial" w:hAnsi="Arial" w:cs="Arial"/>
                <w:sz w:val="20"/>
                <w:szCs w:val="20"/>
                <w:lang w:val="en-GB"/>
              </w:rPr>
            </w:pP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tcMar>
              <w:left w:w="57" w:type="dxa"/>
              <w:right w:w="57" w:type="dxa"/>
            </w:tcMar>
          </w:tcPr>
          <w:p w:rsidR="00A056A0" w:rsidRPr="00013E4D" w:rsidRDefault="00A056A0" w:rsidP="000422C6">
            <w:pPr>
              <w:spacing w:after="0"/>
              <w:rPr>
                <w:rFonts w:ascii="Arial" w:hAnsi="Arial" w:cs="Arial"/>
                <w:sz w:val="20"/>
                <w:szCs w:val="20"/>
              </w:rPr>
            </w:pPr>
            <w:r w:rsidRPr="00013E4D">
              <w:rPr>
                <w:rFonts w:ascii="Arial" w:hAnsi="Arial" w:cs="Arial"/>
                <w:sz w:val="20"/>
                <w:szCs w:val="20"/>
                <w:lang w:val="en-GB"/>
              </w:rPr>
              <w:t>UAA904</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 xml:space="preserve">Priprema izvedbe diplomskog rada </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15</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4</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1167" w:type="dxa"/>
            <w:tcMar>
              <w:left w:w="57" w:type="dxa"/>
              <w:right w:w="57" w:type="dxa"/>
            </w:tcMar>
          </w:tcPr>
          <w:p w:rsidR="00A056A0" w:rsidRPr="00013E4D" w:rsidRDefault="00A056A0" w:rsidP="000422C6">
            <w:pPr>
              <w:spacing w:after="0"/>
              <w:rPr>
                <w:rFonts w:ascii="Arial" w:hAnsi="Arial" w:cs="Arial"/>
                <w:sz w:val="20"/>
                <w:szCs w:val="20"/>
              </w:rPr>
            </w:pPr>
            <w:r w:rsidRPr="00013E4D">
              <w:rPr>
                <w:rFonts w:ascii="Arial" w:hAnsi="Arial" w:cs="Arial"/>
                <w:sz w:val="20"/>
                <w:szCs w:val="20"/>
                <w:lang w:val="en-GB"/>
              </w:rPr>
              <w:t>UAA905</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 xml:space="preserve">Stručna praksa  </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180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6</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5244" w:type="dxa"/>
            <w:gridSpan w:val="2"/>
            <w:shd w:val="clear" w:color="auto" w:fill="CCFFFF"/>
            <w:tcMar>
              <w:left w:w="57" w:type="dxa"/>
              <w:right w:w="57" w:type="dxa"/>
            </w:tcMar>
          </w:tcPr>
          <w:p w:rsidR="00A056A0" w:rsidRPr="00013E4D" w:rsidRDefault="00A056A0" w:rsidP="000422C6">
            <w:pPr>
              <w:tabs>
                <w:tab w:val="left" w:pos="2820"/>
              </w:tabs>
              <w:spacing w:before="40" w:after="0"/>
              <w:rPr>
                <w:rFonts w:ascii="Arial" w:hAnsi="Arial" w:cs="Arial"/>
                <w:sz w:val="20"/>
                <w:szCs w:val="20"/>
              </w:rPr>
            </w:pPr>
            <w:r w:rsidRPr="00013E4D">
              <w:rPr>
                <w:rFonts w:ascii="Arial" w:hAnsi="Arial" w:cs="Arial"/>
                <w:sz w:val="20"/>
                <w:szCs w:val="20"/>
              </w:rPr>
              <w:t>Ukupno obvezni</w:t>
            </w:r>
          </w:p>
        </w:tc>
        <w:tc>
          <w:tcPr>
            <w:tcW w:w="624" w:type="dxa"/>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24" w:type="dxa"/>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240</w:t>
            </w:r>
          </w:p>
        </w:tc>
        <w:tc>
          <w:tcPr>
            <w:tcW w:w="680" w:type="dxa"/>
            <w:tcBorders>
              <w:righ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r>
    </w:tbl>
    <w:p w:rsidR="00A056A0" w:rsidRPr="00013E4D" w:rsidRDefault="00A056A0" w:rsidP="000422C6">
      <w:pPr>
        <w:pStyle w:val="Subtitle"/>
        <w:numPr>
          <w:ilvl w:val="0"/>
          <w:numId w:val="0"/>
        </w:numPr>
        <w:spacing w:after="0"/>
        <w:rPr>
          <w:color w:val="000000"/>
          <w:sz w:val="20"/>
          <w:szCs w:val="20"/>
        </w:rPr>
      </w:pPr>
    </w:p>
    <w:p w:rsidR="00A056A0" w:rsidRPr="00013E4D" w:rsidRDefault="00A056A0" w:rsidP="00A056A0">
      <w:pPr>
        <w:rPr>
          <w:rFonts w:ascii="Arial" w:hAnsi="Arial" w:cs="Arial"/>
          <w:sz w:val="20"/>
          <w:szCs w:val="20"/>
          <w:lang w:eastAsia="hr-HR"/>
        </w:rPr>
      </w:pPr>
    </w:p>
    <w:p w:rsidR="00A056A0" w:rsidRPr="00013E4D" w:rsidRDefault="00A056A0" w:rsidP="00A056A0">
      <w:pPr>
        <w:rPr>
          <w:rFonts w:ascii="Arial" w:hAnsi="Arial" w:cs="Arial"/>
          <w:sz w:val="20"/>
          <w:szCs w:val="20"/>
          <w:lang w:eastAsia="hr-HR"/>
        </w:rPr>
      </w:pPr>
    </w:p>
    <w:p w:rsidR="00A056A0" w:rsidRPr="00013E4D" w:rsidRDefault="00A056A0" w:rsidP="00A056A0">
      <w:pPr>
        <w:rPr>
          <w:rFonts w:ascii="Arial" w:hAnsi="Arial" w:cs="Arial"/>
          <w:sz w:val="20"/>
          <w:szCs w:val="20"/>
          <w:lang w:eastAsia="hr-HR"/>
        </w:rPr>
      </w:pPr>
    </w:p>
    <w:p w:rsidR="00A056A0" w:rsidRPr="00013E4D" w:rsidRDefault="00A056A0" w:rsidP="00A056A0">
      <w:pPr>
        <w:rPr>
          <w:rFonts w:ascii="Arial" w:hAnsi="Arial" w:cs="Arial"/>
          <w:sz w:val="20"/>
          <w:szCs w:val="20"/>
          <w:lang w:eastAsia="hr-HR"/>
        </w:rPr>
      </w:pPr>
    </w:p>
    <w:p w:rsidR="00A056A0" w:rsidRPr="00013E4D" w:rsidRDefault="00A056A0" w:rsidP="00A056A0">
      <w:pPr>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A056A0" w:rsidRPr="00013E4D" w:rsidTr="00A056A0">
        <w:tc>
          <w:tcPr>
            <w:tcW w:w="9555" w:type="dxa"/>
            <w:gridSpan w:val="8"/>
            <w:tcBorders>
              <w:top w:val="single" w:sz="12" w:space="0" w:color="auto"/>
            </w:tcBorders>
            <w:shd w:val="clear" w:color="auto" w:fill="66CCFF"/>
            <w:tcMar>
              <w:left w:w="57" w:type="dxa"/>
              <w:right w:w="57" w:type="dxa"/>
            </w:tcMar>
          </w:tcPr>
          <w:p w:rsidR="00A056A0" w:rsidRPr="00013E4D" w:rsidRDefault="00A056A0" w:rsidP="000422C6">
            <w:pPr>
              <w:tabs>
                <w:tab w:val="left" w:pos="2820"/>
              </w:tabs>
              <w:spacing w:before="40" w:after="0"/>
              <w:jc w:val="center"/>
              <w:rPr>
                <w:rFonts w:ascii="Arial" w:hAnsi="Arial" w:cs="Arial"/>
                <w:b/>
                <w:sz w:val="20"/>
                <w:szCs w:val="20"/>
              </w:rPr>
            </w:pPr>
            <w:r w:rsidRPr="00013E4D">
              <w:rPr>
                <w:rFonts w:ascii="Arial" w:hAnsi="Arial" w:cs="Arial"/>
                <w:b/>
                <w:sz w:val="20"/>
                <w:szCs w:val="20"/>
              </w:rPr>
              <w:lastRenderedPageBreak/>
              <w:t>POPIS PREDMETA</w:t>
            </w:r>
          </w:p>
        </w:tc>
      </w:tr>
      <w:tr w:rsidR="00A056A0" w:rsidRPr="00013E4D" w:rsidTr="00A056A0">
        <w:tc>
          <w:tcPr>
            <w:tcW w:w="9555" w:type="dxa"/>
            <w:gridSpan w:val="8"/>
            <w:tcMar>
              <w:left w:w="57" w:type="dxa"/>
              <w:right w:w="57" w:type="dxa"/>
            </w:tcMar>
          </w:tcPr>
          <w:p w:rsidR="00A056A0" w:rsidRPr="00013E4D" w:rsidRDefault="00A056A0" w:rsidP="000422C6">
            <w:pPr>
              <w:tabs>
                <w:tab w:val="left" w:pos="2820"/>
              </w:tabs>
              <w:spacing w:before="40" w:after="0"/>
              <w:rPr>
                <w:rFonts w:ascii="Arial" w:hAnsi="Arial" w:cs="Arial"/>
                <w:b/>
                <w:sz w:val="20"/>
                <w:szCs w:val="20"/>
              </w:rPr>
            </w:pPr>
            <w:r w:rsidRPr="00013E4D">
              <w:rPr>
                <w:rFonts w:ascii="Arial" w:hAnsi="Arial" w:cs="Arial"/>
                <w:sz w:val="20"/>
                <w:szCs w:val="20"/>
              </w:rPr>
              <w:t xml:space="preserve">Godina studija:  2 </w:t>
            </w:r>
          </w:p>
        </w:tc>
      </w:tr>
      <w:tr w:rsidR="00A056A0" w:rsidRPr="00013E4D" w:rsidTr="00A056A0">
        <w:tc>
          <w:tcPr>
            <w:tcW w:w="9555" w:type="dxa"/>
            <w:gridSpan w:val="8"/>
            <w:tcBorders>
              <w:bottom w:val="single" w:sz="12" w:space="0" w:color="auto"/>
            </w:tcBorders>
            <w:tcMar>
              <w:left w:w="57" w:type="dxa"/>
              <w:right w:w="57" w:type="dxa"/>
            </w:tcMar>
          </w:tcPr>
          <w:p w:rsidR="00A056A0" w:rsidRPr="00013E4D" w:rsidRDefault="00A056A0" w:rsidP="000422C6">
            <w:pPr>
              <w:tabs>
                <w:tab w:val="left" w:pos="2820"/>
              </w:tabs>
              <w:spacing w:before="40" w:after="0"/>
              <w:rPr>
                <w:rFonts w:ascii="Arial" w:hAnsi="Arial" w:cs="Arial"/>
                <w:b/>
                <w:sz w:val="20"/>
                <w:szCs w:val="20"/>
              </w:rPr>
            </w:pPr>
            <w:r w:rsidRPr="00013E4D">
              <w:rPr>
                <w:rFonts w:ascii="Arial" w:hAnsi="Arial" w:cs="Arial"/>
                <w:sz w:val="20"/>
                <w:szCs w:val="20"/>
              </w:rPr>
              <w:t>Semestar:   4</w:t>
            </w:r>
          </w:p>
        </w:tc>
      </w:tr>
      <w:tr w:rsidR="00A056A0" w:rsidRPr="00013E4D" w:rsidTr="00A056A0">
        <w:trPr>
          <w:trHeight w:val="293"/>
        </w:trPr>
        <w:tc>
          <w:tcPr>
            <w:tcW w:w="1050" w:type="dxa"/>
            <w:vMerge w:val="restart"/>
            <w:tcBorders>
              <w:top w:val="single" w:sz="12" w:space="0" w:color="auto"/>
            </w:tcBorders>
            <w:shd w:val="clear" w:color="auto" w:fill="CCFFFF"/>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ECTS</w:t>
            </w:r>
          </w:p>
        </w:tc>
      </w:tr>
      <w:tr w:rsidR="00A056A0" w:rsidRPr="00013E4D" w:rsidTr="00A056A0">
        <w:trPr>
          <w:trHeight w:val="293"/>
        </w:trPr>
        <w:tc>
          <w:tcPr>
            <w:tcW w:w="1050" w:type="dxa"/>
            <w:vMerge/>
            <w:tcBorders>
              <w:bottom w:val="single" w:sz="12" w:space="0" w:color="auto"/>
            </w:tcBorders>
            <w:shd w:val="clear" w:color="auto" w:fill="CCFFFF"/>
          </w:tcPr>
          <w:p w:rsidR="00A056A0" w:rsidRPr="00013E4D" w:rsidRDefault="00A056A0" w:rsidP="000422C6">
            <w:pPr>
              <w:tabs>
                <w:tab w:val="left" w:pos="2820"/>
              </w:tabs>
              <w:spacing w:before="40" w:after="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r>
      <w:tr w:rsidR="00A056A0" w:rsidRPr="00013E4D" w:rsidTr="00A056A0">
        <w:tc>
          <w:tcPr>
            <w:tcW w:w="1050" w:type="dxa"/>
            <w:vMerge w:val="restart"/>
            <w:shd w:val="clear" w:color="auto" w:fill="CCFFFF"/>
            <w:vAlign w:val="center"/>
          </w:tcPr>
          <w:p w:rsidR="00A056A0" w:rsidRPr="00013E4D" w:rsidRDefault="00A056A0" w:rsidP="000422C6">
            <w:pPr>
              <w:tabs>
                <w:tab w:val="left" w:pos="2820"/>
              </w:tabs>
              <w:spacing w:before="40" w:after="0"/>
              <w:rPr>
                <w:rFonts w:ascii="Arial" w:hAnsi="Arial" w:cs="Arial"/>
                <w:sz w:val="20"/>
                <w:szCs w:val="20"/>
              </w:rPr>
            </w:pPr>
            <w:r w:rsidRPr="00013E4D">
              <w:rPr>
                <w:rFonts w:ascii="Arial" w:hAnsi="Arial" w:cs="Arial"/>
                <w:sz w:val="20"/>
                <w:szCs w:val="20"/>
              </w:rPr>
              <w:t>Obvezni</w:t>
            </w:r>
          </w:p>
        </w:tc>
        <w:tc>
          <w:tcPr>
            <w:tcW w:w="1167" w:type="dxa"/>
            <w:tcMar>
              <w:left w:w="57" w:type="dxa"/>
              <w:right w:w="57" w:type="dxa"/>
            </w:tcMar>
          </w:tcPr>
          <w:p w:rsidR="00A056A0" w:rsidRPr="00013E4D" w:rsidRDefault="00A056A0" w:rsidP="000422C6">
            <w:pPr>
              <w:spacing w:after="0"/>
              <w:rPr>
                <w:rFonts w:ascii="Arial" w:hAnsi="Arial" w:cs="Arial"/>
                <w:sz w:val="20"/>
                <w:szCs w:val="20"/>
              </w:rPr>
            </w:pPr>
            <w:r w:rsidRPr="00013E4D">
              <w:rPr>
                <w:rFonts w:ascii="Arial" w:hAnsi="Arial" w:cs="Arial"/>
                <w:sz w:val="20"/>
                <w:szCs w:val="20"/>
                <w:lang w:val="en-GB"/>
              </w:rPr>
              <w:t>UAA100</w:t>
            </w:r>
          </w:p>
        </w:tc>
        <w:tc>
          <w:tcPr>
            <w:tcW w:w="4077" w:type="dxa"/>
            <w:tcMar>
              <w:left w:w="57" w:type="dxa"/>
              <w:right w:w="57" w:type="dxa"/>
            </w:tcMar>
          </w:tcPr>
          <w:p w:rsidR="00A056A0" w:rsidRPr="00013E4D" w:rsidRDefault="00A056A0" w:rsidP="000422C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sz w:val="20"/>
                <w:szCs w:val="20"/>
              </w:rPr>
            </w:pPr>
            <w:r w:rsidRPr="00013E4D">
              <w:rPr>
                <w:rFonts w:ascii="Arial" w:hAnsi="Arial" w:cs="Arial"/>
                <w:sz w:val="20"/>
                <w:szCs w:val="20"/>
              </w:rPr>
              <w:t xml:space="preserve">Diplomski ispit </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15</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r>
      <w:tr w:rsidR="00A056A0" w:rsidRPr="00013E4D" w:rsidTr="00A056A0">
        <w:tc>
          <w:tcPr>
            <w:tcW w:w="1050" w:type="dxa"/>
            <w:vMerge/>
            <w:shd w:val="clear" w:color="auto" w:fill="CCFFFF"/>
          </w:tcPr>
          <w:p w:rsidR="00A056A0" w:rsidRPr="00013E4D" w:rsidRDefault="00A056A0" w:rsidP="000422C6">
            <w:pPr>
              <w:tabs>
                <w:tab w:val="left" w:pos="2820"/>
              </w:tabs>
              <w:spacing w:before="40" w:after="0"/>
              <w:rPr>
                <w:rFonts w:ascii="Arial" w:hAnsi="Arial" w:cs="Arial"/>
                <w:sz w:val="20"/>
                <w:szCs w:val="20"/>
              </w:rPr>
            </w:pPr>
          </w:p>
        </w:tc>
        <w:tc>
          <w:tcPr>
            <w:tcW w:w="5244" w:type="dxa"/>
            <w:gridSpan w:val="2"/>
            <w:shd w:val="clear" w:color="auto" w:fill="CCFFFF"/>
            <w:tcMar>
              <w:left w:w="57" w:type="dxa"/>
              <w:right w:w="57" w:type="dxa"/>
            </w:tcMar>
          </w:tcPr>
          <w:p w:rsidR="00A056A0" w:rsidRPr="00013E4D" w:rsidRDefault="00A056A0" w:rsidP="000422C6">
            <w:pPr>
              <w:tabs>
                <w:tab w:val="left" w:pos="2820"/>
              </w:tabs>
              <w:spacing w:before="40" w:after="0"/>
              <w:rPr>
                <w:rFonts w:ascii="Arial" w:hAnsi="Arial" w:cs="Arial"/>
                <w:sz w:val="20"/>
                <w:szCs w:val="20"/>
              </w:rPr>
            </w:pPr>
            <w:r w:rsidRPr="00013E4D">
              <w:rPr>
                <w:rFonts w:ascii="Arial" w:hAnsi="Arial" w:cs="Arial"/>
                <w:sz w:val="20"/>
                <w:szCs w:val="20"/>
              </w:rPr>
              <w:t>Ukupno obvezni</w:t>
            </w:r>
          </w:p>
        </w:tc>
        <w:tc>
          <w:tcPr>
            <w:tcW w:w="624" w:type="dxa"/>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15</w:t>
            </w:r>
          </w:p>
        </w:tc>
        <w:tc>
          <w:tcPr>
            <w:tcW w:w="624" w:type="dxa"/>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0</w:t>
            </w:r>
          </w:p>
        </w:tc>
        <w:tc>
          <w:tcPr>
            <w:tcW w:w="624" w:type="dxa"/>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c>
          <w:tcPr>
            <w:tcW w:w="680" w:type="dxa"/>
            <w:tcBorders>
              <w:righ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before="40" w:after="0"/>
              <w:jc w:val="center"/>
              <w:rPr>
                <w:rFonts w:ascii="Arial" w:hAnsi="Arial" w:cs="Arial"/>
                <w:sz w:val="20"/>
                <w:szCs w:val="20"/>
              </w:rPr>
            </w:pPr>
            <w:r w:rsidRPr="00013E4D">
              <w:rPr>
                <w:rFonts w:ascii="Arial" w:hAnsi="Arial" w:cs="Arial"/>
                <w:sz w:val="20"/>
                <w:szCs w:val="20"/>
              </w:rPr>
              <w:t>30</w:t>
            </w:r>
          </w:p>
        </w:tc>
      </w:tr>
    </w:tbl>
    <w:p w:rsidR="00A056A0" w:rsidRPr="00013E4D" w:rsidRDefault="00A056A0" w:rsidP="000422C6">
      <w:pPr>
        <w:spacing w:after="0"/>
        <w:rPr>
          <w:rFonts w:ascii="Arial" w:hAnsi="Arial" w:cs="Arial"/>
          <w:sz w:val="20"/>
          <w:szCs w:val="20"/>
          <w:lang w:eastAsia="hr-HR"/>
        </w:rPr>
      </w:pPr>
    </w:p>
    <w:p w:rsidR="00A056A0" w:rsidRPr="00013E4D" w:rsidRDefault="00A056A0" w:rsidP="00A056A0">
      <w:pPr>
        <w:rPr>
          <w:rFonts w:ascii="Arial" w:hAnsi="Arial" w:cs="Arial"/>
          <w:sz w:val="20"/>
          <w:szCs w:val="20"/>
        </w:rPr>
      </w:pPr>
    </w:p>
    <w:p w:rsidR="00A056A0" w:rsidRPr="00013E4D" w:rsidRDefault="00A056A0" w:rsidP="00A056A0">
      <w:pPr>
        <w:rPr>
          <w:rFonts w:ascii="Arial" w:hAnsi="Arial" w:cs="Arial"/>
          <w:sz w:val="20"/>
          <w:szCs w:val="20"/>
        </w:rPr>
      </w:pPr>
    </w:p>
    <w:p w:rsidR="00156BED" w:rsidRPr="00013E4D" w:rsidRDefault="00156BED" w:rsidP="00AA438C">
      <w:pPr>
        <w:spacing w:before="40" w:after="40" w:line="240" w:lineRule="auto"/>
        <w:jc w:val="both"/>
        <w:rPr>
          <w:rFonts w:ascii="Arial" w:hAnsi="Arial" w:cs="Arial"/>
          <w:sz w:val="20"/>
          <w:szCs w:val="20"/>
        </w:rPr>
      </w:pPr>
    </w:p>
    <w:p w:rsidR="00EE4E30" w:rsidRPr="00013E4D" w:rsidRDefault="00EE4E30" w:rsidP="00EE4E30">
      <w:pPr>
        <w:spacing w:after="0" w:line="240" w:lineRule="auto"/>
        <w:jc w:val="both"/>
        <w:rPr>
          <w:rFonts w:ascii="Arial" w:hAnsi="Arial" w:cs="Arial"/>
          <w:sz w:val="20"/>
          <w:szCs w:val="20"/>
        </w:rPr>
      </w:pPr>
    </w:p>
    <w:p w:rsidR="00EE4E30" w:rsidRPr="00013E4D" w:rsidRDefault="009958F5" w:rsidP="00EE4E30">
      <w:pPr>
        <w:spacing w:before="40" w:after="40" w:line="240" w:lineRule="auto"/>
        <w:jc w:val="both"/>
        <w:rPr>
          <w:rFonts w:ascii="Arial" w:hAnsi="Arial" w:cs="Arial"/>
          <w:sz w:val="20"/>
          <w:szCs w:val="20"/>
        </w:rPr>
      </w:pPr>
      <w:r w:rsidRPr="00013E4D">
        <w:rPr>
          <w:rFonts w:ascii="Arial" w:hAnsi="Arial" w:cs="Arial"/>
          <w:sz w:val="20"/>
          <w:szCs w:val="20"/>
        </w:rPr>
        <w:t xml:space="preserve">         </w:t>
      </w:r>
    </w:p>
    <w:p w:rsidR="00AA438C" w:rsidRPr="00013E4D" w:rsidRDefault="00AA438C" w:rsidP="00AA438C">
      <w:pPr>
        <w:spacing w:before="40" w:after="40" w:line="240" w:lineRule="auto"/>
        <w:jc w:val="both"/>
        <w:rPr>
          <w:rFonts w:ascii="Arial" w:hAnsi="Arial" w:cs="Arial"/>
          <w:sz w:val="20"/>
          <w:szCs w:val="20"/>
        </w:rPr>
      </w:pPr>
    </w:p>
    <w:p w:rsidR="00156BED" w:rsidRPr="00013E4D" w:rsidRDefault="00B65950" w:rsidP="00B65950">
      <w:pPr>
        <w:pStyle w:val="Subtitle"/>
        <w:rPr>
          <w:sz w:val="20"/>
          <w:szCs w:val="20"/>
        </w:rPr>
      </w:pPr>
      <w:r w:rsidRPr="00013E4D">
        <w:rPr>
          <w:sz w:val="20"/>
          <w:szCs w:val="20"/>
        </w:rPr>
        <w:t>Opis predmeta</w:t>
      </w:r>
    </w:p>
    <w:p w:rsidR="00CD6986" w:rsidRPr="00013E4D" w:rsidRDefault="00CD6986" w:rsidP="000736D3">
      <w:pPr>
        <w:spacing w:after="0" w:line="240" w:lineRule="auto"/>
        <w:jc w:val="both"/>
        <w:rPr>
          <w:rFonts w:ascii="Arial" w:hAnsi="Arial" w:cs="Arial"/>
          <w:sz w:val="20"/>
          <w:szCs w:val="20"/>
        </w:rPr>
      </w:pPr>
    </w:p>
    <w:p w:rsidR="00A056A0" w:rsidRPr="00013E4D" w:rsidRDefault="00A056A0" w:rsidP="00A056A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056A0" w:rsidRPr="00013E4D" w:rsidTr="00A056A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056A0" w:rsidRPr="00013E4D" w:rsidRDefault="00A056A0" w:rsidP="000422C6">
            <w:pPr>
              <w:spacing w:before="60" w:after="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056A0" w:rsidRPr="00013E4D" w:rsidRDefault="00A056A0" w:rsidP="000422C6">
            <w:pPr>
              <w:spacing w:before="60" w:after="0" w:line="240" w:lineRule="auto"/>
              <w:ind w:left="397" w:hanging="397"/>
              <w:rPr>
                <w:rFonts w:ascii="Arial" w:hAnsi="Arial" w:cs="Arial"/>
                <w:b/>
                <w:sz w:val="20"/>
                <w:szCs w:val="20"/>
              </w:rPr>
            </w:pPr>
            <w:r w:rsidRPr="00013E4D">
              <w:rPr>
                <w:rFonts w:ascii="Arial" w:hAnsi="Arial" w:cs="Arial"/>
                <w:b/>
                <w:sz w:val="20"/>
                <w:szCs w:val="20"/>
              </w:rPr>
              <w:t>Analiza filma i medijske umjetnosti 1</w:t>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0422C6">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056A0" w:rsidRPr="00013E4D" w:rsidRDefault="00A056A0" w:rsidP="000422C6">
            <w:pPr>
              <w:spacing w:after="0" w:line="240" w:lineRule="auto"/>
              <w:rPr>
                <w:rFonts w:ascii="Arial" w:hAnsi="Arial" w:cs="Arial"/>
                <w:sz w:val="20"/>
                <w:szCs w:val="20"/>
              </w:rPr>
            </w:pPr>
            <w:r w:rsidRPr="00013E4D">
              <w:rPr>
                <w:rFonts w:ascii="Arial" w:hAnsi="Arial" w:cs="Arial"/>
                <w:sz w:val="20"/>
                <w:szCs w:val="20"/>
                <w:lang w:val="en-GB"/>
              </w:rPr>
              <w:t>UAA701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056A0" w:rsidRPr="00013E4D" w:rsidRDefault="00A056A0" w:rsidP="000422C6">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056A0" w:rsidRPr="00013E4D" w:rsidRDefault="00F01115" w:rsidP="000422C6">
            <w:pPr>
              <w:spacing w:after="0" w:line="240" w:lineRule="auto"/>
              <w:rPr>
                <w:rFonts w:ascii="Arial" w:hAnsi="Arial" w:cs="Arial"/>
                <w:sz w:val="20"/>
                <w:szCs w:val="20"/>
              </w:rPr>
            </w:pPr>
            <w:r w:rsidRPr="00013E4D">
              <w:rPr>
                <w:rFonts w:ascii="Arial" w:hAnsi="Arial" w:cs="Arial"/>
                <w:sz w:val="20"/>
                <w:szCs w:val="20"/>
              </w:rPr>
              <w:t>1/I.</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0422C6">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056A0" w:rsidRPr="00013E4D" w:rsidRDefault="00A056A0" w:rsidP="000422C6">
            <w:pPr>
              <w:spacing w:after="0" w:line="240" w:lineRule="auto"/>
              <w:rPr>
                <w:rFonts w:ascii="Arial" w:hAnsi="Arial" w:cs="Arial"/>
                <w:sz w:val="20"/>
                <w:szCs w:val="20"/>
              </w:rPr>
            </w:pPr>
            <w:r w:rsidRPr="00013E4D">
              <w:rPr>
                <w:rFonts w:ascii="Arial" w:hAnsi="Arial" w:cs="Arial"/>
                <w:sz w:val="20"/>
                <w:szCs w:val="20"/>
              </w:rPr>
              <w:t>Blažena Radas,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0422C6">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056A0" w:rsidRPr="00013E4D" w:rsidRDefault="00A056A0" w:rsidP="000422C6">
            <w:pPr>
              <w:spacing w:after="0" w:line="240" w:lineRule="auto"/>
              <w:rPr>
                <w:rFonts w:ascii="Arial" w:hAnsi="Arial" w:cs="Arial"/>
                <w:sz w:val="20"/>
                <w:szCs w:val="20"/>
              </w:rPr>
            </w:pPr>
            <w:r w:rsidRPr="00013E4D">
              <w:rPr>
                <w:rFonts w:ascii="Arial" w:hAnsi="Arial" w:cs="Arial"/>
                <w:sz w:val="20"/>
                <w:szCs w:val="20"/>
              </w:rPr>
              <w:t>6</w:t>
            </w:r>
          </w:p>
        </w:tc>
      </w:tr>
      <w:tr w:rsidR="00A056A0" w:rsidRPr="00013E4D" w:rsidTr="00A056A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056A0" w:rsidRPr="00013E4D" w:rsidRDefault="00A056A0" w:rsidP="000422C6">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056A0" w:rsidRPr="00013E4D" w:rsidRDefault="00A056A0" w:rsidP="000422C6">
            <w:pPr>
              <w:spacing w:after="0" w:line="240" w:lineRule="auto"/>
              <w:rPr>
                <w:rFonts w:ascii="Arial" w:hAnsi="Arial" w:cs="Arial"/>
                <w:sz w:val="20"/>
                <w:szCs w:val="20"/>
              </w:rPr>
            </w:pPr>
            <w:r w:rsidRPr="00013E4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A056A0" w:rsidRPr="00013E4D" w:rsidRDefault="00A056A0" w:rsidP="000422C6">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056A0" w:rsidRPr="00013E4D" w:rsidRDefault="00A056A0" w:rsidP="000422C6">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056A0" w:rsidRPr="00013E4D" w:rsidRDefault="00A056A0" w:rsidP="000422C6">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A056A0" w:rsidRPr="00013E4D" w:rsidRDefault="00A056A0" w:rsidP="000422C6">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A056A0" w:rsidRPr="00013E4D" w:rsidRDefault="00A056A0" w:rsidP="000422C6">
            <w:pPr>
              <w:spacing w:after="0" w:line="240" w:lineRule="auto"/>
              <w:jc w:val="center"/>
              <w:rPr>
                <w:rFonts w:ascii="Arial" w:hAnsi="Arial" w:cs="Arial"/>
                <w:sz w:val="20"/>
                <w:szCs w:val="20"/>
              </w:rPr>
            </w:pPr>
            <w:r w:rsidRPr="00013E4D">
              <w:rPr>
                <w:rFonts w:ascii="Arial" w:hAnsi="Arial" w:cs="Arial"/>
                <w:sz w:val="20"/>
                <w:szCs w:val="20"/>
              </w:rPr>
              <w:t>T</w:t>
            </w:r>
          </w:p>
        </w:tc>
      </w:tr>
      <w:tr w:rsidR="00A056A0" w:rsidRPr="00013E4D" w:rsidTr="00A056A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0422C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056A0" w:rsidRPr="00013E4D" w:rsidRDefault="00A056A0" w:rsidP="000422C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0422C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056A0" w:rsidRPr="00013E4D" w:rsidRDefault="00A056A0" w:rsidP="000422C6">
            <w:pPr>
              <w:spacing w:after="0" w:line="240" w:lineRule="auto"/>
              <w:rPr>
                <w:rFonts w:ascii="Arial" w:hAnsi="Arial" w:cs="Arial"/>
                <w:sz w:val="20"/>
                <w:szCs w:val="20"/>
              </w:rPr>
            </w:pPr>
            <w:r w:rsidRPr="00013E4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056A0" w:rsidRPr="00013E4D" w:rsidRDefault="00A056A0" w:rsidP="000422C6">
            <w:pPr>
              <w:spacing w:after="0" w:line="240" w:lineRule="auto"/>
              <w:rPr>
                <w:rFonts w:ascii="Arial" w:hAnsi="Arial" w:cs="Arial"/>
                <w:sz w:val="20"/>
                <w:szCs w:val="20"/>
              </w:rPr>
            </w:pPr>
            <w:r w:rsidRPr="00013E4D">
              <w:rPr>
                <w:rFonts w:ascii="Arial" w:hAnsi="Arial" w:cs="Arial"/>
                <w:sz w:val="20"/>
                <w:szCs w:val="20"/>
              </w:rPr>
              <w:t>15</w:t>
            </w:r>
          </w:p>
        </w:tc>
        <w:tc>
          <w:tcPr>
            <w:tcW w:w="712" w:type="dxa"/>
            <w:tcBorders>
              <w:bottom w:val="single" w:sz="12" w:space="0" w:color="auto"/>
              <w:right w:val="single" w:sz="12" w:space="0" w:color="auto"/>
            </w:tcBorders>
            <w:vAlign w:val="center"/>
          </w:tcPr>
          <w:p w:rsidR="00A056A0" w:rsidRPr="00013E4D" w:rsidRDefault="00A056A0" w:rsidP="000422C6">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A056A0" w:rsidRPr="00013E4D" w:rsidRDefault="00A056A0" w:rsidP="000422C6">
            <w:pPr>
              <w:spacing w:after="0" w:line="240" w:lineRule="auto"/>
              <w:rPr>
                <w:rFonts w:ascii="Arial" w:hAnsi="Arial" w:cs="Arial"/>
                <w:sz w:val="20"/>
                <w:szCs w:val="20"/>
              </w:rPr>
            </w:pP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0422C6">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056A0" w:rsidRPr="00013E4D" w:rsidRDefault="00A056A0" w:rsidP="000422C6">
            <w:pPr>
              <w:spacing w:after="0" w:line="240" w:lineRule="auto"/>
              <w:rPr>
                <w:rFonts w:ascii="Arial" w:hAnsi="Arial" w:cs="Arial"/>
                <w:sz w:val="20"/>
                <w:szCs w:val="20"/>
              </w:rPr>
            </w:pPr>
            <w:r w:rsidRPr="00013E4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0422C6">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056A0" w:rsidRPr="00013E4D" w:rsidRDefault="00A056A0" w:rsidP="000422C6">
            <w:pPr>
              <w:spacing w:after="0" w:line="240" w:lineRule="auto"/>
              <w:rPr>
                <w:rFonts w:ascii="Arial" w:hAnsi="Arial" w:cs="Arial"/>
                <w:sz w:val="20"/>
                <w:szCs w:val="20"/>
              </w:rPr>
            </w:pPr>
            <w:r w:rsidRPr="00013E4D">
              <w:rPr>
                <w:rFonts w:ascii="Arial" w:hAnsi="Arial" w:cs="Arial"/>
                <w:sz w:val="20"/>
                <w:szCs w:val="20"/>
              </w:rPr>
              <w:t>0</w:t>
            </w:r>
          </w:p>
        </w:tc>
      </w:tr>
      <w:tr w:rsidR="00A056A0" w:rsidRPr="00013E4D" w:rsidTr="00A056A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056A0" w:rsidRPr="00013E4D" w:rsidRDefault="00A056A0" w:rsidP="000422C6">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056A0" w:rsidRPr="00013E4D" w:rsidRDefault="00A056A0" w:rsidP="000422C6">
            <w:pPr>
              <w:tabs>
                <w:tab w:val="left" w:pos="2820"/>
              </w:tabs>
              <w:spacing w:after="0" w:line="240" w:lineRule="auto"/>
              <w:rPr>
                <w:rFonts w:ascii="Arial" w:hAnsi="Arial" w:cs="Arial"/>
                <w:sz w:val="20"/>
                <w:szCs w:val="20"/>
              </w:rPr>
            </w:pPr>
            <w:r w:rsidRPr="00013E4D">
              <w:rPr>
                <w:rFonts w:ascii="Arial" w:hAnsi="Arial" w:cs="Arial"/>
                <w:sz w:val="20"/>
                <w:szCs w:val="20"/>
              </w:rPr>
              <w:t>Cilj predmeta je da student dobije u</w:t>
            </w:r>
            <w:r w:rsidR="008919CE" w:rsidRPr="00013E4D">
              <w:rPr>
                <w:rFonts w:ascii="Arial" w:hAnsi="Arial" w:cs="Arial"/>
                <w:sz w:val="20"/>
                <w:szCs w:val="20"/>
              </w:rPr>
              <w:t>vid u ključne diskurs</w:t>
            </w:r>
            <w:r w:rsidRPr="00013E4D">
              <w:rPr>
                <w:rFonts w:ascii="Arial" w:hAnsi="Arial" w:cs="Arial"/>
                <w:sz w:val="20"/>
                <w:szCs w:val="20"/>
              </w:rPr>
              <w:t>e kojima se danas bavi filmska i medijska teorija i poznavanje teorijskih pristupa u analizi pojedinačnih filmova i video umjetnosti. Studenti će steći uvid u filmsko</w:t>
            </w:r>
            <w:r w:rsidR="008919CE" w:rsidRPr="00013E4D">
              <w:rPr>
                <w:rFonts w:ascii="Arial" w:hAnsi="Arial" w:cs="Arial"/>
                <w:sz w:val="20"/>
                <w:szCs w:val="20"/>
              </w:rPr>
              <w:t>-</w:t>
            </w:r>
            <w:r w:rsidRPr="00013E4D">
              <w:rPr>
                <w:rFonts w:ascii="Arial" w:hAnsi="Arial" w:cs="Arial"/>
                <w:sz w:val="20"/>
                <w:szCs w:val="20"/>
              </w:rPr>
              <w:t>teorijske i medijsko</w:t>
            </w:r>
            <w:r w:rsidR="008919CE" w:rsidRPr="00013E4D">
              <w:rPr>
                <w:rFonts w:ascii="Arial" w:hAnsi="Arial" w:cs="Arial"/>
                <w:sz w:val="20"/>
                <w:szCs w:val="20"/>
              </w:rPr>
              <w:t>-</w:t>
            </w:r>
            <w:r w:rsidRPr="00013E4D">
              <w:rPr>
                <w:rFonts w:ascii="Arial" w:hAnsi="Arial" w:cs="Arial"/>
                <w:sz w:val="20"/>
                <w:szCs w:val="20"/>
              </w:rPr>
              <w:t xml:space="preserve"> umjetničke rasprave od razdoblja kasnih sedamdesetih prošlog stoljeća do danas.</w:t>
            </w: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00137" w:rsidRDefault="00300137" w:rsidP="00300137">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056A0" w:rsidRPr="00013E4D" w:rsidRDefault="00A056A0" w:rsidP="000422C6">
            <w:pPr>
              <w:tabs>
                <w:tab w:val="left" w:pos="2820"/>
              </w:tabs>
              <w:spacing w:after="0"/>
              <w:rPr>
                <w:rFonts w:ascii="Arial" w:hAnsi="Arial" w:cs="Arial"/>
                <w:sz w:val="20"/>
                <w:szCs w:val="20"/>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056A0" w:rsidRPr="00013E4D" w:rsidRDefault="00A056A0" w:rsidP="000422C6">
            <w:pPr>
              <w:tabs>
                <w:tab w:val="left" w:pos="2820"/>
              </w:tabs>
              <w:spacing w:after="0"/>
              <w:rPr>
                <w:rFonts w:ascii="Arial" w:hAnsi="Arial" w:cs="Arial"/>
                <w:sz w:val="20"/>
                <w:szCs w:val="20"/>
              </w:rPr>
            </w:pPr>
            <w:r w:rsidRPr="00013E4D">
              <w:rPr>
                <w:rFonts w:ascii="Arial" w:hAnsi="Arial" w:cs="Arial"/>
                <w:sz w:val="20"/>
                <w:szCs w:val="20"/>
              </w:rPr>
              <w:t>Student će nakon položenog ispita biti u stanju:</w:t>
            </w:r>
          </w:p>
          <w:p w:rsidR="00A056A0" w:rsidRPr="00013E4D" w:rsidRDefault="00A056A0" w:rsidP="000422C6">
            <w:pPr>
              <w:tabs>
                <w:tab w:val="left" w:pos="2820"/>
              </w:tabs>
              <w:spacing w:after="0"/>
              <w:rPr>
                <w:rFonts w:ascii="Arial" w:hAnsi="Arial" w:cs="Arial"/>
                <w:sz w:val="20"/>
                <w:szCs w:val="20"/>
              </w:rPr>
            </w:pPr>
          </w:p>
          <w:p w:rsidR="00A056A0" w:rsidRPr="00013E4D" w:rsidRDefault="00A056A0" w:rsidP="000422C6">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Razviti analitički pristup filmu;</w:t>
            </w:r>
          </w:p>
          <w:p w:rsidR="00A056A0" w:rsidRPr="00013E4D" w:rsidRDefault="00A056A0" w:rsidP="000422C6">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Primjeniti teoretske tekstove na analizu raznovrsnih filmova;</w:t>
            </w:r>
          </w:p>
          <w:p w:rsidR="00A056A0" w:rsidRPr="00013E4D" w:rsidRDefault="00A056A0" w:rsidP="000422C6">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Kritički i argumentirano se osvrnuti na teoretske pristupe filmu;</w:t>
            </w:r>
          </w:p>
          <w:p w:rsidR="00A056A0" w:rsidRPr="00013E4D" w:rsidRDefault="00A056A0" w:rsidP="000422C6">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Razviti vlastiti pristup u analizi filma;</w:t>
            </w:r>
          </w:p>
          <w:p w:rsidR="00A056A0" w:rsidRPr="00013E4D" w:rsidRDefault="00A056A0" w:rsidP="000422C6">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Samostalno provoditi istraživanja u analizi filma;</w:t>
            </w:r>
          </w:p>
          <w:p w:rsidR="00A056A0" w:rsidRPr="00013E4D" w:rsidRDefault="00A056A0" w:rsidP="000422C6">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Prezentirati rezultate u malim grupama i komunicirati ih kolegama</w:t>
            </w:r>
            <w:r w:rsidR="008919CE" w:rsidRPr="00013E4D">
              <w:rPr>
                <w:rFonts w:ascii="Arial" w:hAnsi="Arial" w:cs="Arial"/>
                <w:sz w:val="20"/>
                <w:szCs w:val="20"/>
              </w:rPr>
              <w:t>.</w:t>
            </w:r>
          </w:p>
          <w:p w:rsidR="00A056A0" w:rsidRPr="00013E4D" w:rsidRDefault="00A056A0" w:rsidP="000422C6">
            <w:pPr>
              <w:numPr>
                <w:ilvl w:val="0"/>
                <w:numId w:val="7"/>
              </w:numPr>
              <w:shd w:val="clear" w:color="auto" w:fill="FDFDFD"/>
              <w:spacing w:after="0" w:line="240" w:lineRule="auto"/>
              <w:ind w:left="0"/>
              <w:rPr>
                <w:rFonts w:ascii="Arial" w:eastAsia="Times New Roman" w:hAnsi="Arial" w:cs="Arial"/>
                <w:sz w:val="20"/>
                <w:szCs w:val="20"/>
                <w:lang w:eastAsia="hr-HR"/>
              </w:rPr>
            </w:pPr>
          </w:p>
          <w:p w:rsidR="00A056A0" w:rsidRPr="00013E4D" w:rsidRDefault="00A056A0" w:rsidP="000422C6">
            <w:pPr>
              <w:pStyle w:val="ListParagraph"/>
              <w:tabs>
                <w:tab w:val="left" w:pos="2820"/>
              </w:tabs>
              <w:spacing w:after="0"/>
              <w:rPr>
                <w:rFonts w:ascii="Arial" w:hAnsi="Arial" w:cs="Arial"/>
                <w:sz w:val="20"/>
                <w:szCs w:val="20"/>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w:t>
            </w:r>
            <w:r w:rsidRPr="00013E4D">
              <w:rPr>
                <w:rFonts w:ascii="Arial" w:hAnsi="Arial" w:cs="Arial"/>
                <w:color w:val="000000"/>
                <w:sz w:val="20"/>
                <w:szCs w:val="20"/>
              </w:rPr>
              <w:lastRenderedPageBreak/>
              <w:t xml:space="preserve">prema satnici nastave </w:t>
            </w:r>
          </w:p>
        </w:tc>
        <w:tc>
          <w:tcPr>
            <w:tcW w:w="7552" w:type="dxa"/>
            <w:gridSpan w:val="12"/>
            <w:tcBorders>
              <w:right w:val="single" w:sz="12" w:space="0" w:color="auto"/>
            </w:tcBorders>
            <w:tcMar>
              <w:left w:w="57" w:type="dxa"/>
              <w:right w:w="57" w:type="dxa"/>
            </w:tcMar>
          </w:tcPr>
          <w:p w:rsidR="00A056A0" w:rsidRPr="00013E4D" w:rsidRDefault="00A056A0" w:rsidP="000422C6">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rPr>
              <w:lastRenderedPageBreak/>
              <w:t>Predavanje: Uvod u analizu filma. Metodologija rada.</w:t>
            </w:r>
            <w:r w:rsidRPr="00013E4D">
              <w:rPr>
                <w:rFonts w:ascii="Arial" w:hAnsi="Arial" w:cs="Arial"/>
                <w:sz w:val="20"/>
                <w:szCs w:val="20"/>
                <w:lang w:val="de-DE"/>
              </w:rPr>
              <w:t xml:space="preserve">Fassbinder: </w:t>
            </w:r>
            <w:r w:rsidRPr="00013E4D">
              <w:rPr>
                <w:rFonts w:ascii="Arial" w:hAnsi="Arial" w:cs="Arial"/>
                <w:b/>
                <w:i/>
                <w:sz w:val="20"/>
                <w:szCs w:val="20"/>
                <w:lang w:val="de-DE"/>
              </w:rPr>
              <w:t>Angst essen Seele auf</w:t>
            </w:r>
            <w:r w:rsidRPr="00013E4D">
              <w:rPr>
                <w:rFonts w:ascii="Arial" w:hAnsi="Arial" w:cs="Arial"/>
                <w:sz w:val="20"/>
                <w:szCs w:val="20"/>
                <w:lang w:val="de-DE"/>
              </w:rPr>
              <w:t>;</w:t>
            </w:r>
            <w:r w:rsidR="008919CE" w:rsidRPr="00013E4D">
              <w:rPr>
                <w:rFonts w:ascii="Arial" w:hAnsi="Arial" w:cs="Arial"/>
                <w:sz w:val="20"/>
                <w:szCs w:val="20"/>
                <w:lang w:val="de-DE"/>
              </w:rPr>
              <w:t xml:space="preserve"> </w:t>
            </w:r>
            <w:r w:rsidRPr="00013E4D">
              <w:rPr>
                <w:rFonts w:ascii="Arial" w:hAnsi="Arial" w:cs="Arial"/>
                <w:sz w:val="20"/>
                <w:szCs w:val="20"/>
                <w:lang w:val="de-DE"/>
              </w:rPr>
              <w:t>zadatak: Formulirajte</w:t>
            </w:r>
            <w:r w:rsidR="008919CE" w:rsidRPr="00013E4D">
              <w:rPr>
                <w:rFonts w:ascii="Arial" w:hAnsi="Arial" w:cs="Arial"/>
                <w:sz w:val="20"/>
                <w:szCs w:val="20"/>
                <w:lang w:val="de-DE"/>
              </w:rPr>
              <w:t xml:space="preserve"> </w:t>
            </w:r>
            <w:r w:rsidRPr="00013E4D">
              <w:rPr>
                <w:rFonts w:ascii="Arial" w:hAnsi="Arial" w:cs="Arial"/>
                <w:sz w:val="20"/>
                <w:szCs w:val="20"/>
                <w:lang w:val="de-DE"/>
              </w:rPr>
              <w:t>pitanja, aspekte</w:t>
            </w:r>
            <w:r w:rsidR="008919CE" w:rsidRPr="00013E4D">
              <w:rPr>
                <w:rFonts w:ascii="Arial" w:hAnsi="Arial" w:cs="Arial"/>
                <w:sz w:val="20"/>
                <w:szCs w:val="20"/>
                <w:lang w:val="de-DE"/>
              </w:rPr>
              <w:t xml:space="preserve"> </w:t>
            </w:r>
            <w:r w:rsidRPr="00013E4D">
              <w:rPr>
                <w:rFonts w:ascii="Arial" w:hAnsi="Arial" w:cs="Arial"/>
                <w:sz w:val="20"/>
                <w:szCs w:val="20"/>
                <w:lang w:val="de-DE"/>
              </w:rPr>
              <w:t>za</w:t>
            </w:r>
            <w:r w:rsidR="008919CE" w:rsidRPr="00013E4D">
              <w:rPr>
                <w:rFonts w:ascii="Arial" w:hAnsi="Arial" w:cs="Arial"/>
                <w:sz w:val="20"/>
                <w:szCs w:val="20"/>
                <w:lang w:val="de-DE"/>
              </w:rPr>
              <w:t xml:space="preserve"> </w:t>
            </w:r>
            <w:r w:rsidRPr="00013E4D">
              <w:rPr>
                <w:rFonts w:ascii="Arial" w:hAnsi="Arial" w:cs="Arial"/>
                <w:sz w:val="20"/>
                <w:szCs w:val="20"/>
                <w:lang w:val="de-DE"/>
              </w:rPr>
              <w:t>analizu</w:t>
            </w:r>
            <w:r w:rsidR="008919CE" w:rsidRPr="00013E4D">
              <w:rPr>
                <w:rFonts w:ascii="Arial" w:hAnsi="Arial" w:cs="Arial"/>
                <w:sz w:val="20"/>
                <w:szCs w:val="20"/>
                <w:lang w:val="de-DE"/>
              </w:rPr>
              <w:t xml:space="preserve"> </w:t>
            </w:r>
            <w:r w:rsidRPr="00013E4D">
              <w:rPr>
                <w:rFonts w:ascii="Arial" w:hAnsi="Arial" w:cs="Arial"/>
                <w:sz w:val="20"/>
                <w:szCs w:val="20"/>
                <w:lang w:val="de-DE"/>
              </w:rPr>
              <w:t>filma</w:t>
            </w:r>
            <w:r w:rsidR="008919CE" w:rsidRPr="00013E4D">
              <w:rPr>
                <w:rFonts w:ascii="Arial" w:hAnsi="Arial" w:cs="Arial"/>
                <w:sz w:val="20"/>
                <w:szCs w:val="20"/>
                <w:lang w:val="de-DE"/>
              </w:rPr>
              <w:t>.</w:t>
            </w:r>
            <w:r w:rsidR="00B61869" w:rsidRPr="00013E4D">
              <w:rPr>
                <w:rFonts w:ascii="Arial" w:hAnsi="Arial" w:cs="Arial"/>
                <w:sz w:val="20"/>
                <w:szCs w:val="20"/>
                <w:lang w:val="de-DE"/>
              </w:rPr>
              <w:t xml:space="preserve">  </w:t>
            </w:r>
            <w:r w:rsidR="00B61869" w:rsidRPr="00013E4D">
              <w:rPr>
                <w:rFonts w:ascii="Arial" w:hAnsi="Arial" w:cs="Arial"/>
                <w:sz w:val="20"/>
                <w:szCs w:val="20"/>
                <w:lang w:val="de-DE"/>
              </w:rPr>
              <w:lastRenderedPageBreak/>
              <w:t>(2P+1S)</w:t>
            </w:r>
          </w:p>
          <w:p w:rsidR="00A056A0" w:rsidRPr="00013E4D" w:rsidRDefault="00A056A0" w:rsidP="000422C6">
            <w:pPr>
              <w:spacing w:after="0" w:line="240" w:lineRule="auto"/>
              <w:rPr>
                <w:rFonts w:ascii="Arial" w:hAnsi="Arial" w:cs="Arial"/>
                <w:sz w:val="20"/>
                <w:szCs w:val="20"/>
                <w:lang w:val="de-DE"/>
              </w:rPr>
            </w:pPr>
          </w:p>
          <w:p w:rsidR="00A056A0" w:rsidRPr="00013E4D" w:rsidRDefault="00A056A0" w:rsidP="000422C6">
            <w:pPr>
              <w:pStyle w:val="ListParagraph"/>
              <w:numPr>
                <w:ilvl w:val="0"/>
                <w:numId w:val="9"/>
              </w:numPr>
              <w:spacing w:after="0" w:line="240" w:lineRule="auto"/>
              <w:rPr>
                <w:rFonts w:ascii="Arial" w:hAnsi="Arial" w:cs="Arial"/>
                <w:sz w:val="20"/>
                <w:szCs w:val="20"/>
                <w:lang w:val="it-IT"/>
              </w:rPr>
            </w:pPr>
            <w:r w:rsidRPr="00013E4D">
              <w:rPr>
                <w:rFonts w:ascii="Arial" w:hAnsi="Arial" w:cs="Arial"/>
                <w:sz w:val="20"/>
                <w:szCs w:val="20"/>
              </w:rPr>
              <w:t>Diskusija i analiza prvog zadatka; p</w:t>
            </w:r>
            <w:r w:rsidRPr="00013E4D">
              <w:rPr>
                <w:rFonts w:ascii="Arial" w:hAnsi="Arial" w:cs="Arial"/>
                <w:sz w:val="20"/>
                <w:szCs w:val="20"/>
                <w:lang w:val="it-IT"/>
              </w:rPr>
              <w:t>redavanje</w:t>
            </w:r>
            <w:r w:rsidR="008919CE" w:rsidRPr="00013E4D">
              <w:rPr>
                <w:rFonts w:ascii="Arial" w:hAnsi="Arial" w:cs="Arial"/>
                <w:sz w:val="20"/>
                <w:szCs w:val="20"/>
                <w:lang w:val="it-IT"/>
              </w:rPr>
              <w:t xml:space="preserve"> </w:t>
            </w:r>
            <w:r w:rsidRPr="00013E4D">
              <w:rPr>
                <w:rFonts w:ascii="Arial" w:hAnsi="Arial" w:cs="Arial"/>
                <w:sz w:val="20"/>
                <w:szCs w:val="20"/>
                <w:lang w:val="it-IT"/>
              </w:rPr>
              <w:t>i</w:t>
            </w:r>
            <w:r w:rsidR="008919CE" w:rsidRPr="00013E4D">
              <w:rPr>
                <w:rFonts w:ascii="Arial" w:hAnsi="Arial" w:cs="Arial"/>
                <w:sz w:val="20"/>
                <w:szCs w:val="20"/>
                <w:lang w:val="it-IT"/>
              </w:rPr>
              <w:t xml:space="preserve"> </w:t>
            </w:r>
            <w:r w:rsidRPr="00013E4D">
              <w:rPr>
                <w:rFonts w:ascii="Arial" w:hAnsi="Arial" w:cs="Arial"/>
                <w:sz w:val="20"/>
                <w:szCs w:val="20"/>
                <w:lang w:val="it-IT"/>
              </w:rPr>
              <w:t>vje</w:t>
            </w:r>
            <w:r w:rsidRPr="00013E4D">
              <w:rPr>
                <w:rFonts w:ascii="Arial" w:hAnsi="Arial" w:cs="Arial"/>
                <w:sz w:val="20"/>
                <w:szCs w:val="20"/>
              </w:rPr>
              <w:t>ž</w:t>
            </w:r>
            <w:r w:rsidRPr="00013E4D">
              <w:rPr>
                <w:rFonts w:ascii="Arial" w:hAnsi="Arial" w:cs="Arial"/>
                <w:sz w:val="20"/>
                <w:szCs w:val="20"/>
                <w:lang w:val="it-IT"/>
              </w:rPr>
              <w:t>ba</w:t>
            </w:r>
            <w:r w:rsidR="008919CE" w:rsidRPr="00013E4D">
              <w:rPr>
                <w:rFonts w:ascii="Arial" w:hAnsi="Arial" w:cs="Arial"/>
                <w:sz w:val="20"/>
                <w:szCs w:val="20"/>
                <w:lang w:val="it-IT"/>
              </w:rPr>
              <w:t xml:space="preserve"> </w:t>
            </w:r>
            <w:r w:rsidRPr="00013E4D">
              <w:rPr>
                <w:rFonts w:ascii="Arial" w:hAnsi="Arial" w:cs="Arial"/>
                <w:sz w:val="20"/>
                <w:szCs w:val="20"/>
                <w:lang w:val="it-IT"/>
              </w:rPr>
              <w:t>na</w:t>
            </w:r>
            <w:r w:rsidR="008919CE" w:rsidRPr="00013E4D">
              <w:rPr>
                <w:rFonts w:ascii="Arial" w:hAnsi="Arial" w:cs="Arial"/>
                <w:sz w:val="20"/>
                <w:szCs w:val="20"/>
                <w:lang w:val="it-IT"/>
              </w:rPr>
              <w:t xml:space="preserve"> </w:t>
            </w:r>
            <w:r w:rsidRPr="00013E4D">
              <w:rPr>
                <w:rFonts w:ascii="Arial" w:hAnsi="Arial" w:cs="Arial"/>
                <w:sz w:val="20"/>
                <w:szCs w:val="20"/>
                <w:lang w:val="it-IT"/>
              </w:rPr>
              <w:t>satu</w:t>
            </w:r>
            <w:r w:rsidRPr="00013E4D">
              <w:rPr>
                <w:rFonts w:ascii="Arial" w:hAnsi="Arial" w:cs="Arial"/>
                <w:sz w:val="20"/>
                <w:szCs w:val="20"/>
              </w:rPr>
              <w:t xml:space="preserve">: </w:t>
            </w:r>
            <w:r w:rsidRPr="00013E4D">
              <w:rPr>
                <w:rFonts w:ascii="Arial" w:hAnsi="Arial" w:cs="Arial"/>
                <w:sz w:val="20"/>
                <w:szCs w:val="20"/>
                <w:lang w:val="it-IT"/>
              </w:rPr>
              <w:t>pisanje</w:t>
            </w:r>
            <w:r w:rsidR="008919CE" w:rsidRPr="00013E4D">
              <w:rPr>
                <w:rFonts w:ascii="Arial" w:hAnsi="Arial" w:cs="Arial"/>
                <w:sz w:val="20"/>
                <w:szCs w:val="20"/>
                <w:lang w:val="it-IT"/>
              </w:rPr>
              <w:t xml:space="preserve"> </w:t>
            </w:r>
            <w:r w:rsidRPr="00013E4D">
              <w:rPr>
                <w:rFonts w:ascii="Arial" w:hAnsi="Arial" w:cs="Arial"/>
                <w:sz w:val="20"/>
                <w:szCs w:val="20"/>
                <w:lang w:val="it-IT"/>
              </w:rPr>
              <w:t>protokola</w:t>
            </w:r>
            <w:r w:rsidR="008919CE" w:rsidRPr="00013E4D">
              <w:rPr>
                <w:rFonts w:ascii="Arial" w:hAnsi="Arial" w:cs="Arial"/>
                <w:sz w:val="20"/>
                <w:szCs w:val="20"/>
                <w:lang w:val="it-IT"/>
              </w:rPr>
              <w:t xml:space="preserve"> </w:t>
            </w:r>
            <w:r w:rsidRPr="00013E4D">
              <w:rPr>
                <w:rFonts w:ascii="Arial" w:hAnsi="Arial" w:cs="Arial"/>
                <w:sz w:val="20"/>
                <w:szCs w:val="20"/>
                <w:lang w:val="it-IT"/>
              </w:rPr>
              <w:t>sekvenci</w:t>
            </w:r>
            <w:r w:rsidRPr="00013E4D">
              <w:rPr>
                <w:rFonts w:ascii="Arial" w:hAnsi="Arial" w:cs="Arial"/>
                <w:sz w:val="20"/>
                <w:szCs w:val="20"/>
              </w:rPr>
              <w:t>; z</w:t>
            </w:r>
            <w:r w:rsidRPr="00013E4D">
              <w:rPr>
                <w:rFonts w:ascii="Arial" w:hAnsi="Arial" w:cs="Arial"/>
                <w:sz w:val="20"/>
                <w:szCs w:val="20"/>
                <w:lang w:val="it-IT"/>
              </w:rPr>
              <w:t>adatak</w:t>
            </w:r>
            <w:r w:rsidRPr="00013E4D">
              <w:rPr>
                <w:rFonts w:ascii="Arial" w:hAnsi="Arial" w:cs="Arial"/>
                <w:sz w:val="20"/>
                <w:szCs w:val="20"/>
              </w:rPr>
              <w:t xml:space="preserve">: </w:t>
            </w:r>
            <w:r w:rsidRPr="00013E4D">
              <w:rPr>
                <w:rFonts w:ascii="Arial" w:hAnsi="Arial" w:cs="Arial"/>
                <w:sz w:val="20"/>
                <w:szCs w:val="20"/>
                <w:lang w:val="it-IT"/>
              </w:rPr>
              <w:t>pisati</w:t>
            </w:r>
            <w:r w:rsidR="008919CE" w:rsidRPr="00013E4D">
              <w:rPr>
                <w:rFonts w:ascii="Arial" w:hAnsi="Arial" w:cs="Arial"/>
                <w:sz w:val="20"/>
                <w:szCs w:val="20"/>
                <w:lang w:val="it-IT"/>
              </w:rPr>
              <w:t xml:space="preserve"> </w:t>
            </w:r>
            <w:r w:rsidRPr="00013E4D">
              <w:rPr>
                <w:rFonts w:ascii="Arial" w:hAnsi="Arial" w:cs="Arial"/>
                <w:sz w:val="20"/>
                <w:szCs w:val="20"/>
                <w:lang w:val="it-IT"/>
              </w:rPr>
              <w:t>transkript</w:t>
            </w:r>
            <w:r w:rsidR="008919CE" w:rsidRPr="00013E4D">
              <w:rPr>
                <w:rFonts w:ascii="Arial" w:hAnsi="Arial" w:cs="Arial"/>
                <w:sz w:val="20"/>
                <w:szCs w:val="20"/>
                <w:lang w:val="it-IT"/>
              </w:rPr>
              <w:t xml:space="preserve"> </w:t>
            </w:r>
            <w:r w:rsidRPr="00013E4D">
              <w:rPr>
                <w:rFonts w:ascii="Arial" w:hAnsi="Arial" w:cs="Arial"/>
                <w:sz w:val="20"/>
                <w:szCs w:val="20"/>
                <w:lang w:val="it-IT"/>
              </w:rPr>
              <w:t>sekvence</w:t>
            </w:r>
            <w:r w:rsidR="008919CE" w:rsidRPr="00013E4D">
              <w:rPr>
                <w:rFonts w:ascii="Arial" w:hAnsi="Arial" w:cs="Arial"/>
                <w:sz w:val="20"/>
                <w:szCs w:val="20"/>
                <w:lang w:val="it-IT"/>
              </w:rPr>
              <w:t xml:space="preserve"> </w:t>
            </w:r>
            <w:r w:rsidRPr="00013E4D">
              <w:rPr>
                <w:rFonts w:ascii="Arial" w:hAnsi="Arial" w:cs="Arial"/>
                <w:sz w:val="20"/>
                <w:szCs w:val="20"/>
                <w:lang w:val="it-IT"/>
              </w:rPr>
              <w:t>iz</w:t>
            </w:r>
            <w:r w:rsidR="008919CE" w:rsidRPr="00013E4D">
              <w:rPr>
                <w:rFonts w:ascii="Arial" w:hAnsi="Arial" w:cs="Arial"/>
                <w:sz w:val="20"/>
                <w:szCs w:val="20"/>
                <w:lang w:val="it-IT"/>
              </w:rPr>
              <w:t xml:space="preserve"> </w:t>
            </w:r>
            <w:r w:rsidRPr="00013E4D">
              <w:rPr>
                <w:rFonts w:ascii="Arial" w:hAnsi="Arial" w:cs="Arial"/>
                <w:sz w:val="20"/>
                <w:szCs w:val="20"/>
                <w:lang w:val="it-IT"/>
              </w:rPr>
              <w:t>filma</w:t>
            </w:r>
            <w:r w:rsidR="008919CE" w:rsidRPr="00013E4D">
              <w:rPr>
                <w:rFonts w:ascii="Arial" w:hAnsi="Arial" w:cs="Arial"/>
                <w:sz w:val="20"/>
                <w:szCs w:val="20"/>
                <w:lang w:val="it-IT"/>
              </w:rPr>
              <w:t xml:space="preserve"> </w:t>
            </w:r>
            <w:r w:rsidRPr="00013E4D">
              <w:rPr>
                <w:rFonts w:ascii="Arial" w:hAnsi="Arial" w:cs="Arial"/>
                <w:b/>
                <w:i/>
                <w:sz w:val="20"/>
                <w:szCs w:val="20"/>
                <w:lang w:val="it-IT"/>
              </w:rPr>
              <w:t>Ptice</w:t>
            </w:r>
            <w:r w:rsidRPr="00013E4D">
              <w:rPr>
                <w:rFonts w:ascii="Arial" w:hAnsi="Arial" w:cs="Arial"/>
                <w:sz w:val="20"/>
                <w:szCs w:val="20"/>
              </w:rPr>
              <w:t xml:space="preserve">, </w:t>
            </w:r>
            <w:r w:rsidRPr="00013E4D">
              <w:rPr>
                <w:rFonts w:ascii="Arial" w:hAnsi="Arial" w:cs="Arial"/>
                <w:sz w:val="20"/>
                <w:szCs w:val="20"/>
                <w:lang w:val="it-IT"/>
              </w:rPr>
              <w:t>Hitchcock</w:t>
            </w:r>
            <w:r w:rsidR="00B61869" w:rsidRPr="00013E4D">
              <w:rPr>
                <w:rFonts w:ascii="Arial" w:hAnsi="Arial" w:cs="Arial"/>
                <w:sz w:val="20"/>
                <w:szCs w:val="20"/>
                <w:lang w:val="it-IT"/>
              </w:rPr>
              <w:t xml:space="preserve"> </w:t>
            </w:r>
            <w:r w:rsidR="00B61869" w:rsidRPr="00013E4D">
              <w:rPr>
                <w:rFonts w:ascii="Arial" w:hAnsi="Arial" w:cs="Arial"/>
                <w:sz w:val="20"/>
                <w:szCs w:val="20"/>
                <w:lang w:val="de-DE"/>
              </w:rPr>
              <w:t>(2P+1S)</w:t>
            </w:r>
          </w:p>
          <w:p w:rsidR="00A056A0" w:rsidRPr="00013E4D" w:rsidRDefault="00A056A0" w:rsidP="000422C6">
            <w:pPr>
              <w:pStyle w:val="ListParagraph"/>
              <w:spacing w:after="0"/>
              <w:rPr>
                <w:rFonts w:ascii="Arial" w:hAnsi="Arial" w:cs="Arial"/>
                <w:sz w:val="20"/>
                <w:szCs w:val="20"/>
                <w:lang w:val="it-IT"/>
              </w:rPr>
            </w:pPr>
          </w:p>
          <w:p w:rsidR="00A056A0" w:rsidRPr="00013E4D" w:rsidRDefault="00A056A0" w:rsidP="000422C6">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Transkript sekvence predati – diskusija; predavanje: pitanje žanra / teorija žanra I.tekst: Robert Stam (Film Theory: An Introduction, 2000.</w:t>
            </w:r>
            <w:r w:rsidR="00B61869" w:rsidRPr="00013E4D">
              <w:rPr>
                <w:rFonts w:ascii="Arial" w:hAnsi="Arial" w:cs="Arial"/>
                <w:sz w:val="20"/>
                <w:szCs w:val="20"/>
                <w:lang w:val="it-IT"/>
              </w:rPr>
              <w:t xml:space="preserve"> </w:t>
            </w:r>
            <w:r w:rsidR="00B61869" w:rsidRPr="00013E4D">
              <w:rPr>
                <w:rFonts w:ascii="Arial" w:hAnsi="Arial" w:cs="Arial"/>
                <w:sz w:val="20"/>
                <w:szCs w:val="20"/>
                <w:lang w:val="de-DE"/>
              </w:rPr>
              <w:t>(2P+1S)</w:t>
            </w:r>
          </w:p>
          <w:p w:rsidR="00A056A0" w:rsidRPr="00013E4D" w:rsidRDefault="00A056A0" w:rsidP="000422C6">
            <w:pPr>
              <w:spacing w:after="0" w:line="240" w:lineRule="auto"/>
              <w:rPr>
                <w:rFonts w:ascii="Arial" w:hAnsi="Arial" w:cs="Arial"/>
                <w:sz w:val="20"/>
                <w:szCs w:val="20"/>
              </w:rPr>
            </w:pPr>
          </w:p>
          <w:p w:rsidR="00A056A0" w:rsidRPr="00013E4D" w:rsidRDefault="00A056A0" w:rsidP="000422C6">
            <w:pPr>
              <w:spacing w:after="0" w:line="240" w:lineRule="auto"/>
              <w:rPr>
                <w:rFonts w:ascii="Arial" w:hAnsi="Arial" w:cs="Arial"/>
                <w:sz w:val="20"/>
                <w:szCs w:val="20"/>
              </w:rPr>
            </w:pPr>
          </w:p>
          <w:p w:rsidR="00A056A0" w:rsidRPr="00013E4D" w:rsidRDefault="00A056A0" w:rsidP="000422C6">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lang w:val="it-IT"/>
              </w:rPr>
              <w:t>predavanje</w:t>
            </w:r>
            <w:r w:rsidRPr="00013E4D">
              <w:rPr>
                <w:rFonts w:ascii="Arial" w:hAnsi="Arial" w:cs="Arial"/>
                <w:sz w:val="20"/>
                <w:szCs w:val="20"/>
              </w:rPr>
              <w:t>: p</w:t>
            </w:r>
            <w:r w:rsidRPr="00013E4D">
              <w:rPr>
                <w:rFonts w:ascii="Arial" w:hAnsi="Arial" w:cs="Arial"/>
                <w:sz w:val="20"/>
                <w:szCs w:val="20"/>
                <w:lang w:val="it-IT"/>
              </w:rPr>
              <w:t>itanje</w:t>
            </w:r>
            <w:r w:rsidRPr="00013E4D">
              <w:rPr>
                <w:rFonts w:ascii="Arial" w:hAnsi="Arial" w:cs="Arial"/>
                <w:sz w:val="20"/>
                <w:szCs w:val="20"/>
              </w:rPr>
              <w:t xml:space="preserve"> ž</w:t>
            </w:r>
            <w:r w:rsidRPr="00013E4D">
              <w:rPr>
                <w:rFonts w:ascii="Arial" w:hAnsi="Arial" w:cs="Arial"/>
                <w:sz w:val="20"/>
                <w:szCs w:val="20"/>
                <w:lang w:val="it-IT"/>
              </w:rPr>
              <w:t>anraII</w:t>
            </w:r>
            <w:r w:rsidRPr="00013E4D">
              <w:rPr>
                <w:rFonts w:ascii="Arial" w:hAnsi="Arial" w:cs="Arial"/>
                <w:sz w:val="20"/>
                <w:szCs w:val="20"/>
              </w:rPr>
              <w:t>. ž</w:t>
            </w:r>
            <w:r w:rsidRPr="00013E4D">
              <w:rPr>
                <w:rFonts w:ascii="Arial" w:hAnsi="Arial" w:cs="Arial"/>
                <w:sz w:val="20"/>
                <w:szCs w:val="20"/>
                <w:lang w:val="it-IT"/>
              </w:rPr>
              <w:t>anr</w:t>
            </w:r>
            <w:r w:rsidRPr="00013E4D">
              <w:rPr>
                <w:rFonts w:ascii="Arial" w:hAnsi="Arial" w:cs="Arial"/>
                <w:sz w:val="20"/>
                <w:szCs w:val="20"/>
              </w:rPr>
              <w:t xml:space="preserve">: </w:t>
            </w:r>
            <w:r w:rsidRPr="00013E4D">
              <w:rPr>
                <w:rFonts w:ascii="Arial" w:hAnsi="Arial" w:cs="Arial"/>
                <w:sz w:val="20"/>
                <w:szCs w:val="20"/>
                <w:lang w:val="it-IT"/>
              </w:rPr>
              <w:t>dokumentarnifilm</w:t>
            </w:r>
            <w:r w:rsidRPr="00013E4D">
              <w:rPr>
                <w:rFonts w:ascii="Arial" w:hAnsi="Arial" w:cs="Arial"/>
                <w:sz w:val="20"/>
                <w:szCs w:val="20"/>
              </w:rPr>
              <w:t xml:space="preserve">, </w:t>
            </w:r>
            <w:r w:rsidRPr="00013E4D">
              <w:rPr>
                <w:rFonts w:ascii="Arial" w:hAnsi="Arial" w:cs="Arial"/>
                <w:sz w:val="20"/>
                <w:szCs w:val="20"/>
                <w:lang w:val="it-IT"/>
              </w:rPr>
              <w:t>hibridnioblici</w:t>
            </w:r>
            <w:r w:rsidRPr="00013E4D">
              <w:rPr>
                <w:rFonts w:ascii="Arial" w:hAnsi="Arial" w:cs="Arial"/>
                <w:sz w:val="20"/>
                <w:szCs w:val="20"/>
              </w:rPr>
              <w:t xml:space="preserve"> ž</w:t>
            </w:r>
            <w:r w:rsidRPr="00013E4D">
              <w:rPr>
                <w:rFonts w:ascii="Arial" w:hAnsi="Arial" w:cs="Arial"/>
                <w:sz w:val="20"/>
                <w:szCs w:val="20"/>
                <w:lang w:val="it-IT"/>
              </w:rPr>
              <w:t>anra</w:t>
            </w:r>
            <w:r w:rsidRPr="00013E4D">
              <w:rPr>
                <w:rFonts w:ascii="Arial" w:hAnsi="Arial" w:cs="Arial"/>
                <w:sz w:val="20"/>
                <w:szCs w:val="20"/>
              </w:rPr>
              <w:t xml:space="preserve">Film: </w:t>
            </w:r>
            <w:r w:rsidRPr="00013E4D">
              <w:rPr>
                <w:rFonts w:ascii="Arial" w:hAnsi="Arial" w:cs="Arial"/>
                <w:b/>
                <w:i/>
                <w:sz w:val="20"/>
                <w:szCs w:val="20"/>
              </w:rPr>
              <w:t>Cathy come home</w:t>
            </w:r>
            <w:r w:rsidRPr="00013E4D">
              <w:rPr>
                <w:rFonts w:ascii="Arial" w:hAnsi="Arial" w:cs="Arial"/>
                <w:sz w:val="20"/>
                <w:szCs w:val="20"/>
              </w:rPr>
              <w:t>, Ken Loach, 1966.</w:t>
            </w:r>
            <w:r w:rsidR="00B61869" w:rsidRPr="00013E4D">
              <w:rPr>
                <w:rFonts w:ascii="Arial" w:hAnsi="Arial" w:cs="Arial"/>
                <w:sz w:val="20"/>
                <w:szCs w:val="20"/>
                <w:lang w:val="it-IT"/>
              </w:rPr>
              <w:t xml:space="preserve"> </w:t>
            </w:r>
            <w:r w:rsidR="00B61869" w:rsidRPr="00013E4D">
              <w:rPr>
                <w:rFonts w:ascii="Arial" w:hAnsi="Arial" w:cs="Arial"/>
                <w:sz w:val="20"/>
                <w:szCs w:val="20"/>
                <w:lang w:val="de-DE"/>
              </w:rPr>
              <w:t>(2P+1S)</w:t>
            </w:r>
          </w:p>
          <w:p w:rsidR="00A056A0" w:rsidRPr="00013E4D" w:rsidRDefault="00A056A0" w:rsidP="000422C6">
            <w:pPr>
              <w:spacing w:after="0" w:line="240" w:lineRule="auto"/>
              <w:rPr>
                <w:rFonts w:ascii="Arial" w:hAnsi="Arial" w:cs="Arial"/>
                <w:sz w:val="20"/>
                <w:szCs w:val="20"/>
              </w:rPr>
            </w:pPr>
          </w:p>
          <w:p w:rsidR="00A056A0" w:rsidRPr="00013E4D" w:rsidRDefault="00A056A0" w:rsidP="000422C6">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 xml:space="preserve">Seminar: </w:t>
            </w:r>
            <w:r w:rsidRPr="00013E4D">
              <w:rPr>
                <w:rFonts w:ascii="Arial" w:hAnsi="Arial" w:cs="Arial"/>
                <w:b/>
                <w:i/>
                <w:sz w:val="20"/>
                <w:szCs w:val="20"/>
              </w:rPr>
              <w:t>Cathy come home n</w:t>
            </w:r>
            <w:r w:rsidRPr="00013E4D">
              <w:rPr>
                <w:rFonts w:ascii="Arial" w:hAnsi="Arial" w:cs="Arial"/>
                <w:sz w:val="20"/>
                <w:szCs w:val="20"/>
              </w:rPr>
              <w:t>aglasak na uporabu voice-over u dokumentarnom filmu;diskusija i analiza filma</w:t>
            </w:r>
            <w:r w:rsidR="00B61869" w:rsidRPr="00013E4D">
              <w:rPr>
                <w:rFonts w:ascii="Arial" w:hAnsi="Arial" w:cs="Arial"/>
                <w:sz w:val="20"/>
                <w:szCs w:val="20"/>
                <w:lang w:val="it-IT"/>
              </w:rPr>
              <w:t xml:space="preserve"> </w:t>
            </w:r>
            <w:r w:rsidR="00B61869" w:rsidRPr="00013E4D">
              <w:rPr>
                <w:rFonts w:ascii="Arial" w:hAnsi="Arial" w:cs="Arial"/>
                <w:sz w:val="20"/>
                <w:szCs w:val="20"/>
                <w:lang w:val="de-DE"/>
              </w:rPr>
              <w:t>(2P+1S)</w:t>
            </w:r>
          </w:p>
          <w:p w:rsidR="00A056A0" w:rsidRPr="00013E4D" w:rsidRDefault="00A056A0" w:rsidP="000422C6">
            <w:pPr>
              <w:spacing w:after="0" w:line="240" w:lineRule="auto"/>
              <w:rPr>
                <w:rFonts w:ascii="Arial" w:hAnsi="Arial" w:cs="Arial"/>
                <w:sz w:val="20"/>
                <w:szCs w:val="20"/>
              </w:rPr>
            </w:pPr>
          </w:p>
          <w:p w:rsidR="00A056A0" w:rsidRPr="00013E4D" w:rsidRDefault="00A056A0" w:rsidP="000422C6">
            <w:pPr>
              <w:pStyle w:val="ListParagraph"/>
              <w:numPr>
                <w:ilvl w:val="0"/>
                <w:numId w:val="9"/>
              </w:numPr>
              <w:spacing w:after="0" w:line="240" w:lineRule="auto"/>
              <w:rPr>
                <w:rFonts w:ascii="Arial" w:hAnsi="Arial" w:cs="Arial"/>
                <w:b/>
                <w:i/>
                <w:sz w:val="20"/>
                <w:szCs w:val="20"/>
              </w:rPr>
            </w:pPr>
            <w:r w:rsidRPr="00013E4D">
              <w:rPr>
                <w:rFonts w:ascii="Arial" w:hAnsi="Arial" w:cs="Arial"/>
                <w:sz w:val="20"/>
                <w:szCs w:val="20"/>
                <w:lang w:val="it-IT"/>
              </w:rPr>
              <w:t>Predavanje: zvuk u filmu I. t</w:t>
            </w:r>
            <w:r w:rsidRPr="00013E4D">
              <w:rPr>
                <w:rFonts w:ascii="Arial" w:hAnsi="Arial" w:cs="Arial"/>
                <w:sz w:val="20"/>
                <w:szCs w:val="20"/>
              </w:rPr>
              <w:t xml:space="preserve">ekst: Michel Chion, Film – A Sound Art, 2009.Film: </w:t>
            </w:r>
            <w:r w:rsidRPr="00013E4D">
              <w:rPr>
                <w:rFonts w:ascii="Arial" w:hAnsi="Arial" w:cs="Arial"/>
                <w:b/>
                <w:i/>
                <w:sz w:val="20"/>
                <w:szCs w:val="20"/>
              </w:rPr>
              <w:t>Playtime</w:t>
            </w:r>
            <w:r w:rsidRPr="00013E4D">
              <w:rPr>
                <w:rFonts w:ascii="Arial" w:hAnsi="Arial" w:cs="Arial"/>
                <w:sz w:val="20"/>
                <w:szCs w:val="20"/>
              </w:rPr>
              <w:t xml:space="preserve">, Jacques Tati, 1967; analiza uloge zvuka u filmu </w:t>
            </w:r>
            <w:r w:rsidRPr="00013E4D">
              <w:rPr>
                <w:rFonts w:ascii="Arial" w:hAnsi="Arial" w:cs="Arial"/>
                <w:b/>
                <w:i/>
                <w:sz w:val="20"/>
                <w:szCs w:val="20"/>
              </w:rPr>
              <w:t>Playtime</w:t>
            </w:r>
            <w:r w:rsidR="00B61869" w:rsidRPr="00013E4D">
              <w:rPr>
                <w:rFonts w:ascii="Arial" w:hAnsi="Arial" w:cs="Arial"/>
                <w:sz w:val="20"/>
                <w:szCs w:val="20"/>
                <w:lang w:val="it-IT"/>
              </w:rPr>
              <w:t xml:space="preserve"> </w:t>
            </w:r>
            <w:r w:rsidR="00B61869" w:rsidRPr="00013E4D">
              <w:rPr>
                <w:rFonts w:ascii="Arial" w:hAnsi="Arial" w:cs="Arial"/>
                <w:sz w:val="20"/>
                <w:szCs w:val="20"/>
                <w:lang w:val="de-DE"/>
              </w:rPr>
              <w:t>(2P+1S)</w:t>
            </w:r>
          </w:p>
          <w:p w:rsidR="00A056A0" w:rsidRPr="00013E4D" w:rsidRDefault="00A056A0" w:rsidP="000422C6">
            <w:pPr>
              <w:spacing w:after="0" w:line="240" w:lineRule="auto"/>
              <w:rPr>
                <w:rFonts w:ascii="Arial" w:hAnsi="Arial" w:cs="Arial"/>
                <w:b/>
                <w:i/>
                <w:sz w:val="20"/>
                <w:szCs w:val="20"/>
              </w:rPr>
            </w:pPr>
          </w:p>
          <w:p w:rsidR="00A056A0" w:rsidRPr="00013E4D" w:rsidRDefault="00A056A0" w:rsidP="000422C6">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 xml:space="preserve">Zvuk u filmu II.Film: </w:t>
            </w:r>
            <w:r w:rsidRPr="00013E4D">
              <w:rPr>
                <w:rFonts w:ascii="Arial" w:hAnsi="Arial" w:cs="Arial"/>
                <w:b/>
                <w:i/>
                <w:sz w:val="20"/>
                <w:szCs w:val="20"/>
              </w:rPr>
              <w:t>M – Grad traži ubojicu</w:t>
            </w:r>
            <w:r w:rsidRPr="00013E4D">
              <w:rPr>
                <w:rFonts w:ascii="Arial" w:hAnsi="Arial" w:cs="Arial"/>
                <w:sz w:val="20"/>
                <w:szCs w:val="20"/>
              </w:rPr>
              <w:t>, Fritz Lang, 1931</w:t>
            </w:r>
            <w:r w:rsidR="00B26632" w:rsidRPr="00013E4D">
              <w:rPr>
                <w:rFonts w:ascii="Arial" w:hAnsi="Arial" w:cs="Arial"/>
                <w:sz w:val="20"/>
                <w:szCs w:val="20"/>
              </w:rPr>
              <w:t xml:space="preserve">. </w:t>
            </w:r>
            <w:r w:rsidRPr="00013E4D">
              <w:rPr>
                <w:rFonts w:ascii="Arial" w:hAnsi="Arial" w:cs="Arial"/>
                <w:sz w:val="20"/>
                <w:szCs w:val="20"/>
              </w:rPr>
              <w:t>analiza filma, uloga zvuka u ranom zvučnom filmu</w:t>
            </w:r>
            <w:r w:rsidR="00B61869" w:rsidRPr="00013E4D">
              <w:rPr>
                <w:rFonts w:ascii="Arial" w:hAnsi="Arial" w:cs="Arial"/>
                <w:sz w:val="20"/>
                <w:szCs w:val="20"/>
                <w:lang w:val="it-IT"/>
              </w:rPr>
              <w:t xml:space="preserve"> </w:t>
            </w:r>
            <w:r w:rsidR="00B61869" w:rsidRPr="00013E4D">
              <w:rPr>
                <w:rFonts w:ascii="Arial" w:hAnsi="Arial" w:cs="Arial"/>
                <w:sz w:val="20"/>
                <w:szCs w:val="20"/>
                <w:lang w:val="de-DE"/>
              </w:rPr>
              <w:t>(2P+1S)</w:t>
            </w:r>
          </w:p>
          <w:p w:rsidR="00A056A0" w:rsidRPr="00013E4D" w:rsidRDefault="00A056A0" w:rsidP="000422C6">
            <w:pPr>
              <w:spacing w:after="0" w:line="240" w:lineRule="auto"/>
              <w:rPr>
                <w:rFonts w:ascii="Arial" w:hAnsi="Arial" w:cs="Arial"/>
                <w:sz w:val="20"/>
                <w:szCs w:val="20"/>
              </w:rPr>
            </w:pPr>
          </w:p>
          <w:p w:rsidR="00A056A0" w:rsidRPr="00013E4D" w:rsidRDefault="00A056A0" w:rsidP="000422C6">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 xml:space="preserve">Predavanje: Feministička teorija I.Tekst: Visual pleasure, Laura Mulvey; sekvence iz filma </w:t>
            </w:r>
            <w:r w:rsidRPr="00013E4D">
              <w:rPr>
                <w:rFonts w:ascii="Arial" w:hAnsi="Arial" w:cs="Arial"/>
                <w:b/>
                <w:i/>
                <w:sz w:val="20"/>
                <w:szCs w:val="20"/>
              </w:rPr>
              <w:t>All that heaven allows</w:t>
            </w:r>
            <w:r w:rsidRPr="00013E4D">
              <w:rPr>
                <w:rFonts w:ascii="Arial" w:hAnsi="Arial" w:cs="Arial"/>
                <w:sz w:val="20"/>
                <w:szCs w:val="20"/>
              </w:rPr>
              <w:t>, Douglas Sirk, melodrama, analiza mise-en-scène</w:t>
            </w:r>
            <w:r w:rsidR="00B61869" w:rsidRPr="00013E4D">
              <w:rPr>
                <w:rFonts w:ascii="Arial" w:hAnsi="Arial" w:cs="Arial"/>
                <w:sz w:val="20"/>
                <w:szCs w:val="20"/>
                <w:lang w:val="it-IT"/>
              </w:rPr>
              <w:t xml:space="preserve"> </w:t>
            </w:r>
            <w:r w:rsidR="00B61869" w:rsidRPr="00013E4D">
              <w:rPr>
                <w:rFonts w:ascii="Arial" w:hAnsi="Arial" w:cs="Arial"/>
                <w:sz w:val="20"/>
                <w:szCs w:val="20"/>
                <w:lang w:val="de-DE"/>
              </w:rPr>
              <w:t>(2P+1S)</w:t>
            </w:r>
          </w:p>
          <w:p w:rsidR="00A056A0" w:rsidRPr="00013E4D" w:rsidRDefault="00A056A0" w:rsidP="000422C6">
            <w:pPr>
              <w:spacing w:after="0" w:line="240" w:lineRule="auto"/>
              <w:rPr>
                <w:rFonts w:ascii="Arial" w:hAnsi="Arial" w:cs="Arial"/>
                <w:sz w:val="20"/>
                <w:szCs w:val="20"/>
              </w:rPr>
            </w:pPr>
          </w:p>
          <w:p w:rsidR="00A056A0" w:rsidRPr="00013E4D" w:rsidRDefault="00A056A0" w:rsidP="000422C6">
            <w:pPr>
              <w:pStyle w:val="ListParagraph"/>
              <w:numPr>
                <w:ilvl w:val="0"/>
                <w:numId w:val="9"/>
              </w:numPr>
              <w:spacing w:after="0" w:line="240" w:lineRule="auto"/>
              <w:rPr>
                <w:rFonts w:ascii="Arial" w:hAnsi="Arial" w:cs="Arial"/>
                <w:sz w:val="20"/>
                <w:szCs w:val="20"/>
                <w:lang w:val="it-IT"/>
              </w:rPr>
            </w:pPr>
            <w:r w:rsidRPr="00013E4D">
              <w:rPr>
                <w:rFonts w:ascii="Arial" w:hAnsi="Arial" w:cs="Arial"/>
                <w:sz w:val="20"/>
                <w:szCs w:val="20"/>
                <w:lang w:val="it-IT"/>
              </w:rPr>
              <w:t xml:space="preserve">Feministička teorija IIFilm </w:t>
            </w:r>
            <w:r w:rsidRPr="00013E4D">
              <w:rPr>
                <w:rFonts w:ascii="Arial" w:hAnsi="Arial" w:cs="Arial"/>
                <w:b/>
                <w:i/>
                <w:sz w:val="20"/>
                <w:szCs w:val="20"/>
                <w:lang w:val="it-IT"/>
              </w:rPr>
              <w:t>Vagabond</w:t>
            </w:r>
            <w:r w:rsidRPr="00013E4D">
              <w:rPr>
                <w:rFonts w:ascii="Arial" w:hAnsi="Arial" w:cs="Arial"/>
                <w:sz w:val="20"/>
                <w:szCs w:val="20"/>
                <w:lang w:val="it-IT"/>
              </w:rPr>
              <w:t>, Agnès Varda, 1985</w:t>
            </w:r>
            <w:r w:rsidR="00B26632" w:rsidRPr="00013E4D">
              <w:rPr>
                <w:rFonts w:ascii="Arial" w:hAnsi="Arial" w:cs="Arial"/>
                <w:sz w:val="20"/>
                <w:szCs w:val="20"/>
                <w:lang w:val="it-IT"/>
              </w:rPr>
              <w:t>.</w:t>
            </w:r>
            <w:r w:rsidR="00B61869" w:rsidRPr="00013E4D">
              <w:rPr>
                <w:rFonts w:ascii="Arial" w:hAnsi="Arial" w:cs="Arial"/>
                <w:sz w:val="20"/>
                <w:szCs w:val="20"/>
                <w:lang w:val="it-IT"/>
              </w:rPr>
              <w:t xml:space="preserve"> </w:t>
            </w:r>
            <w:r w:rsidR="00B61869" w:rsidRPr="00013E4D">
              <w:rPr>
                <w:rFonts w:ascii="Arial" w:hAnsi="Arial" w:cs="Arial"/>
                <w:sz w:val="20"/>
                <w:szCs w:val="20"/>
                <w:lang w:val="de-DE"/>
              </w:rPr>
              <w:t>(2P+1S)</w:t>
            </w:r>
          </w:p>
          <w:p w:rsidR="00A056A0" w:rsidRPr="00013E4D" w:rsidRDefault="00A056A0" w:rsidP="000422C6">
            <w:pPr>
              <w:spacing w:after="0" w:line="240" w:lineRule="auto"/>
              <w:rPr>
                <w:rFonts w:ascii="Arial" w:hAnsi="Arial" w:cs="Arial"/>
                <w:sz w:val="20"/>
                <w:szCs w:val="20"/>
                <w:lang w:val="it-IT"/>
              </w:rPr>
            </w:pPr>
          </w:p>
          <w:p w:rsidR="00A056A0" w:rsidRPr="00013E4D" w:rsidRDefault="00A056A0" w:rsidP="000422C6">
            <w:pPr>
              <w:spacing w:after="0" w:line="240" w:lineRule="auto"/>
              <w:rPr>
                <w:rFonts w:ascii="Arial" w:hAnsi="Arial" w:cs="Arial"/>
                <w:sz w:val="20"/>
                <w:szCs w:val="20"/>
                <w:lang w:val="it-IT"/>
              </w:rPr>
            </w:pPr>
          </w:p>
          <w:p w:rsidR="00A056A0" w:rsidRPr="00013E4D" w:rsidRDefault="00A056A0" w:rsidP="000422C6">
            <w:pPr>
              <w:pStyle w:val="ListParagraph"/>
              <w:numPr>
                <w:ilvl w:val="0"/>
                <w:numId w:val="9"/>
              </w:numPr>
              <w:spacing w:after="0" w:line="240" w:lineRule="auto"/>
              <w:rPr>
                <w:rFonts w:ascii="Arial" w:hAnsi="Arial" w:cs="Arial"/>
                <w:sz w:val="20"/>
                <w:szCs w:val="20"/>
                <w:lang w:val="it-IT"/>
              </w:rPr>
            </w:pPr>
            <w:r w:rsidRPr="00013E4D">
              <w:rPr>
                <w:rFonts w:ascii="Arial" w:hAnsi="Arial" w:cs="Arial"/>
                <w:sz w:val="20"/>
                <w:szCs w:val="20"/>
                <w:lang w:val="it-IT"/>
              </w:rPr>
              <w:t xml:space="preserve">Seminar </w:t>
            </w:r>
            <w:r w:rsidRPr="00013E4D">
              <w:rPr>
                <w:rFonts w:ascii="Arial" w:hAnsi="Arial" w:cs="Arial"/>
                <w:b/>
                <w:i/>
                <w:sz w:val="20"/>
                <w:szCs w:val="20"/>
                <w:lang w:val="it-IT"/>
              </w:rPr>
              <w:t>Vagabond</w:t>
            </w:r>
            <w:r w:rsidRPr="00013E4D">
              <w:rPr>
                <w:rFonts w:ascii="Arial" w:hAnsi="Arial" w:cs="Arial"/>
                <w:sz w:val="20"/>
                <w:szCs w:val="20"/>
                <w:lang w:val="it-IT"/>
              </w:rPr>
              <w:t>, Agnès Varda, 1985</w:t>
            </w:r>
            <w:r w:rsidR="00B26632" w:rsidRPr="00013E4D">
              <w:rPr>
                <w:rFonts w:ascii="Arial" w:hAnsi="Arial" w:cs="Arial"/>
                <w:sz w:val="20"/>
                <w:szCs w:val="20"/>
                <w:lang w:val="it-IT"/>
              </w:rPr>
              <w:t>.</w:t>
            </w:r>
            <w:r w:rsidRPr="00013E4D">
              <w:rPr>
                <w:rFonts w:ascii="Arial" w:hAnsi="Arial" w:cs="Arial"/>
                <w:sz w:val="20"/>
                <w:szCs w:val="20"/>
                <w:lang w:val="it-IT"/>
              </w:rPr>
              <w:t>; diskusija i analiza filma</w:t>
            </w:r>
            <w:r w:rsidR="00B61869" w:rsidRPr="00013E4D">
              <w:rPr>
                <w:rFonts w:ascii="Arial" w:hAnsi="Arial" w:cs="Arial"/>
                <w:sz w:val="20"/>
                <w:szCs w:val="20"/>
                <w:lang w:val="it-IT"/>
              </w:rPr>
              <w:t xml:space="preserve"> </w:t>
            </w:r>
            <w:r w:rsidR="00B61869" w:rsidRPr="00013E4D">
              <w:rPr>
                <w:rFonts w:ascii="Arial" w:hAnsi="Arial" w:cs="Arial"/>
                <w:sz w:val="20"/>
                <w:szCs w:val="20"/>
                <w:lang w:val="de-DE"/>
              </w:rPr>
              <w:t>(2P+1S)</w:t>
            </w:r>
          </w:p>
          <w:p w:rsidR="00A056A0" w:rsidRPr="00013E4D" w:rsidRDefault="00A056A0" w:rsidP="000422C6">
            <w:pPr>
              <w:spacing w:after="0" w:line="240" w:lineRule="auto"/>
              <w:rPr>
                <w:rFonts w:ascii="Arial" w:hAnsi="Arial" w:cs="Arial"/>
                <w:sz w:val="20"/>
                <w:szCs w:val="20"/>
                <w:lang w:val="it-IT"/>
              </w:rPr>
            </w:pPr>
          </w:p>
          <w:p w:rsidR="00A056A0" w:rsidRPr="00013E4D" w:rsidRDefault="00A056A0" w:rsidP="000422C6">
            <w:pPr>
              <w:spacing w:after="0" w:line="240" w:lineRule="auto"/>
              <w:rPr>
                <w:rFonts w:ascii="Arial" w:hAnsi="Arial" w:cs="Arial"/>
                <w:sz w:val="20"/>
                <w:szCs w:val="20"/>
                <w:lang w:val="it-IT"/>
              </w:rPr>
            </w:pPr>
          </w:p>
          <w:p w:rsidR="00A056A0" w:rsidRPr="00013E4D" w:rsidRDefault="00A056A0" w:rsidP="000422C6">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 xml:space="preserve">Predavanje: Narativne strukture u filmu I.osvrt na narativnu strukturu u klasičnom holivudskom filmu; film </w:t>
            </w:r>
            <w:r w:rsidRPr="00013E4D">
              <w:rPr>
                <w:rFonts w:ascii="Arial" w:hAnsi="Arial" w:cs="Arial"/>
                <w:b/>
                <w:i/>
                <w:sz w:val="20"/>
                <w:szCs w:val="20"/>
              </w:rPr>
              <w:t>His Girl Friday</w:t>
            </w:r>
            <w:r w:rsidRPr="00013E4D">
              <w:rPr>
                <w:rFonts w:ascii="Arial" w:hAnsi="Arial" w:cs="Arial"/>
                <w:sz w:val="20"/>
                <w:szCs w:val="20"/>
              </w:rPr>
              <w:t>, Howard Hawks; analiza pojedinih sekvenci filma, diskusija</w:t>
            </w:r>
            <w:r w:rsidR="00B61869" w:rsidRPr="00013E4D">
              <w:rPr>
                <w:rFonts w:ascii="Arial" w:hAnsi="Arial" w:cs="Arial"/>
                <w:sz w:val="20"/>
                <w:szCs w:val="20"/>
                <w:lang w:val="it-IT"/>
              </w:rPr>
              <w:t xml:space="preserve"> </w:t>
            </w:r>
            <w:r w:rsidR="00B61869" w:rsidRPr="00013E4D">
              <w:rPr>
                <w:rFonts w:ascii="Arial" w:hAnsi="Arial" w:cs="Arial"/>
                <w:sz w:val="20"/>
                <w:szCs w:val="20"/>
                <w:lang w:val="de-DE"/>
              </w:rPr>
              <w:t>(2P+1S)</w:t>
            </w:r>
          </w:p>
          <w:p w:rsidR="00A056A0" w:rsidRPr="00013E4D" w:rsidRDefault="00A056A0" w:rsidP="000422C6">
            <w:pPr>
              <w:spacing w:after="0" w:line="240" w:lineRule="auto"/>
              <w:rPr>
                <w:rFonts w:ascii="Arial" w:hAnsi="Arial" w:cs="Arial"/>
                <w:sz w:val="20"/>
                <w:szCs w:val="20"/>
              </w:rPr>
            </w:pPr>
          </w:p>
          <w:p w:rsidR="00A056A0" w:rsidRPr="00013E4D" w:rsidRDefault="00A056A0" w:rsidP="000422C6">
            <w:pPr>
              <w:pStyle w:val="ListParagraph"/>
              <w:numPr>
                <w:ilvl w:val="0"/>
                <w:numId w:val="9"/>
              </w:numPr>
              <w:spacing w:after="0" w:line="240" w:lineRule="auto"/>
              <w:rPr>
                <w:rFonts w:ascii="Arial" w:hAnsi="Arial" w:cs="Arial"/>
                <w:sz w:val="20"/>
                <w:szCs w:val="20"/>
                <w:lang w:val="en-GB"/>
              </w:rPr>
            </w:pPr>
            <w:r w:rsidRPr="00013E4D">
              <w:rPr>
                <w:rFonts w:ascii="Arial" w:hAnsi="Arial" w:cs="Arial"/>
                <w:sz w:val="20"/>
                <w:szCs w:val="20"/>
                <w:lang w:val="de-DE"/>
              </w:rPr>
              <w:t>Narativne</w:t>
            </w:r>
            <w:r w:rsidR="004B7B21" w:rsidRPr="00013E4D">
              <w:rPr>
                <w:rFonts w:ascii="Arial" w:hAnsi="Arial" w:cs="Arial"/>
                <w:sz w:val="20"/>
                <w:szCs w:val="20"/>
                <w:lang w:val="de-DE"/>
              </w:rPr>
              <w:t xml:space="preserve"> </w:t>
            </w:r>
            <w:r w:rsidRPr="00013E4D">
              <w:rPr>
                <w:rFonts w:ascii="Arial" w:hAnsi="Arial" w:cs="Arial"/>
                <w:sz w:val="20"/>
                <w:szCs w:val="20"/>
                <w:lang w:val="de-DE"/>
              </w:rPr>
              <w:t xml:space="preserve">strukture u filmu II.; </w:t>
            </w:r>
            <w:r w:rsidRPr="00013E4D">
              <w:rPr>
                <w:rFonts w:ascii="Arial" w:hAnsi="Arial" w:cs="Arial"/>
                <w:sz w:val="20"/>
                <w:szCs w:val="20"/>
                <w:lang w:val="en-GB"/>
              </w:rPr>
              <w:t>Gérard Genette: Narrative Discourse. An Essay in Method; Markus Klein: Film Narratology: Who Tells? Who Shows? Who Focalizes? Narrative Mediation in Self-Reflexive Fiction Films; Zadatak: gledanje</w:t>
            </w:r>
            <w:r w:rsidR="00B26632" w:rsidRPr="00013E4D">
              <w:rPr>
                <w:rFonts w:ascii="Arial" w:hAnsi="Arial" w:cs="Arial"/>
                <w:sz w:val="20"/>
                <w:szCs w:val="20"/>
                <w:lang w:val="en-GB"/>
              </w:rPr>
              <w:t xml:space="preserve"> </w:t>
            </w:r>
            <w:r w:rsidRPr="00013E4D">
              <w:rPr>
                <w:rFonts w:ascii="Arial" w:hAnsi="Arial" w:cs="Arial"/>
                <w:sz w:val="20"/>
                <w:szCs w:val="20"/>
                <w:lang w:val="en-GB"/>
              </w:rPr>
              <w:t>filma</w:t>
            </w:r>
            <w:r w:rsidR="00B26632" w:rsidRPr="00013E4D">
              <w:rPr>
                <w:rFonts w:ascii="Arial" w:hAnsi="Arial" w:cs="Arial"/>
                <w:sz w:val="20"/>
                <w:szCs w:val="20"/>
                <w:lang w:val="en-GB"/>
              </w:rPr>
              <w:t xml:space="preserve"> </w:t>
            </w:r>
            <w:r w:rsidRPr="00013E4D">
              <w:rPr>
                <w:rFonts w:ascii="Arial" w:hAnsi="Arial" w:cs="Arial"/>
                <w:b/>
                <w:i/>
                <w:sz w:val="20"/>
                <w:szCs w:val="20"/>
                <w:lang w:val="en-GB"/>
              </w:rPr>
              <w:t>The Silence of the Lambs</w:t>
            </w:r>
            <w:r w:rsidRPr="00013E4D">
              <w:rPr>
                <w:rFonts w:ascii="Arial" w:hAnsi="Arial" w:cs="Arial"/>
                <w:sz w:val="20"/>
                <w:szCs w:val="20"/>
                <w:lang w:val="en-GB"/>
              </w:rPr>
              <w:t>,</w:t>
            </w:r>
            <w:r w:rsidR="00B61869" w:rsidRPr="00013E4D">
              <w:rPr>
                <w:rFonts w:ascii="Arial" w:hAnsi="Arial" w:cs="Arial"/>
                <w:sz w:val="20"/>
                <w:szCs w:val="20"/>
                <w:lang w:val="it-IT"/>
              </w:rPr>
              <w:t xml:space="preserve"> </w:t>
            </w:r>
            <w:r w:rsidR="00B61869" w:rsidRPr="00013E4D">
              <w:rPr>
                <w:rFonts w:ascii="Arial" w:hAnsi="Arial" w:cs="Arial"/>
                <w:sz w:val="20"/>
                <w:szCs w:val="20"/>
                <w:lang w:val="de-DE"/>
              </w:rPr>
              <w:t>(2P+1S)</w:t>
            </w:r>
          </w:p>
          <w:p w:rsidR="00A056A0" w:rsidRPr="00013E4D" w:rsidRDefault="00A056A0" w:rsidP="000422C6">
            <w:pPr>
              <w:spacing w:after="0" w:line="240" w:lineRule="auto"/>
              <w:rPr>
                <w:rFonts w:ascii="Arial" w:hAnsi="Arial" w:cs="Arial"/>
                <w:sz w:val="20"/>
                <w:szCs w:val="20"/>
                <w:lang w:val="en-GB"/>
              </w:rPr>
            </w:pPr>
          </w:p>
          <w:p w:rsidR="00A056A0" w:rsidRPr="00013E4D" w:rsidRDefault="00A056A0" w:rsidP="000422C6">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 xml:space="preserve">Narativne strukture u filmu III. seminar: </w:t>
            </w:r>
            <w:r w:rsidRPr="00013E4D">
              <w:rPr>
                <w:rFonts w:ascii="Arial" w:hAnsi="Arial" w:cs="Arial"/>
                <w:b/>
                <w:i/>
                <w:sz w:val="20"/>
                <w:szCs w:val="20"/>
              </w:rPr>
              <w:t>The Silence of the Lambs</w:t>
            </w:r>
            <w:r w:rsidR="00B26632" w:rsidRPr="00013E4D">
              <w:rPr>
                <w:rFonts w:ascii="Arial" w:hAnsi="Arial" w:cs="Arial"/>
                <w:b/>
                <w:i/>
                <w:sz w:val="20"/>
                <w:szCs w:val="20"/>
              </w:rPr>
              <w:t xml:space="preserve"> </w:t>
            </w:r>
            <w:r w:rsidRPr="00013E4D">
              <w:rPr>
                <w:rFonts w:ascii="Arial" w:hAnsi="Arial" w:cs="Arial"/>
                <w:sz w:val="20"/>
                <w:szCs w:val="20"/>
              </w:rPr>
              <w:t>diskusija i analiza filma</w:t>
            </w:r>
            <w:r w:rsidR="00B61869" w:rsidRPr="00013E4D">
              <w:rPr>
                <w:rFonts w:ascii="Arial" w:hAnsi="Arial" w:cs="Arial"/>
                <w:sz w:val="20"/>
                <w:szCs w:val="20"/>
                <w:lang w:val="it-IT"/>
              </w:rPr>
              <w:t xml:space="preserve"> </w:t>
            </w:r>
            <w:r w:rsidR="00B61869" w:rsidRPr="00013E4D">
              <w:rPr>
                <w:rFonts w:ascii="Arial" w:hAnsi="Arial" w:cs="Arial"/>
                <w:sz w:val="20"/>
                <w:szCs w:val="20"/>
                <w:lang w:val="de-DE"/>
              </w:rPr>
              <w:t>(2P+1S)</w:t>
            </w:r>
          </w:p>
          <w:p w:rsidR="00A056A0" w:rsidRPr="00013E4D" w:rsidRDefault="00A056A0" w:rsidP="000422C6">
            <w:pPr>
              <w:spacing w:after="0" w:line="240" w:lineRule="auto"/>
              <w:rPr>
                <w:rFonts w:ascii="Arial" w:hAnsi="Arial" w:cs="Arial"/>
                <w:sz w:val="20"/>
                <w:szCs w:val="20"/>
              </w:rPr>
            </w:pPr>
          </w:p>
          <w:p w:rsidR="00A056A0" w:rsidRPr="00013E4D" w:rsidRDefault="00A056A0" w:rsidP="00F07058">
            <w:pPr>
              <w:pStyle w:val="Heading2"/>
              <w:numPr>
                <w:ilvl w:val="0"/>
                <w:numId w:val="9"/>
              </w:numPr>
              <w:spacing w:line="240" w:lineRule="auto"/>
              <w:rPr>
                <w:rFonts w:ascii="Arial" w:hAnsi="Arial" w:cs="Arial"/>
                <w:sz w:val="20"/>
                <w:szCs w:val="20"/>
                <w:lang w:val="hr-HR"/>
              </w:rPr>
            </w:pPr>
            <w:r w:rsidRPr="00013E4D">
              <w:rPr>
                <w:rFonts w:ascii="Arial" w:hAnsi="Arial" w:cs="Arial"/>
                <w:sz w:val="20"/>
                <w:szCs w:val="20"/>
                <w:lang w:val="hr-HR"/>
              </w:rPr>
              <w:t xml:space="preserve">Predavanje: </w:t>
            </w:r>
            <w:r w:rsidRPr="00013E4D">
              <w:rPr>
                <w:rFonts w:ascii="Arial" w:hAnsi="Arial" w:cs="Arial"/>
                <w:b/>
                <w:i/>
                <w:sz w:val="20"/>
                <w:szCs w:val="20"/>
                <w:lang w:val="hr-HR"/>
              </w:rPr>
              <w:t>Imagologija</w:t>
            </w:r>
            <w:r w:rsidRPr="00013E4D">
              <w:rPr>
                <w:rFonts w:ascii="Arial" w:hAnsi="Arial" w:cs="Arial"/>
                <w:sz w:val="20"/>
                <w:szCs w:val="20"/>
                <w:lang w:val="hr-HR"/>
              </w:rPr>
              <w:t xml:space="preserve"> – Kako vidimo strane zemlje (grana komparativne književnosti) pitanje predodžbe vlastite i stranih zemalja;tekst: Kako vidmo strane zemlje. Uvod u imagologiju, prir.: D. Dukić, Z. Blažević i drugi, 2009; zadatak: Film primjer i prikaz «druge» zemlje; koji su imagotipi upotrebljeni?</w:t>
            </w:r>
            <w:r w:rsidR="00B61869" w:rsidRPr="00013E4D">
              <w:rPr>
                <w:rFonts w:ascii="Arial" w:hAnsi="Arial" w:cs="Arial"/>
                <w:sz w:val="20"/>
                <w:szCs w:val="20"/>
                <w:lang w:val="it-IT"/>
              </w:rPr>
              <w:t xml:space="preserve"> </w:t>
            </w:r>
            <w:r w:rsidR="00B61869" w:rsidRPr="00013E4D">
              <w:rPr>
                <w:rFonts w:ascii="Arial" w:hAnsi="Arial" w:cs="Arial"/>
                <w:sz w:val="20"/>
                <w:szCs w:val="20"/>
                <w:lang w:val="de-DE"/>
              </w:rPr>
              <w:t>(2P+1S)</w:t>
            </w:r>
          </w:p>
          <w:p w:rsidR="00A056A0" w:rsidRPr="00013E4D" w:rsidRDefault="00A056A0" w:rsidP="000422C6">
            <w:pPr>
              <w:spacing w:after="0" w:line="240" w:lineRule="auto"/>
              <w:rPr>
                <w:rFonts w:ascii="Arial" w:hAnsi="Arial" w:cs="Arial"/>
                <w:sz w:val="20"/>
                <w:szCs w:val="20"/>
              </w:rPr>
            </w:pPr>
          </w:p>
          <w:p w:rsidR="00A056A0" w:rsidRPr="00013E4D" w:rsidRDefault="00A056A0" w:rsidP="000422C6">
            <w:pPr>
              <w:spacing w:after="0" w:line="240" w:lineRule="auto"/>
              <w:rPr>
                <w:rFonts w:ascii="Arial" w:hAnsi="Arial" w:cs="Arial"/>
                <w:sz w:val="20"/>
                <w:szCs w:val="20"/>
              </w:rPr>
            </w:pPr>
          </w:p>
          <w:p w:rsidR="00A056A0" w:rsidRPr="00013E4D" w:rsidRDefault="00A056A0" w:rsidP="000422C6">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Studenti predstavljaju rezultate;diskusija i analiza</w:t>
            </w:r>
            <w:r w:rsidR="00196A75" w:rsidRPr="00013E4D">
              <w:rPr>
                <w:rFonts w:ascii="Arial" w:hAnsi="Arial" w:cs="Arial"/>
                <w:sz w:val="20"/>
                <w:szCs w:val="20"/>
              </w:rPr>
              <w:t xml:space="preserve"> </w:t>
            </w:r>
            <w:r w:rsidR="00196A75" w:rsidRPr="00013E4D">
              <w:rPr>
                <w:rFonts w:ascii="Arial" w:hAnsi="Arial" w:cs="Arial"/>
                <w:sz w:val="20"/>
                <w:szCs w:val="20"/>
                <w:lang w:val="de-DE"/>
              </w:rPr>
              <w:t>(2P+1S)</w:t>
            </w:r>
          </w:p>
          <w:p w:rsidR="00A056A0" w:rsidRPr="00013E4D" w:rsidRDefault="00A056A0" w:rsidP="000422C6">
            <w:pPr>
              <w:tabs>
                <w:tab w:val="left" w:pos="2820"/>
              </w:tabs>
              <w:spacing w:after="0" w:line="240" w:lineRule="auto"/>
              <w:rPr>
                <w:rFonts w:ascii="Arial" w:hAnsi="Arial" w:cs="Arial"/>
                <w:sz w:val="20"/>
                <w:szCs w:val="20"/>
                <w:lang w:val="it-IT"/>
              </w:rPr>
            </w:pPr>
          </w:p>
          <w:p w:rsidR="00A056A0" w:rsidRPr="00013E4D" w:rsidRDefault="00A056A0" w:rsidP="000422C6">
            <w:pPr>
              <w:tabs>
                <w:tab w:val="left" w:pos="2820"/>
              </w:tabs>
              <w:spacing w:after="0"/>
              <w:rPr>
                <w:rFonts w:ascii="Arial" w:hAnsi="Arial" w:cs="Arial"/>
                <w:sz w:val="20"/>
                <w:szCs w:val="20"/>
              </w:rPr>
            </w:pPr>
          </w:p>
        </w:tc>
      </w:tr>
      <w:tr w:rsidR="00A056A0" w:rsidRPr="00013E4D" w:rsidTr="00A056A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predavanja</w:t>
            </w:r>
          </w:p>
          <w:p w:rsidR="00A056A0" w:rsidRPr="00013E4D" w:rsidRDefault="00196A75"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00A056A0" w:rsidRPr="00013E4D">
              <w:rPr>
                <w:rFonts w:ascii="Arial" w:hAnsi="Arial" w:cs="Arial"/>
                <w:b w:val="0"/>
                <w:sz w:val="20"/>
                <w:szCs w:val="20"/>
                <w:lang w:val="hr-HR"/>
              </w:rPr>
              <w:t xml:space="preserve"> seminari i radionice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vježbe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lastRenderedPageBreak/>
              <w:t>☐</w:t>
            </w:r>
            <w:r w:rsidRPr="00013E4D">
              <w:rPr>
                <w:rFonts w:ascii="Arial" w:hAnsi="Arial" w:cs="Arial"/>
                <w:b w:val="0"/>
                <w:sz w:val="20"/>
                <w:szCs w:val="20"/>
                <w:lang w:val="hr-HR"/>
              </w:rPr>
              <w:t xml:space="preserve"> mješovito e-učenje</w:t>
            </w:r>
          </w:p>
          <w:p w:rsidR="00A056A0" w:rsidRPr="00013E4D" w:rsidRDefault="00A056A0" w:rsidP="000422C6">
            <w:pPr>
              <w:tabs>
                <w:tab w:val="left" w:pos="2820"/>
              </w:tabs>
              <w:spacing w:after="0"/>
              <w:rPr>
                <w:rFonts w:ascii="Arial" w:hAnsi="Arial" w:cs="Arial"/>
                <w:sz w:val="20"/>
                <w:szCs w:val="20"/>
              </w:rPr>
            </w:pPr>
            <w:r w:rsidRPr="00013E4D">
              <w:rPr>
                <w:rFonts w:ascii="Arial" w:eastAsia="MS Gothic" w:hAnsi="MS Gothic" w:cs="Arial"/>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lastRenderedPageBreak/>
              <w:t>☐</w:t>
            </w:r>
            <w:r w:rsidRPr="00013E4D">
              <w:rPr>
                <w:rFonts w:ascii="Arial" w:hAnsi="Arial" w:cs="Arial"/>
                <w:b w:val="0"/>
                <w:sz w:val="20"/>
                <w:szCs w:val="20"/>
                <w:lang w:val="hr-HR"/>
              </w:rPr>
              <w:t xml:space="preserve"> samostalni  zadaci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multimedija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laboratorij</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mentorski rad</w:t>
            </w:r>
          </w:p>
          <w:p w:rsidR="00A056A0" w:rsidRPr="00013E4D" w:rsidRDefault="00A056A0" w:rsidP="000422C6">
            <w:pPr>
              <w:tabs>
                <w:tab w:val="left" w:pos="2820"/>
              </w:tabs>
              <w:spacing w:after="0"/>
              <w:rPr>
                <w:rFonts w:ascii="Arial" w:hAnsi="Arial" w:cs="Arial"/>
                <w:sz w:val="20"/>
                <w:szCs w:val="20"/>
              </w:rPr>
            </w:pPr>
            <w:r w:rsidRPr="00013E4D">
              <w:rPr>
                <w:rFonts w:ascii="Arial" w:eastAsia="MS Gothic" w:hAnsi="MS Gothic" w:cs="Arial"/>
                <w:b/>
                <w:sz w:val="20"/>
                <w:szCs w:val="20"/>
              </w:rPr>
              <w:lastRenderedPageBreak/>
              <w:t>✓</w:t>
            </w:r>
            <w:r w:rsidRPr="00013E4D">
              <w:rPr>
                <w:rFonts w:ascii="Arial" w:hAnsi="Arial" w:cs="Arial"/>
                <w:sz w:val="20"/>
                <w:szCs w:val="20"/>
              </w:rPr>
              <w:t>priprema i diskusija filmova</w:t>
            </w:r>
          </w:p>
        </w:tc>
      </w:tr>
      <w:tr w:rsidR="00A056A0" w:rsidRPr="00013E4D" w:rsidTr="00A056A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056A0" w:rsidRPr="00013E4D" w:rsidRDefault="00A056A0" w:rsidP="000422C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056A0" w:rsidRPr="00013E4D" w:rsidRDefault="00A056A0" w:rsidP="000422C6">
            <w:pPr>
              <w:tabs>
                <w:tab w:val="left" w:pos="2820"/>
              </w:tabs>
              <w:spacing w:after="0"/>
              <w:rPr>
                <w:rFonts w:ascii="Arial" w:hAnsi="Arial" w:cs="Arial"/>
                <w:color w:val="000000"/>
                <w:sz w:val="20"/>
                <w:szCs w:val="20"/>
              </w:rPr>
            </w:pPr>
            <w:r w:rsidRPr="00013E4D">
              <w:rPr>
                <w:rFonts w:ascii="Arial" w:hAnsi="Arial" w:cs="Arial"/>
                <w:sz w:val="20"/>
                <w:szCs w:val="20"/>
              </w:rPr>
              <w:t>Čitanje literature (manuskript i članci se šalju e-mailom), gledanje filmova</w:t>
            </w:r>
          </w:p>
        </w:tc>
      </w:tr>
      <w:tr w:rsidR="00A056A0" w:rsidRPr="00013E4D" w:rsidTr="00A056A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0422C6">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0422C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1</w:t>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0422C6">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3</w:t>
            </w:r>
          </w:p>
        </w:tc>
        <w:tc>
          <w:tcPr>
            <w:tcW w:w="1275" w:type="dxa"/>
            <w:gridSpan w:val="3"/>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r w:rsidR="00A056A0" w:rsidRPr="00013E4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0422C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056A0" w:rsidRPr="00013E4D" w:rsidRDefault="009C2C47" w:rsidP="000422C6">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056A0" w:rsidRPr="00013E4D" w:rsidRDefault="009C2C47" w:rsidP="000422C6">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056A0" w:rsidRPr="00013E4D" w:rsidRDefault="009C2C47" w:rsidP="000422C6">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0422C6">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056A0" w:rsidRPr="00013E4D" w:rsidRDefault="00A056A0" w:rsidP="000422C6">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A056A0" w:rsidP="000422C6">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A056A0" w:rsidP="000422C6">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0422C6">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0422C6">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056A0" w:rsidRPr="00013E4D" w:rsidRDefault="009C2C47" w:rsidP="000422C6">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0422C6">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056A0" w:rsidRPr="00013E4D" w:rsidRDefault="00A056A0" w:rsidP="000422C6">
            <w:pPr>
              <w:tabs>
                <w:tab w:val="left" w:pos="2820"/>
              </w:tabs>
              <w:spacing w:after="0"/>
              <w:rPr>
                <w:rFonts w:ascii="Arial" w:hAnsi="Arial" w:cs="Arial"/>
                <w:sz w:val="20"/>
                <w:szCs w:val="20"/>
              </w:rPr>
            </w:pPr>
            <w:r w:rsidRPr="00013E4D">
              <w:rPr>
                <w:rFonts w:ascii="Arial" w:hAnsi="Arial" w:cs="Arial"/>
                <w:sz w:val="20"/>
                <w:szCs w:val="20"/>
              </w:rPr>
              <w:t>Esej: 60%</w:t>
            </w:r>
          </w:p>
          <w:p w:rsidR="00A056A0" w:rsidRPr="00013E4D" w:rsidRDefault="00A056A0" w:rsidP="000422C6">
            <w:pPr>
              <w:tabs>
                <w:tab w:val="left" w:pos="2820"/>
              </w:tabs>
              <w:spacing w:after="0"/>
              <w:rPr>
                <w:rFonts w:ascii="Arial" w:hAnsi="Arial" w:cs="Arial"/>
                <w:sz w:val="20"/>
                <w:szCs w:val="20"/>
              </w:rPr>
            </w:pPr>
            <w:r w:rsidRPr="00013E4D">
              <w:rPr>
                <w:rFonts w:ascii="Arial" w:hAnsi="Arial" w:cs="Arial"/>
                <w:sz w:val="20"/>
                <w:szCs w:val="20"/>
              </w:rPr>
              <w:t>Referat: 25</w:t>
            </w:r>
          </w:p>
          <w:p w:rsidR="00A056A0" w:rsidRPr="00013E4D" w:rsidRDefault="00A056A0" w:rsidP="000422C6">
            <w:pPr>
              <w:tabs>
                <w:tab w:val="left" w:pos="2820"/>
              </w:tabs>
              <w:spacing w:after="0"/>
              <w:rPr>
                <w:rFonts w:ascii="Arial" w:hAnsi="Arial" w:cs="Arial"/>
                <w:sz w:val="20"/>
                <w:szCs w:val="20"/>
              </w:rPr>
            </w:pPr>
            <w:r w:rsidRPr="00013E4D">
              <w:rPr>
                <w:rFonts w:ascii="Arial" w:hAnsi="Arial" w:cs="Arial"/>
                <w:sz w:val="20"/>
                <w:szCs w:val="20"/>
              </w:rPr>
              <w:t>Sudjelovanje u nastavi: 15%</w:t>
            </w:r>
          </w:p>
        </w:tc>
      </w:tr>
      <w:tr w:rsidR="00A056A0" w:rsidRPr="00013E4D" w:rsidTr="00A056A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0422C6">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056A0" w:rsidRPr="00013E4D" w:rsidRDefault="00A056A0" w:rsidP="000422C6">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056A0" w:rsidRPr="00013E4D" w:rsidRDefault="00A056A0" w:rsidP="000422C6">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056A0" w:rsidRPr="00013E4D" w:rsidRDefault="00A056A0" w:rsidP="000422C6">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0422C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0422C6">
            <w:pPr>
              <w:spacing w:after="0" w:line="240" w:lineRule="auto"/>
              <w:rPr>
                <w:rFonts w:ascii="Arial" w:hAnsi="Arial" w:cs="Arial"/>
                <w:sz w:val="20"/>
                <w:szCs w:val="20"/>
                <w:lang w:val="en-US"/>
              </w:rPr>
            </w:pPr>
            <w:r w:rsidRPr="00013E4D">
              <w:rPr>
                <w:rFonts w:ascii="Arial" w:hAnsi="Arial" w:cs="Arial"/>
                <w:sz w:val="20"/>
                <w:szCs w:val="20"/>
              </w:rPr>
              <w:t xml:space="preserve">Ante Peterlić: </w:t>
            </w:r>
            <w:r w:rsidRPr="00013E4D">
              <w:rPr>
                <w:rFonts w:ascii="Arial" w:hAnsi="Arial" w:cs="Arial"/>
                <w:i/>
                <w:iCs/>
                <w:sz w:val="20"/>
                <w:szCs w:val="20"/>
              </w:rPr>
              <w:t>Pojam i struktura filmskog vremena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056A0" w:rsidRPr="00013E4D" w:rsidRDefault="009C2C47" w:rsidP="000422C6">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056A0" w:rsidRPr="00013E4D" w:rsidRDefault="009C2C47" w:rsidP="000422C6">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0422C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0422C6">
            <w:pPr>
              <w:pStyle w:val="Tekstpasuskojinijeprvi"/>
              <w:spacing w:after="0"/>
              <w:jc w:val="left"/>
              <w:rPr>
                <w:rFonts w:ascii="Arial" w:hAnsi="Arial" w:cs="Arial"/>
                <w:sz w:val="20"/>
                <w:lang w:val="hr-HR"/>
              </w:rPr>
            </w:pPr>
            <w:r w:rsidRPr="00013E4D">
              <w:rPr>
                <w:rFonts w:ascii="Arial" w:hAnsi="Arial" w:cs="Arial"/>
                <w:sz w:val="20"/>
                <w:lang w:val="hr-HR"/>
              </w:rPr>
              <w:t xml:space="preserve">Hrvoje Turković: </w:t>
            </w:r>
            <w:r w:rsidRPr="00013E4D">
              <w:rPr>
                <w:rFonts w:ascii="Arial" w:hAnsi="Arial" w:cs="Arial"/>
                <w:i/>
                <w:iCs/>
                <w:sz w:val="20"/>
                <w:lang w:val="hr-HR"/>
              </w:rPr>
              <w:t>Filmska opredjeljenja</w:t>
            </w:r>
            <w:r w:rsidRPr="00013E4D">
              <w:rPr>
                <w:rFonts w:ascii="Arial" w:hAnsi="Arial" w:cs="Arial"/>
                <w:sz w:val="20"/>
                <w:lang w:val="hr-HR"/>
              </w:rPr>
              <w:t xml:space="preserve">, </w:t>
            </w:r>
            <w:r w:rsidRPr="00013E4D">
              <w:rPr>
                <w:rFonts w:ascii="Arial" w:hAnsi="Arial" w:cs="Arial"/>
                <w:i/>
                <w:iCs/>
                <w:sz w:val="20"/>
                <w:lang w:val="hr-HR"/>
              </w:rPr>
              <w:t>Film: zabava, žanr, stil</w:t>
            </w:r>
            <w:r w:rsidRPr="00013E4D">
              <w:rPr>
                <w:rFonts w:ascii="Arial" w:hAnsi="Arial" w:cs="Arial"/>
                <w:sz w:val="20"/>
                <w:lang w:val="hr-HR"/>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0422C6">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0422C6">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0422C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0422C6">
            <w:pPr>
              <w:spacing w:after="0"/>
              <w:rPr>
                <w:rFonts w:ascii="Arial" w:hAnsi="Arial" w:cs="Arial"/>
                <w:sz w:val="20"/>
                <w:szCs w:val="20"/>
              </w:rPr>
            </w:pPr>
            <w:r w:rsidRPr="00013E4D">
              <w:rPr>
                <w:rFonts w:ascii="Arial" w:hAnsi="Arial" w:cs="Arial"/>
                <w:i/>
                <w:iCs/>
                <w:sz w:val="20"/>
                <w:szCs w:val="20"/>
              </w:rPr>
              <w:t>Suvremena teorija filma: antologija</w:t>
            </w:r>
            <w:r w:rsidRPr="00013E4D">
              <w:rPr>
                <w:rFonts w:ascii="Arial" w:hAnsi="Arial" w:cs="Arial"/>
                <w:sz w:val="20"/>
                <w:szCs w:val="20"/>
              </w:rPr>
              <w:t xml:space="preserve"> Autorica-priređivačica antologije: Saša Vojković, HFS, Zagreb, 2008</w:t>
            </w:r>
            <w:r w:rsidR="00B26632" w:rsidRPr="00013E4D">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0422C6">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0422C6">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0422C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0422C6">
            <w:pPr>
              <w:spacing w:after="0" w:line="240" w:lineRule="auto"/>
              <w:rPr>
                <w:rFonts w:ascii="Arial" w:hAnsi="Arial" w:cs="Arial"/>
                <w:i/>
                <w:sz w:val="20"/>
                <w:szCs w:val="20"/>
              </w:rPr>
            </w:pPr>
            <w:r w:rsidRPr="00013E4D">
              <w:rPr>
                <w:rFonts w:ascii="Arial" w:hAnsi="Arial" w:cs="Arial"/>
                <w:sz w:val="20"/>
                <w:szCs w:val="20"/>
              </w:rPr>
              <w:t>Turković, Hrvoje, 1999</w:t>
            </w:r>
            <w:r w:rsidR="00B26632" w:rsidRPr="00013E4D">
              <w:rPr>
                <w:rFonts w:ascii="Arial" w:hAnsi="Arial" w:cs="Arial"/>
                <w:sz w:val="20"/>
                <w:szCs w:val="20"/>
              </w:rPr>
              <w:t>.</w:t>
            </w:r>
            <w:r w:rsidRPr="00013E4D">
              <w:rPr>
                <w:rFonts w:ascii="Arial" w:hAnsi="Arial" w:cs="Arial"/>
                <w:sz w:val="20"/>
                <w:szCs w:val="20"/>
              </w:rPr>
              <w:t xml:space="preserve">: </w:t>
            </w:r>
            <w:r w:rsidRPr="00013E4D">
              <w:rPr>
                <w:rFonts w:ascii="Arial" w:hAnsi="Arial" w:cs="Arial"/>
                <w:i/>
                <w:sz w:val="20"/>
                <w:szCs w:val="20"/>
              </w:rPr>
              <w:t xml:space="preserve">'Pokretne slike – medijske razrade i preklapanja </w:t>
            </w:r>
          </w:p>
          <w:p w:rsidR="00A056A0" w:rsidRPr="00013E4D" w:rsidRDefault="00A056A0" w:rsidP="000422C6">
            <w:pPr>
              <w:spacing w:after="0" w:line="240" w:lineRule="auto"/>
              <w:rPr>
                <w:rFonts w:ascii="Arial" w:hAnsi="Arial" w:cs="Arial"/>
                <w:sz w:val="20"/>
                <w:szCs w:val="20"/>
              </w:rPr>
            </w:pPr>
            <w:r w:rsidRPr="00013E4D">
              <w:rPr>
                <w:rFonts w:ascii="Arial" w:hAnsi="Arial" w:cs="Arial"/>
                <w:i/>
                <w:sz w:val="20"/>
                <w:szCs w:val="20"/>
              </w:rPr>
              <w:t>(film, televizija, video, videoigre)'</w:t>
            </w:r>
            <w:r w:rsidRPr="00013E4D">
              <w:rPr>
                <w:rFonts w:ascii="Arial" w:hAnsi="Arial" w:cs="Arial"/>
                <w:sz w:val="20"/>
                <w:szCs w:val="20"/>
              </w:rPr>
              <w:t xml:space="preserve">, </w:t>
            </w:r>
            <w:r w:rsidRPr="00013E4D">
              <w:rPr>
                <w:rFonts w:ascii="Arial" w:hAnsi="Arial" w:cs="Arial"/>
                <w:iCs/>
                <w:sz w:val="20"/>
                <w:szCs w:val="20"/>
              </w:rPr>
              <w:t>Zapis, posebni broj</w:t>
            </w:r>
            <w:r w:rsidRPr="00013E4D">
              <w:rPr>
                <w:rFonts w:ascii="Arial" w:hAnsi="Arial" w:cs="Arial"/>
                <w:sz w:val="20"/>
                <w:szCs w:val="20"/>
              </w:rPr>
              <w:t xml:space="preserve">, god. VII, Ljeto </w:t>
            </w:r>
          </w:p>
          <w:p w:rsidR="00A056A0" w:rsidRPr="00013E4D" w:rsidRDefault="00A056A0" w:rsidP="000422C6">
            <w:pPr>
              <w:spacing w:after="0" w:line="240" w:lineRule="auto"/>
              <w:rPr>
                <w:rFonts w:ascii="Arial" w:hAnsi="Arial" w:cs="Arial"/>
                <w:sz w:val="20"/>
                <w:szCs w:val="20"/>
              </w:rPr>
            </w:pPr>
            <w:r w:rsidRPr="00013E4D">
              <w:rPr>
                <w:rFonts w:ascii="Arial" w:hAnsi="Arial" w:cs="Arial"/>
                <w:sz w:val="20"/>
                <w:szCs w:val="20"/>
              </w:rPr>
              <w:t>1999, Zagreb: Hrvatski filmski savez), str. 63-64</w:t>
            </w:r>
          </w:p>
          <w:p w:rsidR="00A056A0" w:rsidRPr="00013E4D" w:rsidRDefault="00A056A0" w:rsidP="000422C6">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0422C6">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0422C6">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0422C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0422C6">
            <w:pPr>
              <w:spacing w:after="0" w:line="240" w:lineRule="auto"/>
              <w:rPr>
                <w:rFonts w:ascii="Arial" w:hAnsi="Arial" w:cs="Arial"/>
                <w:sz w:val="20"/>
                <w:szCs w:val="20"/>
              </w:rPr>
            </w:pPr>
            <w:r w:rsidRPr="00013E4D">
              <w:rPr>
                <w:rFonts w:ascii="Arial" w:hAnsi="Arial" w:cs="Arial"/>
                <w:sz w:val="20"/>
                <w:szCs w:val="20"/>
              </w:rPr>
              <w:t xml:space="preserve">Shaw, Jeffrey / Weibel, Peter: </w:t>
            </w:r>
            <w:r w:rsidRPr="00013E4D">
              <w:rPr>
                <w:rFonts w:ascii="Arial" w:hAnsi="Arial" w:cs="Arial"/>
                <w:i/>
                <w:sz w:val="20"/>
                <w:szCs w:val="20"/>
              </w:rPr>
              <w:t>The cinematic imaginary after Film</w:t>
            </w:r>
            <w:r w:rsidRPr="00013E4D">
              <w:rPr>
                <w:rFonts w:ascii="Arial" w:hAnsi="Arial" w:cs="Arial"/>
                <w:sz w:val="20"/>
                <w:szCs w:val="20"/>
              </w:rPr>
              <w:t xml:space="preserve"> (Electronic culture: history, theory and practice) (MIT Press, 2003)</w:t>
            </w: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0422C6">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0422C6">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0422C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0422C6">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0422C6">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0422C6">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0422C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0422C6">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0422C6">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0422C6">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0422C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A056A0" w:rsidRPr="00013E4D" w:rsidRDefault="00A056A0" w:rsidP="000422C6">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056A0" w:rsidRPr="00013E4D" w:rsidRDefault="009C2C47" w:rsidP="000422C6">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056A0" w:rsidRPr="00013E4D" w:rsidRDefault="009C2C47" w:rsidP="000422C6">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0422C6">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A056A0" w:rsidRPr="00013E4D" w:rsidRDefault="00A056A0" w:rsidP="000422C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056A0" w:rsidRPr="00013E4D" w:rsidRDefault="00A056A0" w:rsidP="000422C6">
            <w:pPr>
              <w:tabs>
                <w:tab w:val="left" w:pos="2820"/>
              </w:tabs>
              <w:spacing w:after="0"/>
              <w:rPr>
                <w:rFonts w:ascii="Arial" w:hAnsi="Arial" w:cs="Arial"/>
                <w:sz w:val="20"/>
                <w:szCs w:val="20"/>
              </w:rPr>
            </w:pPr>
            <w:r w:rsidRPr="00013E4D">
              <w:rPr>
                <w:rFonts w:ascii="Arial" w:hAnsi="Arial" w:cs="Arial"/>
                <w:sz w:val="20"/>
                <w:szCs w:val="20"/>
              </w:rPr>
              <w:t>D. Andrew, J-L. Baudry, R. Bellour, D. Bordwell, J. Butler, N. Carroll, J. Copjec, G. Deleuze, J. Gaines, T. Gunning, b. Hooks, F. Jost, L. Manovich, Ch. Metz, L. Mulvey, S. Neale, R. Odin, E. Shohat-R.Stam, V. Sobchack, S. Žižek.</w:t>
            </w: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0422C6">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056A0" w:rsidRPr="00013E4D" w:rsidRDefault="00A056A0" w:rsidP="000422C6">
            <w:pPr>
              <w:tabs>
                <w:tab w:val="left" w:pos="2820"/>
              </w:tabs>
              <w:spacing w:after="0"/>
              <w:rPr>
                <w:rFonts w:ascii="Arial" w:hAnsi="Arial" w:cs="Arial"/>
                <w:sz w:val="20"/>
                <w:szCs w:val="20"/>
              </w:rPr>
            </w:pPr>
            <w:r w:rsidRPr="00013E4D">
              <w:rPr>
                <w:rFonts w:ascii="Arial" w:hAnsi="Arial" w:cs="Arial"/>
                <w:sz w:val="20"/>
                <w:szCs w:val="20"/>
              </w:rPr>
              <w:t xml:space="preserve">Evidencija o nazočnosti na predavanjima; anketa; diskusija i interpretacija filmova; </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0422C6">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056A0" w:rsidRPr="00013E4D" w:rsidRDefault="00A056A0" w:rsidP="000422C6">
            <w:pPr>
              <w:tabs>
                <w:tab w:val="left" w:pos="2820"/>
              </w:tabs>
              <w:spacing w:after="0"/>
              <w:rPr>
                <w:rFonts w:ascii="Arial" w:hAnsi="Arial" w:cs="Arial"/>
                <w:sz w:val="20"/>
                <w:szCs w:val="20"/>
              </w:rPr>
            </w:pPr>
            <w:r w:rsidRPr="00013E4D">
              <w:rPr>
                <w:rFonts w:ascii="Arial" w:hAnsi="Arial" w:cs="Arial"/>
                <w:sz w:val="20"/>
                <w:szCs w:val="20"/>
              </w:rPr>
              <w:t>/</w:t>
            </w:r>
          </w:p>
        </w:tc>
      </w:tr>
    </w:tbl>
    <w:p w:rsidR="00A056A0" w:rsidRPr="00013E4D" w:rsidRDefault="00A056A0" w:rsidP="000422C6">
      <w:pPr>
        <w:spacing w:after="0" w:line="240" w:lineRule="auto"/>
        <w:jc w:val="both"/>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p w:rsidR="00A056A0" w:rsidRPr="00013E4D" w:rsidRDefault="00A056A0" w:rsidP="00A056A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056A0" w:rsidRPr="00013E4D" w:rsidTr="00A056A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056A0" w:rsidRPr="00013E4D" w:rsidRDefault="00A056A0" w:rsidP="00A056A0">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056A0" w:rsidRPr="00013E4D" w:rsidRDefault="00A056A0" w:rsidP="00A056A0">
            <w:pPr>
              <w:spacing w:before="60" w:after="60" w:line="240" w:lineRule="auto"/>
              <w:ind w:left="397" w:hanging="397"/>
              <w:rPr>
                <w:rFonts w:ascii="Arial" w:hAnsi="Arial" w:cs="Arial"/>
                <w:b/>
                <w:sz w:val="20"/>
                <w:szCs w:val="20"/>
              </w:rPr>
            </w:pPr>
            <w:r w:rsidRPr="00013E4D">
              <w:rPr>
                <w:rFonts w:ascii="Arial" w:hAnsi="Arial" w:cs="Arial"/>
                <w:b/>
                <w:sz w:val="20"/>
                <w:szCs w:val="20"/>
                <w:lang w:val="en-GB"/>
              </w:rPr>
              <w:t>Narativni</w:t>
            </w:r>
            <w:r w:rsidR="00F01115" w:rsidRPr="00013E4D">
              <w:rPr>
                <w:rFonts w:ascii="Arial" w:hAnsi="Arial" w:cs="Arial"/>
                <w:b/>
                <w:sz w:val="20"/>
                <w:szCs w:val="20"/>
                <w:lang w:val="en-GB"/>
              </w:rPr>
              <w:t xml:space="preserve"> </w:t>
            </w:r>
            <w:r w:rsidRPr="00013E4D">
              <w:rPr>
                <w:rFonts w:ascii="Arial" w:hAnsi="Arial" w:cs="Arial"/>
                <w:b/>
                <w:sz w:val="20"/>
                <w:szCs w:val="20"/>
                <w:lang w:val="en-GB"/>
              </w:rPr>
              <w:t>umjetnički film 1</w:t>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lang w:val="en-GB"/>
              </w:rPr>
              <w:t>UAA702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056A0" w:rsidRPr="00013E4D" w:rsidRDefault="00F01115" w:rsidP="00A056A0">
            <w:pPr>
              <w:spacing w:after="0" w:line="240" w:lineRule="auto"/>
              <w:rPr>
                <w:rFonts w:ascii="Arial" w:hAnsi="Arial" w:cs="Arial"/>
                <w:sz w:val="20"/>
                <w:szCs w:val="20"/>
              </w:rPr>
            </w:pPr>
            <w:r w:rsidRPr="00013E4D">
              <w:rPr>
                <w:rFonts w:ascii="Arial" w:hAnsi="Arial" w:cs="Arial"/>
                <w:sz w:val="20"/>
                <w:szCs w:val="20"/>
              </w:rPr>
              <w:t>1/I.</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056A0" w:rsidRPr="00013E4D" w:rsidRDefault="00AA5E33" w:rsidP="00AA5E33">
            <w:pPr>
              <w:spacing w:after="0" w:line="240" w:lineRule="auto"/>
              <w:rPr>
                <w:rFonts w:ascii="Arial" w:hAnsi="Arial" w:cs="Arial"/>
                <w:sz w:val="20"/>
                <w:szCs w:val="20"/>
              </w:rPr>
            </w:pPr>
            <w:r w:rsidRPr="00013E4D">
              <w:rPr>
                <w:rFonts w:ascii="Arial" w:hAnsi="Arial" w:cs="Arial"/>
                <w:sz w:val="20"/>
                <w:szCs w:val="20"/>
              </w:rPr>
              <w:t>red. prof.</w:t>
            </w:r>
            <w:r>
              <w:rPr>
                <w:rFonts w:ascii="Arial" w:hAnsi="Arial" w:cs="Arial"/>
                <w:sz w:val="20"/>
                <w:szCs w:val="20"/>
              </w:rPr>
              <w:t xml:space="preserve"> </w:t>
            </w:r>
            <w:r w:rsidR="00B26632" w:rsidRPr="00013E4D">
              <w:rPr>
                <w:rFonts w:ascii="Arial" w:hAnsi="Arial" w:cs="Arial"/>
                <w:sz w:val="20"/>
                <w:szCs w:val="20"/>
              </w:rPr>
              <w:t>Slobodan Jokić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6</w:t>
            </w:r>
          </w:p>
        </w:tc>
      </w:tr>
      <w:tr w:rsidR="00A056A0" w:rsidRPr="00013E4D" w:rsidTr="00A056A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Dinko Božanić,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T</w:t>
            </w:r>
          </w:p>
        </w:tc>
      </w:tr>
      <w:tr w:rsidR="00A056A0" w:rsidRPr="00013E4D" w:rsidTr="00A056A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30</w:t>
            </w:r>
          </w:p>
        </w:tc>
        <w:tc>
          <w:tcPr>
            <w:tcW w:w="618" w:type="dxa"/>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10%</w:t>
            </w:r>
          </w:p>
        </w:tc>
      </w:tr>
      <w:tr w:rsidR="00A056A0" w:rsidRPr="00013E4D" w:rsidTr="00A056A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056A0" w:rsidRPr="00013E4D" w:rsidRDefault="00A056A0" w:rsidP="00A056A0">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Cilj predmeta je stvaranje sadržajnih, konceptua</w:t>
            </w:r>
            <w:r w:rsidR="00B26632" w:rsidRPr="00013E4D">
              <w:rPr>
                <w:rFonts w:ascii="Arial" w:hAnsi="Arial" w:cs="Arial"/>
                <w:sz w:val="20"/>
                <w:szCs w:val="20"/>
              </w:rPr>
              <w:t>lnih</w:t>
            </w:r>
            <w:r w:rsidRPr="00013E4D">
              <w:rPr>
                <w:rFonts w:ascii="Arial" w:hAnsi="Arial" w:cs="Arial"/>
                <w:sz w:val="20"/>
                <w:szCs w:val="20"/>
              </w:rPr>
              <w:t xml:space="preserve"> te medijsko filmskih znanja i vještina kao polaznišnih točaka za autorsko izražavanje na području spektra dokumentarnog umjetničkog filma.</w:t>
            </w:r>
            <w:r w:rsidR="00B26632" w:rsidRPr="00013E4D">
              <w:rPr>
                <w:rFonts w:ascii="Arial" w:hAnsi="Arial" w:cs="Arial"/>
                <w:sz w:val="20"/>
                <w:szCs w:val="20"/>
              </w:rPr>
              <w:t xml:space="preserve"> </w:t>
            </w:r>
            <w:r w:rsidRPr="00013E4D">
              <w:rPr>
                <w:rFonts w:ascii="Arial" w:hAnsi="Arial" w:cs="Arial"/>
                <w:sz w:val="20"/>
                <w:szCs w:val="20"/>
              </w:rPr>
              <w:t>Kroz</w:t>
            </w:r>
            <w:r w:rsidR="00B26632" w:rsidRPr="00013E4D">
              <w:rPr>
                <w:rFonts w:ascii="Arial" w:hAnsi="Arial" w:cs="Arial"/>
                <w:sz w:val="20"/>
                <w:szCs w:val="20"/>
              </w:rPr>
              <w:t xml:space="preserve"> </w:t>
            </w:r>
            <w:r w:rsidRPr="00013E4D">
              <w:rPr>
                <w:rFonts w:ascii="Arial" w:hAnsi="Arial" w:cs="Arial"/>
                <w:sz w:val="20"/>
                <w:szCs w:val="20"/>
              </w:rPr>
              <w:t>anali</w:t>
            </w:r>
            <w:r w:rsidR="00B26632" w:rsidRPr="00013E4D">
              <w:rPr>
                <w:rFonts w:ascii="Arial" w:hAnsi="Arial" w:cs="Arial"/>
                <w:sz w:val="20"/>
                <w:szCs w:val="20"/>
              </w:rPr>
              <w:t>zu filmova, mentorsku poduku i</w:t>
            </w:r>
            <w:r w:rsidRPr="00013E4D">
              <w:rPr>
                <w:rFonts w:ascii="Arial" w:hAnsi="Arial" w:cs="Arial"/>
                <w:sz w:val="20"/>
                <w:szCs w:val="20"/>
              </w:rPr>
              <w:t xml:space="preserve"> vježbe imanent</w:t>
            </w:r>
            <w:r w:rsidR="00B26632" w:rsidRPr="00013E4D">
              <w:rPr>
                <w:rFonts w:ascii="Arial" w:hAnsi="Arial" w:cs="Arial"/>
                <w:sz w:val="20"/>
                <w:szCs w:val="20"/>
              </w:rPr>
              <w:t>n</w:t>
            </w:r>
            <w:r w:rsidRPr="00013E4D">
              <w:rPr>
                <w:rFonts w:ascii="Arial" w:hAnsi="Arial" w:cs="Arial"/>
                <w:sz w:val="20"/>
                <w:szCs w:val="20"/>
              </w:rPr>
              <w:t xml:space="preserve">e ovakvom autorskom filmskom izražavanju student će biti u stanju kao autor, producent, a u nekim slučajevima i kao snimatelj i montažer realizirati sebi svojstvene dokumentarne filmove. </w:t>
            </w: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00137" w:rsidRDefault="00300137" w:rsidP="00300137">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056A0" w:rsidRPr="00013E4D" w:rsidRDefault="00A056A0" w:rsidP="00A056A0">
            <w:pPr>
              <w:tabs>
                <w:tab w:val="left" w:pos="2820"/>
              </w:tabs>
              <w:spacing w:after="0"/>
              <w:rPr>
                <w:rFonts w:ascii="Arial" w:hAnsi="Arial" w:cs="Arial"/>
                <w:sz w:val="20"/>
                <w:szCs w:val="20"/>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056A0" w:rsidRPr="00013E4D" w:rsidRDefault="00A056A0" w:rsidP="00A056A0">
            <w:pPr>
              <w:widowControl w:val="0"/>
              <w:autoSpaceDE w:val="0"/>
              <w:autoSpaceDN w:val="0"/>
              <w:adjustRightInd w:val="0"/>
              <w:ind w:right="-1347"/>
              <w:rPr>
                <w:rFonts w:ascii="Arial" w:hAnsi="Arial" w:cs="Arial"/>
                <w:spacing w:val="-5"/>
                <w:kern w:val="24"/>
                <w:sz w:val="20"/>
                <w:szCs w:val="20"/>
              </w:rPr>
            </w:pPr>
          </w:p>
          <w:p w:rsidR="00A056A0" w:rsidRPr="00013E4D" w:rsidRDefault="00A056A0" w:rsidP="00F07058">
            <w:pPr>
              <w:pStyle w:val="ListParagraph"/>
              <w:widowControl w:val="0"/>
              <w:numPr>
                <w:ilvl w:val="0"/>
                <w:numId w:val="11"/>
              </w:numPr>
              <w:autoSpaceDE w:val="0"/>
              <w:autoSpaceDN w:val="0"/>
              <w:adjustRightInd w:val="0"/>
              <w:ind w:right="-1347"/>
              <w:rPr>
                <w:rFonts w:ascii="Arial" w:hAnsi="Arial" w:cs="Arial"/>
                <w:spacing w:val="-5"/>
                <w:kern w:val="24"/>
                <w:sz w:val="20"/>
                <w:szCs w:val="20"/>
              </w:rPr>
            </w:pPr>
            <w:r w:rsidRPr="00013E4D">
              <w:rPr>
                <w:rFonts w:ascii="Arial" w:hAnsi="Arial" w:cs="Arial"/>
                <w:spacing w:val="-5"/>
                <w:kern w:val="24"/>
                <w:sz w:val="20"/>
                <w:szCs w:val="20"/>
              </w:rPr>
              <w:t>Raspolagati vještinom izražavanja u formama dokumentarnog filma.</w:t>
            </w:r>
          </w:p>
          <w:p w:rsidR="00A056A0" w:rsidRPr="00013E4D" w:rsidRDefault="00A056A0" w:rsidP="00F07058">
            <w:pPr>
              <w:pStyle w:val="ListParagraph"/>
              <w:widowControl w:val="0"/>
              <w:numPr>
                <w:ilvl w:val="0"/>
                <w:numId w:val="11"/>
              </w:numPr>
              <w:autoSpaceDE w:val="0"/>
              <w:autoSpaceDN w:val="0"/>
              <w:adjustRightInd w:val="0"/>
              <w:ind w:right="-1347"/>
              <w:rPr>
                <w:rFonts w:ascii="Arial" w:hAnsi="Arial" w:cs="Arial"/>
                <w:spacing w:val="-5"/>
                <w:kern w:val="24"/>
                <w:sz w:val="20"/>
                <w:szCs w:val="20"/>
              </w:rPr>
            </w:pPr>
            <w:r w:rsidRPr="00013E4D">
              <w:rPr>
                <w:rFonts w:ascii="Arial" w:hAnsi="Arial" w:cs="Arial"/>
                <w:spacing w:val="-5"/>
                <w:kern w:val="24"/>
                <w:sz w:val="20"/>
                <w:szCs w:val="20"/>
              </w:rPr>
              <w:t>Samostalno razviti koncept filma.</w:t>
            </w:r>
          </w:p>
          <w:p w:rsidR="00A056A0" w:rsidRPr="00013E4D" w:rsidRDefault="00A056A0" w:rsidP="00F07058">
            <w:pPr>
              <w:pStyle w:val="ListParagraph"/>
              <w:widowControl w:val="0"/>
              <w:numPr>
                <w:ilvl w:val="0"/>
                <w:numId w:val="11"/>
              </w:numPr>
              <w:autoSpaceDE w:val="0"/>
              <w:autoSpaceDN w:val="0"/>
              <w:adjustRightInd w:val="0"/>
              <w:ind w:right="-1347"/>
              <w:rPr>
                <w:rFonts w:ascii="Arial" w:hAnsi="Arial" w:cs="Arial"/>
                <w:spacing w:val="-5"/>
                <w:kern w:val="24"/>
                <w:sz w:val="20"/>
                <w:szCs w:val="20"/>
              </w:rPr>
            </w:pPr>
            <w:r w:rsidRPr="00013E4D">
              <w:rPr>
                <w:rFonts w:ascii="Arial" w:hAnsi="Arial" w:cs="Arial"/>
                <w:spacing w:val="-5"/>
                <w:kern w:val="24"/>
                <w:sz w:val="20"/>
                <w:szCs w:val="20"/>
              </w:rPr>
              <w:t>Raditi u timu na snimanju-produkciji filmskog dokumentarnog projekta.</w:t>
            </w:r>
          </w:p>
          <w:p w:rsidR="00A056A0" w:rsidRPr="00013E4D" w:rsidRDefault="00A056A0" w:rsidP="00F07058">
            <w:pPr>
              <w:pStyle w:val="ListParagraph"/>
              <w:widowControl w:val="0"/>
              <w:numPr>
                <w:ilvl w:val="0"/>
                <w:numId w:val="11"/>
              </w:numPr>
              <w:autoSpaceDE w:val="0"/>
              <w:autoSpaceDN w:val="0"/>
              <w:adjustRightInd w:val="0"/>
              <w:ind w:right="-1347"/>
              <w:rPr>
                <w:rFonts w:ascii="Arial" w:hAnsi="Arial" w:cs="Arial"/>
                <w:spacing w:val="-5"/>
                <w:kern w:val="24"/>
                <w:sz w:val="20"/>
                <w:szCs w:val="20"/>
              </w:rPr>
            </w:pPr>
            <w:r w:rsidRPr="00013E4D">
              <w:rPr>
                <w:rFonts w:ascii="Arial" w:hAnsi="Arial" w:cs="Arial"/>
                <w:spacing w:val="-5"/>
                <w:kern w:val="24"/>
                <w:sz w:val="20"/>
                <w:szCs w:val="20"/>
              </w:rPr>
              <w:t>Voditi filmsku ekipu na snimanju-produkciji.</w:t>
            </w:r>
          </w:p>
          <w:p w:rsidR="00A056A0" w:rsidRPr="00013E4D" w:rsidRDefault="00A056A0" w:rsidP="00F07058">
            <w:pPr>
              <w:pStyle w:val="ListParagraph"/>
              <w:widowControl w:val="0"/>
              <w:numPr>
                <w:ilvl w:val="0"/>
                <w:numId w:val="11"/>
              </w:numPr>
              <w:autoSpaceDE w:val="0"/>
              <w:autoSpaceDN w:val="0"/>
              <w:adjustRightInd w:val="0"/>
              <w:ind w:right="-1347"/>
              <w:rPr>
                <w:rFonts w:ascii="Arial" w:hAnsi="Arial" w:cs="Arial"/>
                <w:spacing w:val="-5"/>
                <w:kern w:val="24"/>
                <w:sz w:val="20"/>
                <w:szCs w:val="20"/>
              </w:rPr>
            </w:pPr>
            <w:r w:rsidRPr="00013E4D">
              <w:rPr>
                <w:rFonts w:ascii="Arial" w:hAnsi="Arial" w:cs="Arial"/>
                <w:spacing w:val="-5"/>
                <w:kern w:val="24"/>
                <w:sz w:val="20"/>
                <w:szCs w:val="20"/>
              </w:rPr>
              <w:t>Analizirati relevante filmove na području dokumentarnog filma.</w:t>
            </w:r>
          </w:p>
          <w:p w:rsidR="00A056A0" w:rsidRPr="00013E4D" w:rsidRDefault="00A056A0" w:rsidP="00F07058">
            <w:pPr>
              <w:pStyle w:val="ListParagraph"/>
              <w:widowControl w:val="0"/>
              <w:numPr>
                <w:ilvl w:val="0"/>
                <w:numId w:val="11"/>
              </w:numPr>
              <w:autoSpaceDE w:val="0"/>
              <w:autoSpaceDN w:val="0"/>
              <w:adjustRightInd w:val="0"/>
              <w:ind w:right="-1347"/>
              <w:rPr>
                <w:rFonts w:ascii="Arial" w:hAnsi="Arial" w:cs="Arial"/>
                <w:spacing w:val="-5"/>
                <w:kern w:val="24"/>
                <w:sz w:val="20"/>
                <w:szCs w:val="20"/>
              </w:rPr>
            </w:pPr>
            <w:r w:rsidRPr="00013E4D">
              <w:rPr>
                <w:rFonts w:ascii="Arial" w:hAnsi="Arial" w:cs="Arial"/>
                <w:spacing w:val="-5"/>
                <w:kern w:val="24"/>
                <w:sz w:val="20"/>
                <w:szCs w:val="20"/>
              </w:rPr>
              <w:t>Realizirati postprodukciju filma sa suradnicima.</w:t>
            </w:r>
          </w:p>
          <w:p w:rsidR="00A056A0" w:rsidRPr="00013E4D" w:rsidRDefault="00A056A0" w:rsidP="00A056A0">
            <w:pPr>
              <w:pStyle w:val="ListParagraph"/>
              <w:widowControl w:val="0"/>
              <w:autoSpaceDE w:val="0"/>
              <w:autoSpaceDN w:val="0"/>
              <w:adjustRightInd w:val="0"/>
              <w:ind w:right="-1347"/>
              <w:rPr>
                <w:rFonts w:ascii="Arial" w:hAnsi="Arial" w:cs="Arial"/>
                <w:spacing w:val="-5"/>
                <w:kern w:val="24"/>
                <w:sz w:val="20"/>
                <w:szCs w:val="20"/>
              </w:rPr>
            </w:pPr>
          </w:p>
          <w:p w:rsidR="00A056A0" w:rsidRPr="00013E4D" w:rsidRDefault="00A056A0" w:rsidP="00A056A0">
            <w:pPr>
              <w:pStyle w:val="ListParagraph"/>
              <w:tabs>
                <w:tab w:val="left" w:pos="2820"/>
              </w:tabs>
              <w:spacing w:after="0"/>
              <w:rPr>
                <w:rFonts w:ascii="Arial" w:hAnsi="Arial" w:cs="Arial"/>
                <w:sz w:val="20"/>
                <w:szCs w:val="20"/>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056A0" w:rsidRPr="00013E4D" w:rsidRDefault="00A056A0" w:rsidP="00C43815">
            <w:pPr>
              <w:spacing w:after="0"/>
              <w:rPr>
                <w:rFonts w:ascii="Arial" w:hAnsi="Arial" w:cs="Arial"/>
                <w:sz w:val="20"/>
                <w:szCs w:val="20"/>
              </w:rPr>
            </w:pPr>
            <w:r w:rsidRPr="00013E4D">
              <w:rPr>
                <w:rFonts w:ascii="Arial" w:hAnsi="Arial" w:cs="Arial"/>
                <w:sz w:val="20"/>
                <w:szCs w:val="20"/>
              </w:rPr>
              <w:t>1.</w:t>
            </w:r>
            <w:r w:rsidR="00C43815" w:rsidRPr="00013E4D">
              <w:rPr>
                <w:rFonts w:ascii="Arial" w:hAnsi="Arial" w:cs="Arial"/>
                <w:sz w:val="20"/>
                <w:szCs w:val="20"/>
              </w:rPr>
              <w:t xml:space="preserve"> (2P+2V)</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Predavanje: Preteča</w:t>
            </w:r>
            <w:r w:rsidR="00B26632" w:rsidRPr="00013E4D">
              <w:rPr>
                <w:rFonts w:ascii="Arial" w:hAnsi="Arial" w:cs="Arial"/>
                <w:sz w:val="20"/>
                <w:szCs w:val="20"/>
              </w:rPr>
              <w:t xml:space="preserve"> d</w:t>
            </w:r>
            <w:r w:rsidRPr="00013E4D">
              <w:rPr>
                <w:rFonts w:ascii="Arial" w:hAnsi="Arial" w:cs="Arial"/>
                <w:sz w:val="20"/>
                <w:szCs w:val="20"/>
              </w:rPr>
              <w:t>okufikcije</w:t>
            </w:r>
            <w:r w:rsidR="00B26632" w:rsidRPr="00013E4D">
              <w:rPr>
                <w:rFonts w:ascii="Arial" w:hAnsi="Arial" w:cs="Arial"/>
                <w:sz w:val="20"/>
                <w:szCs w:val="20"/>
              </w:rPr>
              <w:t xml:space="preserve"> i e</w:t>
            </w:r>
            <w:r w:rsidRPr="00013E4D">
              <w:rPr>
                <w:rFonts w:ascii="Arial" w:hAnsi="Arial" w:cs="Arial"/>
                <w:sz w:val="20"/>
                <w:szCs w:val="20"/>
              </w:rPr>
              <w:t>tnografskog</w:t>
            </w:r>
            <w:r w:rsidR="00B26632" w:rsidRPr="00013E4D">
              <w:rPr>
                <w:rFonts w:ascii="Arial" w:hAnsi="Arial" w:cs="Arial"/>
                <w:sz w:val="20"/>
                <w:szCs w:val="20"/>
              </w:rPr>
              <w:t xml:space="preserve"> </w:t>
            </w:r>
            <w:r w:rsidRPr="00013E4D">
              <w:rPr>
                <w:rFonts w:ascii="Arial" w:hAnsi="Arial" w:cs="Arial"/>
                <w:sz w:val="20"/>
                <w:szCs w:val="20"/>
              </w:rPr>
              <w:t xml:space="preserve">filma: </w:t>
            </w:r>
            <w:r w:rsidR="00B26632" w:rsidRPr="00013E4D">
              <w:rPr>
                <w:rFonts w:ascii="Arial" w:hAnsi="Arial" w:cs="Arial"/>
                <w:sz w:val="20"/>
                <w:szCs w:val="20"/>
              </w:rPr>
              <w:t xml:space="preserve"> </w:t>
            </w:r>
            <w:r w:rsidRPr="00013E4D">
              <w:rPr>
                <w:rFonts w:ascii="Arial" w:hAnsi="Arial" w:cs="Arial"/>
                <w:sz w:val="20"/>
                <w:szCs w:val="20"/>
              </w:rPr>
              <w:t>Robert Flaherty Nanook of the North (1922).</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Mentorska</w:t>
            </w:r>
            <w:r w:rsidR="00B26632" w:rsidRPr="00013E4D">
              <w:rPr>
                <w:rFonts w:ascii="Arial" w:hAnsi="Arial" w:cs="Arial"/>
                <w:sz w:val="20"/>
                <w:szCs w:val="20"/>
              </w:rPr>
              <w:t xml:space="preserve"> </w:t>
            </w:r>
            <w:r w:rsidRPr="00013E4D">
              <w:rPr>
                <w:rFonts w:ascii="Arial" w:hAnsi="Arial" w:cs="Arial"/>
                <w:sz w:val="20"/>
                <w:szCs w:val="20"/>
              </w:rPr>
              <w:t xml:space="preserve">poduka: </w:t>
            </w:r>
            <w:r w:rsidR="00B26632" w:rsidRPr="00013E4D">
              <w:rPr>
                <w:rFonts w:ascii="Arial" w:hAnsi="Arial" w:cs="Arial"/>
                <w:sz w:val="20"/>
                <w:szCs w:val="20"/>
              </w:rPr>
              <w:t xml:space="preserve"> </w:t>
            </w:r>
            <w:r w:rsidRPr="00013E4D">
              <w:rPr>
                <w:rFonts w:ascii="Arial" w:hAnsi="Arial" w:cs="Arial"/>
                <w:sz w:val="20"/>
                <w:szCs w:val="20"/>
              </w:rPr>
              <w:t>Uvod u individualni</w:t>
            </w:r>
            <w:r w:rsidR="00B26632" w:rsidRPr="00013E4D">
              <w:rPr>
                <w:rFonts w:ascii="Arial" w:hAnsi="Arial" w:cs="Arial"/>
                <w:sz w:val="20"/>
                <w:szCs w:val="20"/>
              </w:rPr>
              <w:t xml:space="preserve"> </w:t>
            </w:r>
            <w:r w:rsidRPr="00013E4D">
              <w:rPr>
                <w:rFonts w:ascii="Arial" w:hAnsi="Arial" w:cs="Arial"/>
                <w:sz w:val="20"/>
                <w:szCs w:val="20"/>
              </w:rPr>
              <w:t>mentorski rad, uobličavanje</w:t>
            </w:r>
            <w:r w:rsidR="00B26632" w:rsidRPr="00013E4D">
              <w:rPr>
                <w:rFonts w:ascii="Arial" w:hAnsi="Arial" w:cs="Arial"/>
                <w:sz w:val="20"/>
                <w:szCs w:val="20"/>
              </w:rPr>
              <w:t xml:space="preserve"> </w:t>
            </w:r>
            <w:r w:rsidRPr="00013E4D">
              <w:rPr>
                <w:rFonts w:ascii="Arial" w:hAnsi="Arial" w:cs="Arial"/>
                <w:sz w:val="20"/>
                <w:szCs w:val="20"/>
              </w:rPr>
              <w:t>obaveza, struktura</w:t>
            </w:r>
            <w:r w:rsidR="00B26632" w:rsidRPr="00013E4D">
              <w:rPr>
                <w:rFonts w:ascii="Arial" w:hAnsi="Arial" w:cs="Arial"/>
                <w:sz w:val="20"/>
                <w:szCs w:val="20"/>
              </w:rPr>
              <w:t xml:space="preserve"> </w:t>
            </w:r>
            <w:r w:rsidRPr="00013E4D">
              <w:rPr>
                <w:rFonts w:ascii="Arial" w:hAnsi="Arial" w:cs="Arial"/>
                <w:sz w:val="20"/>
                <w:szCs w:val="20"/>
              </w:rPr>
              <w:t>mentorske</w:t>
            </w:r>
            <w:r w:rsidR="00B26632" w:rsidRPr="00013E4D">
              <w:rPr>
                <w:rFonts w:ascii="Arial" w:hAnsi="Arial" w:cs="Arial"/>
                <w:sz w:val="20"/>
                <w:szCs w:val="20"/>
              </w:rPr>
              <w:t xml:space="preserve"> </w:t>
            </w:r>
            <w:r w:rsidRPr="00013E4D">
              <w:rPr>
                <w:rFonts w:ascii="Arial" w:hAnsi="Arial" w:cs="Arial"/>
                <w:sz w:val="20"/>
                <w:szCs w:val="20"/>
              </w:rPr>
              <w:t>poduke. Vježba: Prepoznavanje</w:t>
            </w:r>
            <w:r w:rsidR="00B26632" w:rsidRPr="00013E4D">
              <w:rPr>
                <w:rFonts w:ascii="Arial" w:hAnsi="Arial" w:cs="Arial"/>
                <w:sz w:val="20"/>
                <w:szCs w:val="20"/>
              </w:rPr>
              <w:t xml:space="preserve"> </w:t>
            </w:r>
            <w:r w:rsidRPr="00013E4D">
              <w:rPr>
                <w:rFonts w:ascii="Arial" w:hAnsi="Arial" w:cs="Arial"/>
                <w:sz w:val="20"/>
                <w:szCs w:val="20"/>
              </w:rPr>
              <w:t>ideje</w:t>
            </w:r>
            <w:r w:rsidR="00B26632" w:rsidRPr="00013E4D">
              <w:rPr>
                <w:rFonts w:ascii="Arial" w:hAnsi="Arial" w:cs="Arial"/>
                <w:sz w:val="20"/>
                <w:szCs w:val="20"/>
              </w:rPr>
              <w:t xml:space="preserve"> i </w:t>
            </w:r>
            <w:r w:rsidRPr="00013E4D">
              <w:rPr>
                <w:rFonts w:ascii="Arial" w:hAnsi="Arial" w:cs="Arial"/>
                <w:sz w:val="20"/>
                <w:szCs w:val="20"/>
              </w:rPr>
              <w:t>koncepta</w:t>
            </w:r>
            <w:r w:rsidR="00B26632" w:rsidRPr="00013E4D">
              <w:rPr>
                <w:rFonts w:ascii="Arial" w:hAnsi="Arial" w:cs="Arial"/>
                <w:sz w:val="20"/>
                <w:szCs w:val="20"/>
              </w:rPr>
              <w:t xml:space="preserve"> </w:t>
            </w:r>
            <w:r w:rsidRPr="00013E4D">
              <w:rPr>
                <w:rFonts w:ascii="Arial" w:hAnsi="Arial" w:cs="Arial"/>
                <w:sz w:val="20"/>
                <w:szCs w:val="20"/>
              </w:rPr>
              <w:t>za</w:t>
            </w:r>
            <w:r w:rsidR="00B26632" w:rsidRPr="00013E4D">
              <w:rPr>
                <w:rFonts w:ascii="Arial" w:hAnsi="Arial" w:cs="Arial"/>
                <w:sz w:val="20"/>
                <w:szCs w:val="20"/>
              </w:rPr>
              <w:t xml:space="preserve"> </w:t>
            </w:r>
            <w:r w:rsidRPr="00013E4D">
              <w:rPr>
                <w:rFonts w:ascii="Arial" w:hAnsi="Arial" w:cs="Arial"/>
                <w:sz w:val="20"/>
                <w:szCs w:val="20"/>
              </w:rPr>
              <w:t>kratki 5 minutni</w:t>
            </w:r>
            <w:r w:rsidR="00B26632" w:rsidRPr="00013E4D">
              <w:rPr>
                <w:rFonts w:ascii="Arial" w:hAnsi="Arial" w:cs="Arial"/>
                <w:sz w:val="20"/>
                <w:szCs w:val="20"/>
              </w:rPr>
              <w:t xml:space="preserve"> </w:t>
            </w:r>
            <w:r w:rsidRPr="00013E4D">
              <w:rPr>
                <w:rFonts w:ascii="Arial" w:hAnsi="Arial" w:cs="Arial"/>
                <w:sz w:val="20"/>
                <w:szCs w:val="20"/>
              </w:rPr>
              <w:t>dokumentarni film.</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2.</w:t>
            </w:r>
            <w:r w:rsidR="00C43815" w:rsidRPr="00013E4D">
              <w:rPr>
                <w:rFonts w:ascii="Arial" w:hAnsi="Arial" w:cs="Arial"/>
                <w:sz w:val="20"/>
                <w:szCs w:val="20"/>
              </w:rPr>
              <w:t xml:space="preserve"> (2P+2V)</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Predavanje: Preteča Eye Film-a i Cinema Verite-a: DzigaVertov, Čovjek</w:t>
            </w:r>
            <w:r w:rsidR="00B26632" w:rsidRPr="00013E4D">
              <w:rPr>
                <w:rFonts w:ascii="Arial" w:hAnsi="Arial" w:cs="Arial"/>
                <w:sz w:val="20"/>
                <w:szCs w:val="20"/>
              </w:rPr>
              <w:t xml:space="preserve"> </w:t>
            </w:r>
            <w:r w:rsidRPr="00013E4D">
              <w:rPr>
                <w:rFonts w:ascii="Arial" w:hAnsi="Arial" w:cs="Arial"/>
                <w:sz w:val="20"/>
                <w:szCs w:val="20"/>
              </w:rPr>
              <w:t>sa</w:t>
            </w:r>
            <w:r w:rsidR="00B26632" w:rsidRPr="00013E4D">
              <w:rPr>
                <w:rFonts w:ascii="Arial" w:hAnsi="Arial" w:cs="Arial"/>
                <w:sz w:val="20"/>
                <w:szCs w:val="20"/>
              </w:rPr>
              <w:t xml:space="preserve"> </w:t>
            </w:r>
            <w:r w:rsidRPr="00013E4D">
              <w:rPr>
                <w:rFonts w:ascii="Arial" w:hAnsi="Arial" w:cs="Arial"/>
                <w:sz w:val="20"/>
                <w:szCs w:val="20"/>
              </w:rPr>
              <w:t>filmskom</w:t>
            </w:r>
            <w:r w:rsidR="00B26632" w:rsidRPr="00013E4D">
              <w:rPr>
                <w:rFonts w:ascii="Arial" w:hAnsi="Arial" w:cs="Arial"/>
                <w:sz w:val="20"/>
                <w:szCs w:val="20"/>
              </w:rPr>
              <w:t xml:space="preserve"> </w:t>
            </w:r>
            <w:r w:rsidRPr="00013E4D">
              <w:rPr>
                <w:rFonts w:ascii="Arial" w:hAnsi="Arial" w:cs="Arial"/>
                <w:sz w:val="20"/>
                <w:szCs w:val="20"/>
              </w:rPr>
              <w:t>kamerom (1929).</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Mentorska</w:t>
            </w:r>
            <w:r w:rsidR="00B26632" w:rsidRPr="00013E4D">
              <w:rPr>
                <w:rFonts w:ascii="Arial" w:hAnsi="Arial" w:cs="Arial"/>
                <w:sz w:val="20"/>
                <w:szCs w:val="20"/>
              </w:rPr>
              <w:t xml:space="preserve"> </w:t>
            </w:r>
            <w:r w:rsidRPr="00013E4D">
              <w:rPr>
                <w:rFonts w:ascii="Arial" w:hAnsi="Arial" w:cs="Arial"/>
                <w:sz w:val="20"/>
                <w:szCs w:val="20"/>
              </w:rPr>
              <w:t>poduka: Uvod u individualni</w:t>
            </w:r>
            <w:r w:rsidR="00B26632" w:rsidRPr="00013E4D">
              <w:rPr>
                <w:rFonts w:ascii="Arial" w:hAnsi="Arial" w:cs="Arial"/>
                <w:sz w:val="20"/>
                <w:szCs w:val="20"/>
              </w:rPr>
              <w:t xml:space="preserve"> </w:t>
            </w:r>
            <w:r w:rsidRPr="00013E4D">
              <w:rPr>
                <w:rFonts w:ascii="Arial" w:hAnsi="Arial" w:cs="Arial"/>
                <w:sz w:val="20"/>
                <w:szCs w:val="20"/>
              </w:rPr>
              <w:t>mentorski rad, uobličavanje</w:t>
            </w:r>
            <w:r w:rsidR="00B26632" w:rsidRPr="00013E4D">
              <w:rPr>
                <w:rFonts w:ascii="Arial" w:hAnsi="Arial" w:cs="Arial"/>
                <w:sz w:val="20"/>
                <w:szCs w:val="20"/>
              </w:rPr>
              <w:t xml:space="preserve"> </w:t>
            </w:r>
            <w:r w:rsidRPr="00013E4D">
              <w:rPr>
                <w:rFonts w:ascii="Arial" w:hAnsi="Arial" w:cs="Arial"/>
                <w:sz w:val="20"/>
                <w:szCs w:val="20"/>
              </w:rPr>
              <w:t>obaveza, struktura</w:t>
            </w:r>
            <w:r w:rsidR="00B26632" w:rsidRPr="00013E4D">
              <w:rPr>
                <w:rFonts w:ascii="Arial" w:hAnsi="Arial" w:cs="Arial"/>
                <w:sz w:val="20"/>
                <w:szCs w:val="20"/>
              </w:rPr>
              <w:t xml:space="preserve"> </w:t>
            </w:r>
            <w:r w:rsidRPr="00013E4D">
              <w:rPr>
                <w:rFonts w:ascii="Arial" w:hAnsi="Arial" w:cs="Arial"/>
                <w:sz w:val="20"/>
                <w:szCs w:val="20"/>
              </w:rPr>
              <w:t>mentorske</w:t>
            </w:r>
            <w:r w:rsidR="00B26632" w:rsidRPr="00013E4D">
              <w:rPr>
                <w:rFonts w:ascii="Arial" w:hAnsi="Arial" w:cs="Arial"/>
                <w:sz w:val="20"/>
                <w:szCs w:val="20"/>
              </w:rPr>
              <w:t xml:space="preserve"> </w:t>
            </w:r>
            <w:r w:rsidRPr="00013E4D">
              <w:rPr>
                <w:rFonts w:ascii="Arial" w:hAnsi="Arial" w:cs="Arial"/>
                <w:sz w:val="20"/>
                <w:szCs w:val="20"/>
              </w:rPr>
              <w:t xml:space="preserve">poduke. </w:t>
            </w:r>
            <w:r w:rsidR="00B26632" w:rsidRPr="00013E4D">
              <w:rPr>
                <w:rFonts w:ascii="Arial" w:hAnsi="Arial" w:cs="Arial"/>
                <w:sz w:val="20"/>
                <w:szCs w:val="20"/>
              </w:rPr>
              <w:t xml:space="preserve"> </w:t>
            </w:r>
            <w:r w:rsidRPr="00013E4D">
              <w:rPr>
                <w:rFonts w:ascii="Arial" w:hAnsi="Arial" w:cs="Arial"/>
                <w:sz w:val="20"/>
                <w:szCs w:val="20"/>
              </w:rPr>
              <w:t>Vježba: Snimanje 2-3 minutnogfilma</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montiranog u kameri u maniri Eye-Cinema.</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3.</w:t>
            </w:r>
            <w:r w:rsidR="00C43815" w:rsidRPr="00013E4D">
              <w:rPr>
                <w:rFonts w:ascii="Arial" w:hAnsi="Arial" w:cs="Arial"/>
                <w:sz w:val="20"/>
                <w:szCs w:val="20"/>
              </w:rPr>
              <w:t xml:space="preserve"> (2P+2V)</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Predavanje: Poetski</w:t>
            </w:r>
            <w:r w:rsidR="00B26632" w:rsidRPr="00013E4D">
              <w:rPr>
                <w:rFonts w:ascii="Arial" w:hAnsi="Arial" w:cs="Arial"/>
                <w:sz w:val="20"/>
                <w:szCs w:val="20"/>
              </w:rPr>
              <w:t xml:space="preserve"> </w:t>
            </w:r>
            <w:r w:rsidRPr="00013E4D">
              <w:rPr>
                <w:rFonts w:ascii="Arial" w:hAnsi="Arial" w:cs="Arial"/>
                <w:sz w:val="20"/>
                <w:szCs w:val="20"/>
              </w:rPr>
              <w:t>dokumentarni film: Joris</w:t>
            </w:r>
            <w:r w:rsidR="00B26632" w:rsidRPr="00013E4D">
              <w:rPr>
                <w:rFonts w:ascii="Arial" w:hAnsi="Arial" w:cs="Arial"/>
                <w:sz w:val="20"/>
                <w:szCs w:val="20"/>
              </w:rPr>
              <w:t xml:space="preserve"> </w:t>
            </w:r>
            <w:r w:rsidRPr="00013E4D">
              <w:rPr>
                <w:rFonts w:ascii="Arial" w:hAnsi="Arial" w:cs="Arial"/>
                <w:sz w:val="20"/>
                <w:szCs w:val="20"/>
              </w:rPr>
              <w:t>Ivens, izbor</w:t>
            </w:r>
            <w:r w:rsidR="00B26632" w:rsidRPr="00013E4D">
              <w:rPr>
                <w:rFonts w:ascii="Arial" w:hAnsi="Arial" w:cs="Arial"/>
                <w:sz w:val="20"/>
                <w:szCs w:val="20"/>
              </w:rPr>
              <w:t xml:space="preserve"> </w:t>
            </w:r>
            <w:r w:rsidRPr="00013E4D">
              <w:rPr>
                <w:rFonts w:ascii="Arial" w:hAnsi="Arial" w:cs="Arial"/>
                <w:sz w:val="20"/>
                <w:szCs w:val="20"/>
              </w:rPr>
              <w:t>kratkih</w:t>
            </w:r>
            <w:r w:rsidR="00B26632" w:rsidRPr="00013E4D">
              <w:rPr>
                <w:rFonts w:ascii="Arial" w:hAnsi="Arial" w:cs="Arial"/>
                <w:sz w:val="20"/>
                <w:szCs w:val="20"/>
              </w:rPr>
              <w:t xml:space="preserve"> </w:t>
            </w:r>
            <w:r w:rsidRPr="00013E4D">
              <w:rPr>
                <w:rFonts w:ascii="Arial" w:hAnsi="Arial" w:cs="Arial"/>
                <w:sz w:val="20"/>
                <w:szCs w:val="20"/>
              </w:rPr>
              <w:t>filmova Most (1928) iKiša (1929).</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Mentorska</w:t>
            </w:r>
            <w:r w:rsidR="00B26632" w:rsidRPr="00013E4D">
              <w:rPr>
                <w:rFonts w:ascii="Arial" w:hAnsi="Arial" w:cs="Arial"/>
                <w:sz w:val="20"/>
                <w:szCs w:val="20"/>
              </w:rPr>
              <w:t xml:space="preserve"> </w:t>
            </w:r>
            <w:r w:rsidRPr="00013E4D">
              <w:rPr>
                <w:rFonts w:ascii="Arial" w:hAnsi="Arial" w:cs="Arial"/>
                <w:sz w:val="20"/>
                <w:szCs w:val="20"/>
              </w:rPr>
              <w:t>poduka: Osobni</w:t>
            </w:r>
            <w:r w:rsidR="00B26632" w:rsidRPr="00013E4D">
              <w:rPr>
                <w:rFonts w:ascii="Arial" w:hAnsi="Arial" w:cs="Arial"/>
                <w:sz w:val="20"/>
                <w:szCs w:val="20"/>
              </w:rPr>
              <w:t xml:space="preserve"> prostor </w:t>
            </w:r>
            <w:r w:rsidRPr="00013E4D">
              <w:rPr>
                <w:rFonts w:ascii="Arial" w:hAnsi="Arial" w:cs="Arial"/>
                <w:sz w:val="20"/>
                <w:szCs w:val="20"/>
              </w:rPr>
              <w:t>kao</w:t>
            </w:r>
            <w:r w:rsidR="00B26632" w:rsidRPr="00013E4D">
              <w:rPr>
                <w:rFonts w:ascii="Arial" w:hAnsi="Arial" w:cs="Arial"/>
                <w:sz w:val="20"/>
                <w:szCs w:val="20"/>
              </w:rPr>
              <w:t xml:space="preserve"> </w:t>
            </w:r>
            <w:r w:rsidRPr="00013E4D">
              <w:rPr>
                <w:rFonts w:ascii="Arial" w:hAnsi="Arial" w:cs="Arial"/>
                <w:sz w:val="20"/>
                <w:szCs w:val="20"/>
              </w:rPr>
              <w:t>poetski</w:t>
            </w:r>
            <w:r w:rsidR="00B26632" w:rsidRPr="00013E4D">
              <w:rPr>
                <w:rFonts w:ascii="Arial" w:hAnsi="Arial" w:cs="Arial"/>
                <w:sz w:val="20"/>
                <w:szCs w:val="20"/>
              </w:rPr>
              <w:t xml:space="preserve"> </w:t>
            </w:r>
            <w:r w:rsidRPr="00013E4D">
              <w:rPr>
                <w:rFonts w:ascii="Arial" w:hAnsi="Arial" w:cs="Arial"/>
                <w:sz w:val="20"/>
                <w:szCs w:val="20"/>
              </w:rPr>
              <w:t>prostor.</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Vježba: Film kao</w:t>
            </w:r>
            <w:r w:rsidR="00B26632" w:rsidRPr="00013E4D">
              <w:rPr>
                <w:rFonts w:ascii="Arial" w:hAnsi="Arial" w:cs="Arial"/>
                <w:sz w:val="20"/>
                <w:szCs w:val="20"/>
              </w:rPr>
              <w:t xml:space="preserve"> </w:t>
            </w:r>
            <w:r w:rsidRPr="00013E4D">
              <w:rPr>
                <w:rFonts w:ascii="Arial" w:hAnsi="Arial" w:cs="Arial"/>
                <w:sz w:val="20"/>
                <w:szCs w:val="20"/>
              </w:rPr>
              <w:t>poetska</w:t>
            </w:r>
            <w:r w:rsidR="00B26632" w:rsidRPr="00013E4D">
              <w:rPr>
                <w:rFonts w:ascii="Arial" w:hAnsi="Arial" w:cs="Arial"/>
                <w:sz w:val="20"/>
                <w:szCs w:val="20"/>
              </w:rPr>
              <w:t xml:space="preserve"> </w:t>
            </w:r>
            <w:r w:rsidRPr="00013E4D">
              <w:rPr>
                <w:rFonts w:ascii="Arial" w:hAnsi="Arial" w:cs="Arial"/>
                <w:sz w:val="20"/>
                <w:szCs w:val="20"/>
              </w:rPr>
              <w:t>lokacija, 2 minute.</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4.</w:t>
            </w:r>
            <w:r w:rsidR="00C43815" w:rsidRPr="00013E4D">
              <w:rPr>
                <w:rFonts w:ascii="Arial" w:hAnsi="Arial" w:cs="Arial"/>
                <w:sz w:val="20"/>
                <w:szCs w:val="20"/>
              </w:rPr>
              <w:t xml:space="preserve"> (2P+2V)</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Predavanje: Jean Rouch, antropološki i etnofikcijski film.</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Gledanje i analiza filma: Le Dama d`Ambara (1974).</w:t>
            </w:r>
          </w:p>
          <w:p w:rsidR="00B26632" w:rsidRPr="00013E4D" w:rsidRDefault="00A056A0" w:rsidP="00C43815">
            <w:pPr>
              <w:spacing w:after="0"/>
              <w:rPr>
                <w:rFonts w:ascii="Arial" w:hAnsi="Arial" w:cs="Arial"/>
                <w:sz w:val="20"/>
                <w:szCs w:val="20"/>
              </w:rPr>
            </w:pPr>
            <w:r w:rsidRPr="00013E4D">
              <w:rPr>
                <w:rFonts w:ascii="Arial" w:hAnsi="Arial" w:cs="Arial"/>
                <w:sz w:val="20"/>
                <w:szCs w:val="20"/>
              </w:rPr>
              <w:lastRenderedPageBreak/>
              <w:t>Mentorskapoduka: Odabir</w:t>
            </w:r>
            <w:r w:rsidR="00B26632" w:rsidRPr="00013E4D">
              <w:rPr>
                <w:rFonts w:ascii="Arial" w:hAnsi="Arial" w:cs="Arial"/>
                <w:sz w:val="20"/>
                <w:szCs w:val="20"/>
              </w:rPr>
              <w:t xml:space="preserve"> </w:t>
            </w:r>
            <w:r w:rsidRPr="00013E4D">
              <w:rPr>
                <w:rFonts w:ascii="Arial" w:hAnsi="Arial" w:cs="Arial"/>
                <w:sz w:val="20"/>
                <w:szCs w:val="20"/>
              </w:rPr>
              <w:t>jedne</w:t>
            </w:r>
            <w:r w:rsidR="00B26632" w:rsidRPr="00013E4D">
              <w:rPr>
                <w:rFonts w:ascii="Arial" w:hAnsi="Arial" w:cs="Arial"/>
                <w:sz w:val="20"/>
                <w:szCs w:val="20"/>
              </w:rPr>
              <w:t xml:space="preserve"> </w:t>
            </w:r>
            <w:r w:rsidRPr="00013E4D">
              <w:rPr>
                <w:rFonts w:ascii="Arial" w:hAnsi="Arial" w:cs="Arial"/>
                <w:sz w:val="20"/>
                <w:szCs w:val="20"/>
              </w:rPr>
              <w:t>fotografije</w:t>
            </w:r>
            <w:r w:rsidR="00B26632" w:rsidRPr="00013E4D">
              <w:rPr>
                <w:rFonts w:ascii="Arial" w:hAnsi="Arial" w:cs="Arial"/>
                <w:sz w:val="20"/>
                <w:szCs w:val="20"/>
              </w:rPr>
              <w:t xml:space="preserve"> </w:t>
            </w:r>
            <w:r w:rsidRPr="00013E4D">
              <w:rPr>
                <w:rFonts w:ascii="Arial" w:hAnsi="Arial" w:cs="Arial"/>
                <w:sz w:val="20"/>
                <w:szCs w:val="20"/>
              </w:rPr>
              <w:t>kao</w:t>
            </w:r>
            <w:r w:rsidR="00B26632" w:rsidRPr="00013E4D">
              <w:rPr>
                <w:rFonts w:ascii="Arial" w:hAnsi="Arial" w:cs="Arial"/>
                <w:sz w:val="20"/>
                <w:szCs w:val="20"/>
              </w:rPr>
              <w:t xml:space="preserve"> </w:t>
            </w:r>
            <w:r w:rsidRPr="00013E4D">
              <w:rPr>
                <w:rFonts w:ascii="Arial" w:hAnsi="Arial" w:cs="Arial"/>
                <w:sz w:val="20"/>
                <w:szCs w:val="20"/>
              </w:rPr>
              <w:t>ishodišta</w:t>
            </w:r>
            <w:r w:rsidR="00B26632" w:rsidRPr="00013E4D">
              <w:rPr>
                <w:rFonts w:ascii="Arial" w:hAnsi="Arial" w:cs="Arial"/>
                <w:sz w:val="20"/>
                <w:szCs w:val="20"/>
              </w:rPr>
              <w:t xml:space="preserve"> </w:t>
            </w:r>
            <w:r w:rsidRPr="00013E4D">
              <w:rPr>
                <w:rFonts w:ascii="Arial" w:hAnsi="Arial" w:cs="Arial"/>
                <w:sz w:val="20"/>
                <w:szCs w:val="20"/>
              </w:rPr>
              <w:t>za</w:t>
            </w:r>
            <w:r w:rsidR="00B26632" w:rsidRPr="00013E4D">
              <w:rPr>
                <w:rFonts w:ascii="Arial" w:hAnsi="Arial" w:cs="Arial"/>
                <w:sz w:val="20"/>
                <w:szCs w:val="20"/>
              </w:rPr>
              <w:t xml:space="preserve"> </w:t>
            </w:r>
            <w:r w:rsidRPr="00013E4D">
              <w:rPr>
                <w:rFonts w:ascii="Arial" w:hAnsi="Arial" w:cs="Arial"/>
                <w:sz w:val="20"/>
                <w:szCs w:val="20"/>
              </w:rPr>
              <w:t>etnografski film.</w:t>
            </w:r>
            <w:r w:rsidR="00B26632" w:rsidRPr="00013E4D">
              <w:rPr>
                <w:rFonts w:ascii="Arial" w:hAnsi="Arial" w:cs="Arial"/>
                <w:sz w:val="20"/>
                <w:szCs w:val="20"/>
              </w:rPr>
              <w:t xml:space="preserve"> </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Vježba:</w:t>
            </w:r>
            <w:r w:rsidR="00B26632" w:rsidRPr="00013E4D">
              <w:rPr>
                <w:rFonts w:ascii="Arial" w:hAnsi="Arial" w:cs="Arial"/>
                <w:sz w:val="20"/>
                <w:szCs w:val="20"/>
              </w:rPr>
              <w:t xml:space="preserve"> </w:t>
            </w:r>
            <w:r w:rsidRPr="00013E4D">
              <w:rPr>
                <w:rFonts w:ascii="Arial" w:hAnsi="Arial" w:cs="Arial"/>
                <w:sz w:val="20"/>
                <w:szCs w:val="20"/>
              </w:rPr>
              <w:t>Glas</w:t>
            </w:r>
            <w:r w:rsidR="00B26632" w:rsidRPr="00013E4D">
              <w:rPr>
                <w:rFonts w:ascii="Arial" w:hAnsi="Arial" w:cs="Arial"/>
                <w:sz w:val="20"/>
                <w:szCs w:val="20"/>
              </w:rPr>
              <w:t xml:space="preserve"> </w:t>
            </w:r>
            <w:r w:rsidRPr="00013E4D">
              <w:rPr>
                <w:rFonts w:ascii="Arial" w:hAnsi="Arial" w:cs="Arial"/>
                <w:sz w:val="20"/>
                <w:szCs w:val="20"/>
              </w:rPr>
              <w:t>naratora</w:t>
            </w:r>
            <w:r w:rsidR="00B26632" w:rsidRPr="00013E4D">
              <w:rPr>
                <w:rFonts w:ascii="Arial" w:hAnsi="Arial" w:cs="Arial"/>
                <w:sz w:val="20"/>
                <w:szCs w:val="20"/>
              </w:rPr>
              <w:t xml:space="preserve"> </w:t>
            </w:r>
            <w:r w:rsidRPr="00013E4D">
              <w:rPr>
                <w:rFonts w:ascii="Arial" w:hAnsi="Arial" w:cs="Arial"/>
                <w:sz w:val="20"/>
                <w:szCs w:val="20"/>
              </w:rPr>
              <w:t>sa 10 fotografija.</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5.</w:t>
            </w:r>
            <w:r w:rsidR="00C43815" w:rsidRPr="00013E4D">
              <w:rPr>
                <w:rFonts w:ascii="Arial" w:hAnsi="Arial" w:cs="Arial"/>
                <w:sz w:val="20"/>
                <w:szCs w:val="20"/>
              </w:rPr>
              <w:t xml:space="preserve"> (2P+2V)</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Predavanje: Meditativno</w:t>
            </w:r>
            <w:r w:rsidR="00B26632" w:rsidRPr="00013E4D">
              <w:rPr>
                <w:rFonts w:ascii="Arial" w:hAnsi="Arial" w:cs="Arial"/>
                <w:sz w:val="20"/>
                <w:szCs w:val="20"/>
              </w:rPr>
              <w:t>-</w:t>
            </w:r>
            <w:r w:rsidRPr="00013E4D">
              <w:rPr>
                <w:rFonts w:ascii="Arial" w:hAnsi="Arial" w:cs="Arial"/>
                <w:sz w:val="20"/>
                <w:szCs w:val="20"/>
              </w:rPr>
              <w:t>esejistički</w:t>
            </w:r>
            <w:r w:rsidR="00B26632" w:rsidRPr="00013E4D">
              <w:rPr>
                <w:rFonts w:ascii="Arial" w:hAnsi="Arial" w:cs="Arial"/>
                <w:sz w:val="20"/>
                <w:szCs w:val="20"/>
              </w:rPr>
              <w:t xml:space="preserve"> </w:t>
            </w:r>
            <w:r w:rsidRPr="00013E4D">
              <w:rPr>
                <w:rFonts w:ascii="Arial" w:hAnsi="Arial" w:cs="Arial"/>
                <w:sz w:val="20"/>
                <w:szCs w:val="20"/>
              </w:rPr>
              <w:t>dokumentarac:</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Sans Soleil, Chris Marker (1983).</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Mentorska</w:t>
            </w:r>
            <w:r w:rsidR="00B26632" w:rsidRPr="00013E4D">
              <w:rPr>
                <w:rFonts w:ascii="Arial" w:hAnsi="Arial" w:cs="Arial"/>
                <w:sz w:val="20"/>
                <w:szCs w:val="20"/>
              </w:rPr>
              <w:t xml:space="preserve"> </w:t>
            </w:r>
            <w:r w:rsidRPr="00013E4D">
              <w:rPr>
                <w:rFonts w:ascii="Arial" w:hAnsi="Arial" w:cs="Arial"/>
                <w:sz w:val="20"/>
                <w:szCs w:val="20"/>
              </w:rPr>
              <w:t>poduka: Razvijanje</w:t>
            </w:r>
            <w:r w:rsidR="00B26632" w:rsidRPr="00013E4D">
              <w:rPr>
                <w:rFonts w:ascii="Arial" w:hAnsi="Arial" w:cs="Arial"/>
                <w:sz w:val="20"/>
                <w:szCs w:val="20"/>
              </w:rPr>
              <w:t xml:space="preserve"> </w:t>
            </w:r>
            <w:r w:rsidRPr="00013E4D">
              <w:rPr>
                <w:rFonts w:ascii="Arial" w:hAnsi="Arial" w:cs="Arial"/>
                <w:sz w:val="20"/>
                <w:szCs w:val="20"/>
              </w:rPr>
              <w:t>alternativne</w:t>
            </w:r>
            <w:r w:rsidR="00B26632" w:rsidRPr="00013E4D">
              <w:rPr>
                <w:rFonts w:ascii="Arial" w:hAnsi="Arial" w:cs="Arial"/>
                <w:sz w:val="20"/>
                <w:szCs w:val="20"/>
              </w:rPr>
              <w:t xml:space="preserve"> </w:t>
            </w:r>
            <w:r w:rsidRPr="00013E4D">
              <w:rPr>
                <w:rFonts w:ascii="Arial" w:hAnsi="Arial" w:cs="Arial"/>
                <w:sz w:val="20"/>
                <w:szCs w:val="20"/>
              </w:rPr>
              <w:t>filmske</w:t>
            </w:r>
            <w:r w:rsidR="00B26632" w:rsidRPr="00013E4D">
              <w:rPr>
                <w:rFonts w:ascii="Arial" w:hAnsi="Arial" w:cs="Arial"/>
                <w:sz w:val="20"/>
                <w:szCs w:val="20"/>
              </w:rPr>
              <w:t xml:space="preserve"> </w:t>
            </w:r>
            <w:r w:rsidRPr="00013E4D">
              <w:rPr>
                <w:rFonts w:ascii="Arial" w:hAnsi="Arial" w:cs="Arial"/>
                <w:sz w:val="20"/>
                <w:szCs w:val="20"/>
              </w:rPr>
              <w:t>priče</w:t>
            </w:r>
            <w:r w:rsidR="00B26632" w:rsidRPr="00013E4D">
              <w:rPr>
                <w:rFonts w:ascii="Arial" w:hAnsi="Arial" w:cs="Arial"/>
                <w:sz w:val="20"/>
                <w:szCs w:val="20"/>
              </w:rPr>
              <w:t xml:space="preserve"> </w:t>
            </w:r>
            <w:r w:rsidRPr="00013E4D">
              <w:rPr>
                <w:rFonts w:ascii="Arial" w:hAnsi="Arial" w:cs="Arial"/>
                <w:sz w:val="20"/>
                <w:szCs w:val="20"/>
              </w:rPr>
              <w:t>iz</w:t>
            </w:r>
            <w:r w:rsidR="00B26632" w:rsidRPr="00013E4D">
              <w:rPr>
                <w:rFonts w:ascii="Arial" w:hAnsi="Arial" w:cs="Arial"/>
                <w:sz w:val="20"/>
                <w:szCs w:val="20"/>
              </w:rPr>
              <w:t xml:space="preserve"> </w:t>
            </w:r>
            <w:r w:rsidRPr="00013E4D">
              <w:rPr>
                <w:rFonts w:ascii="Arial" w:hAnsi="Arial" w:cs="Arial"/>
                <w:sz w:val="20"/>
                <w:szCs w:val="20"/>
              </w:rPr>
              <w:t>jedne</w:t>
            </w:r>
            <w:r w:rsidR="00B26632" w:rsidRPr="00013E4D">
              <w:rPr>
                <w:rFonts w:ascii="Arial" w:hAnsi="Arial" w:cs="Arial"/>
                <w:sz w:val="20"/>
                <w:szCs w:val="20"/>
              </w:rPr>
              <w:t xml:space="preserve"> </w:t>
            </w:r>
            <w:r w:rsidRPr="00013E4D">
              <w:rPr>
                <w:rFonts w:ascii="Arial" w:hAnsi="Arial" w:cs="Arial"/>
                <w:sz w:val="20"/>
                <w:szCs w:val="20"/>
              </w:rPr>
              <w:t>fotografije.</w:t>
            </w:r>
            <w:r w:rsidR="00B26632" w:rsidRPr="00013E4D">
              <w:rPr>
                <w:rFonts w:ascii="Arial" w:hAnsi="Arial" w:cs="Arial"/>
                <w:sz w:val="20"/>
                <w:szCs w:val="20"/>
              </w:rPr>
              <w:t xml:space="preserve"> </w:t>
            </w:r>
            <w:r w:rsidRPr="00013E4D">
              <w:rPr>
                <w:rFonts w:ascii="Arial" w:hAnsi="Arial" w:cs="Arial"/>
                <w:sz w:val="20"/>
                <w:szCs w:val="20"/>
              </w:rPr>
              <w:t>Vježba: Pisana</w:t>
            </w:r>
            <w:r w:rsidR="00B26632" w:rsidRPr="00013E4D">
              <w:rPr>
                <w:rFonts w:ascii="Arial" w:hAnsi="Arial" w:cs="Arial"/>
                <w:sz w:val="20"/>
                <w:szCs w:val="20"/>
              </w:rPr>
              <w:t xml:space="preserve"> </w:t>
            </w:r>
            <w:r w:rsidRPr="00013E4D">
              <w:rPr>
                <w:rFonts w:ascii="Arial" w:hAnsi="Arial" w:cs="Arial"/>
                <w:sz w:val="20"/>
                <w:szCs w:val="20"/>
              </w:rPr>
              <w:t xml:space="preserve">vježba: 1 stranica: </w:t>
            </w:r>
            <w:r w:rsidR="00B26632" w:rsidRPr="00013E4D">
              <w:rPr>
                <w:rFonts w:ascii="Arial" w:hAnsi="Arial" w:cs="Arial"/>
                <w:sz w:val="20"/>
                <w:szCs w:val="20"/>
              </w:rPr>
              <w:t xml:space="preserve"> </w:t>
            </w:r>
            <w:r w:rsidRPr="00013E4D">
              <w:rPr>
                <w:rFonts w:ascii="Arial" w:hAnsi="Arial" w:cs="Arial"/>
                <w:sz w:val="20"/>
                <w:szCs w:val="20"/>
              </w:rPr>
              <w:t>Redateljska</w:t>
            </w:r>
            <w:r w:rsidR="00B26632" w:rsidRPr="00013E4D">
              <w:rPr>
                <w:rFonts w:ascii="Arial" w:hAnsi="Arial" w:cs="Arial"/>
                <w:sz w:val="20"/>
                <w:szCs w:val="20"/>
              </w:rPr>
              <w:t xml:space="preserve"> </w:t>
            </w:r>
            <w:r w:rsidRPr="00013E4D">
              <w:rPr>
                <w:rFonts w:ascii="Arial" w:hAnsi="Arial" w:cs="Arial"/>
                <w:sz w:val="20"/>
                <w:szCs w:val="20"/>
              </w:rPr>
              <w:t>koncepcija</w:t>
            </w:r>
            <w:r w:rsidR="00B26632" w:rsidRPr="00013E4D">
              <w:rPr>
                <w:rFonts w:ascii="Arial" w:hAnsi="Arial" w:cs="Arial"/>
                <w:sz w:val="20"/>
                <w:szCs w:val="20"/>
              </w:rPr>
              <w:t xml:space="preserve"> I </w:t>
            </w:r>
            <w:r w:rsidRPr="00013E4D">
              <w:rPr>
                <w:rFonts w:ascii="Arial" w:hAnsi="Arial" w:cs="Arial"/>
                <w:sz w:val="20"/>
                <w:szCs w:val="20"/>
              </w:rPr>
              <w:t>filmsko</w:t>
            </w:r>
            <w:r w:rsidR="00B26632" w:rsidRPr="00013E4D">
              <w:rPr>
                <w:rFonts w:ascii="Arial" w:hAnsi="Arial" w:cs="Arial"/>
                <w:sz w:val="20"/>
                <w:szCs w:val="20"/>
              </w:rPr>
              <w:t xml:space="preserve"> </w:t>
            </w:r>
            <w:r w:rsidRPr="00013E4D">
              <w:rPr>
                <w:rFonts w:ascii="Arial" w:hAnsi="Arial" w:cs="Arial"/>
                <w:sz w:val="20"/>
                <w:szCs w:val="20"/>
              </w:rPr>
              <w:t>vrijeme.</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6.</w:t>
            </w:r>
            <w:r w:rsidR="00C43815" w:rsidRPr="00013E4D">
              <w:rPr>
                <w:rFonts w:ascii="Arial" w:hAnsi="Arial" w:cs="Arial"/>
                <w:sz w:val="20"/>
                <w:szCs w:val="20"/>
              </w:rPr>
              <w:t xml:space="preserve"> (2P+2V)</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Predavanje: Antropološki film - Kina. Gledanje i analiza filma:</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Die Salzmanner von Tibet, Ulrike Koch (1997).</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Mentorska</w:t>
            </w:r>
            <w:r w:rsidR="00994A87">
              <w:rPr>
                <w:rFonts w:ascii="Arial" w:hAnsi="Arial" w:cs="Arial"/>
                <w:sz w:val="20"/>
                <w:szCs w:val="20"/>
              </w:rPr>
              <w:t xml:space="preserve"> </w:t>
            </w:r>
            <w:r w:rsidRPr="00013E4D">
              <w:rPr>
                <w:rFonts w:ascii="Arial" w:hAnsi="Arial" w:cs="Arial"/>
                <w:sz w:val="20"/>
                <w:szCs w:val="20"/>
              </w:rPr>
              <w:t>poduka: Film kao</w:t>
            </w:r>
            <w:r w:rsidR="00994A87">
              <w:rPr>
                <w:rFonts w:ascii="Arial" w:hAnsi="Arial" w:cs="Arial"/>
                <w:sz w:val="20"/>
                <w:szCs w:val="20"/>
              </w:rPr>
              <w:t xml:space="preserve"> zajedno </w:t>
            </w:r>
            <w:r w:rsidRPr="00013E4D">
              <w:rPr>
                <w:rFonts w:ascii="Arial" w:hAnsi="Arial" w:cs="Arial"/>
                <w:sz w:val="20"/>
                <w:szCs w:val="20"/>
              </w:rPr>
              <w:t>sa</w:t>
            </w:r>
            <w:r w:rsidR="00994A87">
              <w:rPr>
                <w:rFonts w:ascii="Arial" w:hAnsi="Arial" w:cs="Arial"/>
                <w:sz w:val="20"/>
                <w:szCs w:val="20"/>
              </w:rPr>
              <w:t xml:space="preserve"> </w:t>
            </w:r>
            <w:r w:rsidRPr="00013E4D">
              <w:rPr>
                <w:rFonts w:ascii="Arial" w:hAnsi="Arial" w:cs="Arial"/>
                <w:sz w:val="20"/>
                <w:szCs w:val="20"/>
              </w:rPr>
              <w:t>Drugim.Vježba: Ogledalo</w:t>
            </w:r>
            <w:r w:rsidR="00994A87">
              <w:rPr>
                <w:rFonts w:ascii="Arial" w:hAnsi="Arial" w:cs="Arial"/>
                <w:sz w:val="20"/>
                <w:szCs w:val="20"/>
              </w:rPr>
              <w:t xml:space="preserve"> </w:t>
            </w:r>
            <w:r w:rsidRPr="00013E4D">
              <w:rPr>
                <w:rFonts w:ascii="Arial" w:hAnsi="Arial" w:cs="Arial"/>
                <w:sz w:val="20"/>
                <w:szCs w:val="20"/>
              </w:rPr>
              <w:t>i</w:t>
            </w:r>
            <w:r w:rsidR="00994A87">
              <w:rPr>
                <w:rFonts w:ascii="Arial" w:hAnsi="Arial" w:cs="Arial"/>
                <w:sz w:val="20"/>
                <w:szCs w:val="20"/>
              </w:rPr>
              <w:t xml:space="preserve"> </w:t>
            </w:r>
            <w:r w:rsidRPr="00013E4D">
              <w:rPr>
                <w:rFonts w:ascii="Arial" w:hAnsi="Arial" w:cs="Arial"/>
                <w:sz w:val="20"/>
                <w:szCs w:val="20"/>
              </w:rPr>
              <w:t>filmska</w:t>
            </w:r>
            <w:r w:rsidR="00994A87">
              <w:rPr>
                <w:rFonts w:ascii="Arial" w:hAnsi="Arial" w:cs="Arial"/>
                <w:sz w:val="20"/>
                <w:szCs w:val="20"/>
              </w:rPr>
              <w:t xml:space="preserve"> </w:t>
            </w:r>
            <w:r w:rsidRPr="00013E4D">
              <w:rPr>
                <w:rFonts w:ascii="Arial" w:hAnsi="Arial" w:cs="Arial"/>
                <w:sz w:val="20"/>
                <w:szCs w:val="20"/>
              </w:rPr>
              <w:t>slika, lice i</w:t>
            </w:r>
            <w:r w:rsidR="00994A87">
              <w:rPr>
                <w:rFonts w:ascii="Arial" w:hAnsi="Arial" w:cs="Arial"/>
                <w:sz w:val="20"/>
                <w:szCs w:val="20"/>
              </w:rPr>
              <w:t xml:space="preserve"> </w:t>
            </w:r>
            <w:r w:rsidRPr="00013E4D">
              <w:rPr>
                <w:rFonts w:ascii="Arial" w:hAnsi="Arial" w:cs="Arial"/>
                <w:sz w:val="20"/>
                <w:szCs w:val="20"/>
              </w:rPr>
              <w:t>pozadina – snimanje.</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7.</w:t>
            </w:r>
            <w:r w:rsidR="00C43815" w:rsidRPr="00013E4D">
              <w:rPr>
                <w:rFonts w:ascii="Arial" w:hAnsi="Arial" w:cs="Arial"/>
                <w:sz w:val="20"/>
                <w:szCs w:val="20"/>
              </w:rPr>
              <w:t xml:space="preserve"> (2P+2V)</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 xml:space="preserve">Predavanje: Film u jednom kadru, koji to nije. Gledanje </w:t>
            </w:r>
            <w:r w:rsidR="00B26632" w:rsidRPr="00013E4D">
              <w:rPr>
                <w:rFonts w:ascii="Arial" w:hAnsi="Arial" w:cs="Arial"/>
                <w:sz w:val="20"/>
                <w:szCs w:val="20"/>
              </w:rPr>
              <w:t xml:space="preserve">I </w:t>
            </w:r>
            <w:r w:rsidRPr="00013E4D">
              <w:rPr>
                <w:rFonts w:ascii="Arial" w:hAnsi="Arial" w:cs="Arial"/>
                <w:sz w:val="20"/>
                <w:szCs w:val="20"/>
              </w:rPr>
              <w:t>analiza</w:t>
            </w:r>
            <w:r w:rsidR="00B26632" w:rsidRPr="00013E4D">
              <w:rPr>
                <w:rFonts w:ascii="Arial" w:hAnsi="Arial" w:cs="Arial"/>
                <w:sz w:val="20"/>
                <w:szCs w:val="20"/>
              </w:rPr>
              <w:t xml:space="preserve"> </w:t>
            </w:r>
            <w:r w:rsidRPr="00013E4D">
              <w:rPr>
                <w:rFonts w:ascii="Arial" w:hAnsi="Arial" w:cs="Arial"/>
                <w:sz w:val="20"/>
                <w:szCs w:val="20"/>
              </w:rPr>
              <w:t>filma: Spilja</w:t>
            </w:r>
            <w:r w:rsidR="00B26632" w:rsidRPr="00013E4D">
              <w:rPr>
                <w:rFonts w:ascii="Arial" w:hAnsi="Arial" w:cs="Arial"/>
                <w:sz w:val="20"/>
                <w:szCs w:val="20"/>
              </w:rPr>
              <w:t xml:space="preserve"> </w:t>
            </w:r>
            <w:r w:rsidRPr="00013E4D">
              <w:rPr>
                <w:rFonts w:ascii="Arial" w:hAnsi="Arial" w:cs="Arial"/>
                <w:sz w:val="20"/>
                <w:szCs w:val="20"/>
              </w:rPr>
              <w:t>zaboravljenih</w:t>
            </w:r>
            <w:r w:rsidR="00B26632" w:rsidRPr="00013E4D">
              <w:rPr>
                <w:rFonts w:ascii="Arial" w:hAnsi="Arial" w:cs="Arial"/>
                <w:sz w:val="20"/>
                <w:szCs w:val="20"/>
              </w:rPr>
              <w:t xml:space="preserve"> </w:t>
            </w:r>
            <w:r w:rsidRPr="00013E4D">
              <w:rPr>
                <w:rFonts w:ascii="Arial" w:hAnsi="Arial" w:cs="Arial"/>
                <w:sz w:val="20"/>
                <w:szCs w:val="20"/>
              </w:rPr>
              <w:t>snova, Werner Herzog (2010).</w:t>
            </w:r>
          </w:p>
          <w:p w:rsidR="00B26632" w:rsidRPr="00013E4D" w:rsidRDefault="00A056A0" w:rsidP="00C43815">
            <w:pPr>
              <w:spacing w:after="0"/>
              <w:rPr>
                <w:rFonts w:ascii="Arial" w:hAnsi="Arial" w:cs="Arial"/>
                <w:sz w:val="20"/>
                <w:szCs w:val="20"/>
              </w:rPr>
            </w:pPr>
            <w:r w:rsidRPr="00013E4D">
              <w:rPr>
                <w:rFonts w:ascii="Arial" w:hAnsi="Arial" w:cs="Arial"/>
                <w:sz w:val="20"/>
                <w:szCs w:val="20"/>
              </w:rPr>
              <w:t>Mentorska</w:t>
            </w:r>
            <w:r w:rsidR="00B26632" w:rsidRPr="00013E4D">
              <w:rPr>
                <w:rFonts w:ascii="Arial" w:hAnsi="Arial" w:cs="Arial"/>
                <w:sz w:val="20"/>
                <w:szCs w:val="20"/>
              </w:rPr>
              <w:t xml:space="preserve"> </w:t>
            </w:r>
            <w:r w:rsidRPr="00013E4D">
              <w:rPr>
                <w:rFonts w:ascii="Arial" w:hAnsi="Arial" w:cs="Arial"/>
                <w:sz w:val="20"/>
                <w:szCs w:val="20"/>
              </w:rPr>
              <w:t>poduka: Stvaranje</w:t>
            </w:r>
            <w:r w:rsidR="00B26632" w:rsidRPr="00013E4D">
              <w:rPr>
                <w:rFonts w:ascii="Arial" w:hAnsi="Arial" w:cs="Arial"/>
                <w:sz w:val="20"/>
                <w:szCs w:val="20"/>
              </w:rPr>
              <w:t xml:space="preserve"> </w:t>
            </w:r>
            <w:r w:rsidRPr="00013E4D">
              <w:rPr>
                <w:rFonts w:ascii="Arial" w:hAnsi="Arial" w:cs="Arial"/>
                <w:sz w:val="20"/>
                <w:szCs w:val="20"/>
              </w:rPr>
              <w:t>eksperimentalne</w:t>
            </w:r>
          </w:p>
          <w:p w:rsidR="00B26632" w:rsidRPr="00013E4D" w:rsidRDefault="00B26632" w:rsidP="00C43815">
            <w:pPr>
              <w:spacing w:after="0"/>
              <w:rPr>
                <w:rFonts w:ascii="Arial" w:hAnsi="Arial" w:cs="Arial"/>
                <w:sz w:val="20"/>
                <w:szCs w:val="20"/>
              </w:rPr>
            </w:pPr>
            <w:r w:rsidRPr="00013E4D">
              <w:rPr>
                <w:rFonts w:ascii="Arial" w:hAnsi="Arial" w:cs="Arial"/>
                <w:sz w:val="20"/>
                <w:szCs w:val="20"/>
              </w:rPr>
              <w:t>F</w:t>
            </w:r>
            <w:r w:rsidR="00A056A0" w:rsidRPr="00013E4D">
              <w:rPr>
                <w:rFonts w:ascii="Arial" w:hAnsi="Arial" w:cs="Arial"/>
                <w:sz w:val="20"/>
                <w:szCs w:val="20"/>
              </w:rPr>
              <w:t>otoknjige</w:t>
            </w:r>
            <w:r w:rsidRPr="00013E4D">
              <w:rPr>
                <w:rFonts w:ascii="Arial" w:hAnsi="Arial" w:cs="Arial"/>
                <w:sz w:val="20"/>
                <w:szCs w:val="20"/>
              </w:rPr>
              <w:t xml:space="preserve"> </w:t>
            </w:r>
            <w:r w:rsidR="00A056A0" w:rsidRPr="00013E4D">
              <w:rPr>
                <w:rFonts w:ascii="Arial" w:hAnsi="Arial" w:cs="Arial"/>
                <w:sz w:val="20"/>
                <w:szCs w:val="20"/>
              </w:rPr>
              <w:t>budućeg</w:t>
            </w:r>
            <w:r w:rsidRPr="00013E4D">
              <w:rPr>
                <w:rFonts w:ascii="Arial" w:hAnsi="Arial" w:cs="Arial"/>
                <w:sz w:val="20"/>
                <w:szCs w:val="20"/>
              </w:rPr>
              <w:t xml:space="preserve"> </w:t>
            </w:r>
            <w:r w:rsidR="00A056A0" w:rsidRPr="00013E4D">
              <w:rPr>
                <w:rFonts w:ascii="Arial" w:hAnsi="Arial" w:cs="Arial"/>
                <w:sz w:val="20"/>
                <w:szCs w:val="20"/>
              </w:rPr>
              <w:t>filma</w:t>
            </w:r>
            <w:r w:rsidRPr="00013E4D">
              <w:rPr>
                <w:rFonts w:ascii="Arial" w:hAnsi="Arial" w:cs="Arial"/>
                <w:sz w:val="20"/>
                <w:szCs w:val="20"/>
              </w:rPr>
              <w:t xml:space="preserve"> </w:t>
            </w:r>
            <w:r w:rsidR="00A056A0" w:rsidRPr="00013E4D">
              <w:rPr>
                <w:rFonts w:ascii="Arial" w:hAnsi="Arial" w:cs="Arial"/>
                <w:sz w:val="20"/>
                <w:szCs w:val="20"/>
              </w:rPr>
              <w:t>bazirane</w:t>
            </w:r>
            <w:r w:rsidRPr="00013E4D">
              <w:rPr>
                <w:rFonts w:ascii="Arial" w:hAnsi="Arial" w:cs="Arial"/>
                <w:sz w:val="20"/>
                <w:szCs w:val="20"/>
              </w:rPr>
              <w:t xml:space="preserve"> </w:t>
            </w:r>
            <w:r w:rsidR="00A056A0" w:rsidRPr="00013E4D">
              <w:rPr>
                <w:rFonts w:ascii="Arial" w:hAnsi="Arial" w:cs="Arial"/>
                <w:sz w:val="20"/>
                <w:szCs w:val="20"/>
              </w:rPr>
              <w:t>na</w:t>
            </w:r>
            <w:r w:rsidRPr="00013E4D">
              <w:rPr>
                <w:rFonts w:ascii="Arial" w:hAnsi="Arial" w:cs="Arial"/>
                <w:sz w:val="20"/>
                <w:szCs w:val="20"/>
              </w:rPr>
              <w:t xml:space="preserve"> </w:t>
            </w:r>
            <w:r w:rsidR="00A056A0" w:rsidRPr="00013E4D">
              <w:rPr>
                <w:rFonts w:ascii="Arial" w:hAnsi="Arial" w:cs="Arial"/>
                <w:sz w:val="20"/>
                <w:szCs w:val="20"/>
              </w:rPr>
              <w:t>konceptu</w:t>
            </w:r>
            <w:r w:rsidRPr="00013E4D">
              <w:rPr>
                <w:rFonts w:ascii="Arial" w:hAnsi="Arial" w:cs="Arial"/>
                <w:sz w:val="20"/>
                <w:szCs w:val="20"/>
              </w:rPr>
              <w:t xml:space="preserve"> </w:t>
            </w:r>
            <w:r w:rsidR="00A056A0" w:rsidRPr="00013E4D">
              <w:rPr>
                <w:rFonts w:ascii="Arial" w:hAnsi="Arial" w:cs="Arial"/>
                <w:sz w:val="20"/>
                <w:szCs w:val="20"/>
              </w:rPr>
              <w:t>režije.</w:t>
            </w:r>
            <w:r w:rsidRPr="00013E4D">
              <w:rPr>
                <w:rFonts w:ascii="Arial" w:hAnsi="Arial" w:cs="Arial"/>
                <w:sz w:val="20"/>
                <w:szCs w:val="20"/>
              </w:rPr>
              <w:t xml:space="preserve"> </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Vježba: Kadar-scena.</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8.</w:t>
            </w:r>
            <w:r w:rsidR="00C43815" w:rsidRPr="00013E4D">
              <w:rPr>
                <w:rFonts w:ascii="Arial" w:hAnsi="Arial" w:cs="Arial"/>
                <w:sz w:val="20"/>
                <w:szCs w:val="20"/>
              </w:rPr>
              <w:t xml:space="preserve"> (2P+2V)</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Predavanje: Prvi igrani film u jednom kadru. Gledanje</w:t>
            </w:r>
            <w:r w:rsidR="00B26632" w:rsidRPr="00013E4D">
              <w:rPr>
                <w:rFonts w:ascii="Arial" w:hAnsi="Arial" w:cs="Arial"/>
                <w:sz w:val="20"/>
                <w:szCs w:val="20"/>
              </w:rPr>
              <w:t xml:space="preserve"> I </w:t>
            </w:r>
            <w:r w:rsidRPr="00013E4D">
              <w:rPr>
                <w:rFonts w:ascii="Arial" w:hAnsi="Arial" w:cs="Arial"/>
                <w:sz w:val="20"/>
                <w:szCs w:val="20"/>
              </w:rPr>
              <w:t>analiza</w:t>
            </w:r>
            <w:r w:rsidR="00B26632" w:rsidRPr="00013E4D">
              <w:rPr>
                <w:rFonts w:ascii="Arial" w:hAnsi="Arial" w:cs="Arial"/>
                <w:sz w:val="20"/>
                <w:szCs w:val="20"/>
              </w:rPr>
              <w:t xml:space="preserve"> </w:t>
            </w:r>
            <w:r w:rsidRPr="00013E4D">
              <w:rPr>
                <w:rFonts w:ascii="Arial" w:hAnsi="Arial" w:cs="Arial"/>
                <w:sz w:val="20"/>
                <w:szCs w:val="20"/>
              </w:rPr>
              <w:t xml:space="preserve">filma: </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The Act of Killing, Joshua Oppenheimer (2012).</w:t>
            </w:r>
          </w:p>
          <w:p w:rsidR="00B26632" w:rsidRPr="00013E4D" w:rsidRDefault="00A056A0" w:rsidP="00C43815">
            <w:pPr>
              <w:spacing w:after="0"/>
              <w:rPr>
                <w:rFonts w:ascii="Arial" w:hAnsi="Arial" w:cs="Arial"/>
                <w:sz w:val="20"/>
                <w:szCs w:val="20"/>
              </w:rPr>
            </w:pPr>
            <w:r w:rsidRPr="00013E4D">
              <w:rPr>
                <w:rFonts w:ascii="Arial" w:hAnsi="Arial" w:cs="Arial"/>
                <w:sz w:val="20"/>
                <w:szCs w:val="20"/>
              </w:rPr>
              <w:t>Mentorska</w:t>
            </w:r>
            <w:r w:rsidR="00B26632" w:rsidRPr="00013E4D">
              <w:rPr>
                <w:rFonts w:ascii="Arial" w:hAnsi="Arial" w:cs="Arial"/>
                <w:sz w:val="20"/>
                <w:szCs w:val="20"/>
              </w:rPr>
              <w:t xml:space="preserve"> </w:t>
            </w:r>
            <w:r w:rsidRPr="00013E4D">
              <w:rPr>
                <w:rFonts w:ascii="Arial" w:hAnsi="Arial" w:cs="Arial"/>
                <w:sz w:val="20"/>
                <w:szCs w:val="20"/>
              </w:rPr>
              <w:t>poduka: Spajanjef</w:t>
            </w:r>
            <w:r w:rsidR="00B26632" w:rsidRPr="00013E4D">
              <w:rPr>
                <w:rFonts w:ascii="Arial" w:hAnsi="Arial" w:cs="Arial"/>
                <w:sz w:val="20"/>
                <w:szCs w:val="20"/>
              </w:rPr>
              <w:t xml:space="preserve"> </w:t>
            </w:r>
            <w:r w:rsidRPr="00013E4D">
              <w:rPr>
                <w:rFonts w:ascii="Arial" w:hAnsi="Arial" w:cs="Arial"/>
                <w:sz w:val="20"/>
                <w:szCs w:val="20"/>
              </w:rPr>
              <w:t>otolokacija</w:t>
            </w:r>
            <w:r w:rsidR="00B26632" w:rsidRPr="00013E4D">
              <w:rPr>
                <w:rFonts w:ascii="Arial" w:hAnsi="Arial" w:cs="Arial"/>
                <w:sz w:val="20"/>
                <w:szCs w:val="20"/>
              </w:rPr>
              <w:t xml:space="preserve"> </w:t>
            </w:r>
            <w:r w:rsidRPr="00013E4D">
              <w:rPr>
                <w:rFonts w:ascii="Arial" w:hAnsi="Arial" w:cs="Arial"/>
                <w:sz w:val="20"/>
                <w:szCs w:val="20"/>
              </w:rPr>
              <w:t>kroz treatment.</w:t>
            </w:r>
            <w:r w:rsidR="00B26632" w:rsidRPr="00013E4D">
              <w:rPr>
                <w:rFonts w:ascii="Arial" w:hAnsi="Arial" w:cs="Arial"/>
                <w:sz w:val="20"/>
                <w:szCs w:val="20"/>
              </w:rPr>
              <w:t xml:space="preserve"> </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Vježba: Kadar-Film.</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9.</w:t>
            </w:r>
            <w:r w:rsidR="00C43815" w:rsidRPr="00013E4D">
              <w:rPr>
                <w:rFonts w:ascii="Arial" w:hAnsi="Arial" w:cs="Arial"/>
                <w:sz w:val="20"/>
                <w:szCs w:val="20"/>
              </w:rPr>
              <w:t xml:space="preserve"> (2P+2V)</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Predavanje: Tri filma u jednom događaju. Gledanje</w:t>
            </w:r>
            <w:r w:rsidR="00B26632" w:rsidRPr="00013E4D">
              <w:rPr>
                <w:rFonts w:ascii="Arial" w:hAnsi="Arial" w:cs="Arial"/>
                <w:sz w:val="20"/>
                <w:szCs w:val="20"/>
              </w:rPr>
              <w:t xml:space="preserve"> I </w:t>
            </w:r>
            <w:r w:rsidRPr="00013E4D">
              <w:rPr>
                <w:rFonts w:ascii="Arial" w:hAnsi="Arial" w:cs="Arial"/>
                <w:sz w:val="20"/>
                <w:szCs w:val="20"/>
              </w:rPr>
              <w:t>analiza</w:t>
            </w:r>
            <w:r w:rsidR="00B26632" w:rsidRPr="00013E4D">
              <w:rPr>
                <w:rFonts w:ascii="Arial" w:hAnsi="Arial" w:cs="Arial"/>
                <w:sz w:val="20"/>
                <w:szCs w:val="20"/>
              </w:rPr>
              <w:t xml:space="preserve"> </w:t>
            </w:r>
            <w:r w:rsidRPr="00013E4D">
              <w:rPr>
                <w:rFonts w:ascii="Arial" w:hAnsi="Arial" w:cs="Arial"/>
                <w:sz w:val="20"/>
                <w:szCs w:val="20"/>
              </w:rPr>
              <w:t xml:space="preserve">filma: </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The Eye above the Well, Johan van der Keuken (1988).</w:t>
            </w:r>
          </w:p>
          <w:p w:rsidR="00B26632" w:rsidRPr="00013E4D" w:rsidRDefault="00A056A0" w:rsidP="00C43815">
            <w:pPr>
              <w:spacing w:after="0"/>
              <w:rPr>
                <w:rFonts w:ascii="Arial" w:hAnsi="Arial" w:cs="Arial"/>
                <w:sz w:val="20"/>
                <w:szCs w:val="20"/>
              </w:rPr>
            </w:pPr>
            <w:r w:rsidRPr="00013E4D">
              <w:rPr>
                <w:rFonts w:ascii="Arial" w:hAnsi="Arial" w:cs="Arial"/>
                <w:sz w:val="20"/>
                <w:szCs w:val="20"/>
              </w:rPr>
              <w:t>Mentorska</w:t>
            </w:r>
            <w:r w:rsidR="00B26632" w:rsidRPr="00013E4D">
              <w:rPr>
                <w:rFonts w:ascii="Arial" w:hAnsi="Arial" w:cs="Arial"/>
                <w:sz w:val="20"/>
                <w:szCs w:val="20"/>
              </w:rPr>
              <w:t xml:space="preserve"> </w:t>
            </w:r>
            <w:r w:rsidRPr="00013E4D">
              <w:rPr>
                <w:rFonts w:ascii="Arial" w:hAnsi="Arial" w:cs="Arial"/>
                <w:sz w:val="20"/>
                <w:szCs w:val="20"/>
              </w:rPr>
              <w:t>poduka: Tri fotografije</w:t>
            </w:r>
            <w:r w:rsidR="00B26632" w:rsidRPr="00013E4D">
              <w:rPr>
                <w:rFonts w:ascii="Arial" w:hAnsi="Arial" w:cs="Arial"/>
                <w:sz w:val="20"/>
                <w:szCs w:val="20"/>
              </w:rPr>
              <w:t xml:space="preserve"> </w:t>
            </w:r>
            <w:r w:rsidRPr="00013E4D">
              <w:rPr>
                <w:rFonts w:ascii="Arial" w:hAnsi="Arial" w:cs="Arial"/>
                <w:sz w:val="20"/>
                <w:szCs w:val="20"/>
              </w:rPr>
              <w:t>kao tri verzije</w:t>
            </w:r>
            <w:r w:rsidR="00B26632" w:rsidRPr="00013E4D">
              <w:rPr>
                <w:rFonts w:ascii="Arial" w:hAnsi="Arial" w:cs="Arial"/>
                <w:sz w:val="20"/>
                <w:szCs w:val="20"/>
              </w:rPr>
              <w:t xml:space="preserve"> i</w:t>
            </w:r>
            <w:r w:rsidRPr="00013E4D">
              <w:rPr>
                <w:rFonts w:ascii="Arial" w:hAnsi="Arial" w:cs="Arial"/>
                <w:sz w:val="20"/>
                <w:szCs w:val="20"/>
              </w:rPr>
              <w:t>ste</w:t>
            </w:r>
            <w:r w:rsidR="00B26632" w:rsidRPr="00013E4D">
              <w:rPr>
                <w:rFonts w:ascii="Arial" w:hAnsi="Arial" w:cs="Arial"/>
                <w:sz w:val="20"/>
                <w:szCs w:val="20"/>
              </w:rPr>
              <w:t xml:space="preserve"> </w:t>
            </w:r>
            <w:r w:rsidRPr="00013E4D">
              <w:rPr>
                <w:rFonts w:ascii="Arial" w:hAnsi="Arial" w:cs="Arial"/>
                <w:sz w:val="20"/>
                <w:szCs w:val="20"/>
              </w:rPr>
              <w:t>sekvence.</w:t>
            </w:r>
            <w:r w:rsidR="00B26632" w:rsidRPr="00013E4D">
              <w:rPr>
                <w:rFonts w:ascii="Arial" w:hAnsi="Arial" w:cs="Arial"/>
                <w:sz w:val="20"/>
                <w:szCs w:val="20"/>
              </w:rPr>
              <w:t xml:space="preserve"> </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Vježba: Subjektivni</w:t>
            </w:r>
            <w:r w:rsidR="00B26632" w:rsidRPr="00013E4D">
              <w:rPr>
                <w:rFonts w:ascii="Arial" w:hAnsi="Arial" w:cs="Arial"/>
                <w:sz w:val="20"/>
                <w:szCs w:val="20"/>
              </w:rPr>
              <w:t xml:space="preserve"> </w:t>
            </w:r>
            <w:r w:rsidRPr="00013E4D">
              <w:rPr>
                <w:rFonts w:ascii="Arial" w:hAnsi="Arial" w:cs="Arial"/>
                <w:sz w:val="20"/>
                <w:szCs w:val="20"/>
              </w:rPr>
              <w:t>planovi</w:t>
            </w:r>
            <w:r w:rsidR="00B26632" w:rsidRPr="00013E4D">
              <w:rPr>
                <w:rFonts w:ascii="Arial" w:hAnsi="Arial" w:cs="Arial"/>
                <w:sz w:val="20"/>
                <w:szCs w:val="20"/>
              </w:rPr>
              <w:t xml:space="preserve"> I </w:t>
            </w:r>
            <w:r w:rsidRPr="00013E4D">
              <w:rPr>
                <w:rFonts w:ascii="Arial" w:hAnsi="Arial" w:cs="Arial"/>
                <w:sz w:val="20"/>
                <w:szCs w:val="20"/>
              </w:rPr>
              <w:t>ritam</w:t>
            </w:r>
            <w:r w:rsidR="00B26632" w:rsidRPr="00013E4D">
              <w:rPr>
                <w:rFonts w:ascii="Arial" w:hAnsi="Arial" w:cs="Arial"/>
                <w:sz w:val="20"/>
                <w:szCs w:val="20"/>
              </w:rPr>
              <w:t xml:space="preserve"> </w:t>
            </w:r>
            <w:r w:rsidRPr="00013E4D">
              <w:rPr>
                <w:rFonts w:ascii="Arial" w:hAnsi="Arial" w:cs="Arial"/>
                <w:sz w:val="20"/>
                <w:szCs w:val="20"/>
              </w:rPr>
              <w:t>filma.</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10.</w:t>
            </w:r>
            <w:r w:rsidR="00C43815" w:rsidRPr="00013E4D">
              <w:rPr>
                <w:rFonts w:ascii="Arial" w:hAnsi="Arial" w:cs="Arial"/>
                <w:sz w:val="20"/>
                <w:szCs w:val="20"/>
              </w:rPr>
              <w:t xml:space="preserve"> (2P+2V)</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Predavanje: Eksperimentalni</w:t>
            </w:r>
            <w:r w:rsidR="00B26632" w:rsidRPr="00013E4D">
              <w:rPr>
                <w:rFonts w:ascii="Arial" w:hAnsi="Arial" w:cs="Arial"/>
                <w:sz w:val="20"/>
                <w:szCs w:val="20"/>
              </w:rPr>
              <w:t xml:space="preserve"> </w:t>
            </w:r>
            <w:r w:rsidRPr="00013E4D">
              <w:rPr>
                <w:rFonts w:ascii="Arial" w:hAnsi="Arial" w:cs="Arial"/>
                <w:sz w:val="20"/>
                <w:szCs w:val="20"/>
              </w:rPr>
              <w:t xml:space="preserve">dokumentarni film. Gledanje i analiza filma: </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As I was moving ahead…, Jonas Mekas  (2000).</w:t>
            </w:r>
          </w:p>
          <w:p w:rsidR="00B26632" w:rsidRPr="00013E4D" w:rsidRDefault="00A056A0" w:rsidP="00C43815">
            <w:pPr>
              <w:spacing w:after="0"/>
              <w:rPr>
                <w:rFonts w:ascii="Arial" w:hAnsi="Arial" w:cs="Arial"/>
                <w:sz w:val="20"/>
                <w:szCs w:val="20"/>
              </w:rPr>
            </w:pPr>
            <w:r w:rsidRPr="00013E4D">
              <w:rPr>
                <w:rFonts w:ascii="Arial" w:hAnsi="Arial" w:cs="Arial"/>
                <w:sz w:val="20"/>
                <w:szCs w:val="20"/>
              </w:rPr>
              <w:t>Mentorska</w:t>
            </w:r>
            <w:r w:rsidR="00B26632" w:rsidRPr="00013E4D">
              <w:rPr>
                <w:rFonts w:ascii="Arial" w:hAnsi="Arial" w:cs="Arial"/>
                <w:sz w:val="20"/>
                <w:szCs w:val="20"/>
              </w:rPr>
              <w:t xml:space="preserve"> </w:t>
            </w:r>
            <w:r w:rsidRPr="00013E4D">
              <w:rPr>
                <w:rFonts w:ascii="Arial" w:hAnsi="Arial" w:cs="Arial"/>
                <w:sz w:val="20"/>
                <w:szCs w:val="20"/>
              </w:rPr>
              <w:t>poduka: Razrada tri fotografije</w:t>
            </w:r>
            <w:r w:rsidR="00B26632" w:rsidRPr="00013E4D">
              <w:rPr>
                <w:rFonts w:ascii="Arial" w:hAnsi="Arial" w:cs="Arial"/>
                <w:sz w:val="20"/>
                <w:szCs w:val="20"/>
              </w:rPr>
              <w:t xml:space="preserve"> </w:t>
            </w:r>
            <w:r w:rsidRPr="00013E4D">
              <w:rPr>
                <w:rFonts w:ascii="Arial" w:hAnsi="Arial" w:cs="Arial"/>
                <w:sz w:val="20"/>
                <w:szCs w:val="20"/>
              </w:rPr>
              <w:t>kao tri</w:t>
            </w:r>
            <w:r w:rsidR="00B26632" w:rsidRPr="00013E4D">
              <w:rPr>
                <w:rFonts w:ascii="Arial" w:hAnsi="Arial" w:cs="Arial"/>
                <w:sz w:val="20"/>
                <w:szCs w:val="20"/>
              </w:rPr>
              <w:t xml:space="preserve"> </w:t>
            </w:r>
            <w:r w:rsidRPr="00013E4D">
              <w:rPr>
                <w:rFonts w:ascii="Arial" w:hAnsi="Arial" w:cs="Arial"/>
                <w:sz w:val="20"/>
                <w:szCs w:val="20"/>
              </w:rPr>
              <w:t>ishodišta</w:t>
            </w:r>
            <w:r w:rsidR="00B26632" w:rsidRPr="00013E4D">
              <w:rPr>
                <w:rFonts w:ascii="Arial" w:hAnsi="Arial" w:cs="Arial"/>
                <w:sz w:val="20"/>
                <w:szCs w:val="20"/>
              </w:rPr>
              <w:t xml:space="preserve"> </w:t>
            </w:r>
            <w:r w:rsidRPr="00013E4D">
              <w:rPr>
                <w:rFonts w:ascii="Arial" w:hAnsi="Arial" w:cs="Arial"/>
                <w:sz w:val="20"/>
                <w:szCs w:val="20"/>
              </w:rPr>
              <w:t>za</w:t>
            </w:r>
            <w:r w:rsidR="00B26632" w:rsidRPr="00013E4D">
              <w:rPr>
                <w:rFonts w:ascii="Arial" w:hAnsi="Arial" w:cs="Arial"/>
                <w:sz w:val="20"/>
                <w:szCs w:val="20"/>
              </w:rPr>
              <w:t xml:space="preserve"> </w:t>
            </w:r>
            <w:r w:rsidRPr="00013E4D">
              <w:rPr>
                <w:rFonts w:ascii="Arial" w:hAnsi="Arial" w:cs="Arial"/>
                <w:sz w:val="20"/>
                <w:szCs w:val="20"/>
              </w:rPr>
              <w:t>filmski</w:t>
            </w:r>
            <w:r w:rsidR="00B26632" w:rsidRPr="00013E4D">
              <w:rPr>
                <w:rFonts w:ascii="Arial" w:hAnsi="Arial" w:cs="Arial"/>
                <w:sz w:val="20"/>
                <w:szCs w:val="20"/>
              </w:rPr>
              <w:t xml:space="preserve"> </w:t>
            </w:r>
            <w:r w:rsidRPr="00013E4D">
              <w:rPr>
                <w:rFonts w:ascii="Arial" w:hAnsi="Arial" w:cs="Arial"/>
                <w:sz w:val="20"/>
                <w:szCs w:val="20"/>
              </w:rPr>
              <w:t>triptih.</w:t>
            </w:r>
            <w:r w:rsidR="00B26632" w:rsidRPr="00013E4D">
              <w:rPr>
                <w:rFonts w:ascii="Arial" w:hAnsi="Arial" w:cs="Arial"/>
                <w:sz w:val="20"/>
                <w:szCs w:val="20"/>
              </w:rPr>
              <w:t xml:space="preserve"> </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Vježba: Tri prostora u jednom</w:t>
            </w:r>
            <w:r w:rsidR="0022676B" w:rsidRPr="00013E4D">
              <w:rPr>
                <w:rFonts w:ascii="Arial" w:hAnsi="Arial" w:cs="Arial"/>
                <w:sz w:val="20"/>
                <w:szCs w:val="20"/>
              </w:rPr>
              <w:t xml:space="preserve"> </w:t>
            </w:r>
            <w:r w:rsidRPr="00013E4D">
              <w:rPr>
                <w:rFonts w:ascii="Arial" w:hAnsi="Arial" w:cs="Arial"/>
                <w:sz w:val="20"/>
                <w:szCs w:val="20"/>
              </w:rPr>
              <w:t>vremenu.</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11.</w:t>
            </w:r>
            <w:r w:rsidR="00C43815" w:rsidRPr="00013E4D">
              <w:rPr>
                <w:rFonts w:ascii="Arial" w:hAnsi="Arial" w:cs="Arial"/>
                <w:sz w:val="20"/>
                <w:szCs w:val="20"/>
              </w:rPr>
              <w:t xml:space="preserve"> (2P+2V)</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Predavanje: Plesni film kao</w:t>
            </w:r>
            <w:r w:rsidR="0022676B" w:rsidRPr="00013E4D">
              <w:rPr>
                <w:rFonts w:ascii="Arial" w:hAnsi="Arial" w:cs="Arial"/>
                <w:sz w:val="20"/>
                <w:szCs w:val="20"/>
              </w:rPr>
              <w:t xml:space="preserve"> </w:t>
            </w:r>
            <w:r w:rsidRPr="00013E4D">
              <w:rPr>
                <w:rFonts w:ascii="Arial" w:hAnsi="Arial" w:cs="Arial"/>
                <w:sz w:val="20"/>
                <w:szCs w:val="20"/>
              </w:rPr>
              <w:t>dokumentarni.</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Pina Bausch, Wim</w:t>
            </w:r>
            <w:r w:rsidR="0022676B" w:rsidRPr="00013E4D">
              <w:rPr>
                <w:rFonts w:ascii="Arial" w:hAnsi="Arial" w:cs="Arial"/>
                <w:sz w:val="20"/>
                <w:szCs w:val="20"/>
              </w:rPr>
              <w:t xml:space="preserve"> </w:t>
            </w:r>
            <w:r w:rsidRPr="00013E4D">
              <w:rPr>
                <w:rFonts w:ascii="Arial" w:hAnsi="Arial" w:cs="Arial"/>
                <w:sz w:val="20"/>
                <w:szCs w:val="20"/>
              </w:rPr>
              <w:t>Wenders (2010).</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Mentorskapoduka: Struktura</w:t>
            </w:r>
            <w:r w:rsidR="0022676B" w:rsidRPr="00013E4D">
              <w:rPr>
                <w:rFonts w:ascii="Arial" w:hAnsi="Arial" w:cs="Arial"/>
                <w:sz w:val="20"/>
                <w:szCs w:val="20"/>
              </w:rPr>
              <w:t xml:space="preserve"> </w:t>
            </w:r>
            <w:r w:rsidRPr="00013E4D">
              <w:rPr>
                <w:rFonts w:ascii="Arial" w:hAnsi="Arial" w:cs="Arial"/>
                <w:sz w:val="20"/>
                <w:szCs w:val="20"/>
              </w:rPr>
              <w:t>fotoportreta</w:t>
            </w:r>
            <w:r w:rsidR="0022676B" w:rsidRPr="00013E4D">
              <w:rPr>
                <w:rFonts w:ascii="Arial" w:hAnsi="Arial" w:cs="Arial"/>
                <w:sz w:val="20"/>
                <w:szCs w:val="20"/>
              </w:rPr>
              <w:t xml:space="preserve"> </w:t>
            </w:r>
            <w:r w:rsidRPr="00013E4D">
              <w:rPr>
                <w:rFonts w:ascii="Arial" w:hAnsi="Arial" w:cs="Arial"/>
                <w:sz w:val="20"/>
                <w:szCs w:val="20"/>
              </w:rPr>
              <w:t>kao</w:t>
            </w:r>
            <w:r w:rsidR="0022676B" w:rsidRPr="00013E4D">
              <w:rPr>
                <w:rFonts w:ascii="Arial" w:hAnsi="Arial" w:cs="Arial"/>
                <w:sz w:val="20"/>
                <w:szCs w:val="20"/>
              </w:rPr>
              <w:t xml:space="preserve"> </w:t>
            </w:r>
            <w:r w:rsidRPr="00013E4D">
              <w:rPr>
                <w:rFonts w:ascii="Arial" w:hAnsi="Arial" w:cs="Arial"/>
                <w:sz w:val="20"/>
                <w:szCs w:val="20"/>
              </w:rPr>
              <w:t>koncepta</w:t>
            </w:r>
            <w:r w:rsidR="0022676B" w:rsidRPr="00013E4D">
              <w:rPr>
                <w:rFonts w:ascii="Arial" w:hAnsi="Arial" w:cs="Arial"/>
                <w:sz w:val="20"/>
                <w:szCs w:val="20"/>
              </w:rPr>
              <w:t xml:space="preserve"> </w:t>
            </w:r>
            <w:r w:rsidRPr="00013E4D">
              <w:rPr>
                <w:rFonts w:ascii="Arial" w:hAnsi="Arial" w:cs="Arial"/>
                <w:sz w:val="20"/>
                <w:szCs w:val="20"/>
              </w:rPr>
              <w:t>za film.</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Vježba:</w:t>
            </w:r>
            <w:r w:rsidR="0022676B" w:rsidRPr="00013E4D">
              <w:rPr>
                <w:rFonts w:ascii="Arial" w:hAnsi="Arial" w:cs="Arial"/>
                <w:sz w:val="20"/>
                <w:szCs w:val="20"/>
              </w:rPr>
              <w:t xml:space="preserve"> </w:t>
            </w:r>
            <w:r w:rsidRPr="00013E4D">
              <w:rPr>
                <w:rFonts w:ascii="Arial" w:hAnsi="Arial" w:cs="Arial"/>
                <w:sz w:val="20"/>
                <w:szCs w:val="20"/>
              </w:rPr>
              <w:t>A Casting za</w:t>
            </w:r>
            <w:r w:rsidR="0022676B" w:rsidRPr="00013E4D">
              <w:rPr>
                <w:rFonts w:ascii="Arial" w:hAnsi="Arial" w:cs="Arial"/>
                <w:sz w:val="20"/>
                <w:szCs w:val="20"/>
              </w:rPr>
              <w:t xml:space="preserve"> </w:t>
            </w:r>
            <w:r w:rsidRPr="00013E4D">
              <w:rPr>
                <w:rFonts w:ascii="Arial" w:hAnsi="Arial" w:cs="Arial"/>
                <w:sz w:val="20"/>
                <w:szCs w:val="20"/>
              </w:rPr>
              <w:t>studentski film.</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12.</w:t>
            </w:r>
            <w:r w:rsidR="00C43815" w:rsidRPr="00013E4D">
              <w:rPr>
                <w:rFonts w:ascii="Arial" w:hAnsi="Arial" w:cs="Arial"/>
                <w:sz w:val="20"/>
                <w:szCs w:val="20"/>
              </w:rPr>
              <w:t xml:space="preserve"> (2P+2V)</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Predavanje: Arhivski film esej.</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Gledanje</w:t>
            </w:r>
            <w:r w:rsidR="0022676B" w:rsidRPr="00013E4D">
              <w:rPr>
                <w:rFonts w:ascii="Arial" w:hAnsi="Arial" w:cs="Arial"/>
                <w:sz w:val="20"/>
                <w:szCs w:val="20"/>
              </w:rPr>
              <w:t xml:space="preserve"> I </w:t>
            </w:r>
            <w:r w:rsidRPr="00013E4D">
              <w:rPr>
                <w:rFonts w:ascii="Arial" w:hAnsi="Arial" w:cs="Arial"/>
                <w:sz w:val="20"/>
                <w:szCs w:val="20"/>
              </w:rPr>
              <w:t>analiza</w:t>
            </w:r>
            <w:r w:rsidR="0022676B" w:rsidRPr="00013E4D">
              <w:rPr>
                <w:rFonts w:ascii="Arial" w:hAnsi="Arial" w:cs="Arial"/>
                <w:sz w:val="20"/>
                <w:szCs w:val="20"/>
              </w:rPr>
              <w:t xml:space="preserve"> </w:t>
            </w:r>
            <w:r w:rsidRPr="00013E4D">
              <w:rPr>
                <w:rFonts w:ascii="Arial" w:hAnsi="Arial" w:cs="Arial"/>
                <w:sz w:val="20"/>
                <w:szCs w:val="20"/>
              </w:rPr>
              <w:t>filma: Dial H-I-S-T-O-R-Y, Johan Grimonprez (1997).</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Mentorska</w:t>
            </w:r>
            <w:r w:rsidR="0022676B" w:rsidRPr="00013E4D">
              <w:rPr>
                <w:rFonts w:ascii="Arial" w:hAnsi="Arial" w:cs="Arial"/>
                <w:sz w:val="20"/>
                <w:szCs w:val="20"/>
              </w:rPr>
              <w:t xml:space="preserve"> </w:t>
            </w:r>
            <w:r w:rsidRPr="00013E4D">
              <w:rPr>
                <w:rFonts w:ascii="Arial" w:hAnsi="Arial" w:cs="Arial"/>
                <w:sz w:val="20"/>
                <w:szCs w:val="20"/>
              </w:rPr>
              <w:t>poduka:</w:t>
            </w:r>
            <w:r w:rsidR="0022676B" w:rsidRPr="00013E4D">
              <w:rPr>
                <w:rFonts w:ascii="Arial" w:hAnsi="Arial" w:cs="Arial"/>
                <w:sz w:val="20"/>
                <w:szCs w:val="20"/>
              </w:rPr>
              <w:t xml:space="preserve"> </w:t>
            </w:r>
            <w:r w:rsidRPr="00013E4D">
              <w:rPr>
                <w:rFonts w:ascii="Arial" w:hAnsi="Arial" w:cs="Arial"/>
                <w:sz w:val="20"/>
                <w:szCs w:val="20"/>
              </w:rPr>
              <w:t>Montažna</w:t>
            </w:r>
            <w:r w:rsidR="0022676B" w:rsidRPr="00013E4D">
              <w:rPr>
                <w:rFonts w:ascii="Arial" w:hAnsi="Arial" w:cs="Arial"/>
                <w:sz w:val="20"/>
                <w:szCs w:val="20"/>
              </w:rPr>
              <w:t xml:space="preserve"> </w:t>
            </w:r>
            <w:r w:rsidRPr="00013E4D">
              <w:rPr>
                <w:rFonts w:ascii="Arial" w:hAnsi="Arial" w:cs="Arial"/>
                <w:sz w:val="20"/>
                <w:szCs w:val="20"/>
              </w:rPr>
              <w:t>struktura</w:t>
            </w:r>
            <w:r w:rsidR="0022676B" w:rsidRPr="00013E4D">
              <w:rPr>
                <w:rFonts w:ascii="Arial" w:hAnsi="Arial" w:cs="Arial"/>
                <w:sz w:val="20"/>
                <w:szCs w:val="20"/>
              </w:rPr>
              <w:t xml:space="preserve"> </w:t>
            </w:r>
            <w:r w:rsidRPr="00013E4D">
              <w:rPr>
                <w:rFonts w:ascii="Arial" w:hAnsi="Arial" w:cs="Arial"/>
                <w:sz w:val="20"/>
                <w:szCs w:val="20"/>
              </w:rPr>
              <w:t>scena u cjelini</w:t>
            </w:r>
            <w:r w:rsidR="0022676B" w:rsidRPr="00013E4D">
              <w:rPr>
                <w:rFonts w:ascii="Arial" w:hAnsi="Arial" w:cs="Arial"/>
                <w:sz w:val="20"/>
                <w:szCs w:val="20"/>
              </w:rPr>
              <w:t xml:space="preserve"> </w:t>
            </w:r>
            <w:r w:rsidRPr="00013E4D">
              <w:rPr>
                <w:rFonts w:ascii="Arial" w:hAnsi="Arial" w:cs="Arial"/>
                <w:sz w:val="20"/>
                <w:szCs w:val="20"/>
              </w:rPr>
              <w:t xml:space="preserve">filma. </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Vježba: Razlučivanje</w:t>
            </w:r>
            <w:r w:rsidR="00B26632" w:rsidRPr="00013E4D">
              <w:rPr>
                <w:rFonts w:ascii="Arial" w:hAnsi="Arial" w:cs="Arial"/>
                <w:sz w:val="20"/>
                <w:szCs w:val="20"/>
              </w:rPr>
              <w:t xml:space="preserve"> </w:t>
            </w:r>
            <w:r w:rsidRPr="00013E4D">
              <w:rPr>
                <w:rFonts w:ascii="Arial" w:hAnsi="Arial" w:cs="Arial"/>
                <w:sz w:val="20"/>
                <w:szCs w:val="20"/>
              </w:rPr>
              <w:t>filmske</w:t>
            </w:r>
            <w:r w:rsidR="00B26632" w:rsidRPr="00013E4D">
              <w:rPr>
                <w:rFonts w:ascii="Arial" w:hAnsi="Arial" w:cs="Arial"/>
                <w:sz w:val="20"/>
                <w:szCs w:val="20"/>
              </w:rPr>
              <w:t xml:space="preserve"> structure I </w:t>
            </w:r>
            <w:r w:rsidRPr="00013E4D">
              <w:rPr>
                <w:rFonts w:ascii="Arial" w:hAnsi="Arial" w:cs="Arial"/>
                <w:sz w:val="20"/>
                <w:szCs w:val="20"/>
              </w:rPr>
              <w:t>montaže</w:t>
            </w:r>
            <w:r w:rsidR="00B26632" w:rsidRPr="00013E4D">
              <w:rPr>
                <w:rFonts w:ascii="Arial" w:hAnsi="Arial" w:cs="Arial"/>
                <w:sz w:val="20"/>
                <w:szCs w:val="20"/>
              </w:rPr>
              <w:t xml:space="preserve"> </w:t>
            </w:r>
            <w:r w:rsidRPr="00013E4D">
              <w:rPr>
                <w:rFonts w:ascii="Arial" w:hAnsi="Arial" w:cs="Arial"/>
                <w:sz w:val="20"/>
                <w:szCs w:val="20"/>
              </w:rPr>
              <w:t>filma.</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13.</w:t>
            </w:r>
            <w:r w:rsidR="00C43815" w:rsidRPr="00013E4D">
              <w:rPr>
                <w:rFonts w:ascii="Arial" w:hAnsi="Arial" w:cs="Arial"/>
                <w:sz w:val="20"/>
                <w:szCs w:val="20"/>
              </w:rPr>
              <w:t xml:space="preserve"> (2P+2V)</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Mentorska</w:t>
            </w:r>
            <w:r w:rsidR="00B26632" w:rsidRPr="00013E4D">
              <w:rPr>
                <w:rFonts w:ascii="Arial" w:hAnsi="Arial" w:cs="Arial"/>
                <w:sz w:val="20"/>
                <w:szCs w:val="20"/>
              </w:rPr>
              <w:t xml:space="preserve"> </w:t>
            </w:r>
            <w:r w:rsidRPr="00013E4D">
              <w:rPr>
                <w:rFonts w:ascii="Arial" w:hAnsi="Arial" w:cs="Arial"/>
                <w:sz w:val="20"/>
                <w:szCs w:val="20"/>
              </w:rPr>
              <w:t>poduka</w:t>
            </w:r>
            <w:r w:rsidR="00B26632" w:rsidRPr="00013E4D">
              <w:rPr>
                <w:rFonts w:ascii="Arial" w:hAnsi="Arial" w:cs="Arial"/>
                <w:sz w:val="20"/>
                <w:szCs w:val="20"/>
              </w:rPr>
              <w:t xml:space="preserve"> I </w:t>
            </w:r>
            <w:r w:rsidRPr="00013E4D">
              <w:rPr>
                <w:rFonts w:ascii="Arial" w:hAnsi="Arial" w:cs="Arial"/>
                <w:sz w:val="20"/>
                <w:szCs w:val="20"/>
              </w:rPr>
              <w:t>Vježbe: Individualno</w:t>
            </w:r>
            <w:r w:rsidR="00B26632" w:rsidRPr="00013E4D">
              <w:rPr>
                <w:rFonts w:ascii="Arial" w:hAnsi="Arial" w:cs="Arial"/>
                <w:sz w:val="20"/>
                <w:szCs w:val="20"/>
              </w:rPr>
              <w:t xml:space="preserve"> </w:t>
            </w:r>
            <w:r w:rsidRPr="00013E4D">
              <w:rPr>
                <w:rFonts w:ascii="Arial" w:hAnsi="Arial" w:cs="Arial"/>
                <w:sz w:val="20"/>
                <w:szCs w:val="20"/>
              </w:rPr>
              <w:t>superviziranje</w:t>
            </w:r>
            <w:r w:rsidR="00B26632" w:rsidRPr="00013E4D">
              <w:rPr>
                <w:rFonts w:ascii="Arial" w:hAnsi="Arial" w:cs="Arial"/>
                <w:sz w:val="20"/>
                <w:szCs w:val="20"/>
              </w:rPr>
              <w:t xml:space="preserve"> </w:t>
            </w:r>
            <w:r w:rsidRPr="00013E4D">
              <w:rPr>
                <w:rFonts w:ascii="Arial" w:hAnsi="Arial" w:cs="Arial"/>
                <w:sz w:val="20"/>
                <w:szCs w:val="20"/>
              </w:rPr>
              <w:t>studentskih</w:t>
            </w:r>
            <w:r w:rsidR="00B26632" w:rsidRPr="00013E4D">
              <w:rPr>
                <w:rFonts w:ascii="Arial" w:hAnsi="Arial" w:cs="Arial"/>
                <w:sz w:val="20"/>
                <w:szCs w:val="20"/>
              </w:rPr>
              <w:t xml:space="preserve"> </w:t>
            </w:r>
            <w:r w:rsidRPr="00013E4D">
              <w:rPr>
                <w:rFonts w:ascii="Arial" w:hAnsi="Arial" w:cs="Arial"/>
                <w:sz w:val="20"/>
                <w:szCs w:val="20"/>
              </w:rPr>
              <w:t>radova.</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14.</w:t>
            </w:r>
            <w:r w:rsidR="00C43815" w:rsidRPr="00013E4D">
              <w:rPr>
                <w:rFonts w:ascii="Arial" w:hAnsi="Arial" w:cs="Arial"/>
                <w:sz w:val="20"/>
                <w:szCs w:val="20"/>
              </w:rPr>
              <w:t xml:space="preserve"> (2P+2V)</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Mentorska</w:t>
            </w:r>
            <w:r w:rsidR="00B26632" w:rsidRPr="00013E4D">
              <w:rPr>
                <w:rFonts w:ascii="Arial" w:hAnsi="Arial" w:cs="Arial"/>
                <w:sz w:val="20"/>
                <w:szCs w:val="20"/>
              </w:rPr>
              <w:t xml:space="preserve"> </w:t>
            </w:r>
            <w:r w:rsidRPr="00013E4D">
              <w:rPr>
                <w:rFonts w:ascii="Arial" w:hAnsi="Arial" w:cs="Arial"/>
                <w:sz w:val="20"/>
                <w:szCs w:val="20"/>
              </w:rPr>
              <w:t>poduka</w:t>
            </w:r>
            <w:r w:rsidR="00B26632" w:rsidRPr="00013E4D">
              <w:rPr>
                <w:rFonts w:ascii="Arial" w:hAnsi="Arial" w:cs="Arial"/>
                <w:sz w:val="20"/>
                <w:szCs w:val="20"/>
              </w:rPr>
              <w:t xml:space="preserve"> I </w:t>
            </w:r>
            <w:r w:rsidRPr="00013E4D">
              <w:rPr>
                <w:rFonts w:ascii="Arial" w:hAnsi="Arial" w:cs="Arial"/>
                <w:sz w:val="20"/>
                <w:szCs w:val="20"/>
              </w:rPr>
              <w:t>vježbe</w:t>
            </w:r>
            <w:r w:rsidR="00B26632" w:rsidRPr="00013E4D">
              <w:rPr>
                <w:rFonts w:ascii="Arial" w:hAnsi="Arial" w:cs="Arial"/>
                <w:sz w:val="20"/>
                <w:szCs w:val="20"/>
              </w:rPr>
              <w:t xml:space="preserve"> </w:t>
            </w:r>
            <w:r w:rsidRPr="00013E4D">
              <w:rPr>
                <w:rFonts w:ascii="Arial" w:hAnsi="Arial" w:cs="Arial"/>
                <w:sz w:val="20"/>
                <w:szCs w:val="20"/>
              </w:rPr>
              <w:t>kroz</w:t>
            </w:r>
            <w:r w:rsidR="00B26632" w:rsidRPr="00013E4D">
              <w:rPr>
                <w:rFonts w:ascii="Arial" w:hAnsi="Arial" w:cs="Arial"/>
                <w:sz w:val="20"/>
                <w:szCs w:val="20"/>
              </w:rPr>
              <w:t xml:space="preserve"> </w:t>
            </w:r>
            <w:r w:rsidRPr="00013E4D">
              <w:rPr>
                <w:rFonts w:ascii="Arial" w:hAnsi="Arial" w:cs="Arial"/>
                <w:sz w:val="20"/>
                <w:szCs w:val="20"/>
              </w:rPr>
              <w:t>superviziranje</w:t>
            </w:r>
            <w:r w:rsidR="00B26632" w:rsidRPr="00013E4D">
              <w:rPr>
                <w:rFonts w:ascii="Arial" w:hAnsi="Arial" w:cs="Arial"/>
                <w:sz w:val="20"/>
                <w:szCs w:val="20"/>
              </w:rPr>
              <w:t xml:space="preserve"> </w:t>
            </w:r>
            <w:r w:rsidRPr="00013E4D">
              <w:rPr>
                <w:rFonts w:ascii="Arial" w:hAnsi="Arial" w:cs="Arial"/>
                <w:sz w:val="20"/>
                <w:szCs w:val="20"/>
              </w:rPr>
              <w:t>studentskih</w:t>
            </w:r>
            <w:r w:rsidR="00B26632" w:rsidRPr="00013E4D">
              <w:rPr>
                <w:rFonts w:ascii="Arial" w:hAnsi="Arial" w:cs="Arial"/>
                <w:sz w:val="20"/>
                <w:szCs w:val="20"/>
              </w:rPr>
              <w:t xml:space="preserve"> </w:t>
            </w:r>
            <w:r w:rsidRPr="00013E4D">
              <w:rPr>
                <w:rFonts w:ascii="Arial" w:hAnsi="Arial" w:cs="Arial"/>
                <w:sz w:val="20"/>
                <w:szCs w:val="20"/>
              </w:rPr>
              <w:t>filmova.</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15.</w:t>
            </w:r>
            <w:r w:rsidR="00C43815" w:rsidRPr="00013E4D">
              <w:rPr>
                <w:rFonts w:ascii="Arial" w:hAnsi="Arial" w:cs="Arial"/>
                <w:sz w:val="20"/>
                <w:szCs w:val="20"/>
              </w:rPr>
              <w:t xml:space="preserve"> (2P+2V)</w:t>
            </w:r>
          </w:p>
          <w:p w:rsidR="00A056A0" w:rsidRPr="00013E4D" w:rsidRDefault="00A056A0" w:rsidP="00C43815">
            <w:pPr>
              <w:spacing w:after="0"/>
              <w:rPr>
                <w:rFonts w:ascii="Arial" w:hAnsi="Arial" w:cs="Arial"/>
                <w:sz w:val="20"/>
                <w:szCs w:val="20"/>
              </w:rPr>
            </w:pPr>
            <w:r w:rsidRPr="00013E4D">
              <w:rPr>
                <w:rFonts w:ascii="Arial" w:hAnsi="Arial" w:cs="Arial"/>
                <w:sz w:val="20"/>
                <w:szCs w:val="20"/>
              </w:rPr>
              <w:t>Mentorska poduka i vježbe kroz superviziranje studentskih filmova.</w:t>
            </w:r>
          </w:p>
        </w:tc>
      </w:tr>
      <w:tr w:rsidR="00A056A0" w:rsidRPr="00013E4D" w:rsidTr="00A056A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 xml:space="preserve">Vrste izvođenja </w:t>
            </w:r>
            <w:r w:rsidRPr="00013E4D">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eastAsia="MS Gothic" w:hAnsi="Arial" w:cs="Arial"/>
                <w:sz w:val="20"/>
                <w:szCs w:val="20"/>
                <w:lang w:val="hr-HR"/>
              </w:rPr>
              <w:lastRenderedPageBreak/>
              <w:t xml:space="preserve">X </w:t>
            </w:r>
            <w:r w:rsidRPr="00013E4D">
              <w:rPr>
                <w:rFonts w:ascii="Arial" w:hAnsi="Arial" w:cs="Arial"/>
                <w:b w:val="0"/>
                <w:sz w:val="20"/>
                <w:szCs w:val="20"/>
                <w:lang w:val="hr-HR"/>
              </w:rPr>
              <w:t xml:space="preserve"> predavanja</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lastRenderedPageBreak/>
              <w:t>☐</w:t>
            </w:r>
            <w:r w:rsidRPr="00013E4D">
              <w:rPr>
                <w:rFonts w:ascii="Arial" w:hAnsi="Arial" w:cs="Arial"/>
                <w:b w:val="0"/>
                <w:sz w:val="20"/>
                <w:szCs w:val="20"/>
                <w:lang w:val="hr-HR"/>
              </w:rPr>
              <w:t xml:space="preserve"> seminari i radionice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Arial" w:cs="Arial"/>
                <w:sz w:val="20"/>
                <w:szCs w:val="20"/>
                <w:lang w:val="hr-HR"/>
              </w:rPr>
              <w:t xml:space="preserve">X </w:t>
            </w:r>
            <w:r w:rsidRPr="00013E4D">
              <w:rPr>
                <w:rFonts w:ascii="Arial" w:hAnsi="Arial" w:cs="Arial"/>
                <w:b w:val="0"/>
                <w:sz w:val="20"/>
                <w:szCs w:val="20"/>
                <w:lang w:val="hr-HR"/>
              </w:rPr>
              <w:t xml:space="preserve"> vježbe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mješovito e-učenje</w:t>
            </w:r>
          </w:p>
          <w:p w:rsidR="00A056A0" w:rsidRPr="00013E4D" w:rsidRDefault="00A056A0" w:rsidP="00A056A0">
            <w:pPr>
              <w:tabs>
                <w:tab w:val="left" w:pos="2820"/>
              </w:tabs>
              <w:spacing w:after="0"/>
              <w:rPr>
                <w:rFonts w:ascii="Arial" w:hAnsi="Arial" w:cs="Arial"/>
                <w:sz w:val="20"/>
                <w:szCs w:val="20"/>
              </w:rPr>
            </w:pPr>
            <w:r w:rsidRPr="00013E4D">
              <w:rPr>
                <w:rFonts w:ascii="Arial" w:eastAsia="MS Gothic" w:hAnsi="MS Gothic" w:cs="Arial"/>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eastAsia="MS Gothic" w:hAnsi="Arial" w:cs="Arial"/>
                <w:sz w:val="20"/>
                <w:szCs w:val="20"/>
                <w:lang w:val="hr-HR"/>
              </w:rPr>
              <w:lastRenderedPageBreak/>
              <w:t xml:space="preserve">X </w:t>
            </w:r>
            <w:r w:rsidRPr="00013E4D">
              <w:rPr>
                <w:rFonts w:ascii="Arial" w:hAnsi="Arial" w:cs="Arial"/>
                <w:b w:val="0"/>
                <w:sz w:val="20"/>
                <w:szCs w:val="20"/>
                <w:lang w:val="hr-HR"/>
              </w:rPr>
              <w:t xml:space="preserve"> samostalni  zadaci</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lastRenderedPageBreak/>
              <w:t>☐</w:t>
            </w:r>
            <w:r w:rsidRPr="00013E4D">
              <w:rPr>
                <w:rFonts w:ascii="Arial" w:hAnsi="Arial" w:cs="Arial"/>
                <w:b w:val="0"/>
                <w:sz w:val="20"/>
                <w:szCs w:val="20"/>
                <w:lang w:val="hr-HR"/>
              </w:rPr>
              <w:t xml:space="preserve"> multimedija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laboratorij</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Arial" w:cs="Arial"/>
                <w:sz w:val="20"/>
                <w:szCs w:val="20"/>
                <w:lang w:val="hr-HR"/>
              </w:rPr>
              <w:t xml:space="preserve">X </w:t>
            </w:r>
            <w:r w:rsidRPr="00013E4D">
              <w:rPr>
                <w:rFonts w:ascii="Arial" w:hAnsi="Arial" w:cs="Arial"/>
                <w:b w:val="0"/>
                <w:sz w:val="20"/>
                <w:szCs w:val="20"/>
                <w:lang w:val="hr-HR"/>
              </w:rPr>
              <w:t>mentorski rad</w:t>
            </w:r>
          </w:p>
          <w:p w:rsidR="00A056A0" w:rsidRPr="00013E4D" w:rsidRDefault="00A056A0" w:rsidP="00A056A0">
            <w:pPr>
              <w:tabs>
                <w:tab w:val="left" w:pos="2820"/>
              </w:tabs>
              <w:spacing w:after="0"/>
              <w:rPr>
                <w:rFonts w:ascii="Arial" w:hAnsi="Arial" w:cs="Arial"/>
                <w:sz w:val="20"/>
                <w:szCs w:val="20"/>
              </w:rPr>
            </w:pPr>
            <w:r w:rsidRPr="00013E4D">
              <w:rPr>
                <w:rFonts w:ascii="Arial" w:eastAsia="MS Gothic" w:hAnsi="MS Gothic" w:cs="Arial"/>
                <w:sz w:val="20"/>
                <w:szCs w:val="20"/>
              </w:rPr>
              <w:t>☐</w:t>
            </w:r>
            <w:r w:rsidR="009C2C47" w:rsidRPr="00013E4D">
              <w:rPr>
                <w:rFonts w:ascii="Arial" w:hAnsi="Arial" w:cs="Arial"/>
                <w:sz w:val="20"/>
                <w:szCs w:val="20"/>
              </w:rPr>
              <w:fldChar w:fldCharType="begin">
                <w:ffData>
                  <w:name w:val="Text1"/>
                  <w:enabled/>
                  <w:calcOnExit w:val="0"/>
                  <w:textInput/>
                </w:ffData>
              </w:fldChar>
            </w:r>
            <w:r w:rsidRPr="00013E4D">
              <w:rPr>
                <w:rFonts w:ascii="Arial" w:hAnsi="Arial" w:cs="Arial"/>
                <w:sz w:val="20"/>
                <w:szCs w:val="20"/>
              </w:rPr>
              <w:instrText xml:space="preserve"> FORMTEXT </w:instrText>
            </w:r>
            <w:r w:rsidR="009C2C47" w:rsidRPr="00013E4D">
              <w:rPr>
                <w:rFonts w:ascii="Arial" w:hAnsi="Arial" w:cs="Arial"/>
                <w:sz w:val="20"/>
                <w:szCs w:val="20"/>
              </w:rPr>
            </w:r>
            <w:r w:rsidR="009C2C47" w:rsidRPr="00013E4D">
              <w:rPr>
                <w:rFonts w:ascii="Arial" w:hAnsi="Arial" w:cs="Arial"/>
                <w:sz w:val="20"/>
                <w:szCs w:val="20"/>
              </w:rPr>
              <w:fldChar w:fldCharType="separate"/>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009C2C47" w:rsidRPr="00013E4D">
              <w:rPr>
                <w:rFonts w:ascii="Arial" w:hAnsi="Arial" w:cs="Arial"/>
                <w:sz w:val="20"/>
                <w:szCs w:val="20"/>
              </w:rPr>
              <w:fldChar w:fldCharType="end"/>
            </w:r>
            <w:r w:rsidRPr="00013E4D">
              <w:rPr>
                <w:rFonts w:ascii="Arial" w:hAnsi="Arial" w:cs="Arial"/>
                <w:sz w:val="20"/>
                <w:szCs w:val="20"/>
              </w:rPr>
              <w:t xml:space="preserve"> (ostalo upisati)</w:t>
            </w:r>
          </w:p>
        </w:tc>
      </w:tr>
      <w:tr w:rsidR="00A056A0" w:rsidRPr="00013E4D" w:rsidTr="00A056A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t>2</w:t>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t>Scenarij</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t>Literatura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t>2</w:t>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056A0" w:rsidRPr="00013E4D" w:rsidRDefault="00A056A0" w:rsidP="00A056A0">
            <w:pPr>
              <w:pStyle w:val="Heading2"/>
              <w:rPr>
                <w:rFonts w:ascii="Arial" w:hAnsi="Arial" w:cs="Arial"/>
                <w:kern w:val="1"/>
                <w:sz w:val="20"/>
                <w:szCs w:val="20"/>
              </w:rPr>
            </w:pPr>
            <w:r w:rsidRPr="00013E4D">
              <w:rPr>
                <w:rFonts w:ascii="Arial" w:hAnsi="Arial" w:cs="Arial"/>
                <w:kern w:val="1"/>
                <w:sz w:val="20"/>
                <w:szCs w:val="20"/>
              </w:rPr>
              <w:t>Praćenje</w:t>
            </w:r>
            <w:r w:rsidR="00374913" w:rsidRPr="00013E4D">
              <w:rPr>
                <w:rFonts w:ascii="Arial" w:hAnsi="Arial" w:cs="Arial"/>
                <w:kern w:val="1"/>
                <w:sz w:val="20"/>
                <w:szCs w:val="20"/>
              </w:rPr>
              <w:t xml:space="preserve"> </w:t>
            </w:r>
            <w:r w:rsidRPr="00013E4D">
              <w:rPr>
                <w:rFonts w:ascii="Arial" w:hAnsi="Arial" w:cs="Arial"/>
                <w:kern w:val="1"/>
                <w:sz w:val="20"/>
                <w:szCs w:val="20"/>
              </w:rPr>
              <w:t>umjetničkog</w:t>
            </w:r>
            <w:r w:rsidR="00374913" w:rsidRPr="00013E4D">
              <w:rPr>
                <w:rFonts w:ascii="Arial" w:hAnsi="Arial" w:cs="Arial"/>
                <w:kern w:val="1"/>
                <w:sz w:val="20"/>
                <w:szCs w:val="20"/>
              </w:rPr>
              <w:t xml:space="preserve"> </w:t>
            </w:r>
            <w:r w:rsidRPr="00013E4D">
              <w:rPr>
                <w:rFonts w:ascii="Arial" w:hAnsi="Arial" w:cs="Arial"/>
                <w:kern w:val="1"/>
                <w:sz w:val="20"/>
                <w:szCs w:val="20"/>
              </w:rPr>
              <w:t>rada</w:t>
            </w:r>
            <w:r w:rsidR="00374913" w:rsidRPr="00013E4D">
              <w:rPr>
                <w:rFonts w:ascii="Arial" w:hAnsi="Arial" w:cs="Arial"/>
                <w:kern w:val="1"/>
                <w:sz w:val="20"/>
                <w:szCs w:val="20"/>
              </w:rPr>
              <w:t xml:space="preserve"> </w:t>
            </w:r>
            <w:r w:rsidRPr="00013E4D">
              <w:rPr>
                <w:rFonts w:ascii="Arial" w:hAnsi="Arial" w:cs="Arial"/>
                <w:kern w:val="1"/>
                <w:sz w:val="20"/>
                <w:szCs w:val="20"/>
              </w:rPr>
              <w:t>kroz</w:t>
            </w:r>
            <w:r w:rsidR="00374913" w:rsidRPr="00013E4D">
              <w:rPr>
                <w:rFonts w:ascii="Arial" w:hAnsi="Arial" w:cs="Arial"/>
                <w:kern w:val="1"/>
                <w:sz w:val="20"/>
                <w:szCs w:val="20"/>
              </w:rPr>
              <w:t xml:space="preserve"> </w:t>
            </w:r>
            <w:r w:rsidRPr="00013E4D">
              <w:rPr>
                <w:rFonts w:ascii="Arial" w:hAnsi="Arial" w:cs="Arial"/>
                <w:kern w:val="1"/>
                <w:sz w:val="20"/>
                <w:szCs w:val="20"/>
              </w:rPr>
              <w:t>mentorsku</w:t>
            </w:r>
            <w:r w:rsidR="00374913" w:rsidRPr="00013E4D">
              <w:rPr>
                <w:rFonts w:ascii="Arial" w:hAnsi="Arial" w:cs="Arial"/>
                <w:kern w:val="1"/>
                <w:sz w:val="20"/>
                <w:szCs w:val="20"/>
              </w:rPr>
              <w:t xml:space="preserve"> </w:t>
            </w:r>
            <w:r w:rsidRPr="00013E4D">
              <w:rPr>
                <w:rFonts w:ascii="Arial" w:hAnsi="Arial" w:cs="Arial"/>
                <w:kern w:val="1"/>
                <w:sz w:val="20"/>
                <w:szCs w:val="20"/>
              </w:rPr>
              <w:t>poduku</w:t>
            </w:r>
            <w:r w:rsidR="00374913" w:rsidRPr="00013E4D">
              <w:rPr>
                <w:rFonts w:ascii="Arial" w:hAnsi="Arial" w:cs="Arial"/>
                <w:kern w:val="1"/>
                <w:sz w:val="20"/>
                <w:szCs w:val="20"/>
              </w:rPr>
              <w:t xml:space="preserve"> I </w:t>
            </w:r>
            <w:r w:rsidRPr="00013E4D">
              <w:rPr>
                <w:rFonts w:ascii="Arial" w:hAnsi="Arial" w:cs="Arial"/>
                <w:kern w:val="1"/>
                <w:sz w:val="20"/>
                <w:szCs w:val="20"/>
              </w:rPr>
              <w:t>ocjenjivanje</w:t>
            </w:r>
            <w:r w:rsidR="00374913" w:rsidRPr="00013E4D">
              <w:rPr>
                <w:rFonts w:ascii="Arial" w:hAnsi="Arial" w:cs="Arial"/>
                <w:kern w:val="1"/>
                <w:sz w:val="20"/>
                <w:szCs w:val="20"/>
              </w:rPr>
              <w:t xml:space="preserve"> </w:t>
            </w:r>
            <w:r w:rsidRPr="00013E4D">
              <w:rPr>
                <w:rFonts w:ascii="Arial" w:hAnsi="Arial" w:cs="Arial"/>
                <w:kern w:val="1"/>
                <w:sz w:val="20"/>
                <w:szCs w:val="20"/>
              </w:rPr>
              <w:t>kvalitete</w:t>
            </w:r>
            <w:r w:rsidR="00374913" w:rsidRPr="00013E4D">
              <w:rPr>
                <w:rFonts w:ascii="Arial" w:hAnsi="Arial" w:cs="Arial"/>
                <w:kern w:val="1"/>
                <w:sz w:val="20"/>
                <w:szCs w:val="20"/>
              </w:rPr>
              <w:t xml:space="preserve"> </w:t>
            </w:r>
            <w:r w:rsidRPr="00013E4D">
              <w:rPr>
                <w:rFonts w:ascii="Arial" w:hAnsi="Arial" w:cs="Arial"/>
                <w:kern w:val="1"/>
                <w:sz w:val="20"/>
                <w:szCs w:val="20"/>
              </w:rPr>
              <w:t>studentskih</w:t>
            </w:r>
            <w:r w:rsidR="00374913" w:rsidRPr="00013E4D">
              <w:rPr>
                <w:rFonts w:ascii="Arial" w:hAnsi="Arial" w:cs="Arial"/>
                <w:kern w:val="1"/>
                <w:sz w:val="20"/>
                <w:szCs w:val="20"/>
              </w:rPr>
              <w:t xml:space="preserve"> </w:t>
            </w:r>
            <w:r w:rsidRPr="00013E4D">
              <w:rPr>
                <w:rFonts w:ascii="Arial" w:hAnsi="Arial" w:cs="Arial"/>
                <w:kern w:val="1"/>
                <w:sz w:val="20"/>
                <w:szCs w:val="20"/>
              </w:rPr>
              <w:t xml:space="preserve">filmova (45 % konačneocjene / od toga </w:t>
            </w:r>
          </w:p>
          <w:p w:rsidR="00A056A0" w:rsidRPr="00013E4D" w:rsidRDefault="00A056A0" w:rsidP="00A056A0">
            <w:pPr>
              <w:pStyle w:val="Heading2"/>
              <w:rPr>
                <w:rFonts w:ascii="Arial" w:hAnsi="Arial" w:cs="Arial"/>
                <w:kern w:val="1"/>
                <w:sz w:val="20"/>
                <w:szCs w:val="20"/>
              </w:rPr>
            </w:pPr>
            <w:r w:rsidRPr="00013E4D">
              <w:rPr>
                <w:rFonts w:ascii="Arial" w:hAnsi="Arial" w:cs="Arial"/>
                <w:kern w:val="1"/>
                <w:sz w:val="20"/>
                <w:szCs w:val="20"/>
              </w:rPr>
              <w:t>15% produkcijski aspekt, 15% sadržajni i 15</w:t>
            </w:r>
            <w:r w:rsidR="00374913" w:rsidRPr="00013E4D">
              <w:rPr>
                <w:rFonts w:ascii="Arial" w:hAnsi="Arial" w:cs="Arial"/>
                <w:kern w:val="1"/>
                <w:sz w:val="20"/>
                <w:szCs w:val="20"/>
              </w:rPr>
              <w:t>% konceptualno-</w:t>
            </w:r>
            <w:r w:rsidRPr="00013E4D">
              <w:rPr>
                <w:rFonts w:ascii="Arial" w:hAnsi="Arial" w:cs="Arial"/>
                <w:kern w:val="1"/>
                <w:sz w:val="20"/>
                <w:szCs w:val="20"/>
              </w:rPr>
              <w:t>formalni).</w:t>
            </w:r>
          </w:p>
          <w:p w:rsidR="00A056A0" w:rsidRPr="00013E4D" w:rsidRDefault="00A056A0" w:rsidP="00A056A0">
            <w:pPr>
              <w:pStyle w:val="Heading2"/>
              <w:rPr>
                <w:rFonts w:ascii="Arial" w:hAnsi="Arial" w:cs="Arial"/>
                <w:kern w:val="1"/>
                <w:sz w:val="20"/>
                <w:szCs w:val="20"/>
              </w:rPr>
            </w:pPr>
            <w:r w:rsidRPr="00013E4D">
              <w:rPr>
                <w:rFonts w:ascii="Arial" w:hAnsi="Arial" w:cs="Arial"/>
                <w:kern w:val="1"/>
                <w:sz w:val="20"/>
                <w:szCs w:val="20"/>
              </w:rPr>
              <w:t xml:space="preserve">Zalaganje i diskusija na predavanjima (15% ocjene). </w:t>
            </w:r>
          </w:p>
          <w:p w:rsidR="00A056A0" w:rsidRPr="00013E4D" w:rsidRDefault="00A056A0" w:rsidP="00A056A0">
            <w:pPr>
              <w:pStyle w:val="Heading2"/>
              <w:rPr>
                <w:rFonts w:ascii="Arial" w:hAnsi="Arial" w:cs="Arial"/>
                <w:sz w:val="20"/>
                <w:szCs w:val="20"/>
              </w:rPr>
            </w:pPr>
            <w:r w:rsidRPr="00013E4D">
              <w:rPr>
                <w:rFonts w:ascii="Arial" w:hAnsi="Arial" w:cs="Arial"/>
                <w:sz w:val="20"/>
                <w:szCs w:val="20"/>
              </w:rPr>
              <w:t xml:space="preserve">Znanje literature </w:t>
            </w:r>
            <w:r w:rsidRPr="00013E4D">
              <w:rPr>
                <w:rFonts w:ascii="Arial" w:hAnsi="Arial" w:cs="Arial"/>
                <w:kern w:val="1"/>
                <w:sz w:val="20"/>
                <w:szCs w:val="20"/>
              </w:rPr>
              <w:t>(20% ocjene).</w:t>
            </w:r>
          </w:p>
          <w:p w:rsidR="00A056A0" w:rsidRPr="00013E4D" w:rsidRDefault="00A056A0" w:rsidP="00A056A0">
            <w:pPr>
              <w:pStyle w:val="Heading2"/>
              <w:rPr>
                <w:rFonts w:ascii="Arial" w:hAnsi="Arial" w:cs="Arial"/>
                <w:kern w:val="1"/>
                <w:sz w:val="20"/>
                <w:szCs w:val="20"/>
              </w:rPr>
            </w:pPr>
            <w:r w:rsidRPr="00013E4D">
              <w:rPr>
                <w:rFonts w:ascii="Arial" w:hAnsi="Arial" w:cs="Arial"/>
                <w:kern w:val="1"/>
                <w:sz w:val="20"/>
                <w:szCs w:val="20"/>
              </w:rPr>
              <w:t>Realizacija vježbi (20% ocjene).</w:t>
            </w:r>
          </w:p>
          <w:p w:rsidR="00A056A0" w:rsidRPr="00013E4D" w:rsidRDefault="00A056A0" w:rsidP="00A056A0">
            <w:pPr>
              <w:tabs>
                <w:tab w:val="left" w:pos="2820"/>
              </w:tabs>
              <w:spacing w:after="0"/>
              <w:rPr>
                <w:rFonts w:ascii="Arial" w:hAnsi="Arial" w:cs="Arial"/>
                <w:sz w:val="20"/>
                <w:szCs w:val="20"/>
              </w:rPr>
            </w:pPr>
          </w:p>
        </w:tc>
      </w:tr>
      <w:tr w:rsidR="00A056A0" w:rsidRPr="00013E4D" w:rsidTr="00A056A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rPr>
                <w:rFonts w:ascii="Arial" w:hAnsi="Arial" w:cs="Arial"/>
                <w:sz w:val="20"/>
                <w:szCs w:val="20"/>
              </w:rPr>
            </w:pPr>
            <w:r w:rsidRPr="00013E4D">
              <w:rPr>
                <w:rFonts w:ascii="Arial" w:eastAsia="Times New Roman" w:hAnsi="Arial" w:cs="Arial"/>
                <w:sz w:val="20"/>
                <w:szCs w:val="20"/>
              </w:rPr>
              <w:t xml:space="preserve">Nichols, B (2001). </w:t>
            </w:r>
            <w:r w:rsidRPr="00013E4D">
              <w:rPr>
                <w:rFonts w:ascii="Arial" w:eastAsia="Times New Roman" w:hAnsi="Arial" w:cs="Arial"/>
                <w:i/>
                <w:iCs/>
                <w:sz w:val="20"/>
                <w:szCs w:val="20"/>
              </w:rPr>
              <w:t>Introduction to Documentary</w:t>
            </w:r>
            <w:r w:rsidRPr="00013E4D">
              <w:rPr>
                <w:rFonts w:ascii="Arial" w:eastAsia="Times New Roman" w:hAnsi="Arial" w:cs="Arial"/>
                <w:sz w:val="20"/>
                <w:szCs w:val="20"/>
              </w:rPr>
              <w:t>. Bloomington &amp; Indianapolis, Indiana: Indiana University Press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rPr>
                <w:rFonts w:ascii="Arial" w:hAnsi="Arial" w:cs="Arial"/>
                <w:spacing w:val="-5"/>
                <w:kern w:val="1"/>
                <w:sz w:val="20"/>
                <w:szCs w:val="20"/>
              </w:rPr>
            </w:pPr>
            <w:r w:rsidRPr="00013E4D">
              <w:rPr>
                <w:rFonts w:ascii="Arial" w:eastAsia="Times New Roman" w:hAnsi="Arial" w:cs="Arial"/>
                <w:sz w:val="20"/>
                <w:szCs w:val="20"/>
              </w:rPr>
              <w:t xml:space="preserve">Ruby, J. (2005). The Image Mirrored: Reflexivity and the Documentary Film. </w:t>
            </w:r>
            <w:r w:rsidRPr="00013E4D">
              <w:rPr>
                <w:rFonts w:ascii="Arial" w:eastAsia="Times New Roman" w:hAnsi="Arial" w:cs="Arial"/>
                <w:i/>
                <w:iCs/>
                <w:sz w:val="20"/>
                <w:szCs w:val="20"/>
              </w:rPr>
              <w:t>New Challenges for Documentary.</w:t>
            </w:r>
            <w:r w:rsidRPr="00013E4D">
              <w:rPr>
                <w:rFonts w:ascii="Arial" w:eastAsia="Times New Roman" w:hAnsi="Arial" w:cs="Arial"/>
                <w:sz w:val="20"/>
                <w:szCs w:val="20"/>
              </w:rPr>
              <w:t xml:space="preserve"> Manchester, England: Manchester University Press</w:t>
            </w: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pStyle w:val="Heading2"/>
              <w:rPr>
                <w:rFonts w:ascii="Arial" w:hAnsi="Arial" w:cs="Arial"/>
                <w:kern w:val="1"/>
                <w:sz w:val="20"/>
                <w:szCs w:val="20"/>
              </w:rPr>
            </w:pPr>
            <w:r w:rsidRPr="00013E4D">
              <w:rPr>
                <w:rFonts w:ascii="Arial" w:hAnsi="Arial" w:cs="Arial"/>
                <w:kern w:val="24"/>
                <w:sz w:val="20"/>
                <w:szCs w:val="20"/>
              </w:rPr>
              <w:t>Umijeće</w:t>
            </w:r>
            <w:r w:rsidR="00374913" w:rsidRPr="00013E4D">
              <w:rPr>
                <w:rFonts w:ascii="Arial" w:hAnsi="Arial" w:cs="Arial"/>
                <w:kern w:val="24"/>
                <w:sz w:val="20"/>
                <w:szCs w:val="20"/>
              </w:rPr>
              <w:t xml:space="preserve"> </w:t>
            </w:r>
            <w:r w:rsidRPr="00013E4D">
              <w:rPr>
                <w:rFonts w:ascii="Arial" w:hAnsi="Arial" w:cs="Arial"/>
                <w:kern w:val="24"/>
                <w:sz w:val="20"/>
                <w:szCs w:val="20"/>
              </w:rPr>
              <w:t>filma</w:t>
            </w:r>
            <w:r w:rsidRPr="00013E4D">
              <w:rPr>
                <w:rFonts w:ascii="Arial" w:hAnsi="Arial" w:cs="Arial"/>
                <w:kern w:val="1"/>
                <w:sz w:val="20"/>
                <w:szCs w:val="20"/>
              </w:rPr>
              <w:t>, HrvojeTurkovic, Hrvatski</w:t>
            </w:r>
            <w:r w:rsidR="00374913" w:rsidRPr="00013E4D">
              <w:rPr>
                <w:rFonts w:ascii="Arial" w:hAnsi="Arial" w:cs="Arial"/>
                <w:kern w:val="1"/>
                <w:sz w:val="20"/>
                <w:szCs w:val="20"/>
              </w:rPr>
              <w:t xml:space="preserve"> </w:t>
            </w:r>
            <w:r w:rsidRPr="00013E4D">
              <w:rPr>
                <w:rFonts w:ascii="Arial" w:hAnsi="Arial" w:cs="Arial"/>
                <w:kern w:val="1"/>
                <w:sz w:val="20"/>
                <w:szCs w:val="20"/>
              </w:rPr>
              <w:t>Filmski</w:t>
            </w:r>
            <w:r w:rsidR="00374913" w:rsidRPr="00013E4D">
              <w:rPr>
                <w:rFonts w:ascii="Arial" w:hAnsi="Arial" w:cs="Arial"/>
                <w:kern w:val="1"/>
                <w:sz w:val="20"/>
                <w:szCs w:val="20"/>
              </w:rPr>
              <w:t xml:space="preserve"> </w:t>
            </w:r>
            <w:r w:rsidRPr="00013E4D">
              <w:rPr>
                <w:rFonts w:ascii="Arial" w:hAnsi="Arial" w:cs="Arial"/>
                <w:kern w:val="1"/>
                <w:sz w:val="20"/>
                <w:szCs w:val="20"/>
              </w:rPr>
              <w:t>Savez, Zagreb 1996</w:t>
            </w:r>
          </w:p>
          <w:p w:rsidR="00A056A0" w:rsidRPr="00013E4D" w:rsidRDefault="00A056A0" w:rsidP="00A056A0">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pStyle w:val="Heading3"/>
              <w:rPr>
                <w:rFonts w:ascii="Arial" w:hAnsi="Arial" w:cs="Arial"/>
                <w:sz w:val="20"/>
                <w:szCs w:val="20"/>
              </w:rPr>
            </w:pPr>
            <w:r w:rsidRPr="00013E4D">
              <w:rPr>
                <w:rFonts w:ascii="Arial" w:hAnsi="Arial" w:cs="Arial"/>
                <w:sz w:val="20"/>
                <w:szCs w:val="20"/>
              </w:rPr>
              <w:t xml:space="preserve">Dopunska literatura </w:t>
            </w:r>
          </w:p>
          <w:p w:rsidR="00A056A0" w:rsidRPr="00013E4D" w:rsidRDefault="00A056A0" w:rsidP="00A056A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056A0" w:rsidRPr="00013E4D" w:rsidRDefault="00A056A0" w:rsidP="00A056A0">
            <w:pPr>
              <w:pStyle w:val="Heading2"/>
              <w:rPr>
                <w:rFonts w:ascii="Arial" w:hAnsi="Arial" w:cs="Arial"/>
                <w:sz w:val="20"/>
                <w:szCs w:val="20"/>
              </w:rPr>
            </w:pPr>
            <w:r w:rsidRPr="00013E4D">
              <w:rPr>
                <w:rFonts w:ascii="Arial" w:hAnsi="Arial" w:cs="Arial"/>
                <w:sz w:val="20"/>
                <w:szCs w:val="20"/>
              </w:rPr>
              <w:t>Barnouw, E. (1993).</w:t>
            </w:r>
            <w:r w:rsidR="00374913" w:rsidRPr="00013E4D">
              <w:rPr>
                <w:rFonts w:ascii="Arial" w:hAnsi="Arial" w:cs="Arial"/>
                <w:sz w:val="20"/>
                <w:szCs w:val="20"/>
              </w:rPr>
              <w:t xml:space="preserve"> </w:t>
            </w:r>
            <w:r w:rsidRPr="00013E4D">
              <w:rPr>
                <w:rFonts w:ascii="Arial" w:hAnsi="Arial" w:cs="Arial"/>
                <w:i/>
                <w:iCs/>
                <w:sz w:val="20"/>
                <w:szCs w:val="20"/>
              </w:rPr>
              <w:t>Documentary: A History of the Non-Fiction Film</w:t>
            </w:r>
            <w:r w:rsidRPr="00013E4D">
              <w:rPr>
                <w:rFonts w:ascii="Arial" w:hAnsi="Arial" w:cs="Arial"/>
                <w:sz w:val="20"/>
                <w:szCs w:val="20"/>
              </w:rPr>
              <w:t>. New York, New York: Oxford University Press</w:t>
            </w: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 xml:space="preserve">Evidencija o nazočnosti na predavanjima; ispitivanje o znanju literature, praćenje razvoja individualnih projekata (scenarija, redateljske koncepcije), diskusije na analizi filmova, realizacija vježbi. </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Ostalo (prema mišljenju </w:t>
            </w:r>
            <w:r w:rsidRPr="00013E4D">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A056A0" w:rsidRPr="00013E4D" w:rsidRDefault="00A056A0" w:rsidP="00A056A0">
            <w:pPr>
              <w:pStyle w:val="Heading2"/>
              <w:rPr>
                <w:rFonts w:ascii="Arial" w:hAnsi="Arial" w:cs="Arial"/>
                <w:kern w:val="1"/>
                <w:sz w:val="20"/>
                <w:szCs w:val="20"/>
              </w:rPr>
            </w:pPr>
            <w:r w:rsidRPr="00013E4D">
              <w:rPr>
                <w:rFonts w:ascii="Arial" w:hAnsi="Arial" w:cs="Arial"/>
                <w:kern w:val="1"/>
                <w:sz w:val="20"/>
                <w:szCs w:val="20"/>
              </w:rPr>
              <w:lastRenderedPageBreak/>
              <w:t>Specifični</w:t>
            </w:r>
            <w:r w:rsidR="00374913" w:rsidRPr="00013E4D">
              <w:rPr>
                <w:rFonts w:ascii="Arial" w:hAnsi="Arial" w:cs="Arial"/>
                <w:kern w:val="1"/>
                <w:sz w:val="20"/>
                <w:szCs w:val="20"/>
              </w:rPr>
              <w:t xml:space="preserve"> </w:t>
            </w:r>
            <w:r w:rsidRPr="00013E4D">
              <w:rPr>
                <w:rFonts w:ascii="Arial" w:hAnsi="Arial" w:cs="Arial"/>
                <w:kern w:val="1"/>
                <w:sz w:val="20"/>
                <w:szCs w:val="20"/>
              </w:rPr>
              <w:t>sadržaji u održavanju nastave:</w:t>
            </w:r>
          </w:p>
          <w:p w:rsidR="00A056A0" w:rsidRPr="00013E4D" w:rsidRDefault="00A056A0" w:rsidP="00A056A0">
            <w:pPr>
              <w:pStyle w:val="Heading2"/>
              <w:rPr>
                <w:rFonts w:ascii="Arial" w:hAnsi="Arial" w:cs="Arial"/>
                <w:kern w:val="1"/>
                <w:sz w:val="20"/>
                <w:szCs w:val="20"/>
              </w:rPr>
            </w:pPr>
            <w:r w:rsidRPr="00013E4D">
              <w:rPr>
                <w:rFonts w:ascii="Arial" w:hAnsi="Arial" w:cs="Arial"/>
                <w:kern w:val="1"/>
                <w:sz w:val="20"/>
                <w:szCs w:val="20"/>
              </w:rPr>
              <w:t>Superviziranje</w:t>
            </w:r>
            <w:r w:rsidR="00374913" w:rsidRPr="00013E4D">
              <w:rPr>
                <w:rFonts w:ascii="Arial" w:hAnsi="Arial" w:cs="Arial"/>
                <w:kern w:val="1"/>
                <w:sz w:val="20"/>
                <w:szCs w:val="20"/>
              </w:rPr>
              <w:t xml:space="preserve"> </w:t>
            </w:r>
            <w:r w:rsidRPr="00013E4D">
              <w:rPr>
                <w:rFonts w:ascii="Arial" w:hAnsi="Arial" w:cs="Arial"/>
                <w:kern w:val="1"/>
                <w:sz w:val="20"/>
                <w:szCs w:val="20"/>
              </w:rPr>
              <w:t>studentovog</w:t>
            </w:r>
            <w:r w:rsidR="00374913" w:rsidRPr="00013E4D">
              <w:rPr>
                <w:rFonts w:ascii="Arial" w:hAnsi="Arial" w:cs="Arial"/>
                <w:kern w:val="1"/>
                <w:sz w:val="20"/>
                <w:szCs w:val="20"/>
              </w:rPr>
              <w:t xml:space="preserve"> </w:t>
            </w:r>
            <w:r w:rsidRPr="00013E4D">
              <w:rPr>
                <w:rFonts w:ascii="Arial" w:hAnsi="Arial" w:cs="Arial"/>
                <w:kern w:val="1"/>
                <w:sz w:val="20"/>
                <w:szCs w:val="20"/>
              </w:rPr>
              <w:t>umjetničkog</w:t>
            </w:r>
            <w:r w:rsidR="00374913" w:rsidRPr="00013E4D">
              <w:rPr>
                <w:rFonts w:ascii="Arial" w:hAnsi="Arial" w:cs="Arial"/>
                <w:kern w:val="1"/>
                <w:sz w:val="20"/>
                <w:szCs w:val="20"/>
              </w:rPr>
              <w:t xml:space="preserve"> </w:t>
            </w:r>
            <w:r w:rsidRPr="00013E4D">
              <w:rPr>
                <w:rFonts w:ascii="Arial" w:hAnsi="Arial" w:cs="Arial"/>
                <w:kern w:val="1"/>
                <w:sz w:val="20"/>
                <w:szCs w:val="20"/>
              </w:rPr>
              <w:t xml:space="preserve">i profesionalnog rada. Mentorska </w:t>
            </w:r>
          </w:p>
          <w:p w:rsidR="00A056A0" w:rsidRPr="00013E4D" w:rsidRDefault="00374913" w:rsidP="00A056A0">
            <w:pPr>
              <w:pStyle w:val="Heading2"/>
              <w:rPr>
                <w:rFonts w:ascii="Arial" w:hAnsi="Arial" w:cs="Arial"/>
                <w:kern w:val="1"/>
                <w:sz w:val="20"/>
                <w:szCs w:val="20"/>
              </w:rPr>
            </w:pPr>
            <w:r w:rsidRPr="00013E4D">
              <w:rPr>
                <w:rFonts w:ascii="Arial" w:hAnsi="Arial" w:cs="Arial"/>
                <w:kern w:val="1"/>
                <w:sz w:val="20"/>
                <w:szCs w:val="20"/>
              </w:rPr>
              <w:lastRenderedPageBreak/>
              <w:t>P</w:t>
            </w:r>
            <w:r w:rsidR="00A056A0" w:rsidRPr="00013E4D">
              <w:rPr>
                <w:rFonts w:ascii="Arial" w:hAnsi="Arial" w:cs="Arial"/>
                <w:kern w:val="1"/>
                <w:sz w:val="20"/>
                <w:szCs w:val="20"/>
              </w:rPr>
              <w:t>oduka</w:t>
            </w:r>
            <w:r w:rsidRPr="00013E4D">
              <w:rPr>
                <w:rFonts w:ascii="Arial" w:hAnsi="Arial" w:cs="Arial"/>
                <w:kern w:val="1"/>
                <w:sz w:val="20"/>
                <w:szCs w:val="20"/>
              </w:rPr>
              <w:t xml:space="preserve"> </w:t>
            </w:r>
            <w:r w:rsidR="00A056A0" w:rsidRPr="00013E4D">
              <w:rPr>
                <w:rFonts w:ascii="Arial" w:hAnsi="Arial" w:cs="Arial"/>
                <w:kern w:val="1"/>
                <w:sz w:val="20"/>
                <w:szCs w:val="20"/>
              </w:rPr>
              <w:t>sa</w:t>
            </w:r>
            <w:r w:rsidRPr="00013E4D">
              <w:rPr>
                <w:rFonts w:ascii="Arial" w:hAnsi="Arial" w:cs="Arial"/>
                <w:kern w:val="1"/>
                <w:sz w:val="20"/>
                <w:szCs w:val="20"/>
              </w:rPr>
              <w:t xml:space="preserve"> </w:t>
            </w:r>
            <w:r w:rsidR="00A056A0" w:rsidRPr="00013E4D">
              <w:rPr>
                <w:rFonts w:ascii="Arial" w:hAnsi="Arial" w:cs="Arial"/>
                <w:kern w:val="1"/>
                <w:sz w:val="20"/>
                <w:szCs w:val="20"/>
              </w:rPr>
              <w:t>osvrtima</w:t>
            </w:r>
            <w:r w:rsidRPr="00013E4D">
              <w:rPr>
                <w:rFonts w:ascii="Arial" w:hAnsi="Arial" w:cs="Arial"/>
                <w:kern w:val="1"/>
                <w:sz w:val="20"/>
                <w:szCs w:val="20"/>
              </w:rPr>
              <w:t xml:space="preserve"> I </w:t>
            </w:r>
            <w:r w:rsidR="00A056A0" w:rsidRPr="00013E4D">
              <w:rPr>
                <w:rFonts w:ascii="Arial" w:hAnsi="Arial" w:cs="Arial"/>
                <w:kern w:val="1"/>
                <w:sz w:val="20"/>
                <w:szCs w:val="20"/>
              </w:rPr>
              <w:t>sugestijama</w:t>
            </w:r>
            <w:r w:rsidRPr="00013E4D">
              <w:rPr>
                <w:rFonts w:ascii="Arial" w:hAnsi="Arial" w:cs="Arial"/>
                <w:kern w:val="1"/>
                <w:sz w:val="20"/>
                <w:szCs w:val="20"/>
              </w:rPr>
              <w:t xml:space="preserve"> </w:t>
            </w:r>
            <w:r w:rsidR="00A056A0" w:rsidRPr="00013E4D">
              <w:rPr>
                <w:rFonts w:ascii="Arial" w:hAnsi="Arial" w:cs="Arial"/>
                <w:kern w:val="1"/>
                <w:sz w:val="20"/>
                <w:szCs w:val="20"/>
              </w:rPr>
              <w:t>na</w:t>
            </w:r>
            <w:r w:rsidRPr="00013E4D">
              <w:rPr>
                <w:rFonts w:ascii="Arial" w:hAnsi="Arial" w:cs="Arial"/>
                <w:kern w:val="1"/>
                <w:sz w:val="20"/>
                <w:szCs w:val="20"/>
              </w:rPr>
              <w:t xml:space="preserve"> </w:t>
            </w:r>
            <w:r w:rsidR="00A056A0" w:rsidRPr="00013E4D">
              <w:rPr>
                <w:rFonts w:ascii="Arial" w:hAnsi="Arial" w:cs="Arial"/>
                <w:kern w:val="1"/>
                <w:sz w:val="20"/>
                <w:szCs w:val="20"/>
              </w:rPr>
              <w:t>kreativni</w:t>
            </w:r>
            <w:r w:rsidRPr="00013E4D">
              <w:rPr>
                <w:rFonts w:ascii="Arial" w:hAnsi="Arial" w:cs="Arial"/>
                <w:kern w:val="1"/>
                <w:sz w:val="20"/>
                <w:szCs w:val="20"/>
              </w:rPr>
              <w:t xml:space="preserve"> </w:t>
            </w:r>
            <w:r w:rsidR="00A056A0" w:rsidRPr="00013E4D">
              <w:rPr>
                <w:rFonts w:ascii="Arial" w:hAnsi="Arial" w:cs="Arial"/>
                <w:kern w:val="1"/>
                <w:sz w:val="20"/>
                <w:szCs w:val="20"/>
              </w:rPr>
              <w:t>proces, izvedbu, koncept, metode</w:t>
            </w:r>
            <w:r w:rsidRPr="00013E4D">
              <w:rPr>
                <w:rFonts w:ascii="Arial" w:hAnsi="Arial" w:cs="Arial"/>
                <w:kern w:val="1"/>
                <w:sz w:val="20"/>
                <w:szCs w:val="20"/>
              </w:rPr>
              <w:t xml:space="preserve"> </w:t>
            </w:r>
            <w:r w:rsidR="00A056A0" w:rsidRPr="00013E4D">
              <w:rPr>
                <w:rFonts w:ascii="Arial" w:hAnsi="Arial" w:cs="Arial"/>
                <w:kern w:val="1"/>
                <w:sz w:val="20"/>
                <w:szCs w:val="20"/>
              </w:rPr>
              <w:t>rada</w:t>
            </w:r>
            <w:r w:rsidRPr="00013E4D">
              <w:rPr>
                <w:rFonts w:ascii="Arial" w:hAnsi="Arial" w:cs="Arial"/>
                <w:kern w:val="1"/>
                <w:sz w:val="20"/>
                <w:szCs w:val="20"/>
              </w:rPr>
              <w:t xml:space="preserve"> I </w:t>
            </w:r>
            <w:r w:rsidR="00A056A0" w:rsidRPr="00013E4D">
              <w:rPr>
                <w:rFonts w:ascii="Arial" w:hAnsi="Arial" w:cs="Arial"/>
                <w:kern w:val="1"/>
                <w:sz w:val="20"/>
                <w:szCs w:val="20"/>
              </w:rPr>
              <w:t>estetiku.</w:t>
            </w:r>
            <w:r w:rsidRPr="00013E4D">
              <w:rPr>
                <w:rFonts w:ascii="Arial" w:hAnsi="Arial" w:cs="Arial"/>
                <w:kern w:val="1"/>
                <w:sz w:val="20"/>
                <w:szCs w:val="20"/>
              </w:rPr>
              <w:t xml:space="preserve"> </w:t>
            </w:r>
            <w:r w:rsidR="00A056A0" w:rsidRPr="00013E4D">
              <w:rPr>
                <w:rFonts w:ascii="Arial" w:hAnsi="Arial" w:cs="Arial"/>
                <w:kern w:val="1"/>
                <w:sz w:val="20"/>
                <w:szCs w:val="20"/>
              </w:rPr>
              <w:t>Čitanje</w:t>
            </w:r>
            <w:r w:rsidRPr="00013E4D">
              <w:rPr>
                <w:rFonts w:ascii="Arial" w:hAnsi="Arial" w:cs="Arial"/>
                <w:kern w:val="1"/>
                <w:sz w:val="20"/>
                <w:szCs w:val="20"/>
              </w:rPr>
              <w:t xml:space="preserve"> I </w:t>
            </w:r>
            <w:r w:rsidR="00A056A0" w:rsidRPr="00013E4D">
              <w:rPr>
                <w:rFonts w:ascii="Arial" w:hAnsi="Arial" w:cs="Arial"/>
                <w:kern w:val="1"/>
                <w:sz w:val="20"/>
                <w:szCs w:val="20"/>
              </w:rPr>
              <w:t>znanje literature.</w:t>
            </w:r>
          </w:p>
          <w:p w:rsidR="00A056A0" w:rsidRPr="00013E4D" w:rsidRDefault="00A056A0" w:rsidP="00A056A0">
            <w:pPr>
              <w:pStyle w:val="Heading2"/>
              <w:rPr>
                <w:rFonts w:ascii="Arial" w:hAnsi="Arial" w:cs="Arial"/>
                <w:kern w:val="1"/>
                <w:sz w:val="20"/>
                <w:szCs w:val="20"/>
              </w:rPr>
            </w:pPr>
            <w:r w:rsidRPr="00013E4D">
              <w:rPr>
                <w:rFonts w:ascii="Arial" w:hAnsi="Arial" w:cs="Arial"/>
                <w:kern w:val="1"/>
                <w:sz w:val="20"/>
                <w:szCs w:val="20"/>
              </w:rPr>
              <w:t>Predavanja</w:t>
            </w:r>
            <w:r w:rsidR="00374913" w:rsidRPr="00013E4D">
              <w:rPr>
                <w:rFonts w:ascii="Arial" w:hAnsi="Arial" w:cs="Arial"/>
                <w:kern w:val="1"/>
                <w:sz w:val="20"/>
                <w:szCs w:val="20"/>
              </w:rPr>
              <w:t xml:space="preserve"> </w:t>
            </w:r>
            <w:r w:rsidRPr="00013E4D">
              <w:rPr>
                <w:rFonts w:ascii="Arial" w:hAnsi="Arial" w:cs="Arial"/>
                <w:kern w:val="1"/>
                <w:sz w:val="20"/>
                <w:szCs w:val="20"/>
              </w:rPr>
              <w:t>kroz</w:t>
            </w:r>
            <w:r w:rsidR="00374913" w:rsidRPr="00013E4D">
              <w:rPr>
                <w:rFonts w:ascii="Arial" w:hAnsi="Arial" w:cs="Arial"/>
                <w:kern w:val="1"/>
                <w:sz w:val="20"/>
                <w:szCs w:val="20"/>
              </w:rPr>
              <w:t xml:space="preserve"> </w:t>
            </w:r>
            <w:r w:rsidRPr="00013E4D">
              <w:rPr>
                <w:rFonts w:ascii="Arial" w:hAnsi="Arial" w:cs="Arial"/>
                <w:kern w:val="1"/>
                <w:sz w:val="20"/>
                <w:szCs w:val="20"/>
              </w:rPr>
              <w:t>analizu</w:t>
            </w:r>
            <w:r w:rsidR="00374913" w:rsidRPr="00013E4D">
              <w:rPr>
                <w:rFonts w:ascii="Arial" w:hAnsi="Arial" w:cs="Arial"/>
                <w:kern w:val="1"/>
                <w:sz w:val="20"/>
                <w:szCs w:val="20"/>
              </w:rPr>
              <w:t xml:space="preserve"> </w:t>
            </w:r>
            <w:r w:rsidRPr="00013E4D">
              <w:rPr>
                <w:rFonts w:ascii="Arial" w:hAnsi="Arial" w:cs="Arial"/>
                <w:kern w:val="1"/>
                <w:sz w:val="20"/>
                <w:szCs w:val="20"/>
              </w:rPr>
              <w:t>pojedinog</w:t>
            </w:r>
            <w:r w:rsidR="00374913" w:rsidRPr="00013E4D">
              <w:rPr>
                <w:rFonts w:ascii="Arial" w:hAnsi="Arial" w:cs="Arial"/>
                <w:kern w:val="1"/>
                <w:sz w:val="20"/>
                <w:szCs w:val="20"/>
              </w:rPr>
              <w:t xml:space="preserve"> </w:t>
            </w:r>
            <w:r w:rsidRPr="00013E4D">
              <w:rPr>
                <w:rFonts w:ascii="Arial" w:hAnsi="Arial" w:cs="Arial"/>
                <w:kern w:val="1"/>
                <w:sz w:val="20"/>
                <w:szCs w:val="20"/>
              </w:rPr>
              <w:t>rada, autora</w:t>
            </w:r>
            <w:r w:rsidR="00374913" w:rsidRPr="00013E4D">
              <w:rPr>
                <w:rFonts w:ascii="Arial" w:hAnsi="Arial" w:cs="Arial"/>
                <w:kern w:val="1"/>
                <w:sz w:val="20"/>
                <w:szCs w:val="20"/>
              </w:rPr>
              <w:t xml:space="preserve"> </w:t>
            </w:r>
            <w:r w:rsidRPr="00013E4D">
              <w:rPr>
                <w:rFonts w:ascii="Arial" w:hAnsi="Arial" w:cs="Arial"/>
                <w:kern w:val="1"/>
                <w:sz w:val="20"/>
                <w:szCs w:val="20"/>
              </w:rPr>
              <w:t>ili</w:t>
            </w:r>
            <w:r w:rsidR="00374913" w:rsidRPr="00013E4D">
              <w:rPr>
                <w:rFonts w:ascii="Arial" w:hAnsi="Arial" w:cs="Arial"/>
                <w:kern w:val="1"/>
                <w:sz w:val="20"/>
                <w:szCs w:val="20"/>
              </w:rPr>
              <w:t xml:space="preserve"> </w:t>
            </w:r>
            <w:r w:rsidRPr="00013E4D">
              <w:rPr>
                <w:rFonts w:ascii="Arial" w:hAnsi="Arial" w:cs="Arial"/>
                <w:kern w:val="1"/>
                <w:sz w:val="20"/>
                <w:szCs w:val="20"/>
              </w:rPr>
              <w:t>niza</w:t>
            </w:r>
            <w:r w:rsidR="00374913" w:rsidRPr="00013E4D">
              <w:rPr>
                <w:rFonts w:ascii="Arial" w:hAnsi="Arial" w:cs="Arial"/>
                <w:kern w:val="1"/>
                <w:sz w:val="20"/>
                <w:szCs w:val="20"/>
              </w:rPr>
              <w:t xml:space="preserve"> </w:t>
            </w:r>
            <w:r w:rsidRPr="00013E4D">
              <w:rPr>
                <w:rFonts w:ascii="Arial" w:hAnsi="Arial" w:cs="Arial"/>
                <w:kern w:val="1"/>
                <w:sz w:val="20"/>
                <w:szCs w:val="20"/>
              </w:rPr>
              <w:t>radova</w:t>
            </w:r>
            <w:r w:rsidR="00374913" w:rsidRPr="00013E4D">
              <w:rPr>
                <w:rFonts w:ascii="Arial" w:hAnsi="Arial" w:cs="Arial"/>
                <w:kern w:val="1"/>
                <w:sz w:val="20"/>
                <w:szCs w:val="20"/>
              </w:rPr>
              <w:t xml:space="preserve"> I </w:t>
            </w:r>
            <w:r w:rsidRPr="00013E4D">
              <w:rPr>
                <w:rFonts w:ascii="Arial" w:hAnsi="Arial" w:cs="Arial"/>
                <w:kern w:val="1"/>
                <w:sz w:val="20"/>
                <w:szCs w:val="20"/>
              </w:rPr>
              <w:t>tema s ciljem da se što</w:t>
            </w:r>
            <w:r w:rsidR="00374913" w:rsidRPr="00013E4D">
              <w:rPr>
                <w:rFonts w:ascii="Arial" w:hAnsi="Arial" w:cs="Arial"/>
                <w:kern w:val="1"/>
                <w:sz w:val="20"/>
                <w:szCs w:val="20"/>
              </w:rPr>
              <w:t xml:space="preserve"> </w:t>
            </w:r>
            <w:r w:rsidRPr="00013E4D">
              <w:rPr>
                <w:rFonts w:ascii="Arial" w:hAnsi="Arial" w:cs="Arial"/>
                <w:kern w:val="1"/>
                <w:sz w:val="20"/>
                <w:szCs w:val="20"/>
              </w:rPr>
              <w:t>bolje</w:t>
            </w:r>
            <w:r w:rsidR="00374913" w:rsidRPr="00013E4D">
              <w:rPr>
                <w:rFonts w:ascii="Arial" w:hAnsi="Arial" w:cs="Arial"/>
                <w:kern w:val="1"/>
                <w:sz w:val="20"/>
                <w:szCs w:val="20"/>
              </w:rPr>
              <w:t xml:space="preserve"> </w:t>
            </w:r>
            <w:r w:rsidRPr="00013E4D">
              <w:rPr>
                <w:rFonts w:ascii="Arial" w:hAnsi="Arial" w:cs="Arial"/>
                <w:kern w:val="1"/>
                <w:sz w:val="20"/>
                <w:szCs w:val="20"/>
              </w:rPr>
              <w:t>upozna</w:t>
            </w:r>
            <w:r w:rsidR="00374913" w:rsidRPr="00013E4D">
              <w:rPr>
                <w:rFonts w:ascii="Arial" w:hAnsi="Arial" w:cs="Arial"/>
                <w:kern w:val="1"/>
                <w:sz w:val="20"/>
                <w:szCs w:val="20"/>
              </w:rPr>
              <w:t xml:space="preserve"> I </w:t>
            </w:r>
            <w:r w:rsidRPr="00013E4D">
              <w:rPr>
                <w:rFonts w:ascii="Arial" w:hAnsi="Arial" w:cs="Arial"/>
                <w:kern w:val="1"/>
                <w:sz w:val="20"/>
                <w:szCs w:val="20"/>
              </w:rPr>
              <w:t>razradi</w:t>
            </w:r>
            <w:r w:rsidR="00374913" w:rsidRPr="00013E4D">
              <w:rPr>
                <w:rFonts w:ascii="Arial" w:hAnsi="Arial" w:cs="Arial"/>
                <w:kern w:val="1"/>
                <w:sz w:val="20"/>
                <w:szCs w:val="20"/>
              </w:rPr>
              <w:t xml:space="preserve"> </w:t>
            </w:r>
            <w:r w:rsidRPr="00013E4D">
              <w:rPr>
                <w:rFonts w:ascii="Arial" w:hAnsi="Arial" w:cs="Arial"/>
                <w:kern w:val="1"/>
                <w:sz w:val="20"/>
                <w:szCs w:val="20"/>
              </w:rPr>
              <w:t>određena</w:t>
            </w:r>
            <w:r w:rsidR="00374913" w:rsidRPr="00013E4D">
              <w:rPr>
                <w:rFonts w:ascii="Arial" w:hAnsi="Arial" w:cs="Arial"/>
                <w:kern w:val="1"/>
                <w:sz w:val="20"/>
                <w:szCs w:val="20"/>
              </w:rPr>
              <w:t xml:space="preserve"> </w:t>
            </w:r>
            <w:r w:rsidRPr="00013E4D">
              <w:rPr>
                <w:rFonts w:ascii="Arial" w:hAnsi="Arial" w:cs="Arial"/>
                <w:kern w:val="1"/>
                <w:sz w:val="20"/>
                <w:szCs w:val="20"/>
              </w:rPr>
              <w:t>problematika. Od studenata se očekuje</w:t>
            </w:r>
            <w:r w:rsidR="00374913" w:rsidRPr="00013E4D">
              <w:rPr>
                <w:rFonts w:ascii="Arial" w:hAnsi="Arial" w:cs="Arial"/>
                <w:kern w:val="1"/>
                <w:sz w:val="20"/>
                <w:szCs w:val="20"/>
              </w:rPr>
              <w:t xml:space="preserve"> </w:t>
            </w:r>
            <w:r w:rsidRPr="00013E4D">
              <w:rPr>
                <w:rFonts w:ascii="Arial" w:hAnsi="Arial" w:cs="Arial"/>
                <w:kern w:val="1"/>
                <w:sz w:val="20"/>
                <w:szCs w:val="20"/>
              </w:rPr>
              <w:t>sudjelovanje u analizama</w:t>
            </w:r>
            <w:r w:rsidR="00374913" w:rsidRPr="00013E4D">
              <w:rPr>
                <w:rFonts w:ascii="Arial" w:hAnsi="Arial" w:cs="Arial"/>
                <w:kern w:val="1"/>
                <w:sz w:val="20"/>
                <w:szCs w:val="20"/>
              </w:rPr>
              <w:t xml:space="preserve"> I </w:t>
            </w:r>
            <w:r w:rsidRPr="00013E4D">
              <w:rPr>
                <w:rFonts w:ascii="Arial" w:hAnsi="Arial" w:cs="Arial"/>
                <w:kern w:val="1"/>
                <w:sz w:val="20"/>
                <w:szCs w:val="20"/>
              </w:rPr>
              <w:t>diskusiji. Praćenje</w:t>
            </w:r>
            <w:r w:rsidR="00374913" w:rsidRPr="00013E4D">
              <w:rPr>
                <w:rFonts w:ascii="Arial" w:hAnsi="Arial" w:cs="Arial"/>
                <w:kern w:val="1"/>
                <w:sz w:val="20"/>
                <w:szCs w:val="20"/>
              </w:rPr>
              <w:t xml:space="preserve"> </w:t>
            </w:r>
            <w:r w:rsidRPr="00013E4D">
              <w:rPr>
                <w:rFonts w:ascii="Arial" w:hAnsi="Arial" w:cs="Arial"/>
                <w:kern w:val="1"/>
                <w:sz w:val="20"/>
                <w:szCs w:val="20"/>
              </w:rPr>
              <w:t>irealizacija</w:t>
            </w:r>
            <w:r w:rsidR="00374913" w:rsidRPr="00013E4D">
              <w:rPr>
                <w:rFonts w:ascii="Arial" w:hAnsi="Arial" w:cs="Arial"/>
                <w:kern w:val="1"/>
                <w:sz w:val="20"/>
                <w:szCs w:val="20"/>
              </w:rPr>
              <w:t xml:space="preserve"> </w:t>
            </w:r>
            <w:r w:rsidRPr="00013E4D">
              <w:rPr>
                <w:rFonts w:ascii="Arial" w:hAnsi="Arial" w:cs="Arial"/>
                <w:kern w:val="1"/>
                <w:sz w:val="20"/>
                <w:szCs w:val="20"/>
              </w:rPr>
              <w:t>vježbi</w:t>
            </w:r>
            <w:r w:rsidR="00374913" w:rsidRPr="00013E4D">
              <w:rPr>
                <w:rFonts w:ascii="Arial" w:hAnsi="Arial" w:cs="Arial"/>
                <w:kern w:val="1"/>
                <w:sz w:val="20"/>
                <w:szCs w:val="20"/>
              </w:rPr>
              <w:t xml:space="preserve"> </w:t>
            </w:r>
            <w:r w:rsidRPr="00013E4D">
              <w:rPr>
                <w:rFonts w:ascii="Arial" w:hAnsi="Arial" w:cs="Arial"/>
                <w:kern w:val="1"/>
                <w:sz w:val="20"/>
                <w:szCs w:val="20"/>
              </w:rPr>
              <w:t>potrebnih</w:t>
            </w:r>
            <w:r w:rsidR="00374913" w:rsidRPr="00013E4D">
              <w:rPr>
                <w:rFonts w:ascii="Arial" w:hAnsi="Arial" w:cs="Arial"/>
                <w:kern w:val="1"/>
                <w:sz w:val="20"/>
                <w:szCs w:val="20"/>
              </w:rPr>
              <w:t xml:space="preserve"> </w:t>
            </w:r>
            <w:r w:rsidRPr="00013E4D">
              <w:rPr>
                <w:rFonts w:ascii="Arial" w:hAnsi="Arial" w:cs="Arial"/>
                <w:kern w:val="1"/>
                <w:sz w:val="20"/>
                <w:szCs w:val="20"/>
              </w:rPr>
              <w:t>za</w:t>
            </w:r>
            <w:r w:rsidR="00374913" w:rsidRPr="00013E4D">
              <w:rPr>
                <w:rFonts w:ascii="Arial" w:hAnsi="Arial" w:cs="Arial"/>
                <w:kern w:val="1"/>
                <w:sz w:val="20"/>
                <w:szCs w:val="20"/>
              </w:rPr>
              <w:t xml:space="preserve"> </w:t>
            </w:r>
            <w:r w:rsidRPr="00013E4D">
              <w:rPr>
                <w:rFonts w:ascii="Arial" w:hAnsi="Arial" w:cs="Arial"/>
                <w:kern w:val="1"/>
                <w:sz w:val="20"/>
                <w:szCs w:val="20"/>
              </w:rPr>
              <w:t>razvijanjepraktičnih</w:t>
            </w:r>
            <w:r w:rsidR="00374913" w:rsidRPr="00013E4D">
              <w:rPr>
                <w:rFonts w:ascii="Arial" w:hAnsi="Arial" w:cs="Arial"/>
                <w:kern w:val="1"/>
                <w:sz w:val="20"/>
                <w:szCs w:val="20"/>
              </w:rPr>
              <w:t xml:space="preserve"> </w:t>
            </w:r>
            <w:r w:rsidRPr="00013E4D">
              <w:rPr>
                <w:rFonts w:ascii="Arial" w:hAnsi="Arial" w:cs="Arial"/>
                <w:kern w:val="1"/>
                <w:sz w:val="20"/>
                <w:szCs w:val="20"/>
              </w:rPr>
              <w:t>vještina u raznim</w:t>
            </w:r>
            <w:r w:rsidR="00374913" w:rsidRPr="00013E4D">
              <w:rPr>
                <w:rFonts w:ascii="Arial" w:hAnsi="Arial" w:cs="Arial"/>
                <w:kern w:val="1"/>
                <w:sz w:val="20"/>
                <w:szCs w:val="20"/>
              </w:rPr>
              <w:t xml:space="preserve"> </w:t>
            </w:r>
            <w:r w:rsidRPr="00013E4D">
              <w:rPr>
                <w:rFonts w:ascii="Arial" w:hAnsi="Arial" w:cs="Arial"/>
                <w:kern w:val="1"/>
                <w:sz w:val="20"/>
                <w:szCs w:val="20"/>
              </w:rPr>
              <w:t>elementima filmske i video produkcije.</w:t>
            </w:r>
          </w:p>
        </w:tc>
      </w:tr>
    </w:tbl>
    <w:p w:rsidR="00A056A0" w:rsidRPr="00013E4D" w:rsidRDefault="00A056A0" w:rsidP="00A056A0">
      <w:pPr>
        <w:spacing w:after="0" w:line="240" w:lineRule="auto"/>
        <w:jc w:val="both"/>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p w:rsidR="00A056A0" w:rsidRPr="00013E4D" w:rsidRDefault="00A056A0" w:rsidP="00A056A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056A0" w:rsidRPr="00013E4D" w:rsidTr="00A056A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056A0" w:rsidRPr="00013E4D" w:rsidRDefault="00A056A0" w:rsidP="00A056A0">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056A0" w:rsidRPr="00013E4D" w:rsidRDefault="00A056A0" w:rsidP="00A056A0">
            <w:pPr>
              <w:spacing w:before="60" w:after="60" w:line="240" w:lineRule="auto"/>
              <w:ind w:left="397" w:hanging="397"/>
              <w:rPr>
                <w:rFonts w:ascii="Arial" w:hAnsi="Arial" w:cs="Arial"/>
                <w:b/>
                <w:sz w:val="20"/>
                <w:szCs w:val="20"/>
              </w:rPr>
            </w:pPr>
            <w:r w:rsidRPr="00013E4D">
              <w:rPr>
                <w:rFonts w:ascii="Arial" w:hAnsi="Arial" w:cs="Arial"/>
                <w:b/>
                <w:bCs/>
                <w:sz w:val="20"/>
                <w:szCs w:val="20"/>
              </w:rPr>
              <w:t>Eksperimentalni film 1</w:t>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lang w:val="en-GB"/>
              </w:rPr>
              <w:t>UAA703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056A0" w:rsidRPr="00013E4D" w:rsidRDefault="00F01115" w:rsidP="00A056A0">
            <w:pPr>
              <w:spacing w:after="0" w:line="240" w:lineRule="auto"/>
              <w:rPr>
                <w:rFonts w:ascii="Arial" w:hAnsi="Arial" w:cs="Arial"/>
                <w:sz w:val="20"/>
                <w:szCs w:val="20"/>
              </w:rPr>
            </w:pPr>
            <w:r w:rsidRPr="00013E4D">
              <w:rPr>
                <w:rFonts w:ascii="Arial" w:hAnsi="Arial" w:cs="Arial"/>
                <w:sz w:val="20"/>
                <w:szCs w:val="20"/>
              </w:rPr>
              <w:t>1/I.</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056A0" w:rsidRPr="00013E4D" w:rsidRDefault="00AA5E33" w:rsidP="00A056A0">
            <w:pPr>
              <w:spacing w:after="0" w:line="240" w:lineRule="auto"/>
              <w:rPr>
                <w:rFonts w:ascii="Arial" w:hAnsi="Arial" w:cs="Arial"/>
                <w:sz w:val="20"/>
                <w:szCs w:val="20"/>
              </w:rPr>
            </w:pPr>
            <w:r w:rsidRPr="00013E4D">
              <w:rPr>
                <w:rFonts w:ascii="Arial" w:hAnsi="Arial" w:cs="Arial"/>
                <w:sz w:val="20"/>
                <w:szCs w:val="20"/>
              </w:rPr>
              <w:t>red. prof.</w:t>
            </w:r>
            <w:r>
              <w:rPr>
                <w:rFonts w:ascii="Arial" w:hAnsi="Arial" w:cs="Arial"/>
                <w:sz w:val="20"/>
                <w:szCs w:val="20"/>
              </w:rPr>
              <w:t xml:space="preserve"> </w:t>
            </w:r>
            <w:r w:rsidR="00A056A0" w:rsidRPr="00013E4D">
              <w:rPr>
                <w:rFonts w:ascii="Arial" w:hAnsi="Arial" w:cs="Arial"/>
                <w:sz w:val="20"/>
                <w:szCs w:val="20"/>
              </w:rPr>
              <w:t>Vlado Zrnić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6</w:t>
            </w:r>
          </w:p>
        </w:tc>
      </w:tr>
      <w:tr w:rsidR="00A056A0" w:rsidRPr="00013E4D" w:rsidTr="00A056A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Goran Čače, 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T</w:t>
            </w:r>
          </w:p>
        </w:tc>
      </w:tr>
      <w:tr w:rsidR="00A056A0" w:rsidRPr="00013E4D" w:rsidTr="00A056A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30</w:t>
            </w:r>
          </w:p>
        </w:tc>
        <w:tc>
          <w:tcPr>
            <w:tcW w:w="618" w:type="dxa"/>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0</w:t>
            </w:r>
          </w:p>
        </w:tc>
      </w:tr>
      <w:tr w:rsidR="00A056A0" w:rsidRPr="00013E4D" w:rsidTr="00A056A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056A0" w:rsidRPr="00013E4D" w:rsidRDefault="00A056A0" w:rsidP="00A056A0">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sz w:val="20"/>
                <w:szCs w:val="20"/>
              </w:rPr>
              <w:t xml:space="preserve">Cilj predmeta je da student dobije uvid u povijesni razvoj filmskih avangardi i neoavangardi. Student će steći uvid u razliku promišljanja filma u odnosu standardnog pristupa filmu.  </w:t>
            </w: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00137" w:rsidRDefault="00300137" w:rsidP="00300137">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056A0" w:rsidRPr="00013E4D" w:rsidRDefault="00A056A0" w:rsidP="00A056A0">
            <w:pPr>
              <w:tabs>
                <w:tab w:val="left" w:pos="2820"/>
              </w:tabs>
              <w:spacing w:after="0"/>
              <w:rPr>
                <w:rFonts w:ascii="Arial" w:hAnsi="Arial" w:cs="Arial"/>
                <w:sz w:val="20"/>
                <w:szCs w:val="20"/>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Student će nakon položenog ispita biti u stanju:</w:t>
            </w:r>
          </w:p>
          <w:p w:rsidR="00A056A0" w:rsidRPr="00013E4D" w:rsidRDefault="00A056A0" w:rsidP="00A056A0">
            <w:pPr>
              <w:tabs>
                <w:tab w:val="left" w:pos="2820"/>
              </w:tabs>
              <w:spacing w:after="0"/>
              <w:rPr>
                <w:rFonts w:ascii="Arial" w:hAnsi="Arial" w:cs="Arial"/>
                <w:sz w:val="20"/>
                <w:szCs w:val="20"/>
              </w:rPr>
            </w:pPr>
          </w:p>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Razviti sposobnost razumijevanja</w:t>
            </w:r>
            <w:r w:rsidR="00125497" w:rsidRPr="00013E4D">
              <w:rPr>
                <w:rFonts w:ascii="Arial" w:hAnsi="Arial" w:cs="Arial"/>
                <w:sz w:val="20"/>
                <w:szCs w:val="20"/>
              </w:rPr>
              <w:t xml:space="preserve"> </w:t>
            </w:r>
            <w:r w:rsidRPr="00013E4D">
              <w:rPr>
                <w:rFonts w:ascii="Arial" w:hAnsi="Arial" w:cs="Arial"/>
                <w:sz w:val="20"/>
                <w:szCs w:val="20"/>
              </w:rPr>
              <w:t>eksperimentalnog filma;</w:t>
            </w:r>
          </w:p>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Kritički i argumentirano se osvrnuti na problem vizualne reprezentacije svijeta;</w:t>
            </w:r>
          </w:p>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Steći uvid u perceptivne i spoznajne osobitosti eksperimentalnog filma</w:t>
            </w:r>
            <w:r w:rsidR="00125497" w:rsidRPr="00013E4D">
              <w:rPr>
                <w:rFonts w:ascii="Arial" w:hAnsi="Arial" w:cs="Arial"/>
                <w:sz w:val="20"/>
                <w:szCs w:val="20"/>
              </w:rPr>
              <w:t>.</w:t>
            </w:r>
          </w:p>
          <w:p w:rsidR="00A056A0" w:rsidRPr="00013E4D" w:rsidRDefault="00A056A0" w:rsidP="00F07058">
            <w:pPr>
              <w:numPr>
                <w:ilvl w:val="0"/>
                <w:numId w:val="7"/>
              </w:numPr>
              <w:shd w:val="clear" w:color="auto" w:fill="FDFDFD"/>
              <w:spacing w:after="0" w:line="240" w:lineRule="auto"/>
              <w:ind w:left="0"/>
              <w:rPr>
                <w:rFonts w:ascii="Arial" w:eastAsia="Times New Roman" w:hAnsi="Arial" w:cs="Arial"/>
                <w:sz w:val="20"/>
                <w:szCs w:val="20"/>
                <w:lang w:eastAsia="hr-HR"/>
              </w:rPr>
            </w:pPr>
          </w:p>
          <w:p w:rsidR="00A056A0" w:rsidRPr="00013E4D" w:rsidRDefault="00A056A0" w:rsidP="00A056A0">
            <w:pPr>
              <w:pStyle w:val="ListParagraph"/>
              <w:tabs>
                <w:tab w:val="left" w:pos="2820"/>
              </w:tabs>
              <w:spacing w:after="0"/>
              <w:rPr>
                <w:rFonts w:ascii="Arial" w:hAnsi="Arial" w:cs="Arial"/>
                <w:sz w:val="20"/>
                <w:szCs w:val="20"/>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056A0" w:rsidRPr="00013E4D" w:rsidRDefault="00A056A0"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rPr>
              <w:t>Nastavna jedinica:  Slobodni razgovor: upoznavanje sa studentima i njihovim radom, uvod u problematiku kolegija i pregled tema za predavanja u periodu jednog semestra.</w:t>
            </w:r>
            <w:r w:rsidR="0020788E" w:rsidRPr="00013E4D">
              <w:rPr>
                <w:rFonts w:ascii="Arial" w:hAnsi="Arial" w:cs="Arial"/>
                <w:sz w:val="20"/>
                <w:szCs w:val="20"/>
              </w:rPr>
              <w:t xml:space="preserve"> (2P+2V)</w:t>
            </w:r>
          </w:p>
          <w:p w:rsidR="00A056A0" w:rsidRPr="00013E4D" w:rsidRDefault="00A056A0"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rPr>
              <w:t>Povijest izuma filma - od camere obscure do pokretne slike</w:t>
            </w:r>
            <w:r w:rsidR="0020788E" w:rsidRPr="00013E4D">
              <w:rPr>
                <w:rFonts w:ascii="Arial" w:hAnsi="Arial" w:cs="Arial"/>
                <w:sz w:val="20"/>
                <w:szCs w:val="20"/>
              </w:rPr>
              <w:t xml:space="preserve"> (2P+2V)</w:t>
            </w:r>
          </w:p>
          <w:p w:rsidR="00A056A0" w:rsidRPr="00013E4D" w:rsidRDefault="00A056A0"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rPr>
              <w:t>Mentalna slika i ekranska slika- optičke varke, anamorfoza, ekranska projekcija</w:t>
            </w:r>
            <w:r w:rsidR="00125497" w:rsidRPr="00013E4D">
              <w:rPr>
                <w:rFonts w:ascii="Arial" w:hAnsi="Arial" w:cs="Arial"/>
                <w:sz w:val="20"/>
                <w:szCs w:val="20"/>
              </w:rPr>
              <w:t>.</w:t>
            </w:r>
            <w:r w:rsidR="0020788E" w:rsidRPr="00013E4D">
              <w:rPr>
                <w:rFonts w:ascii="Arial" w:hAnsi="Arial" w:cs="Arial"/>
                <w:sz w:val="20"/>
                <w:szCs w:val="20"/>
              </w:rPr>
              <w:t xml:space="preserve"> (2P+2V)</w:t>
            </w:r>
          </w:p>
          <w:p w:rsidR="00A056A0" w:rsidRPr="00013E4D" w:rsidRDefault="00A056A0"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rPr>
              <w:t>Podešena percepcija - gestalt, perspektiva</w:t>
            </w:r>
            <w:r w:rsidR="00125497" w:rsidRPr="00013E4D">
              <w:rPr>
                <w:rFonts w:ascii="Arial" w:hAnsi="Arial" w:cs="Arial"/>
                <w:sz w:val="20"/>
                <w:szCs w:val="20"/>
              </w:rPr>
              <w:t>;</w:t>
            </w:r>
            <w:r w:rsidR="0020788E" w:rsidRPr="00013E4D">
              <w:rPr>
                <w:rFonts w:ascii="Arial" w:hAnsi="Arial" w:cs="Arial"/>
                <w:sz w:val="20"/>
                <w:szCs w:val="20"/>
              </w:rPr>
              <w:t xml:space="preserve"> (2P+2V)</w:t>
            </w:r>
          </w:p>
          <w:p w:rsidR="00A056A0" w:rsidRPr="00013E4D" w:rsidRDefault="00A056A0"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rPr>
              <w:t>TerminPerzistencija vida i percepcija:, tromost oka, fotokemijski proces vida, paslika, kontinuitet slike, Phi-fenomen, percepcija i komunikacija, prividno kretanje, stroboskopija, doživljaj trodimenzionalne slike na filmu.</w:t>
            </w:r>
            <w:r w:rsidR="0020788E" w:rsidRPr="00013E4D">
              <w:rPr>
                <w:rFonts w:ascii="Arial" w:hAnsi="Arial" w:cs="Arial"/>
                <w:sz w:val="20"/>
                <w:szCs w:val="20"/>
              </w:rPr>
              <w:t xml:space="preserve"> (2P+2V)</w:t>
            </w:r>
          </w:p>
          <w:p w:rsidR="00A056A0" w:rsidRPr="00013E4D" w:rsidRDefault="00A056A0"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rPr>
              <w:t>Povijesne avangarde - rani eksperimenti na filmu (Hans Richter)</w:t>
            </w:r>
            <w:r w:rsidR="0020788E" w:rsidRPr="00013E4D">
              <w:rPr>
                <w:rFonts w:ascii="Arial" w:hAnsi="Arial" w:cs="Arial"/>
                <w:sz w:val="20"/>
                <w:szCs w:val="20"/>
              </w:rPr>
              <w:t xml:space="preserve"> (2P+2V)</w:t>
            </w:r>
          </w:p>
          <w:p w:rsidR="00A056A0" w:rsidRPr="00013E4D" w:rsidRDefault="00A056A0"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t>Sovjetski eksperiment na filmu - Vertov, Eisenstein, čisti film</w:t>
            </w:r>
            <w:r w:rsidR="0020788E" w:rsidRPr="00013E4D">
              <w:rPr>
                <w:rFonts w:ascii="Arial" w:hAnsi="Arial" w:cs="Arial"/>
                <w:sz w:val="20"/>
                <w:szCs w:val="20"/>
              </w:rPr>
              <w:t xml:space="preserve"> (2P+2V)</w:t>
            </w:r>
          </w:p>
          <w:p w:rsidR="00A056A0" w:rsidRPr="00013E4D" w:rsidRDefault="00A056A0"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rPr>
              <w:t>Povijest televizije i videa: Dadaizam i nadrealizam, mehanička slika, povijest televizije, ikonoskop, iskustvo televizije u SAD-u, PBS, televizija i umjetnost 2</w:t>
            </w:r>
            <w:r w:rsidR="00125497" w:rsidRPr="00013E4D">
              <w:rPr>
                <w:rFonts w:ascii="Arial" w:hAnsi="Arial" w:cs="Arial"/>
                <w:sz w:val="20"/>
                <w:szCs w:val="20"/>
              </w:rPr>
              <w:t>;</w:t>
            </w:r>
            <w:r w:rsidR="0020788E" w:rsidRPr="00013E4D">
              <w:rPr>
                <w:rFonts w:ascii="Arial" w:hAnsi="Arial" w:cs="Arial"/>
                <w:sz w:val="20"/>
                <w:szCs w:val="20"/>
              </w:rPr>
              <w:t xml:space="preserve"> (2P+2V)</w:t>
            </w:r>
          </w:p>
          <w:p w:rsidR="00A056A0" w:rsidRPr="00013E4D" w:rsidRDefault="00A056A0"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rPr>
              <w:t>Od Land Arta (Zemna umjetnost) do konceptualizma: upotreba fotografije, dokumentacija, pojam i slika, izmjenjena stvarnost</w:t>
            </w:r>
            <w:r w:rsidR="0020788E" w:rsidRPr="00013E4D">
              <w:rPr>
                <w:rFonts w:ascii="Arial" w:hAnsi="Arial" w:cs="Arial"/>
                <w:sz w:val="20"/>
                <w:szCs w:val="20"/>
              </w:rPr>
              <w:t xml:space="preserve"> (2P+2V)</w:t>
            </w:r>
          </w:p>
          <w:p w:rsidR="00A056A0" w:rsidRPr="00013E4D" w:rsidRDefault="00A056A0"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rPr>
              <w:lastRenderedPageBreak/>
              <w:t>Video umjetnost: prijenosni video, Nam Jun Paik, umjetnički video, eksperimentalni video, sintisajzeri, odnos tona i video slike</w:t>
            </w:r>
            <w:r w:rsidR="0020788E" w:rsidRPr="00013E4D">
              <w:rPr>
                <w:rFonts w:ascii="Arial" w:hAnsi="Arial" w:cs="Arial"/>
                <w:sz w:val="20"/>
                <w:szCs w:val="20"/>
              </w:rPr>
              <w:t xml:space="preserve"> (2P+2V)</w:t>
            </w:r>
          </w:p>
          <w:p w:rsidR="00A056A0" w:rsidRPr="00013E4D" w:rsidRDefault="00A056A0"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rPr>
              <w:t>Razvoj portreta od dadaizma do danas: portret kao unutrašnji svijet umjetnika kroz stilove i razdoblja, od pokreta do elektronske slike, Ja i umjetnost</w:t>
            </w:r>
            <w:r w:rsidR="0020788E" w:rsidRPr="00013E4D">
              <w:rPr>
                <w:rFonts w:ascii="Arial" w:hAnsi="Arial" w:cs="Arial"/>
                <w:sz w:val="20"/>
                <w:szCs w:val="20"/>
              </w:rPr>
              <w:t xml:space="preserve"> (2P+2V)</w:t>
            </w:r>
          </w:p>
          <w:p w:rsidR="00A056A0" w:rsidRPr="00013E4D" w:rsidRDefault="00A056A0"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rPr>
              <w:t>Ograničeni prostori ili reducirana stvarnost: elementi sličnosti i razlika, projekcija trodimenzionalnih tijela na ravnu površinu, reducirane dubine, osvjetljenje i odsustvo boje, okvir slike i udaljenost predmeta, odsustvo prostorno-vremenskog kontinuiteta, zvuk</w:t>
            </w:r>
            <w:r w:rsidR="0020788E" w:rsidRPr="00013E4D">
              <w:rPr>
                <w:rFonts w:ascii="Arial" w:hAnsi="Arial" w:cs="Arial"/>
                <w:sz w:val="20"/>
                <w:szCs w:val="20"/>
              </w:rPr>
              <w:t xml:space="preserve"> (2P+2V)</w:t>
            </w:r>
          </w:p>
          <w:p w:rsidR="00A056A0" w:rsidRPr="00013E4D" w:rsidRDefault="00A056A0"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t>Analiza kratke forme filma: eksperimentalni film, apstraktni film, igrani film. (Predavanje je vezano uz prikazivanje kratkih radova iz pojedinih vrsta filma)</w:t>
            </w:r>
            <w:r w:rsidR="0020788E" w:rsidRPr="00013E4D">
              <w:rPr>
                <w:rFonts w:ascii="Arial" w:hAnsi="Arial" w:cs="Arial"/>
                <w:sz w:val="20"/>
                <w:szCs w:val="20"/>
              </w:rPr>
              <w:t xml:space="preserve"> (2P+2V)</w:t>
            </w:r>
          </w:p>
          <w:p w:rsidR="00A056A0" w:rsidRPr="00013E4D" w:rsidRDefault="00A056A0"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rPr>
              <w:t>Analiza eksperimentalnog i umjetničkog videa: (Predavanje je vezano uz prikazivanje kratkih radova iz pojedinih vrsta videa)</w:t>
            </w:r>
            <w:r w:rsidR="0020788E" w:rsidRPr="00013E4D">
              <w:rPr>
                <w:rFonts w:ascii="Arial" w:hAnsi="Arial" w:cs="Arial"/>
                <w:sz w:val="20"/>
                <w:szCs w:val="20"/>
              </w:rPr>
              <w:t xml:space="preserve"> (2P+2V)</w:t>
            </w:r>
          </w:p>
          <w:p w:rsidR="00A056A0" w:rsidRPr="00013E4D" w:rsidRDefault="00A056A0"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t>Pregled dosadašnjih predavanja te spremanje za završni ispit. Završne konzultacije za kratki rad pokretnih slika.</w:t>
            </w:r>
            <w:r w:rsidR="0020788E" w:rsidRPr="00013E4D">
              <w:rPr>
                <w:rFonts w:ascii="Arial" w:hAnsi="Arial" w:cs="Arial"/>
                <w:sz w:val="20"/>
                <w:szCs w:val="20"/>
              </w:rPr>
              <w:t xml:space="preserve"> (2P+2V)</w:t>
            </w:r>
          </w:p>
        </w:tc>
      </w:tr>
      <w:tr w:rsidR="00A056A0" w:rsidRPr="00013E4D" w:rsidTr="00A056A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Arial" w:hAnsi="Arial" w:cs="Arial"/>
                <w:b w:val="0"/>
                <w:sz w:val="20"/>
                <w:szCs w:val="20"/>
                <w:lang w:val="hr-HR"/>
              </w:rPr>
              <w:t xml:space="preserve"> predavanja</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seminari i radionice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Arial" w:hAnsi="Arial" w:cs="Arial"/>
                <w:b w:val="0"/>
                <w:sz w:val="20"/>
                <w:szCs w:val="20"/>
                <w:lang w:val="hr-HR"/>
              </w:rPr>
              <w:t xml:space="preserve"> vježbe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mješovito e-učenje</w:t>
            </w:r>
          </w:p>
          <w:p w:rsidR="00A056A0" w:rsidRPr="00013E4D" w:rsidRDefault="00A056A0" w:rsidP="00A056A0">
            <w:pPr>
              <w:tabs>
                <w:tab w:val="left" w:pos="2820"/>
              </w:tabs>
              <w:spacing w:after="0"/>
              <w:rPr>
                <w:rFonts w:ascii="Arial" w:hAnsi="Arial" w:cs="Arial"/>
                <w:sz w:val="20"/>
                <w:szCs w:val="20"/>
              </w:rPr>
            </w:pPr>
            <w:r w:rsidRPr="00013E4D">
              <w:rPr>
                <w:rFonts w:ascii="Arial" w:eastAsia="MS Gothic" w:hAnsi="MS Gothic" w:cs="Arial"/>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Arial" w:hAnsi="Arial" w:cs="Arial"/>
                <w:b w:val="0"/>
                <w:sz w:val="20"/>
                <w:szCs w:val="20"/>
                <w:lang w:val="hr-HR"/>
              </w:rPr>
              <w:t xml:space="preserve"> samostalni  zadaci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multimedija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laboratorij</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mentorski rad</w:t>
            </w:r>
          </w:p>
          <w:p w:rsidR="00A056A0" w:rsidRPr="00013E4D" w:rsidRDefault="00A056A0" w:rsidP="00A056A0">
            <w:pPr>
              <w:tabs>
                <w:tab w:val="left" w:pos="2820"/>
              </w:tabs>
              <w:spacing w:after="0"/>
              <w:rPr>
                <w:rFonts w:ascii="Arial" w:hAnsi="Arial" w:cs="Arial"/>
                <w:sz w:val="20"/>
                <w:szCs w:val="20"/>
              </w:rPr>
            </w:pPr>
            <w:r w:rsidRPr="00013E4D">
              <w:rPr>
                <w:rFonts w:ascii="Arial" w:eastAsia="MS Gothic" w:hAnsi="MS Gothic" w:cs="Arial"/>
                <w:b/>
                <w:sz w:val="20"/>
                <w:szCs w:val="20"/>
              </w:rPr>
              <w:t>✓</w:t>
            </w:r>
            <w:r w:rsidRPr="00013E4D">
              <w:rPr>
                <w:rFonts w:ascii="Arial" w:hAnsi="Arial" w:cs="Arial"/>
                <w:sz w:val="20"/>
                <w:szCs w:val="20"/>
              </w:rPr>
              <w:t>priprema i diskusija filmova</w:t>
            </w:r>
          </w:p>
        </w:tc>
      </w:tr>
      <w:tr w:rsidR="00A056A0" w:rsidRPr="00013E4D" w:rsidTr="00A056A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rPr>
            </w:pPr>
            <w:r w:rsidRPr="00013E4D">
              <w:rPr>
                <w:rFonts w:ascii="Arial" w:hAnsi="Arial" w:cs="Arial"/>
                <w:sz w:val="20"/>
                <w:szCs w:val="20"/>
              </w:rPr>
              <w:t>Čitanje literature (manuskript i članci se šalju e-mailom), gledanje filmova</w:t>
            </w:r>
          </w:p>
        </w:tc>
      </w:tr>
      <w:tr w:rsidR="00A056A0" w:rsidRPr="00013E4D" w:rsidTr="00A056A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3</w:t>
            </w:r>
          </w:p>
        </w:tc>
        <w:tc>
          <w:tcPr>
            <w:tcW w:w="1275" w:type="dxa"/>
            <w:gridSpan w:val="3"/>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1</w:t>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r w:rsidR="00A056A0" w:rsidRPr="00013E4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Esej: 60%</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Referat: 25</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Sudjelovanje u nastavi: 15%</w:t>
            </w:r>
          </w:p>
        </w:tc>
      </w:tr>
      <w:tr w:rsidR="00A056A0" w:rsidRPr="00013E4D" w:rsidTr="00A056A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 xml:space="preserve">Therese Giraud, </w:t>
            </w:r>
            <w:r w:rsidRPr="00013E4D">
              <w:rPr>
                <w:rFonts w:ascii="Arial" w:hAnsi="Arial" w:cs="Arial"/>
                <w:i/>
                <w:sz w:val="20"/>
                <w:szCs w:val="20"/>
              </w:rPr>
              <w:t>Tehnologija filma</w:t>
            </w:r>
            <w:r w:rsidRPr="00013E4D">
              <w:rPr>
                <w:rFonts w:ascii="Arial" w:hAnsi="Arial" w:cs="Arial"/>
                <w:sz w:val="20"/>
                <w:szCs w:val="20"/>
              </w:rPr>
              <w:t xml:space="preserve">, Beograd, </w:t>
            </w:r>
          </w:p>
          <w:p w:rsidR="00A056A0" w:rsidRPr="00013E4D" w:rsidRDefault="00A056A0" w:rsidP="00A056A0">
            <w:pPr>
              <w:spacing w:after="0" w:line="240" w:lineRule="auto"/>
              <w:rPr>
                <w:rFonts w:ascii="Arial" w:hAnsi="Arial" w:cs="Arial"/>
                <w:sz w:val="20"/>
                <w:szCs w:val="20"/>
                <w:lang w:val="en-US"/>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rPr>
                <w:rFonts w:ascii="Arial" w:hAnsi="Arial" w:cs="Arial"/>
                <w:sz w:val="20"/>
                <w:szCs w:val="20"/>
              </w:rPr>
            </w:pPr>
            <w:r w:rsidRPr="00013E4D">
              <w:rPr>
                <w:rFonts w:ascii="Arial" w:hAnsi="Arial" w:cs="Arial"/>
                <w:sz w:val="20"/>
                <w:szCs w:val="20"/>
              </w:rPr>
              <w:t xml:space="preserve">Albert Laffay, </w:t>
            </w:r>
            <w:r w:rsidRPr="00013E4D">
              <w:rPr>
                <w:rFonts w:ascii="Arial" w:hAnsi="Arial" w:cs="Arial"/>
                <w:i/>
                <w:sz w:val="20"/>
                <w:szCs w:val="20"/>
              </w:rPr>
              <w:t xml:space="preserve">Logika filma, </w:t>
            </w:r>
            <w:r w:rsidRPr="00013E4D">
              <w:rPr>
                <w:rFonts w:ascii="Arial" w:hAnsi="Arial" w:cs="Arial"/>
                <w:sz w:val="20"/>
                <w:szCs w:val="20"/>
              </w:rPr>
              <w:t>Beograd, 1971.</w:t>
            </w:r>
          </w:p>
          <w:p w:rsidR="00A056A0" w:rsidRPr="00013E4D" w:rsidRDefault="00A056A0" w:rsidP="00A056A0">
            <w:pPr>
              <w:rPr>
                <w:rFonts w:ascii="Arial" w:hAnsi="Arial" w:cs="Arial"/>
                <w:sz w:val="20"/>
                <w:szCs w:val="20"/>
              </w:rPr>
            </w:pPr>
            <w:r w:rsidRPr="00013E4D">
              <w:rPr>
                <w:rFonts w:ascii="Arial" w:hAnsi="Arial" w:cs="Arial"/>
                <w:sz w:val="20"/>
                <w:szCs w:val="20"/>
              </w:rPr>
              <w:t>Videosfera, zbornik raznih autora, Beograd, 1980.</w:t>
            </w: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A056A0" w:rsidRPr="00013E4D" w:rsidRDefault="00A056A0" w:rsidP="00A056A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D. Andrew, J-L. Baudry, R. Bellour, D. Bordwell, J. Butler, N. Carroll, J. Copjec, G. Deleuze, J. Gaines, T. Gunning, b. Hooks, F. Jost, L. Manovich, Ch. Metz, L. Mulvey, S. Neale, R. Odin, E. Shohat-R.Stam, V. Sobchack, S. Žižek.</w:t>
            </w: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 xml:space="preserve">Evidencija o nazočnosti na predavanjima; anketa; diskusija i interpretacija filmova; </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w:t>
            </w:r>
          </w:p>
        </w:tc>
      </w:tr>
    </w:tbl>
    <w:p w:rsidR="00A056A0" w:rsidRPr="00013E4D" w:rsidRDefault="00A056A0" w:rsidP="00A056A0">
      <w:pPr>
        <w:spacing w:after="0" w:line="240" w:lineRule="auto"/>
        <w:jc w:val="both"/>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p w:rsidR="00A056A0" w:rsidRPr="00013E4D" w:rsidRDefault="00A056A0" w:rsidP="00A056A0">
      <w:pPr>
        <w:spacing w:after="0" w:line="240" w:lineRule="auto"/>
        <w:jc w:val="both"/>
        <w:rPr>
          <w:rFonts w:ascii="Arial" w:hAnsi="Arial" w:cs="Arial"/>
          <w:sz w:val="20"/>
          <w:szCs w:val="20"/>
        </w:rPr>
      </w:pPr>
    </w:p>
    <w:p w:rsidR="00A056A0" w:rsidRPr="00013E4D" w:rsidRDefault="00A056A0" w:rsidP="00A056A0">
      <w:pPr>
        <w:spacing w:after="0" w:line="240" w:lineRule="auto"/>
        <w:jc w:val="both"/>
        <w:rPr>
          <w:rFonts w:ascii="Arial" w:hAnsi="Arial" w:cs="Arial"/>
          <w:sz w:val="20"/>
          <w:szCs w:val="20"/>
        </w:rPr>
      </w:pPr>
    </w:p>
    <w:p w:rsidR="00A056A0" w:rsidRPr="00013E4D" w:rsidRDefault="00A056A0" w:rsidP="00A056A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056A0" w:rsidRPr="00013E4D" w:rsidTr="00A056A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056A0" w:rsidRPr="00013E4D" w:rsidRDefault="00A056A0" w:rsidP="00A056A0">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056A0" w:rsidRPr="00013E4D" w:rsidRDefault="00A056A0" w:rsidP="00A056A0">
            <w:pPr>
              <w:spacing w:before="60" w:after="60" w:line="240" w:lineRule="auto"/>
              <w:ind w:left="397" w:hanging="397"/>
              <w:rPr>
                <w:rFonts w:ascii="Arial" w:hAnsi="Arial" w:cs="Arial"/>
                <w:b/>
                <w:sz w:val="20"/>
                <w:szCs w:val="20"/>
              </w:rPr>
            </w:pPr>
            <w:r w:rsidRPr="00013E4D">
              <w:rPr>
                <w:rFonts w:ascii="Arial" w:hAnsi="Arial" w:cs="Arial"/>
                <w:b/>
                <w:bCs/>
                <w:sz w:val="20"/>
                <w:szCs w:val="20"/>
              </w:rPr>
              <w:t>Multimedijska umjetnost 1</w:t>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lang w:val="en-GB"/>
              </w:rPr>
              <w:t>UAA704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056A0" w:rsidRPr="00013E4D" w:rsidRDefault="00A056A0" w:rsidP="00F01115">
            <w:pPr>
              <w:spacing w:after="0" w:line="240" w:lineRule="auto"/>
              <w:rPr>
                <w:rFonts w:ascii="Arial" w:hAnsi="Arial" w:cs="Arial"/>
                <w:sz w:val="20"/>
                <w:szCs w:val="20"/>
              </w:rPr>
            </w:pPr>
            <w:r w:rsidRPr="00013E4D">
              <w:rPr>
                <w:rFonts w:ascii="Arial" w:hAnsi="Arial" w:cs="Arial"/>
                <w:sz w:val="20"/>
                <w:szCs w:val="20"/>
              </w:rPr>
              <w:t>1</w:t>
            </w:r>
            <w:r w:rsidR="00F01115" w:rsidRPr="00013E4D">
              <w:rPr>
                <w:rFonts w:ascii="Arial" w:hAnsi="Arial" w:cs="Arial"/>
                <w:sz w:val="20"/>
                <w:szCs w:val="20"/>
              </w:rPr>
              <w:t>/I.</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056A0" w:rsidRPr="00013E4D" w:rsidRDefault="00AA5E33" w:rsidP="00AA5E33">
            <w:pPr>
              <w:spacing w:after="0" w:line="240" w:lineRule="auto"/>
              <w:rPr>
                <w:rFonts w:ascii="Arial" w:hAnsi="Arial" w:cs="Arial"/>
                <w:sz w:val="20"/>
                <w:szCs w:val="20"/>
              </w:rPr>
            </w:pPr>
            <w:r w:rsidRPr="00013E4D">
              <w:rPr>
                <w:rFonts w:ascii="Arial" w:hAnsi="Arial" w:cs="Arial"/>
                <w:sz w:val="20"/>
                <w:szCs w:val="20"/>
              </w:rPr>
              <w:t>izv.prof.art.</w:t>
            </w:r>
            <w:r>
              <w:rPr>
                <w:rFonts w:ascii="Arial" w:hAnsi="Arial" w:cs="Arial"/>
                <w:sz w:val="20"/>
                <w:szCs w:val="20"/>
              </w:rPr>
              <w:t xml:space="preserve"> </w:t>
            </w:r>
            <w:r w:rsidR="00A056A0" w:rsidRPr="00013E4D">
              <w:rPr>
                <w:rFonts w:ascii="Arial" w:hAnsi="Arial" w:cs="Arial"/>
                <w:sz w:val="20"/>
                <w:szCs w:val="20"/>
              </w:rPr>
              <w:t>Toni Meštrović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6</w:t>
            </w:r>
          </w:p>
        </w:tc>
      </w:tr>
      <w:tr w:rsidR="00A056A0" w:rsidRPr="00013E4D" w:rsidTr="00A056A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Đildo Bavčević,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T</w:t>
            </w:r>
          </w:p>
        </w:tc>
      </w:tr>
      <w:tr w:rsidR="00A056A0" w:rsidRPr="00013E4D" w:rsidTr="00A056A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30</w:t>
            </w:r>
          </w:p>
        </w:tc>
        <w:tc>
          <w:tcPr>
            <w:tcW w:w="618" w:type="dxa"/>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0</w:t>
            </w:r>
          </w:p>
        </w:tc>
      </w:tr>
      <w:tr w:rsidR="00A056A0" w:rsidRPr="00013E4D" w:rsidTr="00A056A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056A0" w:rsidRPr="00013E4D" w:rsidRDefault="00A056A0" w:rsidP="00A056A0">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sz w:val="20"/>
                <w:szCs w:val="20"/>
              </w:rPr>
              <w:t>Ciljevi kolegija suproučavanje svih umjetnickih formi koje se jednim imenom mogu nazvati multimedijskom umjetnošću u prostoru. (npr. video instalacije, VJ, slajd instalacije, svjetlosne instalacije, zvučne instalacije, računalne interaktivne instalacije, site-specific radovi, multimedijalni projekti itd.).</w:t>
            </w: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00137" w:rsidRDefault="00300137" w:rsidP="00300137">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056A0" w:rsidRPr="00013E4D" w:rsidRDefault="00A056A0" w:rsidP="00A056A0">
            <w:pPr>
              <w:tabs>
                <w:tab w:val="left" w:pos="2820"/>
              </w:tabs>
              <w:spacing w:after="0"/>
              <w:rPr>
                <w:rFonts w:ascii="Arial" w:hAnsi="Arial" w:cs="Arial"/>
                <w:sz w:val="20"/>
                <w:szCs w:val="20"/>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Poznavanje različitih oblika i primjera multimedijskih instalacija u prostoru.</w:t>
            </w:r>
          </w:p>
          <w:p w:rsidR="00A056A0" w:rsidRPr="00013E4D" w:rsidRDefault="00A056A0" w:rsidP="00A056A0">
            <w:pPr>
              <w:pStyle w:val="ListParagraph"/>
              <w:tabs>
                <w:tab w:val="left" w:pos="2820"/>
              </w:tabs>
              <w:spacing w:after="0"/>
              <w:rPr>
                <w:rFonts w:ascii="Arial" w:hAnsi="Arial" w:cs="Arial"/>
                <w:sz w:val="20"/>
                <w:szCs w:val="20"/>
              </w:rPr>
            </w:pPr>
          </w:p>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 xml:space="preserve">Sposobnost samostalne pripreme umjetničke multimedijske instalacije: od prve faze prikupljanja ili snimanja audio/vizualnih materijala, preko obrade materijala koristeći odgovarajuće računalne programe do faze simulacije postava u prostoru). </w:t>
            </w:r>
          </w:p>
          <w:p w:rsidR="00A056A0" w:rsidRPr="00013E4D" w:rsidRDefault="00A056A0" w:rsidP="00A056A0">
            <w:pPr>
              <w:pStyle w:val="ListParagraph"/>
              <w:tabs>
                <w:tab w:val="left" w:pos="2820"/>
              </w:tabs>
              <w:spacing w:after="0"/>
              <w:rPr>
                <w:rFonts w:ascii="Arial" w:hAnsi="Arial" w:cs="Arial"/>
                <w:sz w:val="20"/>
                <w:szCs w:val="20"/>
              </w:rPr>
            </w:pPr>
          </w:p>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 xml:space="preserve">Sposobnost kritičke analize forme multimedijske instalacije, uključujući sposobnost identificiranja i opisivanja medija, formata produkcije i prezentacije. </w:t>
            </w:r>
          </w:p>
          <w:p w:rsidR="00A056A0" w:rsidRPr="00013E4D" w:rsidRDefault="00A056A0" w:rsidP="00A056A0">
            <w:pPr>
              <w:pStyle w:val="ListParagraph"/>
              <w:tabs>
                <w:tab w:val="left" w:pos="2820"/>
              </w:tabs>
              <w:spacing w:after="0"/>
              <w:rPr>
                <w:rFonts w:ascii="Arial" w:hAnsi="Arial" w:cs="Arial"/>
                <w:sz w:val="20"/>
                <w:szCs w:val="20"/>
              </w:rPr>
            </w:pPr>
          </w:p>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 xml:space="preserve">Sposobnost kritičke analize sadržaja multimedijske instalacije, uključujući sposobnost identificiranja i opisivanja stila, konceptualnih i filozofskih intencija. </w:t>
            </w:r>
          </w:p>
          <w:p w:rsidR="00A056A0" w:rsidRPr="00013E4D" w:rsidRDefault="00A056A0" w:rsidP="00A056A0">
            <w:pPr>
              <w:pStyle w:val="ListParagraph"/>
              <w:tabs>
                <w:tab w:val="left" w:pos="2820"/>
              </w:tabs>
              <w:spacing w:after="0"/>
              <w:rPr>
                <w:rFonts w:ascii="Arial" w:hAnsi="Arial" w:cs="Arial"/>
                <w:sz w:val="20"/>
                <w:szCs w:val="20"/>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056A0" w:rsidRPr="00013E4D" w:rsidRDefault="00A056A0"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Uvodno predavanje i upoznavanje sa sadržajem:</w:t>
            </w:r>
            <w:r w:rsidR="0020788E" w:rsidRPr="00013E4D">
              <w:rPr>
                <w:rFonts w:ascii="Arial" w:hAnsi="Arial" w:cs="Arial"/>
                <w:sz w:val="20"/>
                <w:szCs w:val="20"/>
              </w:rPr>
              <w:t xml:space="preserve"> (2P+2V)</w:t>
            </w:r>
          </w:p>
          <w:p w:rsidR="00A056A0" w:rsidRPr="00013E4D" w:rsidRDefault="00A056A0" w:rsidP="00A056A0">
            <w:pPr>
              <w:pStyle w:val="ListParagraph"/>
              <w:spacing w:after="0" w:line="240" w:lineRule="auto"/>
              <w:rPr>
                <w:rFonts w:ascii="Arial" w:hAnsi="Arial" w:cs="Arial"/>
                <w:sz w:val="20"/>
                <w:szCs w:val="20"/>
              </w:rPr>
            </w:pPr>
            <w:r w:rsidRPr="00013E4D">
              <w:rPr>
                <w:rFonts w:ascii="Arial" w:hAnsi="Arial" w:cs="Arial"/>
                <w:sz w:val="20"/>
                <w:szCs w:val="20"/>
              </w:rPr>
              <w:t xml:space="preserve">Studenti će sprovoditi istraživački rad na slobodnu temu, te će samostalno voditi svoj istraživački dnevnik (elaborat) u kojem će pisati bilješke o autorskom radu, konceptu, sadržaju, estetici, pristupu i metodologiji, o mediju, tehnici i tehnologiji, o produkciji, izvedbi, postavu, prezentaciji... Cilj ovog pisanog elaborata je da studenti didaktički analiziraju i "rastave na sastavne djelove" umjetnički proces u potpunosti - od koncepta do realizacije te predvide oblik prezentacije rada. Također, u sklopu ovog elaborata, studenti će dubinski proučiti medijske, tehničke/tehnološke </w:t>
            </w:r>
            <w:r w:rsidRPr="00013E4D">
              <w:rPr>
                <w:rFonts w:ascii="Arial" w:hAnsi="Arial" w:cs="Arial"/>
                <w:sz w:val="20"/>
                <w:szCs w:val="20"/>
              </w:rPr>
              <w:lastRenderedPageBreak/>
              <w:t>specifičnosti rada, što će ujedno predstavljati i njihovo istraživanje medija koje žele koristiti na svojem radu. Ovakav pismeni zadatak ujedno je priprema studenata za izradu i pisanje diplomskog rada slijedeće godine. Tijekom nastave kontinuirano će se prezentirati studentska istraživanja, tj. elaborati u nastanku. Paralelno s ovim istraživanjem, studenti će sastavljati idejne skice u mediju i koncepte za svoj projekt na kolegiju i o tome izvještavati na nastavi. Cilj ovakvog pristupa vlastitom projektu je osvještavanje i dokumentiranje procesa koncipiranja i realizacije kompleksnijeg multimedijskog rada. U praksi, takav rad zahtjeva detaljne opise, financijske konstrukcije, predprodukcijske i produkcijske elaborate te tehničku razradu postava…, sve faze umjetničkog procesa s kojima će se studenti sistematski upoznati kroz ovaj zadatak.</w:t>
            </w:r>
          </w:p>
          <w:p w:rsidR="00A056A0" w:rsidRPr="00013E4D" w:rsidRDefault="00A056A0" w:rsidP="00A056A0">
            <w:pPr>
              <w:pStyle w:val="ListParagraph"/>
              <w:spacing w:after="0" w:line="240" w:lineRule="auto"/>
              <w:rPr>
                <w:rFonts w:ascii="Arial" w:hAnsi="Arial" w:cs="Arial"/>
                <w:sz w:val="20"/>
                <w:szCs w:val="20"/>
              </w:rPr>
            </w:pPr>
          </w:p>
          <w:p w:rsidR="00A056A0" w:rsidRPr="00013E4D" w:rsidRDefault="00A056A0"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Gledanje i analiza studentskih radova. Gledanje i analiza različitih primjera iz suvremene i medijske umjetnosti.</w:t>
            </w:r>
          </w:p>
          <w:p w:rsidR="00A056A0" w:rsidRPr="00013E4D" w:rsidRDefault="00A056A0" w:rsidP="00A056A0">
            <w:pPr>
              <w:pStyle w:val="ListParagraph"/>
              <w:spacing w:after="0" w:line="240" w:lineRule="auto"/>
              <w:rPr>
                <w:rFonts w:ascii="Arial" w:hAnsi="Arial" w:cs="Arial"/>
                <w:sz w:val="20"/>
                <w:szCs w:val="20"/>
              </w:rPr>
            </w:pPr>
            <w:r w:rsidRPr="00013E4D">
              <w:rPr>
                <w:rFonts w:ascii="Arial" w:hAnsi="Arial" w:cs="Arial"/>
                <w:sz w:val="20"/>
                <w:szCs w:val="20"/>
              </w:rPr>
              <w:t>ZADATAK 1: Studenti su dužni osmisliti koncept umjetničkog istraživanja u ovom semestru. Predaja koncepta u pismenom obliku putem e-maila.</w:t>
            </w:r>
            <w:r w:rsidR="0020788E" w:rsidRPr="00013E4D">
              <w:rPr>
                <w:rFonts w:ascii="Arial" w:hAnsi="Arial" w:cs="Arial"/>
                <w:sz w:val="20"/>
                <w:szCs w:val="20"/>
              </w:rPr>
              <w:t xml:space="preserve"> (2P+2V)</w:t>
            </w:r>
          </w:p>
          <w:p w:rsidR="00A056A0" w:rsidRPr="00013E4D" w:rsidRDefault="00A056A0" w:rsidP="00A056A0">
            <w:pPr>
              <w:pStyle w:val="ListParagraph"/>
              <w:spacing w:after="0" w:line="240" w:lineRule="auto"/>
              <w:rPr>
                <w:rFonts w:ascii="Arial" w:hAnsi="Arial" w:cs="Arial"/>
                <w:sz w:val="20"/>
                <w:szCs w:val="20"/>
              </w:rPr>
            </w:pPr>
          </w:p>
          <w:p w:rsidR="00A056A0" w:rsidRPr="00013E4D" w:rsidRDefault="00A056A0"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Istraživanje i priprema koncepta studentskog umjetničkog projekta.</w:t>
            </w:r>
            <w:r w:rsidR="0020788E" w:rsidRPr="00013E4D">
              <w:rPr>
                <w:rFonts w:ascii="Arial" w:hAnsi="Arial" w:cs="Arial"/>
                <w:sz w:val="20"/>
                <w:szCs w:val="20"/>
              </w:rPr>
              <w:t xml:space="preserve"> (2P+2V)</w:t>
            </w:r>
          </w:p>
          <w:p w:rsidR="00A056A0" w:rsidRPr="00013E4D" w:rsidRDefault="00A056A0" w:rsidP="00A056A0">
            <w:pPr>
              <w:pStyle w:val="ListParagraph"/>
              <w:spacing w:after="0" w:line="240" w:lineRule="auto"/>
              <w:rPr>
                <w:rFonts w:ascii="Arial" w:hAnsi="Arial" w:cs="Arial"/>
                <w:sz w:val="20"/>
                <w:szCs w:val="20"/>
              </w:rPr>
            </w:pPr>
          </w:p>
          <w:p w:rsidR="00A056A0" w:rsidRPr="00013E4D" w:rsidRDefault="00A056A0"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Razgovor i analiza studentskih prijedloga projekata pristiglih e-mailom. Gledanje i analiza različitih primjera iz suvremene i medijske umjetnosti.</w:t>
            </w:r>
          </w:p>
          <w:p w:rsidR="00A056A0" w:rsidRPr="00013E4D" w:rsidRDefault="00A056A0" w:rsidP="00A056A0">
            <w:pPr>
              <w:pStyle w:val="ListParagraph"/>
              <w:spacing w:after="0" w:line="240" w:lineRule="auto"/>
              <w:rPr>
                <w:rFonts w:ascii="Arial" w:hAnsi="Arial" w:cs="Arial"/>
                <w:sz w:val="20"/>
                <w:szCs w:val="20"/>
              </w:rPr>
            </w:pPr>
            <w:r w:rsidRPr="00013E4D">
              <w:rPr>
                <w:rFonts w:ascii="Arial" w:hAnsi="Arial" w:cs="Arial"/>
                <w:sz w:val="20"/>
                <w:szCs w:val="20"/>
              </w:rPr>
              <w:t>ZADATAK 2: Individualni rad, istraživanje, pisanje elaborata te prikupljanje audiovizualnih materijala za projekt.</w:t>
            </w:r>
            <w:r w:rsidR="0020788E" w:rsidRPr="00013E4D">
              <w:rPr>
                <w:rFonts w:ascii="Arial" w:hAnsi="Arial" w:cs="Arial"/>
                <w:sz w:val="20"/>
                <w:szCs w:val="20"/>
              </w:rPr>
              <w:t xml:space="preserve"> (2P+2V)</w:t>
            </w:r>
          </w:p>
          <w:p w:rsidR="00A056A0" w:rsidRPr="00013E4D" w:rsidRDefault="00A056A0" w:rsidP="00A056A0">
            <w:pPr>
              <w:pStyle w:val="ListParagraph"/>
              <w:spacing w:after="0" w:line="240" w:lineRule="auto"/>
              <w:rPr>
                <w:rFonts w:ascii="Arial" w:hAnsi="Arial" w:cs="Arial"/>
                <w:sz w:val="20"/>
                <w:szCs w:val="20"/>
              </w:rPr>
            </w:pPr>
          </w:p>
          <w:p w:rsidR="00A056A0" w:rsidRPr="00013E4D" w:rsidRDefault="00A056A0"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Istraživanje, priprema i sakupljanje audiovizualnih materijala za realizaciju studentskog umjetničkog projekta.</w:t>
            </w:r>
            <w:r w:rsidR="0020788E" w:rsidRPr="00013E4D">
              <w:rPr>
                <w:rFonts w:ascii="Arial" w:hAnsi="Arial" w:cs="Arial"/>
                <w:sz w:val="20"/>
                <w:szCs w:val="20"/>
              </w:rPr>
              <w:t xml:space="preserve"> (2P+2V)</w:t>
            </w:r>
          </w:p>
          <w:p w:rsidR="00A056A0" w:rsidRPr="00013E4D" w:rsidRDefault="00A056A0" w:rsidP="00A056A0">
            <w:pPr>
              <w:pStyle w:val="ListParagraph"/>
              <w:spacing w:after="0" w:line="240" w:lineRule="auto"/>
              <w:rPr>
                <w:rFonts w:ascii="Arial" w:hAnsi="Arial" w:cs="Arial"/>
                <w:sz w:val="20"/>
                <w:szCs w:val="20"/>
              </w:rPr>
            </w:pPr>
          </w:p>
          <w:p w:rsidR="00A056A0" w:rsidRPr="00013E4D" w:rsidRDefault="00A056A0"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Prezentacija istraživačkog i umjetničkog procesa studenata, razgovor i analiza. Gledanje i analiza različitih primjera iz suvremene i medijske umjetnosti.</w:t>
            </w:r>
          </w:p>
          <w:p w:rsidR="00A056A0" w:rsidRPr="00013E4D" w:rsidRDefault="00A056A0" w:rsidP="00A056A0">
            <w:pPr>
              <w:pStyle w:val="ListParagraph"/>
              <w:spacing w:after="0" w:line="240" w:lineRule="auto"/>
              <w:rPr>
                <w:rFonts w:ascii="Arial" w:hAnsi="Arial" w:cs="Arial"/>
                <w:sz w:val="20"/>
                <w:szCs w:val="20"/>
              </w:rPr>
            </w:pPr>
            <w:r w:rsidRPr="00013E4D">
              <w:rPr>
                <w:rFonts w:ascii="Arial" w:hAnsi="Arial" w:cs="Arial"/>
                <w:sz w:val="20"/>
                <w:szCs w:val="20"/>
              </w:rPr>
              <w:t>ZADATAK 3: Određivanje forme prezentacije projekta ili dijela projekta proizišlog iz umjetničkog istraživanja.</w:t>
            </w:r>
            <w:r w:rsidR="0020788E" w:rsidRPr="00013E4D">
              <w:rPr>
                <w:rFonts w:ascii="Arial" w:hAnsi="Arial" w:cs="Arial"/>
                <w:sz w:val="20"/>
                <w:szCs w:val="20"/>
              </w:rPr>
              <w:t xml:space="preserve"> (2P+2V)</w:t>
            </w:r>
          </w:p>
          <w:p w:rsidR="00A056A0" w:rsidRPr="00013E4D" w:rsidRDefault="00A056A0" w:rsidP="00A056A0">
            <w:pPr>
              <w:pStyle w:val="ListParagraph"/>
              <w:spacing w:after="0" w:line="240" w:lineRule="auto"/>
              <w:rPr>
                <w:rFonts w:ascii="Arial" w:hAnsi="Arial" w:cs="Arial"/>
                <w:sz w:val="20"/>
                <w:szCs w:val="20"/>
              </w:rPr>
            </w:pPr>
          </w:p>
          <w:p w:rsidR="00A056A0" w:rsidRPr="00013E4D" w:rsidRDefault="00A056A0"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Istraživanje i sakupljanje audiovizualnih materijala za realizaciju studentskog umjetničkog projekta.</w:t>
            </w:r>
            <w:r w:rsidR="0020788E" w:rsidRPr="00013E4D">
              <w:rPr>
                <w:rFonts w:ascii="Arial" w:hAnsi="Arial" w:cs="Arial"/>
                <w:sz w:val="20"/>
                <w:szCs w:val="20"/>
              </w:rPr>
              <w:t xml:space="preserve"> (2P+2V)</w:t>
            </w:r>
          </w:p>
          <w:p w:rsidR="00A056A0" w:rsidRPr="00013E4D" w:rsidRDefault="00A056A0" w:rsidP="00A056A0">
            <w:pPr>
              <w:pStyle w:val="ListParagraph"/>
              <w:spacing w:after="0" w:line="240" w:lineRule="auto"/>
              <w:rPr>
                <w:rFonts w:ascii="Arial" w:hAnsi="Arial" w:cs="Arial"/>
                <w:sz w:val="20"/>
                <w:szCs w:val="20"/>
              </w:rPr>
            </w:pPr>
          </w:p>
          <w:p w:rsidR="00A056A0" w:rsidRPr="00013E4D" w:rsidRDefault="00A056A0"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Prezentacija istraživačkog i umjetničkog procesa studenata, razgovor i analiza. Gledanje i analiza različitih primjera iz suvremene i medijske umjetnosti.</w:t>
            </w:r>
            <w:r w:rsidR="0020788E" w:rsidRPr="00013E4D">
              <w:rPr>
                <w:rFonts w:ascii="Arial" w:hAnsi="Arial" w:cs="Arial"/>
                <w:sz w:val="20"/>
                <w:szCs w:val="20"/>
              </w:rPr>
              <w:t xml:space="preserve"> (2P+2V)</w:t>
            </w:r>
          </w:p>
          <w:p w:rsidR="00A056A0" w:rsidRPr="00013E4D" w:rsidRDefault="00A056A0" w:rsidP="00A056A0">
            <w:pPr>
              <w:pStyle w:val="ListParagraph"/>
              <w:spacing w:after="0" w:line="240" w:lineRule="auto"/>
              <w:rPr>
                <w:rFonts w:ascii="Arial" w:hAnsi="Arial" w:cs="Arial"/>
                <w:sz w:val="20"/>
                <w:szCs w:val="20"/>
              </w:rPr>
            </w:pPr>
          </w:p>
          <w:p w:rsidR="00A056A0" w:rsidRPr="00013E4D" w:rsidRDefault="00A056A0"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Istraživanje i sakupljanje audiovizualnih materijala za realizaciju studentskog umjetničkog projekta.</w:t>
            </w:r>
            <w:r w:rsidR="0020788E" w:rsidRPr="00013E4D">
              <w:rPr>
                <w:rFonts w:ascii="Arial" w:hAnsi="Arial" w:cs="Arial"/>
                <w:sz w:val="20"/>
                <w:szCs w:val="20"/>
              </w:rPr>
              <w:t xml:space="preserve"> (2P+2V)</w:t>
            </w:r>
          </w:p>
          <w:p w:rsidR="00A056A0" w:rsidRPr="00013E4D" w:rsidRDefault="00A056A0" w:rsidP="00A056A0">
            <w:pPr>
              <w:pStyle w:val="ListParagraph"/>
              <w:spacing w:after="0" w:line="240" w:lineRule="auto"/>
              <w:rPr>
                <w:rFonts w:ascii="Arial" w:hAnsi="Arial" w:cs="Arial"/>
                <w:sz w:val="20"/>
                <w:szCs w:val="20"/>
              </w:rPr>
            </w:pPr>
          </w:p>
          <w:p w:rsidR="00A056A0" w:rsidRPr="00013E4D" w:rsidRDefault="00A056A0"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Prezentacija istraživačkog i umjetničkog procesa studenata, razgovor i analiza. Gledanje i analiza različitih primjera iz suvremene i medijske umjetnosti.</w:t>
            </w:r>
          </w:p>
          <w:p w:rsidR="00A056A0" w:rsidRPr="00013E4D" w:rsidRDefault="00A056A0" w:rsidP="00A056A0">
            <w:pPr>
              <w:pStyle w:val="ListParagraph"/>
              <w:spacing w:after="0" w:line="240" w:lineRule="auto"/>
              <w:rPr>
                <w:rFonts w:ascii="Arial" w:hAnsi="Arial" w:cs="Arial"/>
                <w:sz w:val="20"/>
                <w:szCs w:val="20"/>
              </w:rPr>
            </w:pPr>
            <w:r w:rsidRPr="00013E4D">
              <w:rPr>
                <w:rFonts w:ascii="Arial" w:hAnsi="Arial" w:cs="Arial"/>
                <w:sz w:val="20"/>
                <w:szCs w:val="20"/>
              </w:rPr>
              <w:t>ZADATAK 4: Finalizacija i priprema konačne realizacije rada te pisanje detaljnog elaborata o procesu umjetničkog radu.</w:t>
            </w:r>
            <w:r w:rsidR="0020788E" w:rsidRPr="00013E4D">
              <w:rPr>
                <w:rFonts w:ascii="Arial" w:hAnsi="Arial" w:cs="Arial"/>
                <w:sz w:val="20"/>
                <w:szCs w:val="20"/>
              </w:rPr>
              <w:t xml:space="preserve"> (2P+2V)</w:t>
            </w:r>
          </w:p>
          <w:p w:rsidR="00A056A0" w:rsidRPr="00013E4D" w:rsidRDefault="00A056A0" w:rsidP="00A056A0">
            <w:pPr>
              <w:pStyle w:val="ListParagraph"/>
              <w:spacing w:after="0" w:line="240" w:lineRule="auto"/>
              <w:rPr>
                <w:rFonts w:ascii="Arial" w:hAnsi="Arial" w:cs="Arial"/>
                <w:sz w:val="20"/>
                <w:szCs w:val="20"/>
              </w:rPr>
            </w:pPr>
          </w:p>
          <w:p w:rsidR="00A056A0" w:rsidRPr="00013E4D" w:rsidRDefault="00A056A0"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Finalizacija i priprema konačne realizacije rada te pisanje detaljnog elaborata o procesu umjetničkog radu.</w:t>
            </w:r>
            <w:r w:rsidR="0020788E" w:rsidRPr="00013E4D">
              <w:rPr>
                <w:rFonts w:ascii="Arial" w:hAnsi="Arial" w:cs="Arial"/>
                <w:sz w:val="20"/>
                <w:szCs w:val="20"/>
              </w:rPr>
              <w:t xml:space="preserve"> (2P+2V)</w:t>
            </w:r>
          </w:p>
          <w:p w:rsidR="00A056A0" w:rsidRPr="00013E4D" w:rsidRDefault="00A056A0" w:rsidP="00A056A0">
            <w:pPr>
              <w:pStyle w:val="ListParagraph"/>
              <w:spacing w:after="0" w:line="240" w:lineRule="auto"/>
              <w:rPr>
                <w:rFonts w:ascii="Arial" w:hAnsi="Arial" w:cs="Arial"/>
                <w:sz w:val="20"/>
                <w:szCs w:val="20"/>
              </w:rPr>
            </w:pPr>
          </w:p>
          <w:p w:rsidR="00A056A0" w:rsidRPr="00013E4D" w:rsidRDefault="00A056A0"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Prezentacija istraživačkog i umjetničkog procesa studenata, razgovor i analiza. Gledanje i analiza različitih primjera iz suvremene i medijske umjetnosti.</w:t>
            </w:r>
            <w:r w:rsidR="0020788E" w:rsidRPr="00013E4D">
              <w:rPr>
                <w:rFonts w:ascii="Arial" w:hAnsi="Arial" w:cs="Arial"/>
                <w:sz w:val="20"/>
                <w:szCs w:val="20"/>
              </w:rPr>
              <w:t xml:space="preserve"> (2P+2V)</w:t>
            </w:r>
          </w:p>
          <w:p w:rsidR="00A056A0" w:rsidRPr="00013E4D" w:rsidRDefault="00A056A0" w:rsidP="00A056A0">
            <w:pPr>
              <w:pStyle w:val="ListParagraph"/>
              <w:spacing w:after="0" w:line="240" w:lineRule="auto"/>
              <w:rPr>
                <w:rFonts w:ascii="Arial" w:hAnsi="Arial" w:cs="Arial"/>
                <w:sz w:val="20"/>
                <w:szCs w:val="20"/>
              </w:rPr>
            </w:pPr>
          </w:p>
          <w:p w:rsidR="00A056A0" w:rsidRPr="00013E4D" w:rsidRDefault="00A056A0"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Finalizacija i priprema konačne realizacije rada te pisanje detaljnog elaborata o procesu umjetničkog radu.</w:t>
            </w:r>
            <w:r w:rsidR="0020788E" w:rsidRPr="00013E4D">
              <w:rPr>
                <w:rFonts w:ascii="Arial" w:hAnsi="Arial" w:cs="Arial"/>
                <w:sz w:val="20"/>
                <w:szCs w:val="20"/>
              </w:rPr>
              <w:t xml:space="preserve"> (2P+2V)</w:t>
            </w:r>
          </w:p>
          <w:p w:rsidR="00A056A0" w:rsidRPr="00013E4D" w:rsidRDefault="00A056A0" w:rsidP="00A056A0">
            <w:pPr>
              <w:pStyle w:val="ListParagraph"/>
              <w:spacing w:after="0" w:line="240" w:lineRule="auto"/>
              <w:rPr>
                <w:rFonts w:ascii="Arial" w:hAnsi="Arial" w:cs="Arial"/>
                <w:sz w:val="20"/>
                <w:szCs w:val="20"/>
              </w:rPr>
            </w:pPr>
          </w:p>
          <w:p w:rsidR="00A056A0" w:rsidRPr="00013E4D" w:rsidRDefault="00A056A0"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Gledanje, razgovor i analiza završne faze realizacije rada.</w:t>
            </w:r>
          </w:p>
          <w:p w:rsidR="00A056A0" w:rsidRPr="00013E4D" w:rsidRDefault="00A056A0" w:rsidP="00A056A0">
            <w:pPr>
              <w:pStyle w:val="ListParagraph"/>
              <w:spacing w:after="0" w:line="240" w:lineRule="auto"/>
              <w:rPr>
                <w:rFonts w:ascii="Arial" w:hAnsi="Arial" w:cs="Arial"/>
                <w:sz w:val="20"/>
                <w:szCs w:val="20"/>
              </w:rPr>
            </w:pPr>
            <w:r w:rsidRPr="00013E4D">
              <w:rPr>
                <w:rFonts w:ascii="Arial" w:hAnsi="Arial" w:cs="Arial"/>
                <w:sz w:val="20"/>
                <w:szCs w:val="20"/>
              </w:rPr>
              <w:t>ZADATAK 5: Finalizacija konačne realizacije rada i detaljnog elaborata o procesu umjetničkog radu.</w:t>
            </w:r>
            <w:r w:rsidR="0020788E" w:rsidRPr="00013E4D">
              <w:rPr>
                <w:rFonts w:ascii="Arial" w:hAnsi="Arial" w:cs="Arial"/>
                <w:sz w:val="20"/>
                <w:szCs w:val="20"/>
              </w:rPr>
              <w:t xml:space="preserve"> (2P+2V)</w:t>
            </w:r>
          </w:p>
          <w:p w:rsidR="00A056A0" w:rsidRPr="00013E4D" w:rsidRDefault="00A056A0" w:rsidP="00A056A0">
            <w:pPr>
              <w:pStyle w:val="ListParagraph"/>
              <w:spacing w:after="0" w:line="240" w:lineRule="auto"/>
              <w:rPr>
                <w:rFonts w:ascii="Arial" w:hAnsi="Arial" w:cs="Arial"/>
                <w:sz w:val="20"/>
                <w:szCs w:val="20"/>
              </w:rPr>
            </w:pPr>
          </w:p>
          <w:p w:rsidR="00A056A0" w:rsidRPr="00013E4D" w:rsidRDefault="00A056A0"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Finalizacija konačne realizacije rada i detaljnog elaborata o procesu umjetničkog radu.</w:t>
            </w:r>
            <w:r w:rsidR="0020788E" w:rsidRPr="00013E4D">
              <w:rPr>
                <w:rFonts w:ascii="Arial" w:hAnsi="Arial" w:cs="Arial"/>
                <w:sz w:val="20"/>
                <w:szCs w:val="20"/>
              </w:rPr>
              <w:t xml:space="preserve"> (2P+2V)</w:t>
            </w:r>
          </w:p>
          <w:p w:rsidR="00A056A0" w:rsidRPr="00013E4D" w:rsidRDefault="00A056A0" w:rsidP="00A056A0">
            <w:pPr>
              <w:pStyle w:val="ListParagraph"/>
              <w:spacing w:after="0" w:line="240" w:lineRule="auto"/>
              <w:rPr>
                <w:rFonts w:ascii="Arial" w:hAnsi="Arial" w:cs="Arial"/>
                <w:sz w:val="20"/>
                <w:szCs w:val="20"/>
              </w:rPr>
            </w:pPr>
          </w:p>
        </w:tc>
      </w:tr>
      <w:tr w:rsidR="00A056A0" w:rsidRPr="00013E4D" w:rsidTr="00A056A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predavanja</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seminari i radionice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vježbe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mješovito e-učenje</w:t>
            </w:r>
          </w:p>
          <w:p w:rsidR="00A056A0" w:rsidRPr="00013E4D" w:rsidRDefault="00A056A0" w:rsidP="00A056A0">
            <w:pPr>
              <w:tabs>
                <w:tab w:val="left" w:pos="2820"/>
              </w:tabs>
              <w:spacing w:after="0"/>
              <w:rPr>
                <w:rFonts w:ascii="Arial" w:hAnsi="Arial" w:cs="Arial"/>
                <w:sz w:val="20"/>
                <w:szCs w:val="20"/>
              </w:rPr>
            </w:pPr>
            <w:r w:rsidRPr="00013E4D">
              <w:rPr>
                <w:rFonts w:ascii="Arial" w:eastAsia="MS Gothic" w:hAnsi="MS Gothic" w:cs="Arial"/>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samostalni  zadaci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multimedija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laboratorij</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mentorski rad</w:t>
            </w:r>
          </w:p>
          <w:p w:rsidR="00A056A0" w:rsidRPr="00013E4D" w:rsidRDefault="00A056A0" w:rsidP="00A056A0">
            <w:pPr>
              <w:tabs>
                <w:tab w:val="left" w:pos="2820"/>
              </w:tabs>
              <w:spacing w:after="0"/>
              <w:rPr>
                <w:rFonts w:ascii="Arial" w:hAnsi="Arial" w:cs="Arial"/>
                <w:sz w:val="20"/>
                <w:szCs w:val="20"/>
              </w:rPr>
            </w:pPr>
            <w:r w:rsidRPr="00013E4D">
              <w:rPr>
                <w:rFonts w:ascii="Arial" w:eastAsia="MS Gothic" w:hAnsi="MS Gothic" w:cs="Arial"/>
                <w:b/>
                <w:sz w:val="20"/>
                <w:szCs w:val="20"/>
              </w:rPr>
              <w:t>✓</w:t>
            </w:r>
            <w:r w:rsidRPr="00013E4D">
              <w:rPr>
                <w:rFonts w:ascii="Arial" w:hAnsi="Arial" w:cs="Arial"/>
                <w:sz w:val="20"/>
                <w:szCs w:val="20"/>
              </w:rPr>
              <w:t>priprema i diskusija filmova</w:t>
            </w:r>
          </w:p>
        </w:tc>
      </w:tr>
      <w:tr w:rsidR="00A056A0" w:rsidRPr="00013E4D" w:rsidTr="00A056A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Redovito praćenje nastave te aktivno sudjelovanje u diskusiji tijekom nastave.</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 xml:space="preserve">Izvršavanje svih zadataka u predviđenom roku. </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Usvajanje literature.</w:t>
            </w:r>
          </w:p>
        </w:tc>
      </w:tr>
      <w:tr w:rsidR="00A056A0" w:rsidRPr="00013E4D" w:rsidTr="00A056A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t>2,5</w:t>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1,5</w:t>
            </w:r>
          </w:p>
        </w:tc>
        <w:tc>
          <w:tcPr>
            <w:tcW w:w="1275" w:type="dxa"/>
            <w:gridSpan w:val="3"/>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r w:rsidR="00A056A0" w:rsidRPr="00013E4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highlight w:val="yellow"/>
              </w:rPr>
            </w:pPr>
            <w:r w:rsidRPr="00013E4D">
              <w:rPr>
                <w:rFonts w:ascii="Arial" w:hAnsi="Arial" w:cs="Arial"/>
                <w:b/>
                <w:sz w:val="20"/>
                <w:szCs w:val="20"/>
              </w:rPr>
              <w:fldChar w:fldCharType="begin">
                <w:ffData>
                  <w:name w:val="Text1"/>
                  <w:enabled/>
                  <w:calcOnExit w:val="0"/>
                  <w:textInput/>
                </w:ffData>
              </w:fldChar>
            </w:r>
            <w:r w:rsidR="00A056A0" w:rsidRPr="00013E4D">
              <w:rPr>
                <w:rFonts w:ascii="Arial" w:hAnsi="Arial" w:cs="Arial"/>
                <w:b/>
                <w:sz w:val="20"/>
                <w:szCs w:val="20"/>
              </w:rPr>
              <w:instrText xml:space="preserve"> FORMTEXT </w:instrText>
            </w:r>
            <w:r w:rsidRPr="00013E4D">
              <w:rPr>
                <w:rFonts w:ascii="Arial" w:hAnsi="Arial" w:cs="Arial"/>
                <w:b/>
                <w:sz w:val="20"/>
                <w:szCs w:val="20"/>
              </w:rPr>
            </w:r>
            <w:r w:rsidRPr="00013E4D">
              <w:rPr>
                <w:rFonts w:ascii="Arial" w:hAnsi="Arial" w:cs="Arial"/>
                <w:b/>
                <w:sz w:val="20"/>
                <w:szCs w:val="20"/>
              </w:rPr>
              <w:fldChar w:fldCharType="separate"/>
            </w:r>
            <w:r w:rsidR="00A056A0" w:rsidRPr="00013E4D">
              <w:rPr>
                <w:rFonts w:ascii="Arial" w:hAnsi="Arial" w:cs="Arial"/>
                <w:b/>
                <w:noProof/>
                <w:sz w:val="20"/>
                <w:szCs w:val="20"/>
              </w:rPr>
              <w:t> </w:t>
            </w:r>
            <w:r w:rsidR="00A056A0" w:rsidRPr="00013E4D">
              <w:rPr>
                <w:rFonts w:ascii="Arial" w:hAnsi="Arial" w:cs="Arial"/>
                <w:b/>
                <w:noProof/>
                <w:sz w:val="20"/>
                <w:szCs w:val="20"/>
              </w:rPr>
              <w:t> </w:t>
            </w:r>
            <w:r w:rsidR="00A056A0" w:rsidRPr="00013E4D">
              <w:rPr>
                <w:rFonts w:ascii="Arial" w:hAnsi="Arial" w:cs="Arial"/>
                <w:b/>
                <w:noProof/>
                <w:sz w:val="20"/>
                <w:szCs w:val="20"/>
              </w:rPr>
              <w:t> </w:t>
            </w:r>
            <w:r w:rsidR="00A056A0" w:rsidRPr="00013E4D">
              <w:rPr>
                <w:rFonts w:ascii="Arial" w:hAnsi="Arial" w:cs="Arial"/>
                <w:b/>
                <w:noProof/>
                <w:sz w:val="20"/>
                <w:szCs w:val="20"/>
              </w:rPr>
              <w:t> </w:t>
            </w:r>
            <w:r w:rsidR="00A056A0" w:rsidRPr="00013E4D">
              <w:rPr>
                <w:rFonts w:ascii="Arial" w:hAnsi="Arial" w:cs="Arial"/>
                <w:b/>
                <w:noProof/>
                <w:sz w:val="20"/>
                <w:szCs w:val="20"/>
              </w:rPr>
              <w:t> </w:t>
            </w:r>
            <w:r w:rsidRPr="00013E4D">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056A0" w:rsidRPr="00013E4D" w:rsidRDefault="00A056A0" w:rsidP="00A056A0">
            <w:pPr>
              <w:spacing w:line="240" w:lineRule="auto"/>
              <w:rPr>
                <w:rFonts w:ascii="Arial" w:hAnsi="Arial" w:cs="Arial"/>
                <w:sz w:val="20"/>
                <w:szCs w:val="20"/>
              </w:rPr>
            </w:pPr>
            <w:r w:rsidRPr="00013E4D">
              <w:rPr>
                <w:rFonts w:ascii="Arial" w:hAnsi="Arial" w:cs="Arial"/>
                <w:sz w:val="20"/>
                <w:szCs w:val="20"/>
              </w:rPr>
              <w:t>Praćenje umjetničkog rada i ocjenjivanje kvalitete završnog/ih rada/ova na semestru (60 % konačne ocjene / od toga 20% produkcijski aspekt, 20% sadržajni i 20% konceptualno formalni). Zalaganje i diskusija na predavanjima (20% ocjene). Realizacija vježbi i seminara (20% ocjene).</w:t>
            </w:r>
          </w:p>
        </w:tc>
      </w:tr>
      <w:tr w:rsidR="00A056A0" w:rsidRPr="00013E4D" w:rsidTr="00A056A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rPr>
                <w:rFonts w:ascii="Arial" w:hAnsi="Arial" w:cs="Arial"/>
                <w:sz w:val="20"/>
                <w:szCs w:val="20"/>
              </w:rPr>
            </w:pPr>
            <w:r w:rsidRPr="00013E4D">
              <w:rPr>
                <w:rFonts w:ascii="Arial" w:hAnsi="Arial" w:cs="Arial"/>
                <w:sz w:val="20"/>
                <w:szCs w:val="20"/>
              </w:rPr>
              <w:t>Marina Kožul, Prošireni film, 25 FPS, Zagreb 2009.</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rPr>
                <w:rFonts w:ascii="Arial" w:eastAsia="Times New Roman" w:hAnsi="Arial" w:cs="Arial"/>
                <w:spacing w:val="-5"/>
                <w:sz w:val="20"/>
                <w:szCs w:val="20"/>
              </w:rPr>
            </w:pPr>
            <w:r w:rsidRPr="00013E4D">
              <w:rPr>
                <w:rFonts w:ascii="Arial" w:eastAsia="Times New Roman" w:hAnsi="Arial" w:cs="Arial"/>
                <w:spacing w:val="-5"/>
                <w:sz w:val="20"/>
                <w:szCs w:val="20"/>
              </w:rPr>
              <w:t>Michael Rush, New media in Art, Thames &amp; Hudson,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rPr>
                <w:rFonts w:ascii="Arial" w:hAnsi="Arial" w:cs="Arial"/>
                <w:iCs/>
                <w:sz w:val="20"/>
                <w:szCs w:val="20"/>
              </w:rPr>
            </w:pPr>
            <w:r w:rsidRPr="00013E4D">
              <w:rPr>
                <w:rFonts w:ascii="Arial" w:hAnsi="Arial" w:cs="Arial"/>
                <w:iCs/>
                <w:sz w:val="20"/>
                <w:szCs w:val="20"/>
              </w:rPr>
              <w:t>Michael Rush, Video Art, Thames &amp; Hudson, London,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spacing w:after="0" w:line="240" w:lineRule="auto"/>
              <w:rPr>
                <w:rFonts w:ascii="Arial" w:hAnsi="Arial" w:cs="Arial"/>
                <w:color w:val="000000"/>
                <w:sz w:val="20"/>
                <w:szCs w:val="20"/>
              </w:rPr>
            </w:pPr>
            <w:r w:rsidRPr="00013E4D">
              <w:rPr>
                <w:rFonts w:ascii="Arial" w:hAnsi="Arial" w:cs="Arial"/>
                <w:color w:val="000000"/>
                <w:sz w:val="20"/>
                <w:szCs w:val="20"/>
              </w:rPr>
              <w:t>Christiane Paul, Digital art, Thames &amp; Hudson, London,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A056A0" w:rsidRPr="00013E4D" w:rsidRDefault="00A056A0" w:rsidP="00A056A0">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A056A0" w:rsidRPr="00013E4D" w:rsidRDefault="00A056A0" w:rsidP="00A056A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Rachel Greene, Internet art, Thames &amp; Hudson, London, 2004.</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 xml:space="preserve">Krešimir Purgar, Vizualni studiji - Umjetnost i mediji u doba slikovnog obrata, </w:t>
            </w:r>
            <w:r w:rsidRPr="00013E4D">
              <w:rPr>
                <w:rFonts w:ascii="Arial" w:hAnsi="Arial" w:cs="Arial"/>
                <w:sz w:val="20"/>
                <w:szCs w:val="20"/>
              </w:rPr>
              <w:lastRenderedPageBreak/>
              <w:t>cvs_centar za vizualne studije, Zagreb, 2009.</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Internet izvori, Stručni časopisi.</w:t>
            </w:r>
          </w:p>
          <w:p w:rsidR="00A422E0" w:rsidRPr="00013E4D" w:rsidRDefault="00A422E0" w:rsidP="00A422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Christiane Paul, </w:t>
            </w:r>
            <w:r w:rsidRPr="00013E4D">
              <w:rPr>
                <w:rFonts w:ascii="Arial" w:hAnsi="Arial" w:cs="Arial"/>
                <w:i/>
                <w:iCs/>
                <w:sz w:val="20"/>
                <w:szCs w:val="20"/>
              </w:rPr>
              <w:t>Digital art</w:t>
            </w:r>
            <w:r w:rsidRPr="00013E4D">
              <w:rPr>
                <w:rFonts w:ascii="Arial" w:hAnsi="Arial" w:cs="Arial"/>
                <w:sz w:val="20"/>
                <w:szCs w:val="20"/>
              </w:rPr>
              <w:t>, Thames &amp; Hudson, London, 2003.</w:t>
            </w:r>
          </w:p>
          <w:p w:rsidR="00A422E0" w:rsidRPr="00013E4D" w:rsidRDefault="00A422E0" w:rsidP="00A422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Krešimir Purgar, Vizualni studiji - Umjetnost i mediji u doba slikovnog obrata, cvs_centar za vizualne studije, Zagreb, 2009.</w:t>
            </w:r>
          </w:p>
          <w:p w:rsidR="00A422E0" w:rsidRPr="00013E4D" w:rsidRDefault="00A422E0" w:rsidP="00A422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Mark Tribe, Reena Jana and Uta Grosenick, </w:t>
            </w:r>
            <w:r w:rsidRPr="00013E4D">
              <w:rPr>
                <w:rFonts w:ascii="Arial" w:hAnsi="Arial" w:cs="Arial"/>
                <w:i/>
                <w:iCs/>
                <w:sz w:val="20"/>
                <w:szCs w:val="20"/>
              </w:rPr>
              <w:t>New Media Art</w:t>
            </w:r>
            <w:r w:rsidRPr="00013E4D">
              <w:rPr>
                <w:rFonts w:ascii="Arial" w:hAnsi="Arial" w:cs="Arial"/>
                <w:sz w:val="20"/>
                <w:szCs w:val="20"/>
              </w:rPr>
              <w:t xml:space="preserve"> (Taschen Basic Art Series), Taschen, 2006.</w:t>
            </w:r>
          </w:p>
          <w:p w:rsidR="00A422E0" w:rsidRPr="00013E4D" w:rsidRDefault="00A422E0" w:rsidP="00A422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Christopher Eamon, Barbara London, Glenn Lowry and Klaus Biesenbach, </w:t>
            </w:r>
            <w:r w:rsidRPr="00013E4D">
              <w:rPr>
                <w:rFonts w:ascii="Arial" w:hAnsi="Arial" w:cs="Arial"/>
                <w:i/>
                <w:iCs/>
                <w:sz w:val="20"/>
                <w:szCs w:val="20"/>
              </w:rPr>
              <w:t>Video Acts</w:t>
            </w:r>
            <w:r w:rsidRPr="00013E4D">
              <w:rPr>
                <w:rFonts w:ascii="Arial" w:hAnsi="Arial" w:cs="Arial"/>
                <w:sz w:val="20"/>
                <w:szCs w:val="20"/>
              </w:rPr>
              <w:t>, P.S.1 Contemporary Art Center, 2003.</w:t>
            </w:r>
          </w:p>
          <w:p w:rsidR="00A422E0" w:rsidRPr="00013E4D" w:rsidRDefault="00A422E0" w:rsidP="00A422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Cat Hope and John Charles Ryan, </w:t>
            </w:r>
            <w:r w:rsidRPr="00013E4D">
              <w:rPr>
                <w:rFonts w:ascii="Arial" w:hAnsi="Arial" w:cs="Arial"/>
                <w:i/>
                <w:iCs/>
                <w:sz w:val="20"/>
                <w:szCs w:val="20"/>
              </w:rPr>
              <w:t xml:space="preserve">Digital Arts: An Introduction to New Media </w:t>
            </w:r>
            <w:r w:rsidRPr="00013E4D">
              <w:rPr>
                <w:rFonts w:ascii="Arial" w:hAnsi="Arial" w:cs="Arial"/>
                <w:sz w:val="20"/>
                <w:szCs w:val="20"/>
              </w:rPr>
              <w:t>(Bloomsbury New Media Series), Bloomsbury Academic, 2014.</w:t>
            </w:r>
          </w:p>
          <w:p w:rsidR="00A422E0" w:rsidRPr="00013E4D" w:rsidRDefault="00A422E0" w:rsidP="00A422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John Ravenal, Outer and Inner Space: Pipilotti Rist, Shirin Neshat, Jane and Louise Wilson, and the History of Video Art, Virginia Museum of Fine Arts, 2002.</w:t>
            </w:r>
          </w:p>
          <w:p w:rsidR="00A422E0" w:rsidRPr="00013E4D" w:rsidRDefault="00A422E0" w:rsidP="00A422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John G. Hanhardt and Ken Hakuta, </w:t>
            </w:r>
            <w:r w:rsidRPr="00013E4D">
              <w:rPr>
                <w:rFonts w:ascii="Arial" w:hAnsi="Arial" w:cs="Arial"/>
                <w:i/>
                <w:iCs/>
                <w:sz w:val="20"/>
                <w:szCs w:val="20"/>
              </w:rPr>
              <w:t>Nam June Paik: Global Visionary</w:t>
            </w:r>
            <w:r w:rsidRPr="00013E4D">
              <w:rPr>
                <w:rFonts w:ascii="Arial" w:hAnsi="Arial" w:cs="Arial"/>
                <w:sz w:val="20"/>
                <w:szCs w:val="20"/>
              </w:rPr>
              <w:t>, GILES, 2013.</w:t>
            </w:r>
          </w:p>
          <w:p w:rsidR="00A422E0" w:rsidRPr="00013E4D" w:rsidRDefault="00A422E0" w:rsidP="00A422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Lynne Cooke, Neville Wakefield, Stan Douglas, Douglas Gordon, </w:t>
            </w:r>
            <w:r w:rsidRPr="00013E4D">
              <w:rPr>
                <w:rFonts w:ascii="Arial" w:hAnsi="Arial" w:cs="Arial"/>
                <w:i/>
                <w:iCs/>
                <w:sz w:val="20"/>
                <w:szCs w:val="20"/>
              </w:rPr>
              <w:t>Stan Douglas &amp; Douglas Gordon: Double Vision</w:t>
            </w:r>
            <w:r w:rsidRPr="00013E4D">
              <w:rPr>
                <w:rFonts w:ascii="Arial" w:hAnsi="Arial" w:cs="Arial"/>
                <w:sz w:val="20"/>
                <w:szCs w:val="20"/>
              </w:rPr>
              <w:t>, Dia Art Foundation, 2000.</w:t>
            </w:r>
          </w:p>
          <w:p w:rsidR="00A422E0" w:rsidRPr="00013E4D" w:rsidRDefault="00A422E0" w:rsidP="00A422E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Christopher Eamon, Branden W. Joseph and Jonathan Walley, </w:t>
            </w:r>
            <w:r w:rsidRPr="00013E4D">
              <w:rPr>
                <w:rFonts w:ascii="Arial" w:hAnsi="Arial" w:cs="Arial"/>
                <w:i/>
                <w:iCs/>
                <w:sz w:val="20"/>
                <w:szCs w:val="20"/>
              </w:rPr>
              <w:t>Anthony McCall: The Solid Light Films and Related Works</w:t>
            </w:r>
            <w:r w:rsidRPr="00013E4D">
              <w:rPr>
                <w:rFonts w:ascii="Arial" w:hAnsi="Arial" w:cs="Arial"/>
                <w:sz w:val="20"/>
                <w:szCs w:val="20"/>
              </w:rPr>
              <w:t>, Northwestern University Press, 2005.</w:t>
            </w:r>
          </w:p>
          <w:p w:rsidR="00A422E0" w:rsidRPr="00013E4D" w:rsidRDefault="00A422E0" w:rsidP="00A056A0">
            <w:pPr>
              <w:tabs>
                <w:tab w:val="left" w:pos="2820"/>
              </w:tabs>
              <w:spacing w:after="0"/>
              <w:rPr>
                <w:rFonts w:ascii="Arial" w:hAnsi="Arial" w:cs="Arial"/>
                <w:sz w:val="20"/>
                <w:szCs w:val="20"/>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Grupne i pojedinačne konzultacije, korekture, aktivnost na nastavi, evidencija pohađanja nastave, studentske ankete, unutarnja i vanjska evaluacija studijskog programa i nastavnika, drugi oblici praćenja kvalitete nastave sukladni pravilima Sveučilišta u Splitu.</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 xml:space="preserve">Treba uzeti u obzir da je rad na Umjetničkim akademijama specifičan oblik nastave u visokom školstvu. Nastava iz kolegija: Multimedijska umjetnost je kombinacija predavanja, mentorske poduke i vježbi, a koja je ujedno praktična i teorijska, </w:t>
            </w:r>
            <w:r w:rsidR="00125497" w:rsidRPr="00013E4D">
              <w:rPr>
                <w:rFonts w:ascii="Arial" w:hAnsi="Arial" w:cs="Arial"/>
                <w:sz w:val="20"/>
                <w:szCs w:val="20"/>
              </w:rPr>
              <w:t>pa</w:t>
            </w:r>
            <w:r w:rsidRPr="00013E4D">
              <w:rPr>
                <w:rFonts w:ascii="Arial" w:hAnsi="Arial" w:cs="Arial"/>
                <w:sz w:val="20"/>
                <w:szCs w:val="20"/>
              </w:rPr>
              <w:t xml:space="preserve"> se zbog specifičnosti materije koja se predaje radi u malim grupama. </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 xml:space="preserve">Praktični rad studenta iz kolegija Multimedijska umjetnost uvijek u sebi sadrži tehničko i teorijsko istraživanje i eksperimentiranje. </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Predavanja i vježbe se izvode na hrvatskom jeziku uz mogućnost praćenja na engleskom jeziku.</w:t>
            </w:r>
          </w:p>
        </w:tc>
      </w:tr>
    </w:tbl>
    <w:p w:rsidR="00A056A0" w:rsidRPr="00013E4D" w:rsidRDefault="00A056A0" w:rsidP="00A056A0">
      <w:pPr>
        <w:spacing w:after="0" w:line="240" w:lineRule="auto"/>
        <w:jc w:val="both"/>
        <w:rPr>
          <w:rFonts w:ascii="Arial" w:hAnsi="Arial" w:cs="Arial"/>
          <w:sz w:val="20"/>
          <w:szCs w:val="20"/>
        </w:rPr>
      </w:pPr>
    </w:p>
    <w:p w:rsidR="00A056A0" w:rsidRPr="00013E4D" w:rsidRDefault="00A056A0" w:rsidP="00A056A0">
      <w:pPr>
        <w:spacing w:after="0" w:line="240" w:lineRule="auto"/>
        <w:jc w:val="both"/>
        <w:rPr>
          <w:rFonts w:ascii="Arial" w:hAnsi="Arial" w:cs="Arial"/>
          <w:sz w:val="20"/>
          <w:szCs w:val="20"/>
        </w:rPr>
      </w:pPr>
    </w:p>
    <w:p w:rsidR="00A056A0" w:rsidRPr="00013E4D" w:rsidRDefault="00A056A0" w:rsidP="00A056A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056A0" w:rsidRPr="00013E4D" w:rsidTr="00A056A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056A0" w:rsidRPr="00013E4D" w:rsidRDefault="00A056A0" w:rsidP="00A056A0">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056A0" w:rsidRPr="00013E4D" w:rsidRDefault="00A056A0" w:rsidP="00A056A0">
            <w:pPr>
              <w:spacing w:before="60" w:after="60" w:line="240" w:lineRule="auto"/>
              <w:ind w:left="397" w:hanging="397"/>
              <w:rPr>
                <w:rFonts w:ascii="Arial" w:hAnsi="Arial" w:cs="Arial"/>
                <w:b/>
                <w:sz w:val="20"/>
                <w:szCs w:val="20"/>
              </w:rPr>
            </w:pPr>
            <w:r w:rsidRPr="00013E4D">
              <w:rPr>
                <w:rFonts w:ascii="Arial" w:hAnsi="Arial" w:cs="Arial"/>
                <w:b/>
                <w:bCs/>
                <w:sz w:val="20"/>
                <w:szCs w:val="20"/>
              </w:rPr>
              <w:t>Umjetnost u kontekstu 1</w:t>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lang w:val="en-GB"/>
              </w:rPr>
              <w:t>UAA705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056A0" w:rsidRPr="00013E4D" w:rsidRDefault="00F01115" w:rsidP="00A056A0">
            <w:pPr>
              <w:spacing w:after="0" w:line="240" w:lineRule="auto"/>
              <w:rPr>
                <w:rFonts w:ascii="Arial" w:hAnsi="Arial" w:cs="Arial"/>
                <w:sz w:val="20"/>
                <w:szCs w:val="20"/>
              </w:rPr>
            </w:pPr>
            <w:r w:rsidRPr="00013E4D">
              <w:rPr>
                <w:rFonts w:ascii="Arial" w:hAnsi="Arial" w:cs="Arial"/>
                <w:sz w:val="20"/>
                <w:szCs w:val="20"/>
              </w:rPr>
              <w:t>1/I.</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056A0" w:rsidRPr="00013E4D" w:rsidRDefault="00AA5E33" w:rsidP="00AA5E33">
            <w:pPr>
              <w:spacing w:after="0" w:line="240" w:lineRule="auto"/>
              <w:rPr>
                <w:rFonts w:ascii="Arial" w:hAnsi="Arial" w:cs="Arial"/>
                <w:sz w:val="20"/>
                <w:szCs w:val="20"/>
              </w:rPr>
            </w:pPr>
            <w:r w:rsidRPr="00013E4D">
              <w:rPr>
                <w:rFonts w:ascii="Arial" w:hAnsi="Arial" w:cs="Arial"/>
                <w:sz w:val="20"/>
                <w:szCs w:val="20"/>
              </w:rPr>
              <w:t>izv. prof.</w:t>
            </w:r>
            <w:r>
              <w:rPr>
                <w:rFonts w:ascii="Arial" w:hAnsi="Arial" w:cs="Arial"/>
                <w:sz w:val="20"/>
                <w:szCs w:val="20"/>
              </w:rPr>
              <w:t xml:space="preserve"> </w:t>
            </w:r>
            <w:r w:rsidR="00A056A0" w:rsidRPr="00013E4D">
              <w:rPr>
                <w:rFonts w:ascii="Arial" w:hAnsi="Arial" w:cs="Arial"/>
                <w:sz w:val="20"/>
                <w:szCs w:val="20"/>
              </w:rPr>
              <w:t>Sandra Sterle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6</w:t>
            </w:r>
          </w:p>
        </w:tc>
      </w:tr>
      <w:tr w:rsidR="00A056A0" w:rsidRPr="00013E4D" w:rsidTr="00A056A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Olga Andonović,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T</w:t>
            </w:r>
          </w:p>
        </w:tc>
      </w:tr>
      <w:tr w:rsidR="00A056A0" w:rsidRPr="00013E4D" w:rsidTr="00A056A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30</w:t>
            </w:r>
          </w:p>
        </w:tc>
        <w:tc>
          <w:tcPr>
            <w:tcW w:w="618" w:type="dxa"/>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0</w:t>
            </w:r>
          </w:p>
        </w:tc>
      </w:tr>
      <w:tr w:rsidR="00A056A0" w:rsidRPr="00013E4D" w:rsidTr="00A056A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056A0" w:rsidRPr="00013E4D" w:rsidRDefault="00A056A0" w:rsidP="00A056A0">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sz w:val="20"/>
                <w:szCs w:val="20"/>
              </w:rPr>
              <w:t>Cilj predmeta je da student dobije uvid u različite kontekste u kojima se umjetnički projekti mogu razvijati. Tako se upoznaje sa umjetničkim radovima od 60tih godina prošlog stoljeća i uči se razvijati svoj vlastiti umjetnički projekt u odabranom kontekstu.</w:t>
            </w: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00137" w:rsidRDefault="00300137" w:rsidP="00300137">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056A0" w:rsidRPr="00013E4D" w:rsidRDefault="00A056A0" w:rsidP="00A056A0">
            <w:pPr>
              <w:tabs>
                <w:tab w:val="left" w:pos="2820"/>
              </w:tabs>
              <w:spacing w:after="0"/>
              <w:rPr>
                <w:rFonts w:ascii="Arial" w:hAnsi="Arial" w:cs="Arial"/>
                <w:sz w:val="20"/>
                <w:szCs w:val="20"/>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w:t>
            </w:r>
            <w:r w:rsidRPr="00013E4D">
              <w:rPr>
                <w:rFonts w:ascii="Arial" w:hAnsi="Arial" w:cs="Arial"/>
                <w:color w:val="000000"/>
                <w:sz w:val="20"/>
                <w:szCs w:val="20"/>
              </w:rPr>
              <w:lastRenderedPageBreak/>
              <w:t xml:space="preserve">učenja na razini predmeta (4-10 ishoda učenja) </w:t>
            </w:r>
          </w:p>
        </w:tc>
        <w:tc>
          <w:tcPr>
            <w:tcW w:w="7552" w:type="dxa"/>
            <w:gridSpan w:val="12"/>
            <w:tcBorders>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lastRenderedPageBreak/>
              <w:t>Student će nakon položenog ispita biti u stanju:</w:t>
            </w:r>
          </w:p>
          <w:p w:rsidR="00A056A0" w:rsidRPr="00013E4D" w:rsidRDefault="00A056A0" w:rsidP="00A056A0">
            <w:pPr>
              <w:tabs>
                <w:tab w:val="left" w:pos="2820"/>
              </w:tabs>
              <w:spacing w:after="0"/>
              <w:rPr>
                <w:rFonts w:ascii="Arial" w:hAnsi="Arial" w:cs="Arial"/>
                <w:sz w:val="20"/>
                <w:szCs w:val="20"/>
              </w:rPr>
            </w:pPr>
          </w:p>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Razviti analitički pristup umjetnosti u kontekstu;</w:t>
            </w:r>
          </w:p>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Upoznati se s umjetničkim radovima u raznim kontekstima;</w:t>
            </w:r>
          </w:p>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Kritički se osvrnuti na umjetničke projekte u raznim kontekstima;</w:t>
            </w:r>
          </w:p>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Razviti vlastiti pristup</w:t>
            </w:r>
            <w:r w:rsidR="00F669A1" w:rsidRPr="00013E4D">
              <w:rPr>
                <w:rFonts w:ascii="Arial" w:hAnsi="Arial" w:cs="Arial"/>
                <w:sz w:val="20"/>
                <w:szCs w:val="20"/>
              </w:rPr>
              <w:t xml:space="preserve"> </w:t>
            </w:r>
            <w:r w:rsidRPr="00013E4D">
              <w:rPr>
                <w:rFonts w:ascii="Arial" w:hAnsi="Arial" w:cs="Arial"/>
                <w:sz w:val="20"/>
                <w:szCs w:val="20"/>
              </w:rPr>
              <w:t>umjetnosti u kontekstu;</w:t>
            </w:r>
          </w:p>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Samostalno izraditi umjetnički rad u odabranom kontekstu;</w:t>
            </w:r>
          </w:p>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Prezentirati rezultate u odabranim grupama i komunicirati ih kolegama.</w:t>
            </w:r>
          </w:p>
          <w:p w:rsidR="00A056A0" w:rsidRPr="00013E4D" w:rsidRDefault="00A056A0" w:rsidP="00F07058">
            <w:pPr>
              <w:numPr>
                <w:ilvl w:val="0"/>
                <w:numId w:val="7"/>
              </w:numPr>
              <w:shd w:val="clear" w:color="auto" w:fill="FDFDFD"/>
              <w:spacing w:after="0" w:line="240" w:lineRule="auto"/>
              <w:ind w:left="0"/>
              <w:rPr>
                <w:rFonts w:ascii="Arial" w:eastAsia="Times New Roman" w:hAnsi="Arial" w:cs="Arial"/>
                <w:sz w:val="20"/>
                <w:szCs w:val="20"/>
                <w:lang w:eastAsia="hr-HR"/>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p>
          <w:p w:rsidR="00A056A0" w:rsidRPr="00013E4D" w:rsidRDefault="00A056A0" w:rsidP="00A056A0">
            <w:pPr>
              <w:rPr>
                <w:rFonts w:ascii="Arial" w:hAnsi="Arial" w:cs="Arial"/>
                <w:sz w:val="20"/>
                <w:szCs w:val="20"/>
              </w:rPr>
            </w:pPr>
            <w:r w:rsidRPr="00013E4D">
              <w:rPr>
                <w:rFonts w:ascii="Arial" w:hAnsi="Arial" w:cs="Arial"/>
                <w:sz w:val="20"/>
                <w:szCs w:val="20"/>
              </w:rPr>
              <w:t>1.Uvodno predavanje o umjetničkom radu u kontekstu. Vježba: mapa: konstrukcija realnosti 1.</w:t>
            </w:r>
            <w:r w:rsidR="002E230D" w:rsidRPr="00013E4D">
              <w:rPr>
                <w:rFonts w:ascii="Arial" w:hAnsi="Arial" w:cs="Arial"/>
                <w:sz w:val="20"/>
                <w:szCs w:val="20"/>
              </w:rPr>
              <w:t xml:space="preserve"> (2P+2V)</w:t>
            </w:r>
          </w:p>
          <w:p w:rsidR="00A056A0" w:rsidRPr="00013E4D" w:rsidRDefault="00A056A0" w:rsidP="00A056A0">
            <w:pPr>
              <w:rPr>
                <w:rFonts w:ascii="Arial" w:hAnsi="Arial" w:cs="Arial"/>
                <w:sz w:val="20"/>
                <w:szCs w:val="20"/>
              </w:rPr>
            </w:pPr>
            <w:r w:rsidRPr="00013E4D">
              <w:rPr>
                <w:rFonts w:ascii="Arial" w:hAnsi="Arial" w:cs="Arial"/>
                <w:sz w:val="20"/>
                <w:szCs w:val="20"/>
              </w:rPr>
              <w:t>2. Umjetnost u raznim kontekstima: tradicionalnim umjetničkim: galer</w:t>
            </w:r>
            <w:r w:rsidR="00125497" w:rsidRPr="00013E4D">
              <w:rPr>
                <w:rFonts w:ascii="Arial" w:hAnsi="Arial" w:cs="Arial"/>
                <w:sz w:val="20"/>
                <w:szCs w:val="20"/>
              </w:rPr>
              <w:t>ija, muzej, kino, kazalište, itd.</w:t>
            </w:r>
            <w:r w:rsidRPr="00013E4D">
              <w:rPr>
                <w:rFonts w:ascii="Arial" w:hAnsi="Arial" w:cs="Arial"/>
                <w:sz w:val="20"/>
                <w:szCs w:val="20"/>
              </w:rPr>
              <w:t>, s druge strane alternativni prostori: ulica, trgovi, priroda...Vježba:mapa:konstrukcija realnosti 2.</w:t>
            </w:r>
            <w:r w:rsidR="002E230D" w:rsidRPr="00013E4D">
              <w:rPr>
                <w:rFonts w:ascii="Arial" w:hAnsi="Arial" w:cs="Arial"/>
                <w:sz w:val="20"/>
                <w:szCs w:val="20"/>
              </w:rPr>
              <w:t xml:space="preserve"> (2P+2V)</w:t>
            </w:r>
          </w:p>
          <w:p w:rsidR="00A056A0" w:rsidRPr="00013E4D" w:rsidRDefault="00A056A0" w:rsidP="00A056A0">
            <w:pPr>
              <w:rPr>
                <w:rFonts w:ascii="Arial" w:hAnsi="Arial" w:cs="Arial"/>
                <w:sz w:val="20"/>
                <w:szCs w:val="20"/>
              </w:rPr>
            </w:pPr>
            <w:r w:rsidRPr="00013E4D">
              <w:rPr>
                <w:rFonts w:ascii="Arial" w:hAnsi="Arial" w:cs="Arial"/>
                <w:sz w:val="20"/>
                <w:szCs w:val="20"/>
              </w:rPr>
              <w:t>3. Primjeri umjetnosti u kontekstu: kontekst kulturnih institucija. Vježba: mapa:konstrukcija realnosti 3.</w:t>
            </w:r>
            <w:r w:rsidR="002E230D" w:rsidRPr="00013E4D">
              <w:rPr>
                <w:rFonts w:ascii="Arial" w:hAnsi="Arial" w:cs="Arial"/>
                <w:sz w:val="20"/>
                <w:szCs w:val="20"/>
              </w:rPr>
              <w:t xml:space="preserve"> (2P+2V)</w:t>
            </w:r>
          </w:p>
          <w:p w:rsidR="00A056A0" w:rsidRPr="00013E4D" w:rsidRDefault="00A056A0" w:rsidP="00A056A0">
            <w:pPr>
              <w:rPr>
                <w:rFonts w:ascii="Arial" w:hAnsi="Arial" w:cs="Arial"/>
                <w:sz w:val="20"/>
                <w:szCs w:val="20"/>
              </w:rPr>
            </w:pPr>
            <w:r w:rsidRPr="00013E4D">
              <w:rPr>
                <w:rFonts w:ascii="Arial" w:hAnsi="Arial" w:cs="Arial"/>
                <w:sz w:val="20"/>
                <w:szCs w:val="20"/>
              </w:rPr>
              <w:t>4. Primjeri umjetnosti u kontekstu: Umjetnost u javnom prostoru. Vježba: mapa:konstrukcija realnosti 4.</w:t>
            </w:r>
            <w:r w:rsidR="002E230D" w:rsidRPr="00013E4D">
              <w:rPr>
                <w:rFonts w:ascii="Arial" w:hAnsi="Arial" w:cs="Arial"/>
                <w:sz w:val="20"/>
                <w:szCs w:val="20"/>
              </w:rPr>
              <w:t xml:space="preserve"> (2P+2V)</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5. Primjeri umjetnosti u kontekstu: Umjetnost s raznim socjalnim grupama. Vježba: mapa:konstrukcija realnosti 5.</w:t>
            </w:r>
            <w:r w:rsidR="002E230D" w:rsidRPr="00013E4D">
              <w:rPr>
                <w:rFonts w:ascii="Arial" w:hAnsi="Arial" w:cs="Arial"/>
                <w:sz w:val="20"/>
                <w:szCs w:val="20"/>
              </w:rPr>
              <w:t xml:space="preserve"> (2P+2V)</w:t>
            </w:r>
          </w:p>
          <w:p w:rsidR="00A056A0" w:rsidRPr="00013E4D" w:rsidRDefault="00A056A0" w:rsidP="00A056A0">
            <w:pPr>
              <w:tabs>
                <w:tab w:val="left" w:pos="2820"/>
              </w:tabs>
              <w:spacing w:after="0"/>
              <w:rPr>
                <w:rFonts w:ascii="Arial" w:hAnsi="Arial" w:cs="Arial"/>
                <w:sz w:val="20"/>
                <w:szCs w:val="20"/>
              </w:rPr>
            </w:pPr>
          </w:p>
          <w:p w:rsidR="00A056A0" w:rsidRPr="00013E4D" w:rsidRDefault="00A056A0" w:rsidP="00A056A0">
            <w:pPr>
              <w:rPr>
                <w:rFonts w:ascii="Arial" w:hAnsi="Arial" w:cs="Arial"/>
                <w:sz w:val="20"/>
                <w:szCs w:val="20"/>
              </w:rPr>
            </w:pPr>
            <w:r w:rsidRPr="00013E4D">
              <w:rPr>
                <w:rFonts w:ascii="Arial" w:hAnsi="Arial" w:cs="Arial"/>
                <w:sz w:val="20"/>
                <w:szCs w:val="20"/>
              </w:rPr>
              <w:t>6. Primjeri umjetnosti u kontekstu: Umjetnost u kontekstu medija. Vježba: mapa:konstrukcija realnosti 6.</w:t>
            </w:r>
            <w:r w:rsidR="002E230D" w:rsidRPr="00013E4D">
              <w:rPr>
                <w:rFonts w:ascii="Arial" w:hAnsi="Arial" w:cs="Arial"/>
                <w:sz w:val="20"/>
                <w:szCs w:val="20"/>
              </w:rPr>
              <w:t xml:space="preserve"> (2P+2V)</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7. Predavanje o primjerima umjetnosti u kontekstu : V</w:t>
            </w:r>
            <w:r w:rsidR="00125497" w:rsidRPr="00013E4D">
              <w:rPr>
                <w:rFonts w:ascii="Arial" w:hAnsi="Arial" w:cs="Arial"/>
                <w:sz w:val="20"/>
                <w:szCs w:val="20"/>
              </w:rPr>
              <w:t>jezba: Kako «ne –umjetnički» kon</w:t>
            </w:r>
            <w:r w:rsidRPr="00013E4D">
              <w:rPr>
                <w:rFonts w:ascii="Arial" w:hAnsi="Arial" w:cs="Arial"/>
                <w:sz w:val="20"/>
                <w:szCs w:val="20"/>
              </w:rPr>
              <w:t>tekst pretvoriti u «umjetnički» kontekst 1.</w:t>
            </w:r>
            <w:r w:rsidR="002E230D" w:rsidRPr="00013E4D">
              <w:rPr>
                <w:rFonts w:ascii="Arial" w:hAnsi="Arial" w:cs="Arial"/>
                <w:sz w:val="20"/>
                <w:szCs w:val="20"/>
              </w:rPr>
              <w:t xml:space="preserve"> (2P+2V)</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8. Predavanje o radovima u kontekstu suvremenih umjetnika kod nas: Sanja Iveković, Dalibor Martinis, Andreja Kulunčić...V</w:t>
            </w:r>
            <w:r w:rsidR="00125497" w:rsidRPr="00013E4D">
              <w:rPr>
                <w:rFonts w:ascii="Arial" w:hAnsi="Arial" w:cs="Arial"/>
                <w:sz w:val="20"/>
                <w:szCs w:val="20"/>
              </w:rPr>
              <w:t>ježba: Kako «ne –umjetnički» kon</w:t>
            </w:r>
            <w:r w:rsidRPr="00013E4D">
              <w:rPr>
                <w:rFonts w:ascii="Arial" w:hAnsi="Arial" w:cs="Arial"/>
                <w:sz w:val="20"/>
                <w:szCs w:val="20"/>
              </w:rPr>
              <w:t>tekst pretvoriti u «umjetnički» kontekst 2.</w:t>
            </w:r>
            <w:r w:rsidR="002E230D" w:rsidRPr="00013E4D">
              <w:rPr>
                <w:rFonts w:ascii="Arial" w:hAnsi="Arial" w:cs="Arial"/>
                <w:sz w:val="20"/>
                <w:szCs w:val="20"/>
              </w:rPr>
              <w:t xml:space="preserve"> (2P+2V)</w:t>
            </w:r>
          </w:p>
          <w:p w:rsidR="00A056A0" w:rsidRPr="00013E4D" w:rsidRDefault="00A056A0" w:rsidP="00A056A0">
            <w:pPr>
              <w:tabs>
                <w:tab w:val="left" w:pos="2820"/>
              </w:tabs>
              <w:spacing w:after="0"/>
              <w:rPr>
                <w:rFonts w:ascii="Arial" w:hAnsi="Arial" w:cs="Arial"/>
                <w:sz w:val="20"/>
                <w:szCs w:val="20"/>
              </w:rPr>
            </w:pP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9. Predavanje o internacionalnim umjetnicima u kontekstu: The</w:t>
            </w:r>
            <w:r w:rsidR="00125497" w:rsidRPr="00013E4D">
              <w:rPr>
                <w:rFonts w:ascii="Arial" w:hAnsi="Arial" w:cs="Arial"/>
                <w:sz w:val="20"/>
                <w:szCs w:val="20"/>
              </w:rPr>
              <w:t xml:space="preserve"> Yes Men, Renzo Martens.... Vjež</w:t>
            </w:r>
            <w:r w:rsidRPr="00013E4D">
              <w:rPr>
                <w:rFonts w:ascii="Arial" w:hAnsi="Arial" w:cs="Arial"/>
                <w:sz w:val="20"/>
                <w:szCs w:val="20"/>
              </w:rPr>
              <w:t>ba: Kako »ne –umjetnički « komtekst pretvoriti u «umjetnički» kontekst 3.</w:t>
            </w:r>
            <w:r w:rsidR="002E230D" w:rsidRPr="00013E4D">
              <w:rPr>
                <w:rFonts w:ascii="Arial" w:hAnsi="Arial" w:cs="Arial"/>
                <w:sz w:val="20"/>
                <w:szCs w:val="20"/>
              </w:rPr>
              <w:t xml:space="preserve"> (2P+2V)</w:t>
            </w:r>
          </w:p>
          <w:p w:rsidR="00A056A0" w:rsidRPr="00013E4D" w:rsidRDefault="00A056A0" w:rsidP="00A056A0">
            <w:pPr>
              <w:tabs>
                <w:tab w:val="left" w:pos="2820"/>
              </w:tabs>
              <w:spacing w:after="0"/>
              <w:rPr>
                <w:rFonts w:ascii="Arial" w:hAnsi="Arial" w:cs="Arial"/>
                <w:sz w:val="20"/>
                <w:szCs w:val="20"/>
              </w:rPr>
            </w:pPr>
          </w:p>
          <w:p w:rsidR="00A056A0" w:rsidRPr="00013E4D" w:rsidRDefault="00A056A0" w:rsidP="00A056A0">
            <w:pPr>
              <w:rPr>
                <w:rFonts w:ascii="Arial" w:hAnsi="Arial" w:cs="Arial"/>
                <w:sz w:val="20"/>
                <w:szCs w:val="20"/>
              </w:rPr>
            </w:pPr>
            <w:r w:rsidRPr="00013E4D">
              <w:rPr>
                <w:rFonts w:ascii="Arial" w:hAnsi="Arial" w:cs="Arial"/>
                <w:sz w:val="20"/>
                <w:szCs w:val="20"/>
              </w:rPr>
              <w:t>10. Predavanje o metodama rada: ko-operacija, komunikacija, edukacija.Vjezba iz ko-operacije i komunikacije 1.</w:t>
            </w:r>
            <w:r w:rsidR="002E230D" w:rsidRPr="00013E4D">
              <w:rPr>
                <w:rFonts w:ascii="Arial" w:hAnsi="Arial" w:cs="Arial"/>
                <w:sz w:val="20"/>
                <w:szCs w:val="20"/>
              </w:rPr>
              <w:t xml:space="preserve"> (2P+2V)</w:t>
            </w:r>
          </w:p>
          <w:p w:rsidR="00A056A0" w:rsidRPr="00013E4D" w:rsidRDefault="00A056A0" w:rsidP="00A056A0">
            <w:pPr>
              <w:rPr>
                <w:rFonts w:ascii="Arial" w:hAnsi="Arial" w:cs="Arial"/>
                <w:sz w:val="20"/>
                <w:szCs w:val="20"/>
              </w:rPr>
            </w:pPr>
            <w:r w:rsidRPr="00013E4D">
              <w:rPr>
                <w:rFonts w:ascii="Arial" w:hAnsi="Arial" w:cs="Arial"/>
                <w:sz w:val="20"/>
                <w:szCs w:val="20"/>
              </w:rPr>
              <w:t>11. Predavan</w:t>
            </w:r>
            <w:r w:rsidR="00125497" w:rsidRPr="00013E4D">
              <w:rPr>
                <w:rFonts w:ascii="Arial" w:hAnsi="Arial" w:cs="Arial"/>
                <w:sz w:val="20"/>
                <w:szCs w:val="20"/>
              </w:rPr>
              <w:t>je o tradiciji grupnog rada.Vjež</w:t>
            </w:r>
            <w:r w:rsidRPr="00013E4D">
              <w:rPr>
                <w:rFonts w:ascii="Arial" w:hAnsi="Arial" w:cs="Arial"/>
                <w:sz w:val="20"/>
                <w:szCs w:val="20"/>
              </w:rPr>
              <w:t>ba iz ko-operacije i komunikacije 2.</w:t>
            </w:r>
            <w:r w:rsidR="002E230D" w:rsidRPr="00013E4D">
              <w:rPr>
                <w:rFonts w:ascii="Arial" w:hAnsi="Arial" w:cs="Arial"/>
                <w:sz w:val="20"/>
                <w:szCs w:val="20"/>
              </w:rPr>
              <w:t xml:space="preserve"> (2P+2V)</w:t>
            </w:r>
          </w:p>
          <w:p w:rsidR="00A056A0" w:rsidRPr="00013E4D" w:rsidRDefault="00A056A0" w:rsidP="00A056A0">
            <w:pPr>
              <w:rPr>
                <w:rFonts w:ascii="Arial" w:hAnsi="Arial" w:cs="Arial"/>
                <w:sz w:val="20"/>
                <w:szCs w:val="20"/>
              </w:rPr>
            </w:pPr>
            <w:r w:rsidRPr="00013E4D">
              <w:rPr>
                <w:rFonts w:ascii="Arial" w:hAnsi="Arial" w:cs="Arial"/>
                <w:sz w:val="20"/>
                <w:szCs w:val="20"/>
              </w:rPr>
              <w:t>12. Predavanje o prepoznavanju i definir</w:t>
            </w:r>
            <w:r w:rsidR="00125497" w:rsidRPr="00013E4D">
              <w:rPr>
                <w:rFonts w:ascii="Arial" w:hAnsi="Arial" w:cs="Arial"/>
                <w:sz w:val="20"/>
                <w:szCs w:val="20"/>
              </w:rPr>
              <w:t>anju vlastitog konteksta 1. Vjež</w:t>
            </w:r>
            <w:r w:rsidRPr="00013E4D">
              <w:rPr>
                <w:rFonts w:ascii="Arial" w:hAnsi="Arial" w:cs="Arial"/>
                <w:sz w:val="20"/>
                <w:szCs w:val="20"/>
              </w:rPr>
              <w:t>ba prepoznavanje i definiranje vlastitog konteksta 1.</w:t>
            </w:r>
            <w:r w:rsidR="002E230D" w:rsidRPr="00013E4D">
              <w:rPr>
                <w:rFonts w:ascii="Arial" w:hAnsi="Arial" w:cs="Arial"/>
                <w:sz w:val="20"/>
                <w:szCs w:val="20"/>
              </w:rPr>
              <w:t xml:space="preserve"> (2P+2V)</w:t>
            </w:r>
          </w:p>
          <w:p w:rsidR="00A056A0" w:rsidRPr="00013E4D" w:rsidRDefault="00A056A0" w:rsidP="00A056A0">
            <w:pPr>
              <w:rPr>
                <w:rFonts w:ascii="Arial" w:hAnsi="Arial" w:cs="Arial"/>
                <w:sz w:val="20"/>
                <w:szCs w:val="20"/>
              </w:rPr>
            </w:pPr>
            <w:r w:rsidRPr="00013E4D">
              <w:rPr>
                <w:rFonts w:ascii="Arial" w:hAnsi="Arial" w:cs="Arial"/>
                <w:sz w:val="20"/>
                <w:szCs w:val="20"/>
              </w:rPr>
              <w:t>13. Predavanje o prepoznavanju i definir</w:t>
            </w:r>
            <w:r w:rsidR="00125497" w:rsidRPr="00013E4D">
              <w:rPr>
                <w:rFonts w:ascii="Arial" w:hAnsi="Arial" w:cs="Arial"/>
                <w:sz w:val="20"/>
                <w:szCs w:val="20"/>
              </w:rPr>
              <w:t>anju vlastitog konteksta 2. Vjež</w:t>
            </w:r>
            <w:r w:rsidRPr="00013E4D">
              <w:rPr>
                <w:rFonts w:ascii="Arial" w:hAnsi="Arial" w:cs="Arial"/>
                <w:sz w:val="20"/>
                <w:szCs w:val="20"/>
              </w:rPr>
              <w:t>ba prepoznavanje i definiranje vlastitog konteksta 2.</w:t>
            </w:r>
            <w:r w:rsidR="002E230D" w:rsidRPr="00013E4D">
              <w:rPr>
                <w:rFonts w:ascii="Arial" w:hAnsi="Arial" w:cs="Arial"/>
                <w:sz w:val="20"/>
                <w:szCs w:val="20"/>
              </w:rPr>
              <w:t xml:space="preserve"> (2P+2V)</w:t>
            </w:r>
          </w:p>
          <w:p w:rsidR="00A056A0" w:rsidRPr="00013E4D" w:rsidRDefault="00A056A0" w:rsidP="00A056A0">
            <w:pPr>
              <w:rPr>
                <w:rFonts w:ascii="Arial" w:hAnsi="Arial" w:cs="Arial"/>
                <w:sz w:val="20"/>
                <w:szCs w:val="20"/>
              </w:rPr>
            </w:pPr>
            <w:r w:rsidRPr="00013E4D">
              <w:rPr>
                <w:rFonts w:ascii="Arial" w:hAnsi="Arial" w:cs="Arial"/>
                <w:sz w:val="20"/>
                <w:szCs w:val="20"/>
              </w:rPr>
              <w:t>14. Prezentacija, komunikacija s grupom i dovršav</w:t>
            </w:r>
            <w:r w:rsidR="00125497" w:rsidRPr="00013E4D">
              <w:rPr>
                <w:rFonts w:ascii="Arial" w:hAnsi="Arial" w:cs="Arial"/>
                <w:sz w:val="20"/>
                <w:szCs w:val="20"/>
              </w:rPr>
              <w:t>a</w:t>
            </w:r>
            <w:r w:rsidRPr="00013E4D">
              <w:rPr>
                <w:rFonts w:ascii="Arial" w:hAnsi="Arial" w:cs="Arial"/>
                <w:sz w:val="20"/>
                <w:szCs w:val="20"/>
              </w:rPr>
              <w:t>nje radova.</w:t>
            </w:r>
            <w:r w:rsidR="002E230D" w:rsidRPr="00013E4D">
              <w:rPr>
                <w:rFonts w:ascii="Arial" w:hAnsi="Arial" w:cs="Arial"/>
                <w:sz w:val="20"/>
                <w:szCs w:val="20"/>
              </w:rPr>
              <w:t xml:space="preserve"> (2P+2V)</w:t>
            </w:r>
          </w:p>
          <w:p w:rsidR="00A056A0" w:rsidRPr="00013E4D" w:rsidRDefault="00A056A0" w:rsidP="00A056A0">
            <w:pPr>
              <w:rPr>
                <w:rFonts w:ascii="Arial" w:hAnsi="Arial" w:cs="Arial"/>
                <w:sz w:val="20"/>
                <w:szCs w:val="20"/>
              </w:rPr>
            </w:pPr>
            <w:r w:rsidRPr="00013E4D">
              <w:rPr>
                <w:rFonts w:ascii="Arial" w:hAnsi="Arial" w:cs="Arial"/>
                <w:sz w:val="20"/>
                <w:szCs w:val="20"/>
              </w:rPr>
              <w:t xml:space="preserve">15. </w:t>
            </w:r>
            <w:r w:rsidR="00125497" w:rsidRPr="00013E4D">
              <w:rPr>
                <w:rFonts w:ascii="Arial" w:hAnsi="Arial" w:cs="Arial"/>
                <w:sz w:val="20"/>
                <w:szCs w:val="20"/>
              </w:rPr>
              <w:t>Pr</w:t>
            </w:r>
            <w:r w:rsidRPr="00013E4D">
              <w:rPr>
                <w:rFonts w:ascii="Arial" w:hAnsi="Arial" w:cs="Arial"/>
                <w:sz w:val="20"/>
                <w:szCs w:val="20"/>
              </w:rPr>
              <w:t>ezentacija radova i razgovor.</w:t>
            </w:r>
            <w:r w:rsidR="002E230D" w:rsidRPr="00013E4D">
              <w:rPr>
                <w:rFonts w:ascii="Arial" w:hAnsi="Arial" w:cs="Arial"/>
                <w:sz w:val="20"/>
                <w:szCs w:val="20"/>
              </w:rPr>
              <w:t xml:space="preserve"> (2P+2V)</w:t>
            </w:r>
          </w:p>
        </w:tc>
      </w:tr>
      <w:tr w:rsidR="00A056A0" w:rsidRPr="00013E4D" w:rsidTr="00A056A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Arial" w:hAnsi="Arial" w:cs="Arial"/>
                <w:b w:val="0"/>
                <w:sz w:val="20"/>
                <w:szCs w:val="20"/>
                <w:lang w:val="hr-HR"/>
              </w:rPr>
              <w:t>predavanja</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seminari i radionice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Arial" w:hAnsi="Arial" w:cs="Arial"/>
                <w:b w:val="0"/>
                <w:sz w:val="20"/>
                <w:szCs w:val="20"/>
                <w:lang w:val="hr-HR"/>
              </w:rPr>
              <w:t xml:space="preserve"> vježbe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mješovito e-učenje</w:t>
            </w:r>
          </w:p>
          <w:p w:rsidR="00A056A0" w:rsidRPr="00013E4D" w:rsidRDefault="00A056A0" w:rsidP="00A056A0">
            <w:pPr>
              <w:tabs>
                <w:tab w:val="left" w:pos="2820"/>
              </w:tabs>
              <w:spacing w:after="0"/>
              <w:rPr>
                <w:rFonts w:ascii="Arial" w:hAnsi="Arial" w:cs="Arial"/>
                <w:sz w:val="20"/>
                <w:szCs w:val="20"/>
              </w:rPr>
            </w:pPr>
            <w:r w:rsidRPr="00013E4D">
              <w:rPr>
                <w:rFonts w:ascii="Arial" w:eastAsia="MS Gothic" w:hAnsi="Arial" w:cs="Arial"/>
                <w:sz w:val="20"/>
                <w:szCs w:val="20"/>
              </w:rPr>
              <w:t>x</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Arial" w:hAnsi="Arial" w:cs="Arial"/>
                <w:b w:val="0"/>
                <w:sz w:val="20"/>
                <w:szCs w:val="20"/>
                <w:lang w:val="hr-HR"/>
              </w:rPr>
              <w:t xml:space="preserve"> samostalni  zadaci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multimedija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laboratorij</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Arial" w:cs="Arial"/>
                <w:b w:val="0"/>
                <w:sz w:val="20"/>
                <w:szCs w:val="20"/>
                <w:lang w:val="hr-HR"/>
              </w:rPr>
              <w:t xml:space="preserve">x </w:t>
            </w:r>
            <w:r w:rsidRPr="00013E4D">
              <w:rPr>
                <w:rFonts w:ascii="Arial" w:hAnsi="Arial" w:cs="Arial"/>
                <w:b w:val="0"/>
                <w:sz w:val="20"/>
                <w:szCs w:val="20"/>
                <w:lang w:val="hr-HR"/>
              </w:rPr>
              <w:t>mentorski rad</w:t>
            </w:r>
          </w:p>
          <w:p w:rsidR="00A056A0" w:rsidRPr="00013E4D" w:rsidRDefault="00A056A0" w:rsidP="00A056A0">
            <w:pPr>
              <w:tabs>
                <w:tab w:val="left" w:pos="2820"/>
              </w:tabs>
              <w:spacing w:after="0"/>
              <w:rPr>
                <w:rFonts w:ascii="Arial" w:hAnsi="Arial" w:cs="Arial"/>
                <w:sz w:val="20"/>
                <w:szCs w:val="20"/>
              </w:rPr>
            </w:pPr>
            <w:r w:rsidRPr="00013E4D">
              <w:rPr>
                <w:rFonts w:ascii="Arial" w:eastAsia="MS Gothic" w:hAnsi="MS Gothic" w:cs="Arial"/>
                <w:b/>
                <w:sz w:val="20"/>
                <w:szCs w:val="20"/>
              </w:rPr>
              <w:t>☐</w:t>
            </w:r>
            <w:r w:rsidRPr="00013E4D">
              <w:rPr>
                <w:rFonts w:ascii="Arial" w:hAnsi="Arial" w:cs="Arial"/>
                <w:sz w:val="20"/>
                <w:szCs w:val="20"/>
              </w:rPr>
              <w:t>priprema i diskusija filmova</w:t>
            </w:r>
          </w:p>
        </w:tc>
      </w:tr>
      <w:tr w:rsidR="00A056A0" w:rsidRPr="00013E4D" w:rsidTr="00A056A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rPr>
            </w:pPr>
            <w:r w:rsidRPr="00013E4D">
              <w:rPr>
                <w:rFonts w:ascii="Arial" w:hAnsi="Arial" w:cs="Arial"/>
                <w:sz w:val="20"/>
                <w:szCs w:val="20"/>
              </w:rPr>
              <w:t>Praćenje predavanja i vizulanih primjera radova, vježbe, izrada vlastitog rada, čitanje literature</w:t>
            </w:r>
          </w:p>
        </w:tc>
      </w:tr>
      <w:tr w:rsidR="00A056A0" w:rsidRPr="00013E4D" w:rsidTr="00A056A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2</w:t>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056A0" w:rsidRPr="00013E4D" w:rsidRDefault="00A056A0" w:rsidP="00A056A0">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rPr>
            </w:pPr>
          </w:p>
        </w:tc>
      </w:tr>
      <w:tr w:rsidR="00A056A0" w:rsidRPr="00013E4D" w:rsidTr="00A056A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rPr>
            </w:pPr>
            <w:r w:rsidRPr="00013E4D">
              <w:rPr>
                <w:rFonts w:ascii="Arial" w:hAnsi="Arial" w:cs="Arial"/>
                <w:sz w:val="20"/>
                <w:szCs w:val="20"/>
              </w:rPr>
              <w:t>Čitanje literature</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rPr>
            </w:pPr>
            <w:r w:rsidRPr="00013E4D">
              <w:rPr>
                <w:rFonts w:ascii="Arial" w:hAnsi="Arial" w:cs="Arial"/>
                <w:color w:val="000000"/>
                <w:sz w:val="20"/>
                <w:szCs w:val="20"/>
              </w:rPr>
              <w:t>2</w:t>
            </w:r>
          </w:p>
        </w:tc>
      </w:tr>
      <w:tr w:rsidR="00A056A0" w:rsidRPr="00013E4D" w:rsidTr="00A056A0">
        <w:trPr>
          <w:trHeight w:val="1008"/>
        </w:trPr>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Praktični rad: 50%</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Pohađanje i zalaganje na nastavi: 25%</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Literatura: 25%</w:t>
            </w:r>
          </w:p>
        </w:tc>
      </w:tr>
      <w:tr w:rsidR="00A056A0" w:rsidRPr="00013E4D" w:rsidTr="00A056A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spacing w:after="0" w:line="240" w:lineRule="auto"/>
              <w:rPr>
                <w:rFonts w:ascii="Arial" w:hAnsi="Arial" w:cs="Arial"/>
                <w:sz w:val="20"/>
                <w:szCs w:val="20"/>
                <w:lang w:val="en-US"/>
              </w:rPr>
            </w:pPr>
            <w:r w:rsidRPr="00013E4D">
              <w:rPr>
                <w:rFonts w:ascii="Arial" w:hAnsi="Arial" w:cs="Arial"/>
                <w:sz w:val="20"/>
                <w:szCs w:val="20"/>
              </w:rPr>
              <w:t xml:space="preserve">Marga van Mechelen: </w:t>
            </w:r>
            <w:r w:rsidRPr="00013E4D">
              <w:rPr>
                <w:rFonts w:ascii="Arial" w:hAnsi="Arial" w:cs="Arial"/>
                <w:i/>
                <w:iCs/>
                <w:sz w:val="20"/>
                <w:szCs w:val="20"/>
              </w:rPr>
              <w:t xml:space="preserve">De Appel – Performances, Installations, Video, Projects, </w:t>
            </w:r>
            <w:r w:rsidRPr="00013E4D">
              <w:rPr>
                <w:rFonts w:ascii="Arial" w:hAnsi="Arial" w:cs="Arial"/>
                <w:iCs/>
                <w:sz w:val="20"/>
                <w:szCs w:val="20"/>
              </w:rPr>
              <w:t>De Appel, Amsterdam, 2006</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pStyle w:val="Tekstpasuskojinijeprvi"/>
              <w:spacing w:after="0"/>
              <w:jc w:val="left"/>
              <w:rPr>
                <w:rFonts w:ascii="Arial" w:hAnsi="Arial" w:cs="Arial"/>
                <w:sz w:val="20"/>
                <w:lang w:val="hr-HR"/>
              </w:rPr>
            </w:pPr>
            <w:r w:rsidRPr="00013E4D">
              <w:rPr>
                <w:rFonts w:ascii="Arial" w:hAnsi="Arial" w:cs="Arial"/>
                <w:i/>
                <w:sz w:val="20"/>
                <w:lang w:val="hr-HR"/>
              </w:rPr>
              <w:t>Visual Culture Reader</w:t>
            </w:r>
            <w:r w:rsidRPr="00013E4D">
              <w:rPr>
                <w:rFonts w:ascii="Arial" w:hAnsi="Arial" w:cs="Arial"/>
                <w:sz w:val="20"/>
                <w:lang w:val="hr-HR"/>
              </w:rPr>
              <w:t>, Edited by Nicholas Mirzoeff, Routledge, New York, 1998</w:t>
            </w: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rPr>
                <w:rFonts w:ascii="Arial" w:hAnsi="Arial" w:cs="Arial"/>
                <w:sz w:val="20"/>
                <w:szCs w:val="20"/>
              </w:rPr>
            </w:pPr>
            <w:r w:rsidRPr="00013E4D">
              <w:rPr>
                <w:rFonts w:ascii="Arial" w:hAnsi="Arial" w:cs="Arial"/>
                <w:sz w:val="20"/>
                <w:szCs w:val="20"/>
              </w:rPr>
              <w:t>Sanja Iveković, Roxana Marcoci, Moma</w:t>
            </w: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A056A0"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A056A0" w:rsidRPr="00013E4D" w:rsidRDefault="00A056A0" w:rsidP="00A056A0">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A056A0" w:rsidRPr="00013E4D" w:rsidRDefault="00A056A0" w:rsidP="00A056A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Internet izvori, stručni časopisi</w:t>
            </w: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w:t>
            </w:r>
          </w:p>
        </w:tc>
      </w:tr>
    </w:tbl>
    <w:p w:rsidR="00A056A0" w:rsidRPr="00013E4D" w:rsidRDefault="00A056A0" w:rsidP="00A056A0">
      <w:pPr>
        <w:spacing w:after="0" w:line="240" w:lineRule="auto"/>
        <w:jc w:val="both"/>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056A0" w:rsidRPr="00013E4D" w:rsidTr="00A056A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056A0" w:rsidRPr="00013E4D" w:rsidRDefault="00A056A0" w:rsidP="00A056A0">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056A0" w:rsidRPr="00013E4D" w:rsidRDefault="00A056A0" w:rsidP="00A056A0">
            <w:pPr>
              <w:spacing w:before="60" w:after="60" w:line="240" w:lineRule="auto"/>
              <w:ind w:left="397" w:hanging="397"/>
              <w:rPr>
                <w:rFonts w:ascii="Arial" w:hAnsi="Arial" w:cs="Arial"/>
                <w:b/>
                <w:sz w:val="20"/>
                <w:szCs w:val="20"/>
              </w:rPr>
            </w:pPr>
            <w:r w:rsidRPr="00013E4D">
              <w:rPr>
                <w:rFonts w:ascii="Arial" w:hAnsi="Arial" w:cs="Arial"/>
                <w:b/>
                <w:bCs/>
                <w:sz w:val="20"/>
                <w:szCs w:val="20"/>
              </w:rPr>
              <w:t>Računalna animacija 1</w:t>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Style w:val="Strong"/>
                <w:rFonts w:ascii="Arial" w:hAnsi="Arial" w:cs="Arial"/>
                <w:b w:val="0"/>
                <w:sz w:val="20"/>
                <w:szCs w:val="20"/>
              </w:rPr>
            </w:pPr>
            <w:r w:rsidRPr="00013E4D">
              <w:rPr>
                <w:rStyle w:val="Strong"/>
                <w:rFonts w:ascii="Arial" w:hAnsi="Arial" w:cs="Arial"/>
                <w:sz w:val="20"/>
                <w:szCs w:val="20"/>
              </w:rPr>
              <w:lastRenderedPageBreak/>
              <w:t>Kod</w:t>
            </w:r>
          </w:p>
        </w:tc>
        <w:tc>
          <w:tcPr>
            <w:tcW w:w="2502" w:type="dxa"/>
            <w:gridSpan w:val="3"/>
            <w:tcBorders>
              <w:top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lang w:val="en-GB"/>
              </w:rPr>
              <w:t>UAA606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056A0" w:rsidRPr="00013E4D" w:rsidRDefault="00A056A0" w:rsidP="00F01115">
            <w:pPr>
              <w:spacing w:after="0" w:line="240" w:lineRule="auto"/>
              <w:rPr>
                <w:rFonts w:ascii="Arial" w:hAnsi="Arial" w:cs="Arial"/>
                <w:sz w:val="20"/>
                <w:szCs w:val="20"/>
              </w:rPr>
            </w:pPr>
            <w:r w:rsidRPr="00013E4D">
              <w:rPr>
                <w:rFonts w:ascii="Arial" w:hAnsi="Arial" w:cs="Arial"/>
                <w:sz w:val="20"/>
                <w:szCs w:val="20"/>
              </w:rPr>
              <w:t>1</w:t>
            </w:r>
            <w:r w:rsidR="00F01115" w:rsidRPr="00013E4D">
              <w:rPr>
                <w:rFonts w:ascii="Arial" w:hAnsi="Arial" w:cs="Arial"/>
                <w:sz w:val="20"/>
                <w:szCs w:val="20"/>
              </w:rPr>
              <w:t>/I.</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056A0" w:rsidRPr="00013E4D" w:rsidRDefault="00AA5E33" w:rsidP="00AA5E33">
            <w:pPr>
              <w:spacing w:after="0" w:line="240" w:lineRule="auto"/>
              <w:rPr>
                <w:rFonts w:ascii="Arial" w:hAnsi="Arial" w:cs="Arial"/>
                <w:sz w:val="20"/>
                <w:szCs w:val="20"/>
              </w:rPr>
            </w:pPr>
            <w:r>
              <w:rPr>
                <w:rFonts w:ascii="Arial" w:hAnsi="Arial" w:cs="Arial"/>
                <w:sz w:val="20"/>
                <w:szCs w:val="20"/>
              </w:rPr>
              <w:t xml:space="preserve">doc. </w:t>
            </w:r>
            <w:r w:rsidR="00A056A0" w:rsidRPr="00013E4D">
              <w:rPr>
                <w:rFonts w:ascii="Arial" w:hAnsi="Arial" w:cs="Arial"/>
                <w:sz w:val="20"/>
                <w:szCs w:val="20"/>
              </w:rPr>
              <w:t>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6</w:t>
            </w:r>
          </w:p>
        </w:tc>
      </w:tr>
      <w:tr w:rsidR="00A056A0" w:rsidRPr="00013E4D" w:rsidTr="00A056A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Marko Meštrović,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T</w:t>
            </w:r>
          </w:p>
        </w:tc>
      </w:tr>
      <w:tr w:rsidR="00A056A0" w:rsidRPr="00013E4D" w:rsidTr="00A056A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0</w:t>
            </w:r>
          </w:p>
        </w:tc>
        <w:tc>
          <w:tcPr>
            <w:tcW w:w="712" w:type="dxa"/>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30</w:t>
            </w:r>
          </w:p>
        </w:tc>
        <w:tc>
          <w:tcPr>
            <w:tcW w:w="618" w:type="dxa"/>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0</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0</w:t>
            </w:r>
          </w:p>
        </w:tc>
      </w:tr>
      <w:tr w:rsidR="00A056A0" w:rsidRPr="00013E4D" w:rsidTr="00A056A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056A0" w:rsidRPr="00013E4D" w:rsidRDefault="00A056A0" w:rsidP="00A056A0">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Izrada 2d ili hibridnog animiranog filma</w:t>
            </w: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00137" w:rsidRDefault="00300137" w:rsidP="00300137">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056A0" w:rsidRPr="00013E4D" w:rsidRDefault="00A056A0" w:rsidP="00A056A0">
            <w:pPr>
              <w:tabs>
                <w:tab w:val="left" w:pos="2820"/>
              </w:tabs>
              <w:spacing w:after="0"/>
              <w:rPr>
                <w:rFonts w:ascii="Arial" w:hAnsi="Arial" w:cs="Arial"/>
                <w:sz w:val="20"/>
                <w:szCs w:val="20"/>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Student će nakon položenog ispita biti u stanju:</w:t>
            </w:r>
          </w:p>
          <w:p w:rsidR="00A056A0" w:rsidRPr="00013E4D" w:rsidRDefault="00A056A0" w:rsidP="00F07058">
            <w:pPr>
              <w:numPr>
                <w:ilvl w:val="0"/>
                <w:numId w:val="7"/>
              </w:numPr>
              <w:shd w:val="clear" w:color="auto" w:fill="FDFDFD"/>
              <w:spacing w:after="0" w:line="240" w:lineRule="auto"/>
              <w:ind w:left="0"/>
              <w:rPr>
                <w:rFonts w:ascii="Arial" w:eastAsia="Times New Roman" w:hAnsi="Arial" w:cs="Arial"/>
                <w:sz w:val="20"/>
                <w:szCs w:val="20"/>
                <w:lang w:eastAsia="hr-HR"/>
              </w:rPr>
            </w:pPr>
          </w:p>
          <w:p w:rsidR="00A056A0" w:rsidRPr="00013E4D" w:rsidRDefault="00A056A0" w:rsidP="00F07058">
            <w:pPr>
              <w:pStyle w:val="ListParagraph"/>
              <w:numPr>
                <w:ilvl w:val="0"/>
                <w:numId w:val="12"/>
              </w:numPr>
              <w:tabs>
                <w:tab w:val="left" w:pos="2820"/>
              </w:tabs>
              <w:spacing w:after="0"/>
              <w:rPr>
                <w:rFonts w:ascii="Arial" w:hAnsi="Arial" w:cs="Arial"/>
                <w:sz w:val="20"/>
                <w:szCs w:val="20"/>
              </w:rPr>
            </w:pPr>
            <w:r w:rsidRPr="00013E4D">
              <w:rPr>
                <w:rFonts w:ascii="Arial" w:eastAsia="Times New Roman" w:hAnsi="Arial" w:cs="Arial"/>
                <w:sz w:val="20"/>
                <w:szCs w:val="20"/>
                <w:lang w:eastAsia="hr-HR"/>
              </w:rPr>
              <w:t xml:space="preserve">Izraditi 2d ili hibridni animirani film, koristeći napredne tehnike računalne animacije </w:t>
            </w:r>
          </w:p>
          <w:p w:rsidR="00A056A0" w:rsidRPr="00013E4D" w:rsidRDefault="00A056A0" w:rsidP="00F07058">
            <w:pPr>
              <w:pStyle w:val="ListParagraph"/>
              <w:numPr>
                <w:ilvl w:val="0"/>
                <w:numId w:val="12"/>
              </w:numPr>
              <w:tabs>
                <w:tab w:val="left" w:pos="2820"/>
              </w:tabs>
              <w:spacing w:after="0"/>
              <w:rPr>
                <w:rFonts w:ascii="Arial" w:hAnsi="Arial" w:cs="Arial"/>
                <w:sz w:val="20"/>
                <w:szCs w:val="20"/>
              </w:rPr>
            </w:pPr>
            <w:r w:rsidRPr="00013E4D">
              <w:rPr>
                <w:rFonts w:ascii="Arial" w:eastAsia="Times New Roman" w:hAnsi="Arial" w:cs="Arial"/>
                <w:sz w:val="20"/>
                <w:szCs w:val="20"/>
                <w:lang w:eastAsia="hr-HR"/>
              </w:rPr>
              <w:t>Biti upoznat sa produkcijskim procesom izrade autorskog animiranog filma</w:t>
            </w:r>
          </w:p>
          <w:p w:rsidR="00A056A0" w:rsidRPr="00013E4D" w:rsidRDefault="00A056A0" w:rsidP="00F07058">
            <w:pPr>
              <w:pStyle w:val="ListParagraph"/>
              <w:numPr>
                <w:ilvl w:val="0"/>
                <w:numId w:val="12"/>
              </w:numPr>
              <w:tabs>
                <w:tab w:val="left" w:pos="2820"/>
              </w:tabs>
              <w:spacing w:after="0"/>
              <w:rPr>
                <w:rFonts w:ascii="Arial" w:hAnsi="Arial" w:cs="Arial"/>
                <w:sz w:val="20"/>
                <w:szCs w:val="20"/>
              </w:rPr>
            </w:pPr>
            <w:r w:rsidRPr="00013E4D">
              <w:rPr>
                <w:rFonts w:ascii="Arial" w:hAnsi="Arial" w:cs="Arial"/>
                <w:sz w:val="20"/>
                <w:szCs w:val="20"/>
              </w:rPr>
              <w:t xml:space="preserve">likovno promišljati u kontekstu 2d, 3d ili hibridnog animiranog filma. </w:t>
            </w:r>
          </w:p>
          <w:p w:rsidR="00A056A0" w:rsidRPr="00013E4D" w:rsidRDefault="00A056A0" w:rsidP="00F07058">
            <w:pPr>
              <w:pStyle w:val="ListParagraph"/>
              <w:numPr>
                <w:ilvl w:val="0"/>
                <w:numId w:val="12"/>
              </w:numPr>
              <w:tabs>
                <w:tab w:val="left" w:pos="2820"/>
              </w:tabs>
              <w:spacing w:after="0"/>
              <w:rPr>
                <w:rFonts w:ascii="Arial" w:hAnsi="Arial" w:cs="Arial"/>
                <w:sz w:val="20"/>
                <w:szCs w:val="20"/>
              </w:rPr>
            </w:pPr>
            <w:r w:rsidRPr="00013E4D">
              <w:rPr>
                <w:rFonts w:ascii="Arial" w:hAnsi="Arial" w:cs="Arial"/>
                <w:sz w:val="20"/>
                <w:szCs w:val="20"/>
              </w:rPr>
              <w:t>Kolažirati različite filmske i likovne medije koristeći napredne tehnike računalne animacije.</w:t>
            </w:r>
          </w:p>
          <w:p w:rsidR="00A056A0" w:rsidRPr="00013E4D" w:rsidRDefault="00A056A0" w:rsidP="00A056A0">
            <w:pPr>
              <w:pStyle w:val="ListParagraph"/>
              <w:tabs>
                <w:tab w:val="left" w:pos="2820"/>
              </w:tabs>
              <w:spacing w:after="0"/>
              <w:rPr>
                <w:rFonts w:ascii="Arial" w:hAnsi="Arial" w:cs="Arial"/>
                <w:sz w:val="20"/>
                <w:szCs w:val="20"/>
              </w:rPr>
            </w:pPr>
          </w:p>
          <w:p w:rsidR="00A056A0" w:rsidRPr="00013E4D" w:rsidRDefault="00A056A0" w:rsidP="00A056A0">
            <w:pPr>
              <w:tabs>
                <w:tab w:val="left" w:pos="2820"/>
              </w:tabs>
              <w:spacing w:after="0"/>
              <w:rPr>
                <w:rFonts w:ascii="Arial" w:hAnsi="Arial" w:cs="Arial"/>
                <w:sz w:val="20"/>
                <w:szCs w:val="20"/>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056A0" w:rsidRPr="00013E4D" w:rsidRDefault="00A056A0" w:rsidP="00F07058">
            <w:pPr>
              <w:pStyle w:val="ListParagraph"/>
              <w:numPr>
                <w:ilvl w:val="0"/>
                <w:numId w:val="14"/>
              </w:numPr>
              <w:rPr>
                <w:rFonts w:ascii="Arial" w:hAnsi="Arial" w:cs="Arial"/>
                <w:sz w:val="20"/>
                <w:szCs w:val="20"/>
              </w:rPr>
            </w:pPr>
            <w:r w:rsidRPr="00013E4D">
              <w:rPr>
                <w:rFonts w:ascii="Arial" w:hAnsi="Arial" w:cs="Arial"/>
                <w:sz w:val="20"/>
                <w:szCs w:val="20"/>
              </w:rPr>
              <w:t>Razgovor o ciljevima kolegija i nastavnom planu.</w:t>
            </w:r>
            <w:r w:rsidR="002E230D" w:rsidRPr="00013E4D">
              <w:rPr>
                <w:rFonts w:ascii="Arial" w:hAnsi="Arial" w:cs="Arial"/>
                <w:sz w:val="20"/>
                <w:szCs w:val="20"/>
              </w:rPr>
              <w:t xml:space="preserve"> (2P+2V)</w:t>
            </w:r>
          </w:p>
          <w:p w:rsidR="00A056A0" w:rsidRPr="00013E4D" w:rsidRDefault="00A056A0" w:rsidP="00F07058">
            <w:pPr>
              <w:pStyle w:val="ListParagraph"/>
              <w:numPr>
                <w:ilvl w:val="0"/>
                <w:numId w:val="14"/>
              </w:numPr>
              <w:rPr>
                <w:rFonts w:ascii="Arial" w:hAnsi="Arial" w:cs="Arial"/>
                <w:sz w:val="20"/>
                <w:szCs w:val="20"/>
              </w:rPr>
            </w:pPr>
            <w:r w:rsidRPr="00013E4D">
              <w:rPr>
                <w:rFonts w:ascii="Arial" w:hAnsi="Arial" w:cs="Arial"/>
                <w:sz w:val="20"/>
                <w:szCs w:val="20"/>
              </w:rPr>
              <w:t>Razgovor o afinitetima pojedinih studenata u kontekstu autorskog animiranog filma. Gledanje recentne produkcije animiranog filma i razgovor i gledanom materijalu</w:t>
            </w:r>
            <w:r w:rsidR="00D4669F" w:rsidRPr="00013E4D">
              <w:rPr>
                <w:rFonts w:ascii="Arial" w:hAnsi="Arial" w:cs="Arial"/>
                <w:sz w:val="20"/>
                <w:szCs w:val="20"/>
              </w:rPr>
              <w:t>;</w:t>
            </w:r>
            <w:r w:rsidRPr="00013E4D">
              <w:rPr>
                <w:rFonts w:ascii="Arial" w:hAnsi="Arial" w:cs="Arial"/>
                <w:sz w:val="20"/>
                <w:szCs w:val="20"/>
              </w:rPr>
              <w:t xml:space="preserve"> </w:t>
            </w:r>
            <w:r w:rsidR="002E230D" w:rsidRPr="00013E4D">
              <w:rPr>
                <w:rFonts w:ascii="Arial" w:hAnsi="Arial" w:cs="Arial"/>
                <w:sz w:val="20"/>
                <w:szCs w:val="20"/>
              </w:rPr>
              <w:t>(2P+2V)</w:t>
            </w:r>
          </w:p>
          <w:p w:rsidR="00A056A0" w:rsidRPr="00013E4D" w:rsidRDefault="00A056A0" w:rsidP="00F07058">
            <w:pPr>
              <w:pStyle w:val="ListParagraph"/>
              <w:numPr>
                <w:ilvl w:val="0"/>
                <w:numId w:val="14"/>
              </w:numPr>
              <w:rPr>
                <w:rFonts w:ascii="Arial" w:hAnsi="Arial" w:cs="Arial"/>
                <w:sz w:val="20"/>
                <w:szCs w:val="20"/>
              </w:rPr>
            </w:pPr>
            <w:r w:rsidRPr="00013E4D">
              <w:rPr>
                <w:rFonts w:ascii="Arial" w:hAnsi="Arial" w:cs="Arial"/>
                <w:sz w:val="20"/>
                <w:szCs w:val="20"/>
              </w:rPr>
              <w:t>Izrada sinopsisa za 2d/3d ili hibridni animirani film.</w:t>
            </w:r>
            <w:r w:rsidR="002E230D" w:rsidRPr="00013E4D">
              <w:rPr>
                <w:rFonts w:ascii="Arial" w:hAnsi="Arial" w:cs="Arial"/>
                <w:sz w:val="20"/>
                <w:szCs w:val="20"/>
              </w:rPr>
              <w:t xml:space="preserve"> (2P+2V)</w:t>
            </w:r>
          </w:p>
          <w:p w:rsidR="00A056A0" w:rsidRPr="00013E4D" w:rsidRDefault="00A056A0" w:rsidP="00F07058">
            <w:pPr>
              <w:pStyle w:val="ListParagraph"/>
              <w:numPr>
                <w:ilvl w:val="0"/>
                <w:numId w:val="14"/>
              </w:numPr>
              <w:rPr>
                <w:rFonts w:ascii="Arial" w:hAnsi="Arial" w:cs="Arial"/>
                <w:sz w:val="20"/>
                <w:szCs w:val="20"/>
              </w:rPr>
            </w:pPr>
            <w:r w:rsidRPr="00013E4D">
              <w:rPr>
                <w:rFonts w:ascii="Arial" w:hAnsi="Arial" w:cs="Arial"/>
                <w:sz w:val="20"/>
                <w:szCs w:val="20"/>
              </w:rPr>
              <w:t>Izrada scenarija po predloženom sinopsisu. Gledanje recentne produkcije animiranog filma i razgovor i gledanom materijalu</w:t>
            </w:r>
            <w:r w:rsidR="00D4669F" w:rsidRPr="00013E4D">
              <w:rPr>
                <w:rFonts w:ascii="Arial" w:hAnsi="Arial" w:cs="Arial"/>
                <w:sz w:val="20"/>
                <w:szCs w:val="20"/>
              </w:rPr>
              <w:t>;</w:t>
            </w:r>
            <w:r w:rsidR="002E230D" w:rsidRPr="00013E4D">
              <w:rPr>
                <w:rFonts w:ascii="Arial" w:hAnsi="Arial" w:cs="Arial"/>
                <w:sz w:val="20"/>
                <w:szCs w:val="20"/>
              </w:rPr>
              <w:t xml:space="preserve"> (2P+2V)</w:t>
            </w:r>
          </w:p>
          <w:p w:rsidR="00A056A0" w:rsidRPr="00013E4D" w:rsidRDefault="00A056A0" w:rsidP="00F07058">
            <w:pPr>
              <w:pStyle w:val="ListParagraph"/>
              <w:numPr>
                <w:ilvl w:val="0"/>
                <w:numId w:val="14"/>
              </w:numPr>
              <w:rPr>
                <w:rFonts w:ascii="Arial" w:hAnsi="Arial" w:cs="Arial"/>
                <w:sz w:val="20"/>
                <w:szCs w:val="20"/>
              </w:rPr>
            </w:pPr>
            <w:r w:rsidRPr="00013E4D">
              <w:rPr>
                <w:rFonts w:ascii="Arial" w:hAnsi="Arial" w:cs="Arial"/>
                <w:sz w:val="20"/>
                <w:szCs w:val="20"/>
              </w:rPr>
              <w:t>Izrada scenarija po predloženom sinopsisu. Gledanje recentne produkcije animiranog filma i razgovor i gledanom materijalu</w:t>
            </w:r>
            <w:r w:rsidR="00D4669F" w:rsidRPr="00013E4D">
              <w:rPr>
                <w:rFonts w:ascii="Arial" w:hAnsi="Arial" w:cs="Arial"/>
                <w:sz w:val="20"/>
                <w:szCs w:val="20"/>
              </w:rPr>
              <w:t>;</w:t>
            </w:r>
            <w:r w:rsidR="002E230D" w:rsidRPr="00013E4D">
              <w:rPr>
                <w:rFonts w:ascii="Arial" w:hAnsi="Arial" w:cs="Arial"/>
                <w:sz w:val="20"/>
                <w:szCs w:val="20"/>
              </w:rPr>
              <w:t xml:space="preserve"> (2P+2V)</w:t>
            </w:r>
          </w:p>
          <w:p w:rsidR="00A056A0" w:rsidRPr="00013E4D" w:rsidRDefault="00A056A0" w:rsidP="00F07058">
            <w:pPr>
              <w:pStyle w:val="ListParagraph"/>
              <w:numPr>
                <w:ilvl w:val="0"/>
                <w:numId w:val="14"/>
              </w:numPr>
              <w:rPr>
                <w:rFonts w:ascii="Arial" w:hAnsi="Arial" w:cs="Arial"/>
                <w:sz w:val="20"/>
                <w:szCs w:val="20"/>
              </w:rPr>
            </w:pPr>
            <w:r w:rsidRPr="00013E4D">
              <w:rPr>
                <w:rFonts w:ascii="Arial" w:hAnsi="Arial" w:cs="Arial"/>
                <w:sz w:val="20"/>
                <w:szCs w:val="20"/>
              </w:rPr>
              <w:t>Izrada storyboarda, mood boarda i razrada scenografskih elemenata i karaktera</w:t>
            </w:r>
            <w:r w:rsidR="00D4669F" w:rsidRPr="00013E4D">
              <w:rPr>
                <w:rFonts w:ascii="Arial" w:hAnsi="Arial" w:cs="Arial"/>
                <w:sz w:val="20"/>
                <w:szCs w:val="20"/>
              </w:rPr>
              <w:t>;</w:t>
            </w:r>
            <w:r w:rsidR="002E230D" w:rsidRPr="00013E4D">
              <w:rPr>
                <w:rFonts w:ascii="Arial" w:hAnsi="Arial" w:cs="Arial"/>
                <w:sz w:val="20"/>
                <w:szCs w:val="20"/>
              </w:rPr>
              <w:t xml:space="preserve"> (2P+2V)</w:t>
            </w:r>
          </w:p>
          <w:p w:rsidR="00A056A0" w:rsidRPr="00013E4D" w:rsidRDefault="00A056A0" w:rsidP="00F07058">
            <w:pPr>
              <w:pStyle w:val="ListParagraph"/>
              <w:numPr>
                <w:ilvl w:val="0"/>
                <w:numId w:val="14"/>
              </w:numPr>
              <w:rPr>
                <w:rFonts w:ascii="Arial" w:hAnsi="Arial" w:cs="Arial"/>
                <w:sz w:val="20"/>
                <w:szCs w:val="20"/>
              </w:rPr>
            </w:pPr>
            <w:r w:rsidRPr="00013E4D">
              <w:rPr>
                <w:rFonts w:ascii="Arial" w:hAnsi="Arial" w:cs="Arial"/>
                <w:sz w:val="20"/>
                <w:szCs w:val="20"/>
              </w:rPr>
              <w:t>Izrada storyboarda, mood boarda i razrada scenografskih elemenata i karaktera</w:t>
            </w:r>
            <w:r w:rsidR="00201991" w:rsidRPr="00013E4D">
              <w:rPr>
                <w:rFonts w:ascii="Arial" w:hAnsi="Arial" w:cs="Arial"/>
                <w:sz w:val="20"/>
                <w:szCs w:val="20"/>
              </w:rPr>
              <w:t>;</w:t>
            </w:r>
            <w:r w:rsidR="002E230D" w:rsidRPr="00013E4D">
              <w:rPr>
                <w:rFonts w:ascii="Arial" w:hAnsi="Arial" w:cs="Arial"/>
                <w:sz w:val="20"/>
                <w:szCs w:val="20"/>
              </w:rPr>
              <w:t xml:space="preserve"> (2P+2V)</w:t>
            </w:r>
          </w:p>
          <w:p w:rsidR="00A056A0" w:rsidRPr="00013E4D" w:rsidRDefault="00A056A0" w:rsidP="00F07058">
            <w:pPr>
              <w:pStyle w:val="ListParagraph"/>
              <w:numPr>
                <w:ilvl w:val="0"/>
                <w:numId w:val="14"/>
              </w:numPr>
              <w:rPr>
                <w:rFonts w:ascii="Arial" w:hAnsi="Arial" w:cs="Arial"/>
                <w:sz w:val="20"/>
                <w:szCs w:val="20"/>
              </w:rPr>
            </w:pPr>
            <w:r w:rsidRPr="00013E4D">
              <w:rPr>
                <w:rFonts w:ascii="Arial" w:hAnsi="Arial" w:cs="Arial"/>
                <w:sz w:val="20"/>
                <w:szCs w:val="20"/>
              </w:rPr>
              <w:t>Izrada storyboarda, mood boarda i razrada scenografskih elemenata i karaktera.Gledanje recentne produkcije animiranog filma i razgovor i gledanom materijalu</w:t>
            </w:r>
            <w:r w:rsidR="00201991" w:rsidRPr="00013E4D">
              <w:rPr>
                <w:rFonts w:ascii="Arial" w:hAnsi="Arial" w:cs="Arial"/>
                <w:sz w:val="20"/>
                <w:szCs w:val="20"/>
              </w:rPr>
              <w:t>;</w:t>
            </w:r>
            <w:r w:rsidR="002E230D" w:rsidRPr="00013E4D">
              <w:rPr>
                <w:rFonts w:ascii="Arial" w:hAnsi="Arial" w:cs="Arial"/>
                <w:sz w:val="20"/>
                <w:szCs w:val="20"/>
              </w:rPr>
              <w:t xml:space="preserve"> (2P+2V)</w:t>
            </w:r>
          </w:p>
          <w:p w:rsidR="00A056A0" w:rsidRPr="00013E4D" w:rsidRDefault="00A056A0" w:rsidP="00F07058">
            <w:pPr>
              <w:pStyle w:val="ListParagraph"/>
              <w:numPr>
                <w:ilvl w:val="0"/>
                <w:numId w:val="14"/>
              </w:numPr>
              <w:rPr>
                <w:rFonts w:ascii="Arial" w:hAnsi="Arial" w:cs="Arial"/>
                <w:sz w:val="20"/>
                <w:szCs w:val="20"/>
              </w:rPr>
            </w:pPr>
            <w:r w:rsidRPr="00013E4D">
              <w:rPr>
                <w:rFonts w:ascii="Arial" w:hAnsi="Arial" w:cs="Arial"/>
                <w:sz w:val="20"/>
                <w:szCs w:val="20"/>
              </w:rPr>
              <w:t>Izrada animatika po izrađenom storyboardu.</w:t>
            </w:r>
            <w:r w:rsidR="002E230D" w:rsidRPr="00013E4D">
              <w:rPr>
                <w:rFonts w:ascii="Arial" w:hAnsi="Arial" w:cs="Arial"/>
                <w:sz w:val="20"/>
                <w:szCs w:val="20"/>
              </w:rPr>
              <w:t xml:space="preserve"> (2P+2V)</w:t>
            </w:r>
          </w:p>
          <w:p w:rsidR="00A056A0" w:rsidRPr="00013E4D" w:rsidRDefault="00A056A0" w:rsidP="00F07058">
            <w:pPr>
              <w:pStyle w:val="ListParagraph"/>
              <w:numPr>
                <w:ilvl w:val="0"/>
                <w:numId w:val="14"/>
              </w:numPr>
              <w:rPr>
                <w:rFonts w:ascii="Arial" w:hAnsi="Arial" w:cs="Arial"/>
                <w:sz w:val="20"/>
                <w:szCs w:val="20"/>
              </w:rPr>
            </w:pPr>
            <w:r w:rsidRPr="00013E4D">
              <w:rPr>
                <w:rFonts w:ascii="Arial" w:hAnsi="Arial" w:cs="Arial"/>
                <w:sz w:val="20"/>
                <w:szCs w:val="20"/>
              </w:rPr>
              <w:t>Izrada animatika po izrađenom storyboardu.</w:t>
            </w:r>
            <w:r w:rsidR="002E230D" w:rsidRPr="00013E4D">
              <w:rPr>
                <w:rFonts w:ascii="Arial" w:hAnsi="Arial" w:cs="Arial"/>
                <w:sz w:val="20"/>
                <w:szCs w:val="20"/>
              </w:rPr>
              <w:t xml:space="preserve"> (2P+2V)</w:t>
            </w:r>
          </w:p>
          <w:p w:rsidR="00A056A0" w:rsidRPr="00013E4D" w:rsidRDefault="00A056A0" w:rsidP="00F07058">
            <w:pPr>
              <w:pStyle w:val="ListParagraph"/>
              <w:numPr>
                <w:ilvl w:val="0"/>
                <w:numId w:val="14"/>
              </w:numPr>
              <w:rPr>
                <w:rFonts w:ascii="Arial" w:hAnsi="Arial" w:cs="Arial"/>
                <w:sz w:val="20"/>
                <w:szCs w:val="20"/>
              </w:rPr>
            </w:pPr>
            <w:r w:rsidRPr="00013E4D">
              <w:rPr>
                <w:rFonts w:ascii="Arial" w:hAnsi="Arial" w:cs="Arial"/>
                <w:sz w:val="20"/>
                <w:szCs w:val="20"/>
              </w:rPr>
              <w:t>Izrada animatika po izrađenom storyboardu. Gledanje recentne produkcije animiranog filma i razgovor i gledanom materijalu</w:t>
            </w:r>
            <w:r w:rsidR="002E230D" w:rsidRPr="00013E4D">
              <w:rPr>
                <w:rFonts w:ascii="Arial" w:hAnsi="Arial" w:cs="Arial"/>
                <w:sz w:val="20"/>
                <w:szCs w:val="20"/>
              </w:rPr>
              <w:t>(2P+2V)</w:t>
            </w:r>
          </w:p>
          <w:p w:rsidR="00A056A0" w:rsidRPr="00013E4D" w:rsidRDefault="00A056A0" w:rsidP="00F07058">
            <w:pPr>
              <w:pStyle w:val="ListParagraph"/>
              <w:numPr>
                <w:ilvl w:val="0"/>
                <w:numId w:val="14"/>
              </w:numPr>
              <w:rPr>
                <w:rFonts w:ascii="Arial" w:hAnsi="Arial" w:cs="Arial"/>
                <w:sz w:val="20"/>
                <w:szCs w:val="20"/>
              </w:rPr>
            </w:pPr>
            <w:r w:rsidRPr="00013E4D">
              <w:rPr>
                <w:rFonts w:ascii="Arial" w:hAnsi="Arial" w:cs="Arial"/>
                <w:sz w:val="20"/>
                <w:szCs w:val="20"/>
              </w:rPr>
              <w:t>Razrada finalnog vizuala filma u obliku izrade kratkog finaliziranog predloška u trajanju od 2-3 sekunde.</w:t>
            </w:r>
            <w:r w:rsidR="002E230D" w:rsidRPr="00013E4D">
              <w:rPr>
                <w:rFonts w:ascii="Arial" w:hAnsi="Arial" w:cs="Arial"/>
                <w:sz w:val="20"/>
                <w:szCs w:val="20"/>
              </w:rPr>
              <w:t xml:space="preserve"> (2P+2V)</w:t>
            </w:r>
          </w:p>
          <w:p w:rsidR="00A056A0" w:rsidRPr="00013E4D" w:rsidRDefault="00A056A0" w:rsidP="00F07058">
            <w:pPr>
              <w:pStyle w:val="ListParagraph"/>
              <w:numPr>
                <w:ilvl w:val="0"/>
                <w:numId w:val="14"/>
              </w:numPr>
              <w:rPr>
                <w:rFonts w:ascii="Arial" w:hAnsi="Arial" w:cs="Arial"/>
                <w:sz w:val="20"/>
                <w:szCs w:val="20"/>
              </w:rPr>
            </w:pPr>
            <w:r w:rsidRPr="00013E4D">
              <w:rPr>
                <w:rFonts w:ascii="Arial" w:hAnsi="Arial" w:cs="Arial"/>
                <w:sz w:val="20"/>
                <w:szCs w:val="20"/>
              </w:rPr>
              <w:t>Razrada finalnog vizuala filma u obliku izrade kratkog finaliziranog predloška u trajanju od 2-3 sekunde.</w:t>
            </w:r>
            <w:r w:rsidR="002E230D" w:rsidRPr="00013E4D">
              <w:rPr>
                <w:rFonts w:ascii="Arial" w:hAnsi="Arial" w:cs="Arial"/>
                <w:sz w:val="20"/>
                <w:szCs w:val="20"/>
              </w:rPr>
              <w:t xml:space="preserve"> (2P+2V)</w:t>
            </w:r>
          </w:p>
          <w:p w:rsidR="00A056A0" w:rsidRPr="00013E4D" w:rsidRDefault="00A056A0" w:rsidP="00F07058">
            <w:pPr>
              <w:pStyle w:val="ListParagraph"/>
              <w:numPr>
                <w:ilvl w:val="0"/>
                <w:numId w:val="14"/>
              </w:numPr>
              <w:rPr>
                <w:rFonts w:ascii="Arial" w:hAnsi="Arial" w:cs="Arial"/>
                <w:sz w:val="20"/>
                <w:szCs w:val="20"/>
              </w:rPr>
            </w:pPr>
            <w:r w:rsidRPr="00013E4D">
              <w:rPr>
                <w:rFonts w:ascii="Arial" w:hAnsi="Arial" w:cs="Arial"/>
                <w:sz w:val="20"/>
                <w:szCs w:val="20"/>
              </w:rPr>
              <w:t>Razrada finalnog vizuala filma u obliku izrade kratkog finaliziranog predloška u trajanju od 2-3 sekunde. Gledanje recentne produkcije animiranog filma i razgovor i gledanom materijalu</w:t>
            </w:r>
            <w:r w:rsidR="00201991" w:rsidRPr="00013E4D">
              <w:rPr>
                <w:rFonts w:ascii="Arial" w:hAnsi="Arial" w:cs="Arial"/>
                <w:sz w:val="20"/>
                <w:szCs w:val="20"/>
              </w:rPr>
              <w:t>;</w:t>
            </w:r>
            <w:r w:rsidR="002E230D" w:rsidRPr="00013E4D">
              <w:rPr>
                <w:rFonts w:ascii="Arial" w:hAnsi="Arial" w:cs="Arial"/>
                <w:sz w:val="20"/>
                <w:szCs w:val="20"/>
              </w:rPr>
              <w:t xml:space="preserve"> (2P+2V)</w:t>
            </w:r>
          </w:p>
          <w:p w:rsidR="00A056A0" w:rsidRPr="00013E4D" w:rsidRDefault="00A056A0" w:rsidP="00F07058">
            <w:pPr>
              <w:pStyle w:val="ListParagraph"/>
              <w:numPr>
                <w:ilvl w:val="0"/>
                <w:numId w:val="13"/>
              </w:numPr>
              <w:rPr>
                <w:rFonts w:ascii="Arial" w:hAnsi="Arial" w:cs="Arial"/>
                <w:sz w:val="20"/>
                <w:szCs w:val="20"/>
              </w:rPr>
            </w:pPr>
            <w:r w:rsidRPr="00013E4D">
              <w:rPr>
                <w:rFonts w:ascii="Arial" w:hAnsi="Arial" w:cs="Arial"/>
                <w:sz w:val="20"/>
                <w:szCs w:val="20"/>
              </w:rPr>
              <w:lastRenderedPageBreak/>
              <w:t>Finalne konzulatacije. Gledanje izrađenog materijala</w:t>
            </w:r>
            <w:r w:rsidR="00201991" w:rsidRPr="00013E4D">
              <w:rPr>
                <w:rFonts w:ascii="Arial" w:hAnsi="Arial" w:cs="Arial"/>
                <w:sz w:val="20"/>
                <w:szCs w:val="20"/>
              </w:rPr>
              <w:t>;</w:t>
            </w:r>
            <w:r w:rsidR="002E230D" w:rsidRPr="00013E4D">
              <w:rPr>
                <w:rFonts w:ascii="Arial" w:hAnsi="Arial" w:cs="Arial"/>
                <w:sz w:val="20"/>
                <w:szCs w:val="20"/>
              </w:rPr>
              <w:t xml:space="preserve"> (2P+2V)</w:t>
            </w:r>
          </w:p>
        </w:tc>
      </w:tr>
      <w:tr w:rsidR="00A056A0" w:rsidRPr="00013E4D" w:rsidTr="00A056A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predavanja</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seminari i radionice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vježbe  </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A056A0" w:rsidRPr="00013E4D" w:rsidRDefault="00A056A0" w:rsidP="00A056A0">
            <w:pPr>
              <w:pStyle w:val="FieldText"/>
              <w:rPr>
                <w:rFonts w:ascii="Arial" w:hAnsi="Arial" w:cs="Arial"/>
                <w:b w:val="0"/>
                <w:sz w:val="20"/>
                <w:szCs w:val="20"/>
                <w:lang w:val="hr-HR"/>
              </w:rPr>
            </w:pPr>
            <w:r w:rsidRPr="00013E4D">
              <w:rPr>
                <w:rFonts w:ascii="Arial" w:eastAsia="MS Gothic" w:hAnsi="MS Gothic" w:cs="Arial"/>
                <w:b w:val="0"/>
                <w:sz w:val="20"/>
                <w:szCs w:val="20"/>
                <w:lang w:val="hr-HR"/>
              </w:rPr>
              <w:t>☐</w:t>
            </w:r>
            <w:r w:rsidRPr="00013E4D">
              <w:rPr>
                <w:rFonts w:ascii="Arial" w:hAnsi="Arial" w:cs="Arial"/>
                <w:b w:val="0"/>
                <w:sz w:val="20"/>
                <w:szCs w:val="20"/>
                <w:lang w:val="hr-HR"/>
              </w:rPr>
              <w:t xml:space="preserve"> mješovito e-učenje</w:t>
            </w:r>
          </w:p>
          <w:p w:rsidR="00A056A0" w:rsidRPr="00013E4D" w:rsidRDefault="00A056A0" w:rsidP="00A056A0">
            <w:pPr>
              <w:tabs>
                <w:tab w:val="left" w:pos="2820"/>
              </w:tabs>
              <w:spacing w:after="0"/>
              <w:rPr>
                <w:rFonts w:ascii="Arial" w:hAnsi="Arial" w:cs="Arial"/>
                <w:sz w:val="20"/>
                <w:szCs w:val="20"/>
              </w:rPr>
            </w:pPr>
            <w:r w:rsidRPr="00013E4D">
              <w:rPr>
                <w:rFonts w:ascii="Arial" w:eastAsia="MS Gothic" w:hAnsi="MS Gothic" w:cs="Arial"/>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Vrste izvođenja nastave:</w:t>
            </w:r>
          </w:p>
        </w:tc>
      </w:tr>
      <w:tr w:rsidR="00A056A0" w:rsidRPr="00013E4D" w:rsidTr="00A056A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A056A0" w:rsidRPr="00013E4D" w:rsidRDefault="00A056A0" w:rsidP="00A056A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A056A0" w:rsidRPr="00013E4D" w:rsidRDefault="00A056A0" w:rsidP="00A056A0">
            <w:pPr>
              <w:rPr>
                <w:rFonts w:ascii="Arial" w:hAnsi="Arial" w:cs="Arial"/>
                <w:sz w:val="20"/>
                <w:szCs w:val="20"/>
              </w:rPr>
            </w:pPr>
            <w:r w:rsidRPr="00013E4D">
              <w:rPr>
                <w:rFonts w:ascii="Arial" w:hAnsi="Arial" w:cs="Arial"/>
                <w:sz w:val="20"/>
                <w:szCs w:val="20"/>
              </w:rPr>
              <w:t>Priprema za naredna predavanja u vidu izrade zadataka zadanih na predhodnim predavanjima a koji se sastoje od izrade scenarija, mood boarda, storyboarda i slično..</w:t>
            </w:r>
          </w:p>
        </w:tc>
      </w:tr>
      <w:tr w:rsidR="00A056A0" w:rsidRPr="00013E4D" w:rsidTr="00A056A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t>3</w:t>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t>1</w:t>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r w:rsidR="00A056A0" w:rsidRPr="00013E4D">
              <w:rPr>
                <w:rFonts w:ascii="Arial" w:hAnsi="Arial" w:cs="Arial"/>
                <w:b w:val="0"/>
                <w:sz w:val="20"/>
                <w:szCs w:val="20"/>
                <w:lang w:val="hr-HR"/>
              </w:rPr>
              <w:t xml:space="preserve"> </w:t>
            </w:r>
            <w:r w:rsidR="00A056A0" w:rsidRPr="00013E4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highlight w:val="yellow"/>
              </w:rPr>
            </w:pPr>
            <w:r w:rsidRPr="00013E4D">
              <w:rPr>
                <w:rFonts w:ascii="Arial" w:hAnsi="Arial" w:cs="Arial"/>
                <w:b/>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b/>
                <w:sz w:val="20"/>
                <w:szCs w:val="20"/>
              </w:rPr>
            </w:r>
            <w:r w:rsidRPr="00013E4D">
              <w:rPr>
                <w:rFonts w:ascii="Arial" w:hAnsi="Arial" w:cs="Arial"/>
                <w:b/>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Praktičan rad: 70%</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Pohađanje nastave: 30%</w:t>
            </w:r>
          </w:p>
        </w:tc>
      </w:tr>
      <w:tr w:rsidR="00A056A0" w:rsidRPr="00013E4D" w:rsidTr="00A056A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rPr>
                <w:rFonts w:ascii="Arial" w:hAnsi="Arial" w:cs="Arial"/>
                <w:sz w:val="20"/>
                <w:szCs w:val="20"/>
              </w:rPr>
            </w:pPr>
            <w:r w:rsidRPr="00013E4D">
              <w:rPr>
                <w:rFonts w:ascii="Arial" w:hAnsi="Arial" w:cs="Arial"/>
                <w:color w:val="000000"/>
                <w:sz w:val="20"/>
                <w:szCs w:val="20"/>
              </w:rPr>
              <w:t xml:space="preserve">Richard Williams: "The animators survival kit”; </w:t>
            </w:r>
            <w:r w:rsidRPr="00013E4D">
              <w:rPr>
                <w:rFonts w:ascii="Arial" w:hAnsi="Arial" w:cs="Arial"/>
                <w:sz w:val="20"/>
                <w:szCs w:val="20"/>
              </w:rPr>
              <w:t>Faber &amp; Faber; Second Edition edition (2009)</w:t>
            </w:r>
          </w:p>
          <w:p w:rsidR="00A056A0" w:rsidRPr="00013E4D" w:rsidRDefault="00A056A0" w:rsidP="00A056A0">
            <w:pPr>
              <w:rPr>
                <w:rFonts w:ascii="Arial" w:eastAsia="MS Mincho" w:hAnsi="Arial" w:cs="Arial"/>
                <w:sz w:val="20"/>
                <w:szCs w:val="20"/>
              </w:rPr>
            </w:pPr>
            <w:r w:rsidRPr="00013E4D">
              <w:rPr>
                <w:rFonts w:ascii="Arial" w:eastAsia="MS Mincho" w:hAnsi="Arial" w:cs="Arial"/>
                <w:sz w:val="20"/>
                <w:szCs w:val="20"/>
              </w:rPr>
              <w:t>Mark Simon, Storyboards: Motion in art; Focal Press, Boston 2000 g.</w:t>
            </w:r>
          </w:p>
          <w:p w:rsidR="00A056A0" w:rsidRPr="00013E4D" w:rsidRDefault="00A056A0" w:rsidP="00A056A0">
            <w:pPr>
              <w:rPr>
                <w:rFonts w:ascii="Arial" w:eastAsia="MS Mincho" w:hAnsi="Arial" w:cs="Arial"/>
                <w:sz w:val="20"/>
                <w:szCs w:val="20"/>
              </w:rPr>
            </w:pPr>
            <w:r w:rsidRPr="00013E4D">
              <w:rPr>
                <w:rFonts w:ascii="Arial" w:eastAsia="MS Mincho" w:hAnsi="Arial" w:cs="Arial"/>
                <w:sz w:val="20"/>
                <w:szCs w:val="20"/>
              </w:rPr>
              <w:t>Steven D. Katz, Shot by shot; Michael Wiese,</w:t>
            </w:r>
            <w:r w:rsidR="00201991" w:rsidRPr="00013E4D">
              <w:rPr>
                <w:rFonts w:ascii="Arial" w:eastAsia="MS Mincho" w:hAnsi="Arial" w:cs="Arial"/>
                <w:sz w:val="20"/>
                <w:szCs w:val="20"/>
              </w:rPr>
              <w:t xml:space="preserve"> </w:t>
            </w:r>
            <w:r w:rsidRPr="00013E4D">
              <w:rPr>
                <w:rFonts w:ascii="Arial" w:eastAsia="MS Mincho" w:hAnsi="Arial" w:cs="Arial"/>
                <w:sz w:val="20"/>
                <w:szCs w:val="20"/>
              </w:rPr>
              <w:t>Los Angeles 2001g</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201991" w:rsidP="00A056A0">
            <w:pPr>
              <w:pStyle w:val="Tekstpasuskojinijeprvi"/>
              <w:spacing w:after="0"/>
              <w:jc w:val="left"/>
              <w:rPr>
                <w:rFonts w:ascii="Arial" w:hAnsi="Arial" w:cs="Arial"/>
                <w:sz w:val="20"/>
                <w:lang w:val="hr-HR"/>
              </w:rPr>
            </w:pPr>
            <w:r w:rsidRPr="00013E4D">
              <w:rPr>
                <w:rFonts w:ascii="Arial" w:hAnsi="Arial" w:cs="Arial"/>
                <w:sz w:val="20"/>
                <w:lang w:val="hr-HR"/>
              </w:rPr>
              <w:t>Još</w:t>
            </w:r>
            <w:r w:rsidR="00A056A0" w:rsidRPr="00013E4D">
              <w:rPr>
                <w:rFonts w:ascii="Arial" w:hAnsi="Arial" w:cs="Arial"/>
                <w:sz w:val="20"/>
                <w:lang w:val="hr-HR"/>
              </w:rPr>
              <w:t>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A056A0" w:rsidRPr="00013E4D" w:rsidRDefault="00A056A0" w:rsidP="00A056A0">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A056A0" w:rsidRPr="00013E4D" w:rsidRDefault="00A056A0" w:rsidP="00A056A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Kit Laybourne:"The animation book"; Three Rivers Press; Rev Sub edition</w:t>
            </w: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Načini praćenja kvalitete koji osiguravaju stjecanje utvrđenih </w:t>
            </w:r>
            <w:r w:rsidRPr="00013E4D">
              <w:rPr>
                <w:rFonts w:ascii="Arial" w:hAnsi="Arial" w:cs="Arial"/>
                <w:color w:val="000000"/>
                <w:sz w:val="20"/>
                <w:szCs w:val="20"/>
              </w:rPr>
              <w:lastRenderedPageBreak/>
              <w:t>ishoda učenja</w:t>
            </w:r>
          </w:p>
        </w:tc>
        <w:tc>
          <w:tcPr>
            <w:tcW w:w="7552" w:type="dxa"/>
            <w:gridSpan w:val="12"/>
            <w:tcBorders>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lastRenderedPageBreak/>
              <w:t xml:space="preserve">Evidencija o nazočnosti na predavanjima; anketa; diskusija i pregled izrađenih vježbi i filmova; </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w:t>
            </w:r>
          </w:p>
        </w:tc>
      </w:tr>
    </w:tbl>
    <w:p w:rsidR="00A056A0" w:rsidRPr="00013E4D" w:rsidRDefault="00A056A0" w:rsidP="00A056A0">
      <w:pPr>
        <w:spacing w:after="0" w:line="240" w:lineRule="auto"/>
        <w:jc w:val="both"/>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tbl>
      <w:tblPr>
        <w:tblW w:w="0" w:type="auto"/>
        <w:tblInd w:w="16" w:type="dxa"/>
        <w:tblLayout w:type="fixed"/>
        <w:tblLook w:val="0000"/>
      </w:tblPr>
      <w:tblGrid>
        <w:gridCol w:w="1900"/>
        <w:gridCol w:w="12"/>
        <w:gridCol w:w="1677"/>
        <w:gridCol w:w="782"/>
        <w:gridCol w:w="43"/>
        <w:gridCol w:w="888"/>
        <w:gridCol w:w="344"/>
        <w:gridCol w:w="968"/>
        <w:gridCol w:w="88"/>
        <w:gridCol w:w="726"/>
        <w:gridCol w:w="518"/>
        <w:gridCol w:w="188"/>
        <w:gridCol w:w="712"/>
        <w:gridCol w:w="648"/>
        <w:gridCol w:w="40"/>
      </w:tblGrid>
      <w:tr w:rsidR="00A056A0" w:rsidRPr="00013E4D" w:rsidTr="00A056A0">
        <w:tc>
          <w:tcPr>
            <w:tcW w:w="1900" w:type="dxa"/>
            <w:tcBorders>
              <w:top w:val="single" w:sz="8" w:space="0" w:color="000000"/>
              <w:left w:val="single" w:sz="8" w:space="0" w:color="000000"/>
              <w:bottom w:val="single" w:sz="8" w:space="0" w:color="000000"/>
            </w:tcBorders>
            <w:shd w:val="clear" w:color="auto" w:fill="66CCFF"/>
            <w:vAlign w:val="center"/>
          </w:tcPr>
          <w:p w:rsidR="00A056A0" w:rsidRPr="00013E4D" w:rsidRDefault="00A056A0" w:rsidP="00A056A0">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634" w:type="dxa"/>
            <w:gridSpan w:val="14"/>
            <w:tcBorders>
              <w:top w:val="single" w:sz="8" w:space="0" w:color="000000"/>
              <w:left w:val="single" w:sz="8" w:space="0" w:color="000000"/>
              <w:bottom w:val="single" w:sz="8" w:space="0" w:color="000000"/>
              <w:right w:val="single" w:sz="8" w:space="0" w:color="000000"/>
            </w:tcBorders>
            <w:shd w:val="clear" w:color="auto" w:fill="66CCFF"/>
            <w:vAlign w:val="center"/>
          </w:tcPr>
          <w:p w:rsidR="00A056A0" w:rsidRPr="00013E4D" w:rsidRDefault="00A056A0" w:rsidP="00A056A0">
            <w:pPr>
              <w:tabs>
                <w:tab w:val="left" w:pos="2820"/>
              </w:tabs>
              <w:spacing w:after="0" w:line="240" w:lineRule="auto"/>
              <w:rPr>
                <w:rStyle w:val="Strong"/>
                <w:rFonts w:ascii="Arial" w:hAnsi="Arial" w:cs="Arial"/>
                <w:sz w:val="20"/>
                <w:szCs w:val="20"/>
              </w:rPr>
            </w:pPr>
            <w:r w:rsidRPr="00013E4D">
              <w:rPr>
                <w:rFonts w:ascii="Arial" w:hAnsi="Arial" w:cs="Arial"/>
                <w:b/>
                <w:sz w:val="20"/>
                <w:szCs w:val="20"/>
              </w:rPr>
              <w:t>Crtanje, Grafika, Animacija</w:t>
            </w:r>
            <w:r w:rsidR="002E230D" w:rsidRPr="00013E4D">
              <w:rPr>
                <w:rFonts w:ascii="Arial" w:hAnsi="Arial" w:cs="Arial"/>
                <w:b/>
                <w:sz w:val="20"/>
                <w:szCs w:val="20"/>
              </w:rPr>
              <w:t xml:space="preserve"> </w:t>
            </w:r>
            <w:r w:rsidRPr="00013E4D">
              <w:rPr>
                <w:rFonts w:ascii="Arial" w:hAnsi="Arial" w:cs="Arial"/>
                <w:b/>
                <w:sz w:val="20"/>
                <w:szCs w:val="20"/>
              </w:rPr>
              <w:t>1</w:t>
            </w:r>
            <w:r w:rsidR="002E230D" w:rsidRPr="00013E4D">
              <w:rPr>
                <w:rFonts w:ascii="Arial" w:hAnsi="Arial" w:cs="Arial"/>
                <w:b/>
                <w:sz w:val="20"/>
                <w:szCs w:val="20"/>
              </w:rPr>
              <w:t xml:space="preserve"> </w:t>
            </w:r>
          </w:p>
        </w:tc>
      </w:tr>
      <w:tr w:rsidR="00A056A0" w:rsidRPr="00013E4D" w:rsidTr="00A056A0">
        <w:tc>
          <w:tcPr>
            <w:tcW w:w="1912" w:type="dxa"/>
            <w:gridSpan w:val="2"/>
            <w:tcBorders>
              <w:top w:val="single" w:sz="8" w:space="0" w:color="000000"/>
              <w:left w:val="single" w:sz="8" w:space="0" w:color="000000"/>
              <w:bottom w:val="single" w:sz="4" w:space="0" w:color="000000"/>
            </w:tcBorders>
            <w:shd w:val="clear" w:color="auto" w:fill="CCFFFF"/>
            <w:vAlign w:val="center"/>
          </w:tcPr>
          <w:p w:rsidR="00A056A0" w:rsidRPr="00013E4D" w:rsidRDefault="00A056A0" w:rsidP="00A056A0">
            <w:pPr>
              <w:spacing w:after="0" w:line="240" w:lineRule="auto"/>
              <w:rPr>
                <w:rFonts w:ascii="Arial" w:hAnsi="Arial" w:cs="Arial"/>
                <w:sz w:val="20"/>
                <w:szCs w:val="20"/>
              </w:rPr>
            </w:pPr>
            <w:r w:rsidRPr="00013E4D">
              <w:rPr>
                <w:rStyle w:val="Strong"/>
                <w:rFonts w:ascii="Arial" w:hAnsi="Arial" w:cs="Arial"/>
                <w:sz w:val="20"/>
                <w:szCs w:val="20"/>
              </w:rPr>
              <w:t>Kod</w:t>
            </w:r>
          </w:p>
        </w:tc>
        <w:tc>
          <w:tcPr>
            <w:tcW w:w="2502" w:type="dxa"/>
            <w:gridSpan w:val="3"/>
            <w:tcBorders>
              <w:top w:val="single" w:sz="8" w:space="0" w:color="000000"/>
              <w:left w:val="single" w:sz="4" w:space="0" w:color="000000"/>
              <w:bottom w:val="single" w:sz="4" w:space="0" w:color="000000"/>
            </w:tcBorders>
            <w:shd w:val="clear" w:color="auto" w:fill="auto"/>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UAA707</w:t>
            </w:r>
          </w:p>
          <w:p w:rsidR="00A056A0" w:rsidRPr="00013E4D" w:rsidRDefault="00A056A0" w:rsidP="00A056A0">
            <w:pPr>
              <w:spacing w:after="0" w:line="240" w:lineRule="auto"/>
              <w:rPr>
                <w:rFonts w:ascii="Arial" w:hAnsi="Arial" w:cs="Arial"/>
                <w:sz w:val="20"/>
                <w:szCs w:val="20"/>
              </w:rPr>
            </w:pP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Godina studija</w:t>
            </w:r>
          </w:p>
        </w:tc>
        <w:tc>
          <w:tcPr>
            <w:tcW w:w="2832" w:type="dxa"/>
            <w:gridSpan w:val="6"/>
            <w:tcBorders>
              <w:top w:val="single" w:sz="8" w:space="0" w:color="000000"/>
              <w:left w:val="single" w:sz="8" w:space="0" w:color="000000"/>
              <w:bottom w:val="single" w:sz="4" w:space="0" w:color="000000"/>
              <w:right w:val="single" w:sz="8" w:space="0" w:color="000000"/>
            </w:tcBorders>
            <w:shd w:val="clear" w:color="auto" w:fill="auto"/>
          </w:tcPr>
          <w:p w:rsidR="00A056A0" w:rsidRPr="00013E4D" w:rsidRDefault="00F01115" w:rsidP="00A056A0">
            <w:pPr>
              <w:snapToGrid w:val="0"/>
              <w:spacing w:after="0" w:line="240" w:lineRule="auto"/>
              <w:rPr>
                <w:rStyle w:val="Strong"/>
                <w:rFonts w:ascii="Arial" w:hAnsi="Arial" w:cs="Arial"/>
                <w:sz w:val="20"/>
                <w:szCs w:val="20"/>
              </w:rPr>
            </w:pPr>
            <w:r w:rsidRPr="00013E4D">
              <w:rPr>
                <w:rFonts w:ascii="Arial" w:hAnsi="Arial" w:cs="Arial"/>
                <w:sz w:val="20"/>
                <w:szCs w:val="20"/>
              </w:rPr>
              <w:t>1/I.</w:t>
            </w:r>
          </w:p>
        </w:tc>
      </w:tr>
      <w:tr w:rsidR="00A056A0" w:rsidRPr="00013E4D" w:rsidTr="00A056A0">
        <w:tc>
          <w:tcPr>
            <w:tcW w:w="1912" w:type="dxa"/>
            <w:gridSpan w:val="2"/>
            <w:tcBorders>
              <w:top w:val="single" w:sz="4" w:space="0" w:color="000000"/>
              <w:left w:val="single" w:sz="8" w:space="0" w:color="000000"/>
              <w:bottom w:val="single" w:sz="8" w:space="0" w:color="000000"/>
            </w:tcBorders>
            <w:shd w:val="clear" w:color="auto" w:fill="CCFFFF"/>
            <w:vAlign w:val="center"/>
          </w:tcPr>
          <w:p w:rsidR="00A056A0" w:rsidRPr="00013E4D" w:rsidRDefault="00A056A0" w:rsidP="00A056A0">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top w:val="single" w:sz="4" w:space="0" w:color="000000"/>
              <w:left w:val="single" w:sz="4" w:space="0" w:color="000000"/>
              <w:bottom w:val="single" w:sz="8" w:space="0" w:color="000000"/>
            </w:tcBorders>
            <w:shd w:val="clear" w:color="auto" w:fill="auto"/>
          </w:tcPr>
          <w:p w:rsidR="00A056A0" w:rsidRPr="00013E4D" w:rsidRDefault="00300137" w:rsidP="00300137">
            <w:pPr>
              <w:spacing w:after="0" w:line="240" w:lineRule="auto"/>
              <w:rPr>
                <w:rFonts w:ascii="Arial" w:hAnsi="Arial" w:cs="Arial"/>
                <w:sz w:val="20"/>
                <w:szCs w:val="20"/>
              </w:rPr>
            </w:pPr>
            <w:r w:rsidRPr="00013E4D">
              <w:rPr>
                <w:rFonts w:ascii="Arial" w:hAnsi="Arial" w:cs="Arial"/>
                <w:sz w:val="20"/>
                <w:szCs w:val="20"/>
              </w:rPr>
              <w:t xml:space="preserve">docent </w:t>
            </w:r>
            <w:r w:rsidR="00A056A0" w:rsidRPr="00013E4D">
              <w:rPr>
                <w:rFonts w:ascii="Arial" w:hAnsi="Arial" w:cs="Arial"/>
                <w:sz w:val="20"/>
                <w:szCs w:val="20"/>
              </w:rPr>
              <w:t>ak.slik.</w:t>
            </w:r>
            <w:r w:rsidR="00AA5E33">
              <w:rPr>
                <w:rFonts w:ascii="Arial" w:hAnsi="Arial" w:cs="Arial"/>
                <w:sz w:val="20"/>
                <w:szCs w:val="20"/>
              </w:rPr>
              <w:t xml:space="preserve"> </w:t>
            </w:r>
            <w:r w:rsidR="00A056A0" w:rsidRPr="00013E4D">
              <w:rPr>
                <w:rFonts w:ascii="Arial" w:hAnsi="Arial" w:cs="Arial"/>
                <w:sz w:val="20"/>
                <w:szCs w:val="20"/>
              </w:rPr>
              <w:t>Veljko</w:t>
            </w:r>
            <w:r w:rsidR="00201991" w:rsidRPr="00013E4D">
              <w:rPr>
                <w:rFonts w:ascii="Arial" w:hAnsi="Arial" w:cs="Arial"/>
                <w:sz w:val="20"/>
                <w:szCs w:val="20"/>
              </w:rPr>
              <w:t xml:space="preserve"> Popović</w:t>
            </w:r>
            <w:r>
              <w:rPr>
                <w:rFonts w:ascii="Arial" w:hAnsi="Arial" w:cs="Arial"/>
                <w:sz w:val="20"/>
                <w:szCs w:val="20"/>
              </w:rPr>
              <w:t xml:space="preserve"> </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Bodovna vrijednost (ECTS)</w:t>
            </w:r>
          </w:p>
        </w:tc>
        <w:tc>
          <w:tcPr>
            <w:tcW w:w="2832" w:type="dxa"/>
            <w:gridSpan w:val="6"/>
            <w:tcBorders>
              <w:top w:val="single" w:sz="4" w:space="0" w:color="000000"/>
              <w:left w:val="single" w:sz="8" w:space="0" w:color="000000"/>
              <w:bottom w:val="single" w:sz="8" w:space="0" w:color="000000"/>
              <w:right w:val="single" w:sz="8" w:space="0" w:color="000000"/>
            </w:tcBorders>
            <w:shd w:val="clear" w:color="auto" w:fill="auto"/>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6</w:t>
            </w:r>
          </w:p>
        </w:tc>
      </w:tr>
      <w:tr w:rsidR="00A056A0" w:rsidRPr="00013E4D" w:rsidTr="00A056A0">
        <w:trPr>
          <w:trHeight w:val="345"/>
        </w:trPr>
        <w:tc>
          <w:tcPr>
            <w:tcW w:w="1912" w:type="dxa"/>
            <w:gridSpan w:val="2"/>
            <w:vMerge w:val="restart"/>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top w:val="single" w:sz="4" w:space="0" w:color="000000"/>
              <w:left w:val="single" w:sz="4" w:space="0" w:color="000000"/>
              <w:bottom w:val="single" w:sz="4" w:space="0" w:color="000000"/>
            </w:tcBorders>
            <w:shd w:val="clear" w:color="auto" w:fill="auto"/>
          </w:tcPr>
          <w:p w:rsidR="00A056A0" w:rsidRPr="00013E4D" w:rsidRDefault="00A056A0" w:rsidP="00A056A0">
            <w:pPr>
              <w:snapToGrid w:val="0"/>
              <w:spacing w:after="0" w:line="240" w:lineRule="auto"/>
              <w:rPr>
                <w:rFonts w:ascii="Arial" w:hAnsi="Arial" w:cs="Arial"/>
                <w:sz w:val="20"/>
                <w:szCs w:val="20"/>
              </w:rPr>
            </w:pPr>
          </w:p>
          <w:p w:rsidR="00A056A0" w:rsidRPr="00013E4D" w:rsidRDefault="00201991" w:rsidP="00A056A0">
            <w:pPr>
              <w:spacing w:after="0" w:line="240" w:lineRule="auto"/>
              <w:rPr>
                <w:rFonts w:ascii="Arial" w:hAnsi="Arial" w:cs="Arial"/>
                <w:sz w:val="20"/>
                <w:szCs w:val="20"/>
              </w:rPr>
            </w:pPr>
            <w:r w:rsidRPr="00013E4D">
              <w:rPr>
                <w:rFonts w:ascii="Arial" w:hAnsi="Arial" w:cs="Arial"/>
                <w:sz w:val="20"/>
                <w:szCs w:val="20"/>
              </w:rPr>
              <w:t>ak.slik. Marko Meštrović, struč</w:t>
            </w:r>
            <w:r w:rsidR="00A056A0" w:rsidRPr="00013E4D">
              <w:rPr>
                <w:rFonts w:ascii="Arial" w:hAnsi="Arial" w:cs="Arial"/>
                <w:sz w:val="20"/>
                <w:szCs w:val="20"/>
              </w:rPr>
              <w:t>ni suradnik</w:t>
            </w: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V</w:t>
            </w:r>
          </w:p>
        </w:tc>
        <w:tc>
          <w:tcPr>
            <w:tcW w:w="688"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T</w:t>
            </w:r>
          </w:p>
        </w:tc>
      </w:tr>
      <w:tr w:rsidR="00A056A0" w:rsidRPr="00013E4D" w:rsidTr="00A056A0">
        <w:trPr>
          <w:trHeight w:val="345"/>
        </w:trPr>
        <w:tc>
          <w:tcPr>
            <w:tcW w:w="1912" w:type="dxa"/>
            <w:gridSpan w:val="2"/>
            <w:vMerge/>
            <w:tcBorders>
              <w:top w:val="single" w:sz="4" w:space="0" w:color="000000"/>
              <w:left w:val="single" w:sz="8" w:space="0" w:color="000000"/>
              <w:bottom w:val="single" w:sz="8" w:space="0" w:color="000000"/>
            </w:tcBorders>
            <w:shd w:val="clear" w:color="auto" w:fill="CCFFFF"/>
            <w:vAlign w:val="center"/>
          </w:tcPr>
          <w:p w:rsidR="00A056A0" w:rsidRPr="00013E4D" w:rsidRDefault="00A056A0" w:rsidP="00A056A0">
            <w:pPr>
              <w:snapToGrid w:val="0"/>
              <w:spacing w:after="0" w:line="240" w:lineRule="auto"/>
              <w:rPr>
                <w:rFonts w:ascii="Arial" w:hAnsi="Arial" w:cs="Arial"/>
                <w:sz w:val="20"/>
                <w:szCs w:val="20"/>
              </w:rPr>
            </w:pPr>
          </w:p>
        </w:tc>
        <w:tc>
          <w:tcPr>
            <w:tcW w:w="2502" w:type="dxa"/>
            <w:gridSpan w:val="3"/>
            <w:vMerge/>
            <w:tcBorders>
              <w:top w:val="single" w:sz="4" w:space="0" w:color="000000"/>
              <w:left w:val="single" w:sz="4" w:space="0" w:color="000000"/>
              <w:bottom w:val="single" w:sz="8" w:space="0" w:color="000000"/>
            </w:tcBorders>
            <w:shd w:val="clear" w:color="auto" w:fill="auto"/>
          </w:tcPr>
          <w:p w:rsidR="00A056A0" w:rsidRPr="00013E4D" w:rsidRDefault="00A056A0" w:rsidP="00A056A0">
            <w:pPr>
              <w:snapToGrid w:val="0"/>
              <w:spacing w:after="0" w:line="240" w:lineRule="auto"/>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A056A0" w:rsidRPr="00013E4D" w:rsidRDefault="00A056A0" w:rsidP="00A056A0">
            <w:pPr>
              <w:snapToGrid w:val="0"/>
              <w:spacing w:after="0" w:line="240" w:lineRule="auto"/>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30</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30</w:t>
            </w:r>
          </w:p>
        </w:tc>
        <w:tc>
          <w:tcPr>
            <w:tcW w:w="688"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0</w:t>
            </w:r>
          </w:p>
        </w:tc>
      </w:tr>
      <w:tr w:rsidR="00A056A0" w:rsidRPr="00013E4D" w:rsidTr="00A056A0">
        <w:tc>
          <w:tcPr>
            <w:tcW w:w="1912" w:type="dxa"/>
            <w:gridSpan w:val="2"/>
            <w:tcBorders>
              <w:top w:val="single" w:sz="4" w:space="0" w:color="000000"/>
              <w:left w:val="single" w:sz="8" w:space="0" w:color="000000"/>
              <w:bottom w:val="single" w:sz="8" w:space="0" w:color="000000"/>
            </w:tcBorders>
            <w:shd w:val="clear" w:color="auto" w:fill="CCFFFF"/>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top w:val="single" w:sz="4" w:space="0" w:color="000000"/>
              <w:left w:val="single" w:sz="4" w:space="0" w:color="000000"/>
              <w:bottom w:val="single" w:sz="8" w:space="0" w:color="000000"/>
            </w:tcBorders>
            <w:shd w:val="clear" w:color="auto" w:fill="auto"/>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Obavezni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832" w:type="dxa"/>
            <w:gridSpan w:val="6"/>
            <w:tcBorders>
              <w:top w:val="single" w:sz="4" w:space="0" w:color="000000"/>
              <w:left w:val="single" w:sz="8" w:space="0" w:color="000000"/>
              <w:bottom w:val="single" w:sz="8" w:space="0" w:color="000000"/>
              <w:right w:val="single" w:sz="8" w:space="0" w:color="000000"/>
            </w:tcBorders>
            <w:shd w:val="clear" w:color="auto" w:fill="auto"/>
          </w:tcPr>
          <w:p w:rsidR="00A056A0" w:rsidRPr="00013E4D" w:rsidRDefault="00A056A0" w:rsidP="00A056A0">
            <w:pPr>
              <w:spacing w:after="0" w:line="240" w:lineRule="auto"/>
              <w:rPr>
                <w:rFonts w:ascii="Arial" w:hAnsi="Arial" w:cs="Arial"/>
                <w:b/>
                <w:sz w:val="20"/>
                <w:szCs w:val="20"/>
              </w:rPr>
            </w:pPr>
            <w:r w:rsidRPr="00013E4D">
              <w:rPr>
                <w:rFonts w:ascii="Arial" w:hAnsi="Arial" w:cs="Arial"/>
                <w:sz w:val="20"/>
                <w:szCs w:val="20"/>
              </w:rPr>
              <w:t>0</w:t>
            </w:r>
          </w:p>
        </w:tc>
      </w:tr>
      <w:tr w:rsidR="00A056A0" w:rsidRPr="00013E4D" w:rsidTr="00A056A0">
        <w:tblPrEx>
          <w:tblCellMar>
            <w:left w:w="57" w:type="dxa"/>
            <w:right w:w="57" w:type="dxa"/>
          </w:tblCellMar>
        </w:tblPrEx>
        <w:tc>
          <w:tcPr>
            <w:tcW w:w="9534" w:type="dxa"/>
            <w:gridSpan w:val="15"/>
            <w:tcBorders>
              <w:top w:val="single" w:sz="8" w:space="0" w:color="000000"/>
              <w:left w:val="single" w:sz="8" w:space="0" w:color="000000"/>
              <w:bottom w:val="single" w:sz="8" w:space="0" w:color="000000"/>
              <w:right w:val="single" w:sz="8" w:space="0" w:color="000000"/>
            </w:tcBorders>
            <w:shd w:val="clear" w:color="auto" w:fill="99CCFF"/>
            <w:vAlign w:val="center"/>
          </w:tcPr>
          <w:p w:rsidR="00A056A0" w:rsidRPr="00013E4D" w:rsidRDefault="00A056A0" w:rsidP="00A056A0">
            <w:pPr>
              <w:tabs>
                <w:tab w:val="left" w:pos="2820"/>
              </w:tabs>
              <w:spacing w:after="0"/>
              <w:jc w:val="center"/>
              <w:rPr>
                <w:rFonts w:ascii="Arial" w:hAnsi="Arial" w:cs="Arial"/>
                <w:color w:val="000000"/>
                <w:sz w:val="20"/>
                <w:szCs w:val="20"/>
              </w:rPr>
            </w:pPr>
            <w:r w:rsidRPr="00013E4D">
              <w:rPr>
                <w:rFonts w:ascii="Arial" w:hAnsi="Arial" w:cs="Arial"/>
                <w:b/>
                <w:sz w:val="20"/>
                <w:szCs w:val="20"/>
              </w:rPr>
              <w:t>OPIS PREDMETA</w:t>
            </w:r>
          </w:p>
        </w:tc>
      </w:tr>
      <w:tr w:rsidR="00A056A0" w:rsidRPr="00013E4D" w:rsidTr="00A056A0">
        <w:tc>
          <w:tcPr>
            <w:tcW w:w="1912" w:type="dxa"/>
            <w:gridSpan w:val="2"/>
            <w:tcBorders>
              <w:top w:val="single" w:sz="8" w:space="0" w:color="000000"/>
              <w:left w:val="single" w:sz="8" w:space="0" w:color="000000"/>
              <w:bottom w:val="single" w:sz="4" w:space="0" w:color="000000"/>
            </w:tcBorders>
            <w:shd w:val="clear" w:color="auto" w:fill="CCFFFF"/>
            <w:vAlign w:val="center"/>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622" w:type="dxa"/>
            <w:gridSpan w:val="13"/>
            <w:tcBorders>
              <w:top w:val="single" w:sz="8" w:space="0" w:color="000000"/>
              <w:left w:val="single" w:sz="4" w:space="0" w:color="000000"/>
              <w:bottom w:val="single" w:sz="4" w:space="0" w:color="000000"/>
              <w:right w:val="single" w:sz="8" w:space="0" w:color="000000"/>
            </w:tcBorders>
            <w:shd w:val="clear" w:color="auto" w:fill="auto"/>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Upoznavanje sa osnovnim tradicionalnim i CG pojmovima i njihova primjena u radu na animiranim projektima.</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Mogućnost svjesne analize i manipulacija osnovnim izražajnim sredstvima. (prostor, crta, ploha,</w:t>
            </w:r>
            <w:r w:rsidR="00201991" w:rsidRPr="00013E4D">
              <w:rPr>
                <w:rFonts w:ascii="Arial" w:hAnsi="Arial" w:cs="Arial"/>
                <w:sz w:val="20"/>
                <w:szCs w:val="20"/>
              </w:rPr>
              <w:t xml:space="preserve"> </w:t>
            </w:r>
            <w:r w:rsidRPr="00013E4D">
              <w:rPr>
                <w:rFonts w:ascii="Arial" w:hAnsi="Arial" w:cs="Arial"/>
                <w:sz w:val="20"/>
                <w:szCs w:val="20"/>
              </w:rPr>
              <w:t>boja, tekstura, zvuk)</w:t>
            </w:r>
          </w:p>
          <w:p w:rsidR="00A056A0" w:rsidRPr="00013E4D" w:rsidRDefault="00A056A0" w:rsidP="00A056A0">
            <w:pPr>
              <w:tabs>
                <w:tab w:val="left" w:pos="2820"/>
              </w:tabs>
              <w:spacing w:after="0"/>
              <w:rPr>
                <w:rFonts w:ascii="Arial" w:hAnsi="Arial" w:cs="Arial"/>
                <w:color w:val="000000"/>
                <w:sz w:val="20"/>
                <w:szCs w:val="20"/>
              </w:rPr>
            </w:pPr>
            <w:r w:rsidRPr="00013E4D">
              <w:rPr>
                <w:rFonts w:ascii="Arial" w:hAnsi="Arial" w:cs="Arial"/>
                <w:sz w:val="20"/>
                <w:szCs w:val="20"/>
              </w:rPr>
              <w:t>Osvještavanje procesa materijalizacije osnovne ideje i odabir prikladne tehnike za realizaciju iste.</w:t>
            </w:r>
          </w:p>
        </w:tc>
      </w:tr>
      <w:tr w:rsidR="00A056A0" w:rsidRPr="00013E4D" w:rsidTr="00A056A0">
        <w:tc>
          <w:tcPr>
            <w:tcW w:w="1912" w:type="dxa"/>
            <w:gridSpan w:val="2"/>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color w:val="000000"/>
                <w:sz w:val="20"/>
                <w:szCs w:val="20"/>
              </w:rPr>
              <w:t>Uvjeti za upis predmeta i ulazne kompetencije potrebne za predmet</w:t>
            </w:r>
          </w:p>
        </w:tc>
        <w:tc>
          <w:tcPr>
            <w:tcW w:w="7622" w:type="dxa"/>
            <w:gridSpan w:val="13"/>
            <w:tcBorders>
              <w:top w:val="single" w:sz="4" w:space="0" w:color="000000"/>
              <w:left w:val="single" w:sz="4" w:space="0" w:color="000000"/>
              <w:bottom w:val="single" w:sz="4" w:space="0" w:color="000000"/>
              <w:right w:val="single" w:sz="8" w:space="0" w:color="000000"/>
            </w:tcBorders>
            <w:shd w:val="clear" w:color="auto" w:fill="auto"/>
          </w:tcPr>
          <w:p w:rsidR="00300137" w:rsidRDefault="00300137" w:rsidP="00300137">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056A0" w:rsidRPr="00013E4D" w:rsidRDefault="00A056A0" w:rsidP="00A056A0">
            <w:pPr>
              <w:tabs>
                <w:tab w:val="left" w:pos="2820"/>
              </w:tabs>
              <w:spacing w:after="0" w:line="240" w:lineRule="auto"/>
              <w:rPr>
                <w:rFonts w:ascii="Arial" w:hAnsi="Arial" w:cs="Arial"/>
                <w:sz w:val="20"/>
                <w:szCs w:val="20"/>
              </w:rPr>
            </w:pPr>
          </w:p>
          <w:p w:rsidR="00A056A0" w:rsidRPr="00013E4D" w:rsidRDefault="00A056A0" w:rsidP="00A056A0">
            <w:pPr>
              <w:tabs>
                <w:tab w:val="left" w:pos="2820"/>
              </w:tabs>
              <w:spacing w:after="0" w:line="240" w:lineRule="auto"/>
              <w:rPr>
                <w:rFonts w:ascii="Arial" w:hAnsi="Arial" w:cs="Arial"/>
                <w:sz w:val="20"/>
                <w:szCs w:val="20"/>
              </w:rPr>
            </w:pPr>
          </w:p>
          <w:p w:rsidR="00A056A0" w:rsidRPr="00013E4D" w:rsidRDefault="00A056A0" w:rsidP="00A056A0">
            <w:pPr>
              <w:tabs>
                <w:tab w:val="left" w:pos="2820"/>
              </w:tabs>
              <w:spacing w:after="0" w:line="240" w:lineRule="auto"/>
              <w:rPr>
                <w:rFonts w:ascii="Arial" w:hAnsi="Arial" w:cs="Arial"/>
                <w:sz w:val="20"/>
                <w:szCs w:val="20"/>
              </w:rPr>
            </w:pPr>
          </w:p>
          <w:p w:rsidR="00A056A0" w:rsidRPr="00013E4D" w:rsidRDefault="00A056A0" w:rsidP="00A056A0">
            <w:pPr>
              <w:tabs>
                <w:tab w:val="left" w:pos="2820"/>
              </w:tabs>
              <w:spacing w:after="0" w:line="240" w:lineRule="auto"/>
              <w:rPr>
                <w:rFonts w:ascii="Arial" w:hAnsi="Arial" w:cs="Arial"/>
                <w:sz w:val="20"/>
                <w:szCs w:val="20"/>
              </w:rPr>
            </w:pPr>
          </w:p>
        </w:tc>
      </w:tr>
      <w:tr w:rsidR="00A056A0" w:rsidRPr="00013E4D" w:rsidTr="00A056A0">
        <w:tc>
          <w:tcPr>
            <w:tcW w:w="1912" w:type="dxa"/>
            <w:gridSpan w:val="2"/>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color w:val="000000"/>
                <w:sz w:val="20"/>
                <w:szCs w:val="20"/>
              </w:rPr>
              <w:t xml:space="preserve">Očekivani ishodi učenja na razini predmeta (4-10 ishoda učenja) </w:t>
            </w:r>
          </w:p>
        </w:tc>
        <w:tc>
          <w:tcPr>
            <w:tcW w:w="7622" w:type="dxa"/>
            <w:gridSpan w:val="13"/>
            <w:tcBorders>
              <w:top w:val="single" w:sz="4" w:space="0" w:color="000000"/>
              <w:left w:val="single" w:sz="4" w:space="0" w:color="000000"/>
              <w:bottom w:val="single" w:sz="4" w:space="0" w:color="000000"/>
              <w:right w:val="single" w:sz="8" w:space="0" w:color="000000"/>
            </w:tcBorders>
            <w:shd w:val="clear" w:color="auto" w:fill="auto"/>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Student će nakon položenog kolegija moći:</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1. Razmjenjivati ideje u kreativnom timu animiranog projekta (razbijanje terminološke barijere)</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2.Analizirati rezultate sukobljavanja izražajnih sredstava u animaciji.</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3.Svjesno primjenjivanje izražajnih sredstva u cilju što vjernije realizacije zadanih ideja.</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 xml:space="preserve">4.Odabir najpogodnije tehnike za realizaciju zadane ideje </w:t>
            </w:r>
          </w:p>
          <w:p w:rsidR="00A056A0" w:rsidRPr="00013E4D" w:rsidRDefault="00A056A0" w:rsidP="00A056A0">
            <w:pPr>
              <w:tabs>
                <w:tab w:val="left" w:pos="2820"/>
              </w:tabs>
              <w:spacing w:after="0"/>
              <w:rPr>
                <w:rFonts w:ascii="Arial" w:hAnsi="Arial" w:cs="Arial"/>
                <w:sz w:val="20"/>
                <w:szCs w:val="20"/>
              </w:rPr>
            </w:pPr>
          </w:p>
        </w:tc>
      </w:tr>
      <w:tr w:rsidR="00A056A0" w:rsidRPr="00013E4D" w:rsidTr="00A056A0">
        <w:tc>
          <w:tcPr>
            <w:tcW w:w="1912" w:type="dxa"/>
            <w:gridSpan w:val="2"/>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color w:val="000000"/>
                <w:sz w:val="20"/>
                <w:szCs w:val="20"/>
              </w:rPr>
              <w:t xml:space="preserve">Sadržaj predmeta detaljno razrađen prema satnici nastave </w:t>
            </w:r>
          </w:p>
        </w:tc>
        <w:tc>
          <w:tcPr>
            <w:tcW w:w="7622" w:type="dxa"/>
            <w:gridSpan w:val="13"/>
            <w:tcBorders>
              <w:top w:val="single" w:sz="4" w:space="0" w:color="000000"/>
              <w:left w:val="single" w:sz="4" w:space="0" w:color="000000"/>
              <w:bottom w:val="single" w:sz="4" w:space="0" w:color="000000"/>
              <w:right w:val="single" w:sz="8" w:space="0" w:color="000000"/>
            </w:tcBorders>
            <w:shd w:val="clear" w:color="auto" w:fill="auto"/>
          </w:tcPr>
          <w:p w:rsidR="00A056A0" w:rsidRPr="00013E4D" w:rsidRDefault="00A056A0" w:rsidP="00F07058">
            <w:pPr>
              <w:numPr>
                <w:ilvl w:val="0"/>
                <w:numId w:val="15"/>
              </w:numPr>
              <w:tabs>
                <w:tab w:val="left" w:pos="782"/>
              </w:tabs>
              <w:suppressAutoHyphens/>
              <w:spacing w:after="0"/>
              <w:rPr>
                <w:rFonts w:ascii="Arial" w:hAnsi="Arial" w:cs="Arial"/>
                <w:sz w:val="20"/>
                <w:szCs w:val="20"/>
              </w:rPr>
            </w:pPr>
            <w:r w:rsidRPr="00013E4D">
              <w:rPr>
                <w:rFonts w:ascii="Arial" w:hAnsi="Arial" w:cs="Arial"/>
                <w:sz w:val="20"/>
                <w:szCs w:val="20"/>
              </w:rPr>
              <w:t>Slobodni razgovor: upoznavanje sa studentima i njihovim radom, uvod u problematiku kolegija i pregled tema za predavanja u periodu jednog semestra.</w:t>
            </w:r>
            <w:r w:rsidR="001913B7" w:rsidRPr="00013E4D">
              <w:rPr>
                <w:rFonts w:ascii="Arial" w:hAnsi="Arial" w:cs="Arial"/>
                <w:sz w:val="20"/>
                <w:szCs w:val="20"/>
              </w:rPr>
              <w:t xml:space="preserve"> (2P+2V)</w:t>
            </w:r>
          </w:p>
          <w:p w:rsidR="00A056A0" w:rsidRPr="00013E4D" w:rsidRDefault="00A056A0" w:rsidP="00F07058">
            <w:pPr>
              <w:numPr>
                <w:ilvl w:val="0"/>
                <w:numId w:val="15"/>
              </w:numPr>
              <w:tabs>
                <w:tab w:val="left" w:pos="782"/>
              </w:tabs>
              <w:suppressAutoHyphens/>
              <w:spacing w:after="0"/>
              <w:rPr>
                <w:rFonts w:ascii="Arial" w:hAnsi="Arial" w:cs="Arial"/>
                <w:sz w:val="20"/>
                <w:szCs w:val="20"/>
              </w:rPr>
            </w:pPr>
            <w:r w:rsidRPr="00013E4D">
              <w:rPr>
                <w:rFonts w:ascii="Arial" w:hAnsi="Arial" w:cs="Arial"/>
                <w:sz w:val="20"/>
                <w:szCs w:val="20"/>
              </w:rPr>
              <w:t>Razgovor o osnovnoj tehničkoj terminologiji 2d produkcije i razlikama "klasične" i CG proizvodnje.</w:t>
            </w:r>
            <w:r w:rsidR="001913B7" w:rsidRPr="00013E4D">
              <w:rPr>
                <w:rFonts w:ascii="Arial" w:hAnsi="Arial" w:cs="Arial"/>
                <w:sz w:val="20"/>
                <w:szCs w:val="20"/>
              </w:rPr>
              <w:t xml:space="preserve"> (2P+2V)</w:t>
            </w:r>
          </w:p>
          <w:p w:rsidR="00A056A0" w:rsidRPr="00013E4D" w:rsidRDefault="00A056A0" w:rsidP="00F07058">
            <w:pPr>
              <w:numPr>
                <w:ilvl w:val="0"/>
                <w:numId w:val="15"/>
              </w:numPr>
              <w:tabs>
                <w:tab w:val="left" w:pos="782"/>
              </w:tabs>
              <w:suppressAutoHyphens/>
              <w:spacing w:after="0"/>
              <w:rPr>
                <w:rFonts w:ascii="Arial" w:hAnsi="Arial" w:cs="Arial"/>
                <w:sz w:val="20"/>
                <w:szCs w:val="20"/>
              </w:rPr>
            </w:pPr>
            <w:r w:rsidRPr="00013E4D">
              <w:rPr>
                <w:rFonts w:ascii="Arial" w:hAnsi="Arial" w:cs="Arial"/>
                <w:sz w:val="20"/>
                <w:szCs w:val="20"/>
              </w:rPr>
              <w:t>Pregledavanje primjera iz dostupnih online arhiva, razgovor i analiza</w:t>
            </w:r>
            <w:r w:rsidR="001913B7" w:rsidRPr="00013E4D">
              <w:rPr>
                <w:rFonts w:ascii="Arial" w:hAnsi="Arial" w:cs="Arial"/>
                <w:sz w:val="20"/>
                <w:szCs w:val="20"/>
              </w:rPr>
              <w:t xml:space="preserve"> (2P+2V)</w:t>
            </w:r>
          </w:p>
          <w:p w:rsidR="00A056A0" w:rsidRPr="00013E4D" w:rsidRDefault="00A056A0" w:rsidP="00F07058">
            <w:pPr>
              <w:numPr>
                <w:ilvl w:val="0"/>
                <w:numId w:val="15"/>
              </w:numPr>
              <w:tabs>
                <w:tab w:val="left" w:pos="782"/>
              </w:tabs>
              <w:suppressAutoHyphens/>
              <w:spacing w:after="0"/>
              <w:rPr>
                <w:rFonts w:ascii="Arial" w:hAnsi="Arial" w:cs="Arial"/>
                <w:sz w:val="20"/>
                <w:szCs w:val="20"/>
              </w:rPr>
            </w:pPr>
            <w:r w:rsidRPr="00013E4D">
              <w:rPr>
                <w:rFonts w:ascii="Arial" w:hAnsi="Arial" w:cs="Arial"/>
                <w:sz w:val="20"/>
                <w:szCs w:val="20"/>
              </w:rPr>
              <w:t>Upoznavanje sa osnovnim sredstvima za proizvodnju klasicne (2d) animacije upotreba perforiranog papira, folija, stola za prosvjetljavanje</w:t>
            </w:r>
            <w:r w:rsidR="00201991" w:rsidRPr="00013E4D">
              <w:rPr>
                <w:rFonts w:ascii="Arial" w:hAnsi="Arial" w:cs="Arial"/>
                <w:sz w:val="20"/>
                <w:szCs w:val="20"/>
              </w:rPr>
              <w:t>.</w:t>
            </w:r>
            <w:r w:rsidR="001913B7" w:rsidRPr="00013E4D">
              <w:rPr>
                <w:rFonts w:ascii="Arial" w:hAnsi="Arial" w:cs="Arial"/>
                <w:sz w:val="20"/>
                <w:szCs w:val="20"/>
              </w:rPr>
              <w:t xml:space="preserve"> </w:t>
            </w:r>
            <w:r w:rsidR="001913B7" w:rsidRPr="00013E4D">
              <w:rPr>
                <w:rFonts w:ascii="Arial" w:hAnsi="Arial" w:cs="Arial"/>
                <w:sz w:val="20"/>
                <w:szCs w:val="20"/>
              </w:rPr>
              <w:lastRenderedPageBreak/>
              <w:t>(2P+2V)</w:t>
            </w:r>
          </w:p>
          <w:p w:rsidR="00A056A0" w:rsidRPr="00013E4D" w:rsidRDefault="00A056A0" w:rsidP="00F07058">
            <w:pPr>
              <w:numPr>
                <w:ilvl w:val="0"/>
                <w:numId w:val="15"/>
              </w:numPr>
              <w:tabs>
                <w:tab w:val="left" w:pos="782"/>
              </w:tabs>
              <w:suppressAutoHyphens/>
              <w:spacing w:after="0"/>
              <w:rPr>
                <w:rFonts w:ascii="Arial" w:hAnsi="Arial" w:cs="Arial"/>
                <w:sz w:val="20"/>
                <w:szCs w:val="20"/>
              </w:rPr>
            </w:pPr>
            <w:r w:rsidRPr="00013E4D">
              <w:rPr>
                <w:rFonts w:ascii="Arial" w:hAnsi="Arial" w:cs="Arial"/>
                <w:sz w:val="20"/>
                <w:szCs w:val="20"/>
              </w:rPr>
              <w:t>Demonstracija i vjezbe sa tradicionalnim animacijskim sredstvima.</w:t>
            </w:r>
            <w:r w:rsidR="001913B7" w:rsidRPr="00013E4D">
              <w:rPr>
                <w:rFonts w:ascii="Arial" w:hAnsi="Arial" w:cs="Arial"/>
                <w:sz w:val="20"/>
                <w:szCs w:val="20"/>
              </w:rPr>
              <w:t xml:space="preserve"> (2P+2V)</w:t>
            </w:r>
          </w:p>
          <w:p w:rsidR="00A056A0" w:rsidRPr="00013E4D" w:rsidRDefault="00A056A0" w:rsidP="00F07058">
            <w:pPr>
              <w:numPr>
                <w:ilvl w:val="0"/>
                <w:numId w:val="15"/>
              </w:numPr>
              <w:tabs>
                <w:tab w:val="left" w:pos="782"/>
              </w:tabs>
              <w:suppressAutoHyphens/>
              <w:spacing w:after="0"/>
              <w:rPr>
                <w:rFonts w:ascii="Arial" w:hAnsi="Arial" w:cs="Arial"/>
                <w:sz w:val="20"/>
                <w:szCs w:val="20"/>
              </w:rPr>
            </w:pPr>
            <w:r w:rsidRPr="00013E4D">
              <w:rPr>
                <w:rFonts w:ascii="Arial" w:hAnsi="Arial" w:cs="Arial"/>
                <w:sz w:val="20"/>
                <w:szCs w:val="20"/>
              </w:rPr>
              <w:t>Upoznavanje sa racunalnim aplikacijama za izradu 2d animiranog sadržaja</w:t>
            </w:r>
            <w:r w:rsidR="00201991" w:rsidRPr="00013E4D">
              <w:rPr>
                <w:rFonts w:ascii="Arial" w:hAnsi="Arial" w:cs="Arial"/>
                <w:sz w:val="20"/>
                <w:szCs w:val="20"/>
              </w:rPr>
              <w:t>.</w:t>
            </w:r>
            <w:r w:rsidR="001913B7" w:rsidRPr="00013E4D">
              <w:rPr>
                <w:rFonts w:ascii="Arial" w:hAnsi="Arial" w:cs="Arial"/>
                <w:sz w:val="20"/>
                <w:szCs w:val="20"/>
              </w:rPr>
              <w:t xml:space="preserve"> (2P+2V)</w:t>
            </w:r>
          </w:p>
          <w:p w:rsidR="00A056A0" w:rsidRPr="00013E4D" w:rsidRDefault="00A056A0" w:rsidP="00F07058">
            <w:pPr>
              <w:numPr>
                <w:ilvl w:val="0"/>
                <w:numId w:val="15"/>
              </w:numPr>
              <w:tabs>
                <w:tab w:val="left" w:pos="782"/>
              </w:tabs>
              <w:suppressAutoHyphens/>
              <w:spacing w:after="0"/>
              <w:rPr>
                <w:rFonts w:ascii="Arial" w:hAnsi="Arial" w:cs="Arial"/>
                <w:sz w:val="20"/>
                <w:szCs w:val="20"/>
              </w:rPr>
            </w:pPr>
            <w:r w:rsidRPr="00013E4D">
              <w:rPr>
                <w:rFonts w:ascii="Arial" w:hAnsi="Arial" w:cs="Arial"/>
                <w:sz w:val="20"/>
                <w:szCs w:val="20"/>
              </w:rPr>
              <w:t xml:space="preserve">Demonstracija  i vjezbe u racunalnim aplikacijama za 2d animaciju. razlike i slicnosti vektorske i bitmapske racunalne 2d animacije, </w:t>
            </w:r>
            <w:r w:rsidR="00201991" w:rsidRPr="00013E4D">
              <w:rPr>
                <w:rFonts w:ascii="Arial" w:hAnsi="Arial" w:cs="Arial"/>
                <w:sz w:val="20"/>
                <w:szCs w:val="20"/>
              </w:rPr>
              <w:t>uvod u pojam programiranja sadrž</w:t>
            </w:r>
            <w:r w:rsidRPr="00013E4D">
              <w:rPr>
                <w:rFonts w:ascii="Arial" w:hAnsi="Arial" w:cs="Arial"/>
                <w:sz w:val="20"/>
                <w:szCs w:val="20"/>
              </w:rPr>
              <w:t>aja</w:t>
            </w:r>
            <w:r w:rsidR="00201991" w:rsidRPr="00013E4D">
              <w:rPr>
                <w:rFonts w:ascii="Arial" w:hAnsi="Arial" w:cs="Arial"/>
                <w:sz w:val="20"/>
                <w:szCs w:val="20"/>
              </w:rPr>
              <w:t>.</w:t>
            </w:r>
            <w:r w:rsidRPr="00013E4D">
              <w:rPr>
                <w:rFonts w:ascii="Arial" w:hAnsi="Arial" w:cs="Arial"/>
                <w:sz w:val="20"/>
                <w:szCs w:val="20"/>
              </w:rPr>
              <w:t xml:space="preserve"> </w:t>
            </w:r>
            <w:r w:rsidR="001913B7" w:rsidRPr="00013E4D">
              <w:rPr>
                <w:rFonts w:ascii="Arial" w:hAnsi="Arial" w:cs="Arial"/>
                <w:sz w:val="20"/>
                <w:szCs w:val="20"/>
              </w:rPr>
              <w:t>(2P+2V)</w:t>
            </w:r>
          </w:p>
          <w:p w:rsidR="00A056A0" w:rsidRPr="00013E4D" w:rsidRDefault="00A056A0" w:rsidP="00F07058">
            <w:pPr>
              <w:numPr>
                <w:ilvl w:val="0"/>
                <w:numId w:val="15"/>
              </w:numPr>
              <w:tabs>
                <w:tab w:val="left" w:pos="782"/>
              </w:tabs>
              <w:suppressAutoHyphens/>
              <w:spacing w:after="0"/>
              <w:rPr>
                <w:rFonts w:ascii="Arial" w:hAnsi="Arial" w:cs="Arial"/>
                <w:sz w:val="20"/>
                <w:szCs w:val="20"/>
              </w:rPr>
            </w:pPr>
            <w:r w:rsidRPr="00013E4D">
              <w:rPr>
                <w:rFonts w:ascii="Arial" w:hAnsi="Arial" w:cs="Arial"/>
                <w:sz w:val="20"/>
                <w:szCs w:val="20"/>
              </w:rPr>
              <w:t xml:space="preserve">Praznina kao </w:t>
            </w:r>
            <w:r w:rsidRPr="00013E4D">
              <w:rPr>
                <w:rFonts w:ascii="Arial" w:hAnsi="Arial" w:cs="Arial"/>
                <w:b/>
                <w:bCs/>
                <w:sz w:val="20"/>
                <w:szCs w:val="20"/>
              </w:rPr>
              <w:t>prostor</w:t>
            </w:r>
            <w:r w:rsidR="00201991" w:rsidRPr="00013E4D">
              <w:rPr>
                <w:rFonts w:ascii="Arial" w:hAnsi="Arial" w:cs="Arial"/>
                <w:sz w:val="20"/>
                <w:szCs w:val="20"/>
              </w:rPr>
              <w:t>. Postepeno uvođ</w:t>
            </w:r>
            <w:r w:rsidRPr="00013E4D">
              <w:rPr>
                <w:rFonts w:ascii="Arial" w:hAnsi="Arial" w:cs="Arial"/>
                <w:sz w:val="20"/>
                <w:szCs w:val="20"/>
              </w:rPr>
              <w:t xml:space="preserve">enje osnovnih gradivnih elemenata u 2d prostor. </w:t>
            </w:r>
            <w:r w:rsidRPr="00013E4D">
              <w:rPr>
                <w:rFonts w:ascii="Arial" w:hAnsi="Arial" w:cs="Arial"/>
                <w:b/>
                <w:bCs/>
                <w:sz w:val="20"/>
                <w:szCs w:val="20"/>
              </w:rPr>
              <w:t xml:space="preserve">Crta </w:t>
            </w:r>
            <w:r w:rsidRPr="00013E4D">
              <w:rPr>
                <w:rFonts w:ascii="Arial" w:hAnsi="Arial" w:cs="Arial"/>
                <w:sz w:val="20"/>
                <w:szCs w:val="20"/>
              </w:rPr>
              <w:t>kao gradivni element prostora</w:t>
            </w:r>
            <w:r w:rsidRPr="00013E4D">
              <w:rPr>
                <w:rFonts w:ascii="Arial" w:hAnsi="Arial" w:cs="Arial"/>
                <w:b/>
                <w:bCs/>
                <w:sz w:val="20"/>
                <w:szCs w:val="20"/>
              </w:rPr>
              <w:t>.</w:t>
            </w:r>
            <w:r w:rsidR="001913B7" w:rsidRPr="00013E4D">
              <w:rPr>
                <w:rFonts w:ascii="Arial" w:hAnsi="Arial" w:cs="Arial"/>
                <w:sz w:val="20"/>
                <w:szCs w:val="20"/>
              </w:rPr>
              <w:t xml:space="preserve"> (2P+2V)</w:t>
            </w:r>
          </w:p>
          <w:p w:rsidR="00A056A0" w:rsidRPr="00013E4D" w:rsidRDefault="00A056A0" w:rsidP="00F07058">
            <w:pPr>
              <w:numPr>
                <w:ilvl w:val="0"/>
                <w:numId w:val="15"/>
              </w:numPr>
              <w:tabs>
                <w:tab w:val="left" w:pos="782"/>
              </w:tabs>
              <w:suppressAutoHyphens/>
              <w:spacing w:after="0"/>
              <w:rPr>
                <w:rFonts w:ascii="Arial" w:hAnsi="Arial" w:cs="Arial"/>
                <w:sz w:val="20"/>
                <w:szCs w:val="20"/>
              </w:rPr>
            </w:pPr>
            <w:r w:rsidRPr="00013E4D">
              <w:rPr>
                <w:rFonts w:ascii="Arial" w:hAnsi="Arial" w:cs="Arial"/>
                <w:sz w:val="20"/>
                <w:szCs w:val="20"/>
              </w:rPr>
              <w:t>Crtacke vjezbe u kojima crta gradi prostor, odredjuje karakter prostora, ekspresija emocije karakterom crte.</w:t>
            </w:r>
            <w:r w:rsidR="001913B7" w:rsidRPr="00013E4D">
              <w:rPr>
                <w:rFonts w:ascii="Arial" w:hAnsi="Arial" w:cs="Arial"/>
                <w:sz w:val="20"/>
                <w:szCs w:val="20"/>
              </w:rPr>
              <w:t xml:space="preserve"> (2P+2V)</w:t>
            </w:r>
          </w:p>
          <w:p w:rsidR="00A056A0" w:rsidRPr="00013E4D" w:rsidRDefault="00A056A0" w:rsidP="00F07058">
            <w:pPr>
              <w:numPr>
                <w:ilvl w:val="0"/>
                <w:numId w:val="15"/>
              </w:numPr>
              <w:tabs>
                <w:tab w:val="left" w:pos="782"/>
              </w:tabs>
              <w:suppressAutoHyphens/>
              <w:spacing w:after="0"/>
              <w:rPr>
                <w:rFonts w:ascii="Arial" w:hAnsi="Arial" w:cs="Arial"/>
                <w:sz w:val="20"/>
                <w:szCs w:val="20"/>
              </w:rPr>
            </w:pPr>
            <w:r w:rsidRPr="00013E4D">
              <w:rPr>
                <w:rFonts w:ascii="Arial" w:hAnsi="Arial" w:cs="Arial"/>
                <w:sz w:val="20"/>
                <w:szCs w:val="20"/>
              </w:rPr>
              <w:t>Predstavljanje specifičnog animirano-filmskog prostora "između sličica". Spektar mogućnosti, razlika igranog i animiranog medija. Koncept prostor vrijeme.</w:t>
            </w:r>
            <w:r w:rsidR="001913B7" w:rsidRPr="00013E4D">
              <w:rPr>
                <w:rFonts w:ascii="Arial" w:hAnsi="Arial" w:cs="Arial"/>
                <w:sz w:val="20"/>
                <w:szCs w:val="20"/>
              </w:rPr>
              <w:t xml:space="preserve"> (2P+2V)</w:t>
            </w:r>
          </w:p>
          <w:p w:rsidR="00A056A0" w:rsidRPr="00013E4D" w:rsidRDefault="00A056A0" w:rsidP="00F07058">
            <w:pPr>
              <w:numPr>
                <w:ilvl w:val="0"/>
                <w:numId w:val="15"/>
              </w:numPr>
              <w:tabs>
                <w:tab w:val="left" w:pos="782"/>
              </w:tabs>
              <w:suppressAutoHyphens/>
              <w:spacing w:after="0"/>
              <w:rPr>
                <w:rFonts w:ascii="Arial" w:hAnsi="Arial" w:cs="Arial"/>
                <w:sz w:val="20"/>
                <w:szCs w:val="20"/>
              </w:rPr>
            </w:pPr>
            <w:r w:rsidRPr="00013E4D">
              <w:rPr>
                <w:rFonts w:ascii="Arial" w:hAnsi="Arial" w:cs="Arial"/>
                <w:sz w:val="20"/>
                <w:szCs w:val="20"/>
              </w:rPr>
              <w:t xml:space="preserve">Animacijske vjezbe - </w:t>
            </w:r>
            <w:r w:rsidR="00201991" w:rsidRPr="00013E4D">
              <w:rPr>
                <w:rFonts w:ascii="Arial" w:hAnsi="Arial" w:cs="Arial"/>
                <w:sz w:val="20"/>
                <w:szCs w:val="20"/>
              </w:rPr>
              <w:t>ozivljavanje crte. Spektar moguć</w:t>
            </w:r>
            <w:r w:rsidRPr="00013E4D">
              <w:rPr>
                <w:rFonts w:ascii="Arial" w:hAnsi="Arial" w:cs="Arial"/>
                <w:sz w:val="20"/>
                <w:szCs w:val="20"/>
              </w:rPr>
              <w:t xml:space="preserve">nosti. </w:t>
            </w:r>
            <w:r w:rsidR="001913B7" w:rsidRPr="00013E4D">
              <w:rPr>
                <w:rFonts w:ascii="Arial" w:hAnsi="Arial" w:cs="Arial"/>
                <w:sz w:val="20"/>
                <w:szCs w:val="20"/>
              </w:rPr>
              <w:t>(2P+2V)</w:t>
            </w:r>
          </w:p>
          <w:p w:rsidR="00A056A0" w:rsidRPr="00013E4D" w:rsidRDefault="00A056A0" w:rsidP="00F07058">
            <w:pPr>
              <w:numPr>
                <w:ilvl w:val="0"/>
                <w:numId w:val="15"/>
              </w:numPr>
              <w:tabs>
                <w:tab w:val="left" w:pos="782"/>
              </w:tabs>
              <w:suppressAutoHyphens/>
              <w:spacing w:after="0"/>
              <w:rPr>
                <w:rFonts w:ascii="Arial" w:hAnsi="Arial" w:cs="Arial"/>
                <w:sz w:val="20"/>
                <w:szCs w:val="20"/>
              </w:rPr>
            </w:pPr>
            <w:r w:rsidRPr="00013E4D">
              <w:rPr>
                <w:rFonts w:ascii="Arial" w:hAnsi="Arial" w:cs="Arial"/>
                <w:sz w:val="20"/>
                <w:szCs w:val="20"/>
              </w:rPr>
              <w:t xml:space="preserve">Priroda crte kao grafičkog prikaza razlike u kvaliteti ploha. </w:t>
            </w:r>
            <w:r w:rsidRPr="00013E4D">
              <w:rPr>
                <w:rFonts w:ascii="Arial" w:hAnsi="Arial" w:cs="Arial"/>
                <w:b/>
                <w:bCs/>
                <w:sz w:val="20"/>
                <w:szCs w:val="20"/>
              </w:rPr>
              <w:t>Ploha</w:t>
            </w:r>
            <w:r w:rsidRPr="00013E4D">
              <w:rPr>
                <w:rFonts w:ascii="Arial" w:hAnsi="Arial" w:cs="Arial"/>
                <w:sz w:val="20"/>
                <w:szCs w:val="20"/>
              </w:rPr>
              <w:t xml:space="preserve"> kao gradivni element.</w:t>
            </w:r>
            <w:r w:rsidR="001913B7" w:rsidRPr="00013E4D">
              <w:rPr>
                <w:rFonts w:ascii="Arial" w:hAnsi="Arial" w:cs="Arial"/>
                <w:sz w:val="20"/>
                <w:szCs w:val="20"/>
              </w:rPr>
              <w:t xml:space="preserve"> (2P+2V)</w:t>
            </w:r>
          </w:p>
          <w:p w:rsidR="00A056A0" w:rsidRPr="00013E4D" w:rsidRDefault="00A056A0" w:rsidP="00F07058">
            <w:pPr>
              <w:numPr>
                <w:ilvl w:val="0"/>
                <w:numId w:val="15"/>
              </w:numPr>
              <w:tabs>
                <w:tab w:val="left" w:pos="782"/>
              </w:tabs>
              <w:suppressAutoHyphens/>
              <w:spacing w:after="0"/>
              <w:rPr>
                <w:rFonts w:ascii="Arial" w:hAnsi="Arial" w:cs="Arial"/>
                <w:sz w:val="20"/>
                <w:szCs w:val="20"/>
              </w:rPr>
            </w:pPr>
            <w:r w:rsidRPr="00013E4D">
              <w:rPr>
                <w:rFonts w:ascii="Arial" w:hAnsi="Arial" w:cs="Arial"/>
                <w:sz w:val="20"/>
                <w:szCs w:val="20"/>
              </w:rPr>
              <w:t>Animacijske vjezbe - Ploha</w:t>
            </w:r>
            <w:r w:rsidR="001913B7" w:rsidRPr="00013E4D">
              <w:rPr>
                <w:rFonts w:ascii="Arial" w:hAnsi="Arial" w:cs="Arial"/>
                <w:sz w:val="20"/>
                <w:szCs w:val="20"/>
              </w:rPr>
              <w:t>(2P+2V)</w:t>
            </w:r>
          </w:p>
          <w:p w:rsidR="00A056A0" w:rsidRPr="00013E4D" w:rsidRDefault="00A056A0" w:rsidP="00F07058">
            <w:pPr>
              <w:numPr>
                <w:ilvl w:val="0"/>
                <w:numId w:val="15"/>
              </w:numPr>
              <w:tabs>
                <w:tab w:val="left" w:pos="782"/>
              </w:tabs>
              <w:suppressAutoHyphens/>
              <w:spacing w:after="0"/>
              <w:rPr>
                <w:rFonts w:ascii="Arial" w:hAnsi="Arial" w:cs="Arial"/>
                <w:b/>
                <w:bCs/>
                <w:sz w:val="20"/>
                <w:szCs w:val="20"/>
              </w:rPr>
            </w:pPr>
            <w:r w:rsidRPr="00013E4D">
              <w:rPr>
                <w:rFonts w:ascii="Arial" w:hAnsi="Arial" w:cs="Arial"/>
                <w:sz w:val="20"/>
                <w:szCs w:val="20"/>
              </w:rPr>
              <w:t>Uvod u b</w:t>
            </w:r>
            <w:r w:rsidRPr="00013E4D">
              <w:rPr>
                <w:rFonts w:ascii="Arial" w:hAnsi="Arial" w:cs="Arial"/>
                <w:b/>
                <w:bCs/>
                <w:sz w:val="20"/>
                <w:szCs w:val="20"/>
              </w:rPr>
              <w:t>oju i teksturu</w:t>
            </w:r>
            <w:r w:rsidRPr="00013E4D">
              <w:rPr>
                <w:rFonts w:ascii="Arial" w:hAnsi="Arial" w:cs="Arial"/>
                <w:sz w:val="20"/>
                <w:szCs w:val="20"/>
              </w:rPr>
              <w:t>. Animacijske vježbe - primjena boje i teksture na dosadasnje vjezbe + primjeri.</w:t>
            </w:r>
            <w:r w:rsidR="001913B7" w:rsidRPr="00013E4D">
              <w:rPr>
                <w:rFonts w:ascii="Arial" w:hAnsi="Arial" w:cs="Arial"/>
                <w:sz w:val="20"/>
                <w:szCs w:val="20"/>
              </w:rPr>
              <w:t xml:space="preserve"> (2P+2V)</w:t>
            </w:r>
          </w:p>
          <w:p w:rsidR="00A056A0" w:rsidRPr="00013E4D" w:rsidRDefault="00A056A0" w:rsidP="00F07058">
            <w:pPr>
              <w:numPr>
                <w:ilvl w:val="0"/>
                <w:numId w:val="15"/>
              </w:numPr>
              <w:tabs>
                <w:tab w:val="left" w:pos="782"/>
              </w:tabs>
              <w:suppressAutoHyphens/>
              <w:spacing w:after="0"/>
              <w:rPr>
                <w:rFonts w:ascii="Arial" w:hAnsi="Arial" w:cs="Arial"/>
                <w:sz w:val="20"/>
                <w:szCs w:val="20"/>
              </w:rPr>
            </w:pPr>
            <w:r w:rsidRPr="00013E4D">
              <w:rPr>
                <w:rFonts w:ascii="Arial" w:hAnsi="Arial" w:cs="Arial"/>
                <w:b/>
                <w:bCs/>
                <w:sz w:val="20"/>
                <w:szCs w:val="20"/>
              </w:rPr>
              <w:t>U</w:t>
            </w:r>
            <w:r w:rsidRPr="00013E4D">
              <w:rPr>
                <w:rFonts w:ascii="Arial" w:hAnsi="Arial" w:cs="Arial"/>
                <w:sz w:val="20"/>
                <w:szCs w:val="20"/>
              </w:rPr>
              <w:t>vod u</w:t>
            </w:r>
            <w:r w:rsidRPr="00013E4D">
              <w:rPr>
                <w:rFonts w:ascii="Arial" w:hAnsi="Arial" w:cs="Arial"/>
                <w:b/>
                <w:bCs/>
                <w:sz w:val="20"/>
                <w:szCs w:val="20"/>
              </w:rPr>
              <w:t xml:space="preserve"> zvuk</w:t>
            </w:r>
            <w:r w:rsidR="00201991" w:rsidRPr="00013E4D">
              <w:rPr>
                <w:rFonts w:ascii="Arial" w:hAnsi="Arial" w:cs="Arial"/>
                <w:sz w:val="20"/>
                <w:szCs w:val="20"/>
              </w:rPr>
              <w:t xml:space="preserve"> i njegova primjena na dosadašnje vjež</w:t>
            </w:r>
            <w:r w:rsidRPr="00013E4D">
              <w:rPr>
                <w:rFonts w:ascii="Arial" w:hAnsi="Arial" w:cs="Arial"/>
                <w:sz w:val="20"/>
                <w:szCs w:val="20"/>
              </w:rPr>
              <w:t>be</w:t>
            </w:r>
            <w:r w:rsidR="00201991" w:rsidRPr="00013E4D">
              <w:rPr>
                <w:rFonts w:ascii="Arial" w:hAnsi="Arial" w:cs="Arial"/>
                <w:sz w:val="20"/>
                <w:szCs w:val="20"/>
              </w:rPr>
              <w:t>.</w:t>
            </w:r>
            <w:r w:rsidRPr="00013E4D">
              <w:rPr>
                <w:rFonts w:ascii="Arial" w:hAnsi="Arial" w:cs="Arial"/>
                <w:sz w:val="20"/>
                <w:szCs w:val="20"/>
              </w:rPr>
              <w:t xml:space="preserve"> </w:t>
            </w:r>
            <w:r w:rsidR="001913B7" w:rsidRPr="00013E4D">
              <w:rPr>
                <w:rFonts w:ascii="Arial" w:hAnsi="Arial" w:cs="Arial"/>
                <w:sz w:val="20"/>
                <w:szCs w:val="20"/>
              </w:rPr>
              <w:t>(2P+2V)</w:t>
            </w:r>
          </w:p>
          <w:p w:rsidR="00A056A0" w:rsidRPr="00013E4D" w:rsidRDefault="00A056A0" w:rsidP="00A056A0">
            <w:pPr>
              <w:tabs>
                <w:tab w:val="left" w:pos="782"/>
              </w:tabs>
              <w:spacing w:after="0"/>
              <w:rPr>
                <w:rFonts w:ascii="Arial" w:hAnsi="Arial" w:cs="Arial"/>
                <w:sz w:val="20"/>
                <w:szCs w:val="20"/>
              </w:rPr>
            </w:pPr>
          </w:p>
        </w:tc>
      </w:tr>
      <w:tr w:rsidR="00A056A0" w:rsidRPr="00013E4D" w:rsidTr="00A056A0">
        <w:trPr>
          <w:gridAfter w:val="1"/>
          <w:wAfter w:w="40" w:type="dxa"/>
          <w:trHeight w:val="349"/>
        </w:trPr>
        <w:tc>
          <w:tcPr>
            <w:tcW w:w="1912" w:type="dxa"/>
            <w:gridSpan w:val="2"/>
            <w:vMerge w:val="restart"/>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A056A0">
            <w:pPr>
              <w:tabs>
                <w:tab w:val="left" w:pos="2820"/>
              </w:tabs>
              <w:spacing w:after="0" w:line="240" w:lineRule="auto"/>
              <w:rPr>
                <w:rFonts w:ascii="Arial" w:eastAsia="MS Gothic" w:hAnsi="Arial" w:cs="Arial"/>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Borders>
              <w:top w:val="single" w:sz="4" w:space="0" w:color="000000"/>
              <w:left w:val="single" w:sz="4" w:space="0" w:color="000000"/>
              <w:bottom w:val="single" w:sz="4" w:space="0" w:color="000000"/>
            </w:tcBorders>
            <w:shd w:val="clear" w:color="auto" w:fill="auto"/>
            <w:vAlign w:val="center"/>
          </w:tcPr>
          <w:p w:rsidR="00A056A0" w:rsidRPr="00013E4D" w:rsidRDefault="00A056A0" w:rsidP="00A056A0">
            <w:pPr>
              <w:pStyle w:val="FieldText"/>
              <w:rPr>
                <w:rFonts w:ascii="Arial" w:eastAsia="MS Gothic" w:hAnsi="Arial" w:cs="Arial"/>
                <w:b w:val="0"/>
                <w:sz w:val="20"/>
                <w:szCs w:val="20"/>
                <w:lang w:val="hr-HR"/>
              </w:rPr>
            </w:pPr>
            <w:r w:rsidRPr="00013E4D">
              <w:rPr>
                <w:rFonts w:ascii="Arial" w:eastAsia="MS Gothic" w:hAnsi="Arial" w:cs="Arial"/>
                <w:sz w:val="20"/>
                <w:szCs w:val="20"/>
                <w:lang w:val="hr-HR"/>
              </w:rPr>
              <w:t>X</w:t>
            </w:r>
            <w:r w:rsidRPr="00013E4D">
              <w:rPr>
                <w:rFonts w:ascii="Arial" w:hAnsi="Arial" w:cs="Arial"/>
                <w:sz w:val="20"/>
                <w:szCs w:val="20"/>
                <w:lang w:val="hr-HR"/>
              </w:rPr>
              <w:t xml:space="preserve"> predavanja</w:t>
            </w:r>
          </w:p>
          <w:p w:rsidR="00A056A0" w:rsidRPr="00013E4D" w:rsidRDefault="00A056A0" w:rsidP="00A056A0">
            <w:pPr>
              <w:pStyle w:val="FieldText"/>
              <w:rPr>
                <w:rFonts w:ascii="Arial" w:eastAsia="MS Gothic" w:hAnsi="Arial" w:cs="Arial"/>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A056A0" w:rsidRPr="00013E4D" w:rsidRDefault="00A056A0" w:rsidP="00A056A0">
            <w:pPr>
              <w:pStyle w:val="FieldText"/>
              <w:rPr>
                <w:rFonts w:ascii="Arial" w:eastAsia="MS Gothic" w:hAnsi="Arial" w:cs="Arial"/>
                <w:b w:val="0"/>
                <w:sz w:val="20"/>
                <w:szCs w:val="20"/>
                <w:lang w:val="hr-HR"/>
              </w:rPr>
            </w:pPr>
            <w:r w:rsidRPr="00013E4D">
              <w:rPr>
                <w:rFonts w:ascii="Arial" w:eastAsia="MS Gothic" w:hAnsi="Arial" w:cs="Arial"/>
                <w:sz w:val="20"/>
                <w:szCs w:val="20"/>
                <w:lang w:val="hr-HR"/>
              </w:rPr>
              <w:t>X</w:t>
            </w:r>
            <w:r w:rsidRPr="00013E4D">
              <w:rPr>
                <w:rFonts w:ascii="Arial" w:hAnsi="Arial" w:cs="Arial"/>
                <w:sz w:val="20"/>
                <w:szCs w:val="20"/>
                <w:lang w:val="hr-HR"/>
              </w:rPr>
              <w:t xml:space="preserve"> vježbe  </w:t>
            </w:r>
          </w:p>
          <w:p w:rsidR="00A056A0" w:rsidRPr="00013E4D" w:rsidRDefault="00A056A0" w:rsidP="00A056A0">
            <w:pPr>
              <w:pStyle w:val="FieldText"/>
              <w:rPr>
                <w:rFonts w:ascii="Arial" w:eastAsia="MS Gothic"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A056A0" w:rsidRPr="00013E4D" w:rsidRDefault="00A056A0" w:rsidP="00A056A0">
            <w:pPr>
              <w:pStyle w:val="FieldText"/>
              <w:rPr>
                <w:rFonts w:ascii="Arial" w:eastAsia="MS Gothic" w:hAnsi="Arial" w:cs="Arial"/>
                <w:sz w:val="20"/>
                <w:szCs w:val="20"/>
              </w:rPr>
            </w:pPr>
            <w:r w:rsidRPr="00013E4D">
              <w:rPr>
                <w:rFonts w:ascii="MS Gothic" w:eastAsia="MS Gothic" w:hAnsi="MS Gothic" w:cs="MS Gothic" w:hint="eastAsia"/>
                <w:b w:val="0"/>
                <w:sz w:val="20"/>
                <w:szCs w:val="20"/>
                <w:lang w:val="hr-HR"/>
              </w:rPr>
              <w:t>☐</w:t>
            </w:r>
            <w:r w:rsidRPr="00013E4D">
              <w:rPr>
                <w:rFonts w:ascii="Arial" w:eastAsia="MS Gothic" w:hAnsi="Arial" w:cs="Arial"/>
                <w:b w:val="0"/>
                <w:sz w:val="20"/>
                <w:szCs w:val="20"/>
                <w:lang w:val="hr-HR"/>
              </w:rPr>
              <w:t xml:space="preserve"> </w:t>
            </w:r>
            <w:r w:rsidRPr="00013E4D">
              <w:rPr>
                <w:rFonts w:ascii="Arial" w:hAnsi="Arial" w:cs="Arial"/>
                <w:b w:val="0"/>
                <w:sz w:val="20"/>
                <w:szCs w:val="20"/>
                <w:lang w:val="hr-HR"/>
              </w:rPr>
              <w:t>mješovito e-učenje</w:t>
            </w:r>
          </w:p>
          <w:p w:rsidR="00A056A0" w:rsidRPr="00013E4D" w:rsidRDefault="00A056A0" w:rsidP="00A056A0">
            <w:pPr>
              <w:tabs>
                <w:tab w:val="left" w:pos="2820"/>
              </w:tabs>
              <w:spacing w:after="0"/>
              <w:rPr>
                <w:rFonts w:ascii="Arial" w:eastAsia="MS Gothic"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terenska nastava</w:t>
            </w:r>
          </w:p>
        </w:tc>
        <w:tc>
          <w:tcPr>
            <w:tcW w:w="4192" w:type="dxa"/>
            <w:gridSpan w:val="8"/>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56A0" w:rsidRPr="00013E4D" w:rsidRDefault="00A056A0" w:rsidP="00A056A0">
            <w:pPr>
              <w:pStyle w:val="FieldText"/>
              <w:rPr>
                <w:rFonts w:ascii="Arial" w:eastAsia="MS Gothic" w:hAnsi="Arial" w:cs="Arial"/>
                <w:sz w:val="20"/>
                <w:szCs w:val="20"/>
                <w:lang w:val="hr-HR"/>
              </w:rPr>
            </w:pPr>
            <w:r w:rsidRPr="00013E4D">
              <w:rPr>
                <w:rFonts w:ascii="Arial" w:eastAsia="MS Gothic" w:hAnsi="Arial" w:cs="Arial"/>
                <w:sz w:val="20"/>
                <w:szCs w:val="20"/>
                <w:lang w:val="hr-HR"/>
              </w:rPr>
              <w:t>X</w:t>
            </w:r>
            <w:r w:rsidRPr="00013E4D">
              <w:rPr>
                <w:rFonts w:ascii="Arial" w:hAnsi="Arial" w:cs="Arial"/>
                <w:sz w:val="20"/>
                <w:szCs w:val="20"/>
                <w:lang w:val="hr-HR"/>
              </w:rPr>
              <w:t xml:space="preserve"> samostalni  zadaci  </w:t>
            </w:r>
          </w:p>
          <w:p w:rsidR="00A056A0" w:rsidRPr="00013E4D" w:rsidRDefault="00A056A0" w:rsidP="00A056A0">
            <w:pPr>
              <w:pStyle w:val="FieldText"/>
              <w:rPr>
                <w:rFonts w:ascii="Arial" w:eastAsia="MS Gothic" w:hAnsi="Arial" w:cs="Arial"/>
                <w:b w:val="0"/>
                <w:sz w:val="20"/>
                <w:szCs w:val="20"/>
                <w:lang w:val="hr-HR"/>
              </w:rPr>
            </w:pPr>
            <w:r w:rsidRPr="00013E4D">
              <w:rPr>
                <w:rFonts w:ascii="Arial" w:eastAsia="MS Gothic" w:hAnsi="Arial" w:cs="Arial"/>
                <w:sz w:val="20"/>
                <w:szCs w:val="20"/>
                <w:lang w:val="hr-HR"/>
              </w:rPr>
              <w:t xml:space="preserve">X </w:t>
            </w:r>
            <w:r w:rsidRPr="00013E4D">
              <w:rPr>
                <w:rFonts w:ascii="Arial" w:hAnsi="Arial" w:cs="Arial"/>
                <w:sz w:val="20"/>
                <w:szCs w:val="20"/>
                <w:lang w:val="hr-HR"/>
              </w:rPr>
              <w:t xml:space="preserve">multimedija </w:t>
            </w:r>
          </w:p>
          <w:p w:rsidR="00A056A0" w:rsidRPr="00013E4D" w:rsidRDefault="00A056A0" w:rsidP="00A056A0">
            <w:pPr>
              <w:pStyle w:val="FieldText"/>
              <w:rPr>
                <w:rFonts w:ascii="Arial" w:eastAsia="MS Gothic" w:hAnsi="Arial" w:cs="Arial"/>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laboratorij</w:t>
            </w:r>
          </w:p>
          <w:p w:rsidR="00A056A0" w:rsidRPr="00013E4D" w:rsidRDefault="00A056A0" w:rsidP="00A056A0">
            <w:pPr>
              <w:pStyle w:val="FieldText"/>
              <w:rPr>
                <w:rFonts w:ascii="Arial" w:eastAsia="MS Gothic" w:hAnsi="Arial" w:cs="Arial"/>
                <w:sz w:val="20"/>
                <w:szCs w:val="20"/>
              </w:rPr>
            </w:pPr>
            <w:r w:rsidRPr="00013E4D">
              <w:rPr>
                <w:rFonts w:ascii="Arial" w:eastAsia="MS Gothic" w:hAnsi="Arial" w:cs="Arial"/>
                <w:sz w:val="20"/>
                <w:szCs w:val="20"/>
                <w:lang w:val="hr-HR"/>
              </w:rPr>
              <w:t xml:space="preserve">X </w:t>
            </w:r>
            <w:r w:rsidRPr="00013E4D">
              <w:rPr>
                <w:rFonts w:ascii="Arial" w:hAnsi="Arial" w:cs="Arial"/>
                <w:sz w:val="20"/>
                <w:szCs w:val="20"/>
                <w:lang w:val="hr-HR"/>
              </w:rPr>
              <w:t>mentorski rad</w:t>
            </w:r>
          </w:p>
          <w:p w:rsidR="00A056A0" w:rsidRPr="00013E4D" w:rsidRDefault="00A056A0" w:rsidP="00A056A0">
            <w:pPr>
              <w:tabs>
                <w:tab w:val="left" w:pos="2820"/>
              </w:tabs>
              <w:spacing w:after="0"/>
              <w:rPr>
                <w:rFonts w:ascii="Arial" w:hAnsi="Arial" w:cs="Arial"/>
                <w:color w:val="000000"/>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w:t>
            </w:r>
            <w:r w:rsidR="009C2C47" w:rsidRPr="00013E4D">
              <w:rPr>
                <w:rFonts w:ascii="Arial" w:hAnsi="Arial" w:cs="Arial"/>
                <w:sz w:val="20"/>
                <w:szCs w:val="20"/>
              </w:rPr>
              <w:fldChar w:fldCharType="begin"/>
            </w:r>
            <w:r w:rsidRPr="00013E4D">
              <w:rPr>
                <w:rFonts w:ascii="Arial" w:hAnsi="Arial" w:cs="Arial"/>
                <w:sz w:val="20"/>
                <w:szCs w:val="20"/>
              </w:rPr>
              <w:instrText xml:space="preserve"> FILLIN "Text1"</w:instrText>
            </w:r>
            <w:r w:rsidR="009C2C47" w:rsidRPr="00013E4D">
              <w:rPr>
                <w:rFonts w:ascii="Arial" w:hAnsi="Arial" w:cs="Arial"/>
                <w:sz w:val="20"/>
                <w:szCs w:val="20"/>
              </w:rPr>
              <w:fldChar w:fldCharType="separate"/>
            </w:r>
            <w:r w:rsidRPr="00013E4D">
              <w:rPr>
                <w:rFonts w:ascii="Arial" w:hAnsi="Arial" w:cs="Arial"/>
                <w:sz w:val="20"/>
                <w:szCs w:val="20"/>
              </w:rPr>
              <w:t>     </w:t>
            </w:r>
            <w:r w:rsidR="009C2C47" w:rsidRPr="00013E4D">
              <w:rPr>
                <w:rFonts w:ascii="Arial" w:hAnsi="Arial" w:cs="Arial"/>
                <w:sz w:val="20"/>
                <w:szCs w:val="20"/>
              </w:rPr>
              <w:fldChar w:fldCharType="end"/>
            </w:r>
            <w:r w:rsidRPr="00013E4D">
              <w:rPr>
                <w:rFonts w:ascii="Arial" w:hAnsi="Arial" w:cs="Arial"/>
                <w:sz w:val="20"/>
                <w:szCs w:val="20"/>
              </w:rPr>
              <w:t xml:space="preserve"> (ostalo upisati)</w:t>
            </w:r>
            <w:r w:rsidRPr="00013E4D">
              <w:rPr>
                <w:rFonts w:ascii="Arial" w:hAnsi="Arial" w:cs="Arial"/>
                <w:b/>
                <w:sz w:val="20"/>
                <w:szCs w:val="20"/>
              </w:rPr>
              <w:t xml:space="preserve">  </w:t>
            </w:r>
          </w:p>
        </w:tc>
      </w:tr>
      <w:tr w:rsidR="00A056A0" w:rsidRPr="00013E4D" w:rsidTr="00A056A0">
        <w:trPr>
          <w:gridAfter w:val="1"/>
          <w:wAfter w:w="40" w:type="dxa"/>
          <w:trHeight w:val="577"/>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A056A0">
            <w:pPr>
              <w:tabs>
                <w:tab w:val="left" w:pos="2820"/>
              </w:tabs>
              <w:snapToGrid w:val="0"/>
              <w:spacing w:after="0"/>
              <w:rPr>
                <w:rFonts w:ascii="Arial" w:hAnsi="Arial" w:cs="Arial"/>
                <w:color w:val="000000"/>
                <w:sz w:val="20"/>
                <w:szCs w:val="20"/>
              </w:rPr>
            </w:pPr>
          </w:p>
        </w:tc>
        <w:tc>
          <w:tcPr>
            <w:tcW w:w="3390" w:type="dxa"/>
            <w:gridSpan w:val="4"/>
            <w:vMerge/>
            <w:tcBorders>
              <w:top w:val="single" w:sz="4" w:space="0" w:color="000000"/>
              <w:left w:val="single" w:sz="4" w:space="0" w:color="000000"/>
              <w:bottom w:val="single" w:sz="4" w:space="0" w:color="000000"/>
            </w:tcBorders>
            <w:shd w:val="clear" w:color="auto" w:fill="auto"/>
            <w:vAlign w:val="center"/>
          </w:tcPr>
          <w:p w:rsidR="00A056A0" w:rsidRPr="00013E4D" w:rsidRDefault="00A056A0" w:rsidP="00A056A0">
            <w:pPr>
              <w:pStyle w:val="FieldText"/>
              <w:snapToGrid w:val="0"/>
              <w:rPr>
                <w:rFonts w:ascii="Arial" w:hAnsi="Arial" w:cs="Arial"/>
                <w:b w:val="0"/>
                <w:sz w:val="20"/>
                <w:szCs w:val="20"/>
                <w:lang w:val="hr-HR"/>
              </w:rPr>
            </w:pPr>
          </w:p>
        </w:tc>
        <w:tc>
          <w:tcPr>
            <w:tcW w:w="4192"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A056A0" w:rsidRPr="00013E4D" w:rsidRDefault="00A056A0" w:rsidP="00A056A0">
            <w:pPr>
              <w:pStyle w:val="FieldText"/>
              <w:snapToGrid w:val="0"/>
              <w:rPr>
                <w:rFonts w:ascii="Arial" w:hAnsi="Arial" w:cs="Arial"/>
                <w:b w:val="0"/>
                <w:sz w:val="20"/>
                <w:szCs w:val="20"/>
                <w:lang w:val="hr-HR"/>
              </w:rPr>
            </w:pPr>
          </w:p>
        </w:tc>
      </w:tr>
      <w:tr w:rsidR="00A056A0" w:rsidRPr="00013E4D" w:rsidTr="00A056A0">
        <w:tc>
          <w:tcPr>
            <w:tcW w:w="1912" w:type="dxa"/>
            <w:gridSpan w:val="2"/>
            <w:tcBorders>
              <w:top w:val="single" w:sz="4" w:space="0" w:color="000000"/>
              <w:left w:val="single" w:sz="8" w:space="0" w:color="000000"/>
              <w:bottom w:val="single" w:sz="8" w:space="0" w:color="000000"/>
            </w:tcBorders>
            <w:shd w:val="clear" w:color="auto" w:fill="CCFFFF"/>
            <w:vAlign w:val="center"/>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color w:val="000000"/>
                <w:sz w:val="20"/>
                <w:szCs w:val="20"/>
              </w:rPr>
              <w:t>Obveze studenata</w:t>
            </w:r>
          </w:p>
        </w:tc>
        <w:tc>
          <w:tcPr>
            <w:tcW w:w="7622" w:type="dxa"/>
            <w:gridSpan w:val="13"/>
            <w:tcBorders>
              <w:top w:val="single" w:sz="4" w:space="0" w:color="000000"/>
              <w:left w:val="single" w:sz="4" w:space="0" w:color="000000"/>
              <w:bottom w:val="single" w:sz="8" w:space="0" w:color="000000"/>
              <w:right w:val="single" w:sz="8" w:space="0" w:color="000000"/>
            </w:tcBorders>
            <w:shd w:val="clear" w:color="auto" w:fill="auto"/>
            <w:vAlign w:val="center"/>
          </w:tcPr>
          <w:p w:rsidR="00A056A0" w:rsidRPr="00013E4D" w:rsidRDefault="00A056A0" w:rsidP="00A056A0">
            <w:pPr>
              <w:tabs>
                <w:tab w:val="left" w:pos="2820"/>
              </w:tabs>
              <w:spacing w:after="0"/>
              <w:rPr>
                <w:rFonts w:ascii="Arial" w:hAnsi="Arial" w:cs="Arial"/>
                <w:color w:val="000000"/>
                <w:sz w:val="20"/>
                <w:szCs w:val="20"/>
              </w:rPr>
            </w:pPr>
            <w:r w:rsidRPr="00013E4D">
              <w:rPr>
                <w:rFonts w:ascii="Arial" w:hAnsi="Arial" w:cs="Arial"/>
                <w:sz w:val="20"/>
                <w:szCs w:val="20"/>
              </w:rPr>
              <w:t>Redovito pohađanje i aktivno sudjelovanje u nastavi, praćenje literature i polaganje ispita.</w:t>
            </w:r>
          </w:p>
        </w:tc>
      </w:tr>
      <w:tr w:rsidR="00A056A0" w:rsidRPr="00013E4D" w:rsidTr="00A056A0">
        <w:trPr>
          <w:trHeight w:val="397"/>
        </w:trPr>
        <w:tc>
          <w:tcPr>
            <w:tcW w:w="1912" w:type="dxa"/>
            <w:gridSpan w:val="2"/>
            <w:vMerge w:val="restart"/>
            <w:tcBorders>
              <w:top w:val="single" w:sz="8" w:space="0" w:color="000000"/>
              <w:left w:val="single" w:sz="8" w:space="0" w:color="000000"/>
              <w:bottom w:val="single" w:sz="4" w:space="0" w:color="000000"/>
            </w:tcBorders>
            <w:shd w:val="clear" w:color="auto" w:fill="CCFFFF"/>
            <w:vAlign w:val="center"/>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8" w:space="0" w:color="000000"/>
              <w:left w:val="single" w:sz="4" w:space="0" w:color="000000"/>
              <w:bottom w:val="single" w:sz="4" w:space="0" w:color="000000"/>
            </w:tcBorders>
            <w:shd w:val="clear" w:color="auto" w:fill="auto"/>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8" w:space="0" w:color="000000"/>
              <w:left w:val="single" w:sz="4" w:space="0" w:color="000000"/>
              <w:bottom w:val="single" w:sz="4" w:space="0" w:color="000000"/>
            </w:tcBorders>
            <w:shd w:val="clear" w:color="auto" w:fill="auto"/>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2</w:t>
            </w:r>
          </w:p>
        </w:tc>
        <w:tc>
          <w:tcPr>
            <w:tcW w:w="1275" w:type="dxa"/>
            <w:gridSpan w:val="3"/>
            <w:tcBorders>
              <w:top w:val="single" w:sz="8" w:space="0" w:color="000000"/>
              <w:left w:val="single" w:sz="4" w:space="0" w:color="000000"/>
              <w:bottom w:val="single" w:sz="4" w:space="0" w:color="000000"/>
            </w:tcBorders>
            <w:shd w:val="clear" w:color="auto" w:fill="auto"/>
            <w:vAlign w:val="center"/>
          </w:tcPr>
          <w:p w:rsidR="00A056A0" w:rsidRPr="00013E4D" w:rsidRDefault="00A056A0" w:rsidP="00A056A0">
            <w:pPr>
              <w:pStyle w:val="FieldText"/>
              <w:rPr>
                <w:rFonts w:ascii="Arial" w:hAnsi="Arial" w:cs="Arial"/>
                <w:sz w:val="20"/>
                <w:szCs w:val="20"/>
              </w:rPr>
            </w:pPr>
            <w:r w:rsidRPr="00013E4D">
              <w:rPr>
                <w:rFonts w:ascii="Arial" w:hAnsi="Arial" w:cs="Arial"/>
                <w:b w:val="0"/>
                <w:sz w:val="20"/>
                <w:szCs w:val="20"/>
                <w:lang w:val="hr-HR"/>
              </w:rPr>
              <w:t>Istraživanje</w:t>
            </w:r>
          </w:p>
        </w:tc>
        <w:tc>
          <w:tcPr>
            <w:tcW w:w="968" w:type="dxa"/>
            <w:tcBorders>
              <w:top w:val="single" w:sz="8" w:space="0" w:color="000000"/>
              <w:left w:val="single" w:sz="4" w:space="0" w:color="000000"/>
              <w:bottom w:val="single" w:sz="4" w:space="0" w:color="000000"/>
            </w:tcBorders>
            <w:shd w:val="clear" w:color="auto" w:fill="auto"/>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r>
            <w:r w:rsidR="00A056A0" w:rsidRPr="00013E4D">
              <w:rPr>
                <w:rFonts w:ascii="Arial" w:hAnsi="Arial" w:cs="Arial"/>
                <w:b w:val="0"/>
                <w:sz w:val="20"/>
                <w:szCs w:val="20"/>
                <w:lang w:val="hr-HR"/>
              </w:rPr>
              <w:instrText xml:space="preserve"> FILLIN "Text1"</w:instrText>
            </w:r>
            <w:r w:rsidRPr="00013E4D">
              <w:rPr>
                <w:rFonts w:ascii="Arial" w:hAnsi="Arial" w:cs="Arial"/>
                <w:b w:val="0"/>
                <w:sz w:val="20"/>
                <w:szCs w:val="20"/>
                <w:lang w:val="hr-HR"/>
              </w:rPr>
              <w:fldChar w:fldCharType="separate"/>
            </w:r>
            <w:r w:rsidR="00A056A0" w:rsidRPr="00013E4D">
              <w:rPr>
                <w:rFonts w:ascii="Arial" w:hAnsi="Arial" w:cs="Arial"/>
                <w:b w:val="0"/>
                <w:sz w:val="20"/>
                <w:szCs w:val="20"/>
                <w:lang w:val="hr-HR"/>
              </w:rPr>
              <w:t>1</w:t>
            </w:r>
            <w:r w:rsidRPr="00013E4D">
              <w:rPr>
                <w:rFonts w:ascii="Arial" w:hAnsi="Arial" w:cs="Arial"/>
                <w:b w:val="0"/>
                <w:sz w:val="20"/>
                <w:szCs w:val="20"/>
                <w:lang w:val="hr-HR"/>
              </w:rPr>
              <w:fldChar w:fldCharType="end"/>
            </w: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Praktični rad</w:t>
            </w:r>
          </w:p>
        </w:tc>
        <w:tc>
          <w:tcPr>
            <w:tcW w:w="1400" w:type="dxa"/>
            <w:gridSpan w:val="3"/>
            <w:tcBorders>
              <w:top w:val="single" w:sz="8" w:space="0" w:color="000000"/>
              <w:left w:val="single" w:sz="4" w:space="0" w:color="000000"/>
              <w:bottom w:val="single" w:sz="4" w:space="0" w:color="000000"/>
              <w:right w:val="single" w:sz="8" w:space="0" w:color="000000"/>
            </w:tcBorders>
            <w:shd w:val="clear" w:color="auto" w:fill="auto"/>
            <w:vAlign w:val="center"/>
          </w:tcPr>
          <w:p w:rsidR="00A056A0" w:rsidRPr="00013E4D" w:rsidRDefault="00A056A0" w:rsidP="00A056A0">
            <w:pPr>
              <w:pStyle w:val="FieldText"/>
              <w:rPr>
                <w:rFonts w:ascii="Arial" w:hAnsi="Arial" w:cs="Arial"/>
                <w:color w:val="000000"/>
                <w:sz w:val="20"/>
                <w:szCs w:val="20"/>
              </w:rPr>
            </w:pPr>
            <w:r w:rsidRPr="00013E4D">
              <w:rPr>
                <w:rFonts w:ascii="Arial" w:hAnsi="Arial" w:cs="Arial"/>
                <w:b w:val="0"/>
                <w:sz w:val="20"/>
                <w:szCs w:val="20"/>
                <w:lang w:val="hr-HR"/>
              </w:rPr>
              <w:t>3</w:t>
            </w:r>
          </w:p>
        </w:tc>
      </w:tr>
      <w:tr w:rsidR="00A056A0" w:rsidRPr="00013E4D" w:rsidTr="00A056A0">
        <w:trPr>
          <w:trHeight w:val="397"/>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F07058">
            <w:pPr>
              <w:numPr>
                <w:ilvl w:val="0"/>
                <w:numId w:val="16"/>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A056A0" w:rsidRPr="00013E4D" w:rsidRDefault="00A056A0" w:rsidP="00A056A0">
            <w:pPr>
              <w:pStyle w:val="FieldText"/>
              <w:rPr>
                <w:rFonts w:ascii="Arial" w:hAnsi="Arial" w:cs="Arial"/>
                <w:sz w:val="20"/>
                <w:szCs w:val="20"/>
              </w:rPr>
            </w:pPr>
            <w:r w:rsidRPr="00013E4D">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r>
            <w:r w:rsidR="00A056A0" w:rsidRPr="00013E4D">
              <w:rPr>
                <w:rFonts w:ascii="Arial" w:hAnsi="Arial" w:cs="Arial"/>
                <w:b w:val="0"/>
                <w:sz w:val="20"/>
                <w:szCs w:val="20"/>
                <w:lang w:val="hr-HR"/>
              </w:rPr>
              <w:instrText xml:space="preserve"> FILLIN "Text1"</w:instrText>
            </w:r>
            <w:r w:rsidRPr="00013E4D">
              <w:rPr>
                <w:rFonts w:ascii="Arial" w:hAnsi="Arial" w:cs="Arial"/>
                <w:b w:val="0"/>
                <w:sz w:val="20"/>
                <w:szCs w:val="20"/>
                <w:lang w:val="hr-HR"/>
              </w:rPr>
              <w:fldChar w:fldCharType="separate"/>
            </w:r>
            <w:r w:rsidR="00A056A0" w:rsidRPr="00013E4D">
              <w:rPr>
                <w:rFonts w:ascii="Arial" w:hAnsi="Arial" w:cs="Arial"/>
                <w:b w:val="0"/>
                <w:sz w:val="20"/>
                <w:szCs w:val="20"/>
                <w:lang w:val="hr-HR"/>
              </w:rPr>
              <w:t>     </w:t>
            </w:r>
            <w:r w:rsidRPr="00013E4D">
              <w:rPr>
                <w:rFonts w:ascii="Arial" w:hAnsi="Arial" w:cs="Arial"/>
                <w:b w:val="0"/>
                <w:sz w:val="20"/>
                <w:szCs w:val="20"/>
                <w:lang w:val="hr-HR"/>
              </w:rPr>
              <w:fldChar w:fldCharType="end"/>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A056A0" w:rsidRPr="00013E4D" w:rsidRDefault="00A056A0" w:rsidP="00A056A0">
            <w:pPr>
              <w:pStyle w:val="FieldText"/>
              <w:rPr>
                <w:rFonts w:ascii="Arial" w:hAnsi="Arial" w:cs="Arial"/>
                <w:sz w:val="20"/>
                <w:szCs w:val="20"/>
              </w:rPr>
            </w:pPr>
            <w:r w:rsidRPr="00013E4D">
              <w:rPr>
                <w:rFonts w:ascii="Arial" w:hAnsi="Arial" w:cs="Arial"/>
                <w:b w:val="0"/>
                <w:sz w:val="20"/>
                <w:szCs w:val="20"/>
                <w:lang w:val="hr-HR"/>
              </w:rPr>
              <w:t>Referat</w:t>
            </w:r>
          </w:p>
        </w:tc>
        <w:tc>
          <w:tcPr>
            <w:tcW w:w="968" w:type="dxa"/>
            <w:tcBorders>
              <w:top w:val="single" w:sz="4" w:space="0" w:color="000000"/>
              <w:left w:val="single" w:sz="4" w:space="0" w:color="000000"/>
              <w:bottom w:val="single" w:sz="4" w:space="0" w:color="000000"/>
            </w:tcBorders>
            <w:shd w:val="clear" w:color="auto" w:fill="auto"/>
            <w:vAlign w:val="center"/>
          </w:tcPr>
          <w:p w:rsidR="00A056A0" w:rsidRPr="00013E4D" w:rsidRDefault="009C2C47" w:rsidP="00A056A0">
            <w:pPr>
              <w:pStyle w:val="FieldText"/>
              <w:rPr>
                <w:rFonts w:ascii="Arial" w:hAnsi="Arial" w:cs="Arial"/>
                <w:sz w:val="20"/>
                <w:szCs w:val="20"/>
              </w:rPr>
            </w:pPr>
            <w:r w:rsidRPr="00013E4D">
              <w:rPr>
                <w:rFonts w:ascii="Arial" w:hAnsi="Arial" w:cs="Arial"/>
                <w:b w:val="0"/>
                <w:sz w:val="20"/>
                <w:szCs w:val="20"/>
                <w:lang w:val="hr-HR"/>
              </w:rPr>
              <w:fldChar w:fldCharType="begin"/>
            </w:r>
            <w:r w:rsidR="00A056A0" w:rsidRPr="00013E4D">
              <w:rPr>
                <w:rFonts w:ascii="Arial" w:hAnsi="Arial" w:cs="Arial"/>
                <w:b w:val="0"/>
                <w:sz w:val="20"/>
                <w:szCs w:val="20"/>
                <w:lang w:val="hr-HR"/>
              </w:rPr>
              <w:instrText xml:space="preserve"> FILLIN "Text1"</w:instrText>
            </w:r>
            <w:r w:rsidRPr="00013E4D">
              <w:rPr>
                <w:rFonts w:ascii="Arial" w:hAnsi="Arial" w:cs="Arial"/>
                <w:b w:val="0"/>
                <w:sz w:val="20"/>
                <w:szCs w:val="20"/>
                <w:lang w:val="hr-HR"/>
              </w:rPr>
              <w:fldChar w:fldCharType="separate"/>
            </w:r>
            <w:r w:rsidR="00A056A0" w:rsidRPr="00013E4D">
              <w:rPr>
                <w:rFonts w:ascii="Arial" w:hAnsi="Arial" w:cs="Arial"/>
                <w:b w:val="0"/>
                <w:sz w:val="20"/>
                <w:szCs w:val="20"/>
                <w:lang w:val="hr-HR"/>
              </w:rPr>
              <w:t>     </w:t>
            </w:r>
            <w:r w:rsidRPr="00013E4D">
              <w:rPr>
                <w:rFonts w:ascii="Arial" w:hAnsi="Arial" w:cs="Arial"/>
                <w:b w:val="0"/>
                <w:sz w:val="20"/>
                <w:szCs w:val="20"/>
                <w:lang w:val="hr-HR"/>
              </w:rPr>
              <w:fldChar w:fldCharType="end"/>
            </w: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A056A0" w:rsidRPr="00013E4D" w:rsidRDefault="009C2C47" w:rsidP="00A056A0">
            <w:pPr>
              <w:tabs>
                <w:tab w:val="left" w:pos="2820"/>
              </w:tabs>
              <w:spacing w:after="0"/>
              <w:rPr>
                <w:rFonts w:ascii="Arial" w:hAnsi="Arial" w:cs="Arial"/>
                <w:sz w:val="20"/>
                <w:szCs w:val="20"/>
              </w:rPr>
            </w:pPr>
            <w:r w:rsidRPr="00013E4D">
              <w:rPr>
                <w:rFonts w:ascii="Arial" w:hAnsi="Arial" w:cs="Arial"/>
                <w:color w:val="000000"/>
                <w:sz w:val="20"/>
                <w:szCs w:val="20"/>
              </w:rPr>
              <w:fldChar w:fldCharType="begin"/>
            </w:r>
            <w:r w:rsidR="00A056A0" w:rsidRPr="00013E4D">
              <w:rPr>
                <w:rFonts w:ascii="Arial" w:hAnsi="Arial" w:cs="Arial"/>
                <w:color w:val="000000"/>
                <w:sz w:val="20"/>
                <w:szCs w:val="20"/>
              </w:rPr>
              <w:instrText xml:space="preserve"> FILLIN "Text1"</w:instrText>
            </w:r>
            <w:r w:rsidRPr="00013E4D">
              <w:rPr>
                <w:rFonts w:ascii="Arial" w:hAnsi="Arial" w:cs="Arial"/>
                <w:color w:val="000000"/>
                <w:sz w:val="20"/>
                <w:szCs w:val="20"/>
              </w:rPr>
              <w:fldChar w:fldCharType="separate"/>
            </w:r>
            <w:r w:rsidR="00A056A0" w:rsidRPr="00013E4D">
              <w:rPr>
                <w:rFonts w:ascii="Arial" w:hAnsi="Arial" w:cs="Arial"/>
                <w:color w:val="000000"/>
                <w:sz w:val="20"/>
                <w:szCs w:val="20"/>
              </w:rPr>
              <w:t>     </w:t>
            </w:r>
            <w:r w:rsidRPr="00013E4D">
              <w:rPr>
                <w:rFonts w:ascii="Arial" w:hAnsi="Arial" w:cs="Arial"/>
                <w:color w:val="000000"/>
                <w:sz w:val="20"/>
                <w:szCs w:val="20"/>
              </w:rPr>
              <w:fldChar w:fldCharType="end"/>
            </w:r>
            <w:r w:rsidR="00A056A0" w:rsidRPr="00013E4D">
              <w:rPr>
                <w:rFonts w:ascii="Arial" w:hAnsi="Arial" w:cs="Arial"/>
                <w:color w:val="000000"/>
                <w:sz w:val="20"/>
                <w:szCs w:val="20"/>
              </w:rPr>
              <w:t xml:space="preserve"> (Ostalo upisati)</w:t>
            </w:r>
          </w:p>
        </w:tc>
        <w:tc>
          <w:tcPr>
            <w:tcW w:w="1400"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A056A0" w:rsidRPr="00013E4D" w:rsidRDefault="00A056A0" w:rsidP="00A056A0">
            <w:pPr>
              <w:pStyle w:val="FieldText"/>
              <w:snapToGrid w:val="0"/>
              <w:rPr>
                <w:rFonts w:ascii="Arial" w:hAnsi="Arial" w:cs="Arial"/>
                <w:b w:val="0"/>
                <w:sz w:val="20"/>
                <w:szCs w:val="20"/>
                <w:lang w:val="hr-HR"/>
              </w:rPr>
            </w:pPr>
          </w:p>
        </w:tc>
      </w:tr>
      <w:tr w:rsidR="00A056A0" w:rsidRPr="00013E4D" w:rsidTr="00A056A0">
        <w:trPr>
          <w:trHeight w:val="397"/>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F07058">
            <w:pPr>
              <w:numPr>
                <w:ilvl w:val="0"/>
                <w:numId w:val="16"/>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A056A0" w:rsidRPr="00013E4D" w:rsidRDefault="00A056A0" w:rsidP="00A056A0">
            <w:pPr>
              <w:pStyle w:val="FieldText"/>
              <w:rPr>
                <w:rFonts w:ascii="Arial" w:hAnsi="Arial" w:cs="Arial"/>
                <w:sz w:val="20"/>
                <w:szCs w:val="20"/>
              </w:rPr>
            </w:pPr>
            <w:r w:rsidRPr="00013E4D">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r>
            <w:r w:rsidR="00A056A0" w:rsidRPr="00013E4D">
              <w:rPr>
                <w:rFonts w:ascii="Arial" w:hAnsi="Arial" w:cs="Arial"/>
                <w:b w:val="0"/>
                <w:sz w:val="20"/>
                <w:szCs w:val="20"/>
                <w:lang w:val="hr-HR"/>
              </w:rPr>
              <w:instrText xml:space="preserve"> FILLIN "Text1"</w:instrText>
            </w:r>
            <w:r w:rsidRPr="00013E4D">
              <w:rPr>
                <w:rFonts w:ascii="Arial" w:hAnsi="Arial" w:cs="Arial"/>
                <w:b w:val="0"/>
                <w:sz w:val="20"/>
                <w:szCs w:val="20"/>
                <w:lang w:val="hr-HR"/>
              </w:rPr>
              <w:fldChar w:fldCharType="separate"/>
            </w:r>
            <w:r w:rsidR="00A056A0" w:rsidRPr="00013E4D">
              <w:rPr>
                <w:rFonts w:ascii="Arial" w:hAnsi="Arial" w:cs="Arial"/>
                <w:b w:val="0"/>
                <w:sz w:val="20"/>
                <w:szCs w:val="20"/>
                <w:lang w:val="hr-HR"/>
              </w:rPr>
              <w:t>     </w:t>
            </w:r>
            <w:r w:rsidRPr="00013E4D">
              <w:rPr>
                <w:rFonts w:ascii="Arial" w:hAnsi="Arial" w:cs="Arial"/>
                <w:b w:val="0"/>
                <w:sz w:val="20"/>
                <w:szCs w:val="20"/>
                <w:lang w:val="hr-HR"/>
              </w:rPr>
              <w:fldChar w:fldCharType="end"/>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tcBorders>
              <w:top w:val="single" w:sz="4" w:space="0" w:color="000000"/>
              <w:left w:val="single" w:sz="4" w:space="0" w:color="000000"/>
              <w:bottom w:val="single" w:sz="4" w:space="0" w:color="000000"/>
            </w:tcBorders>
            <w:shd w:val="clear" w:color="auto" w:fill="auto"/>
            <w:vAlign w:val="center"/>
          </w:tcPr>
          <w:p w:rsidR="00A056A0" w:rsidRPr="00013E4D" w:rsidRDefault="00A056A0" w:rsidP="00A056A0">
            <w:pPr>
              <w:pStyle w:val="FieldText"/>
              <w:snapToGrid w:val="0"/>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A056A0" w:rsidRPr="00013E4D" w:rsidRDefault="009C2C47" w:rsidP="00A056A0">
            <w:pPr>
              <w:tabs>
                <w:tab w:val="left" w:pos="2820"/>
              </w:tabs>
              <w:spacing w:after="0"/>
              <w:rPr>
                <w:rFonts w:ascii="Arial" w:hAnsi="Arial" w:cs="Arial"/>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400"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A056A0" w:rsidRPr="00013E4D" w:rsidRDefault="00A056A0" w:rsidP="00A056A0">
            <w:pPr>
              <w:pStyle w:val="FieldText"/>
              <w:snapToGrid w:val="0"/>
              <w:rPr>
                <w:rFonts w:ascii="Arial" w:hAnsi="Arial" w:cs="Arial"/>
                <w:b w:val="0"/>
                <w:sz w:val="20"/>
                <w:szCs w:val="20"/>
                <w:lang w:val="hr-HR"/>
              </w:rPr>
            </w:pPr>
          </w:p>
        </w:tc>
      </w:tr>
      <w:tr w:rsidR="00A056A0" w:rsidRPr="00013E4D" w:rsidTr="00A056A0">
        <w:trPr>
          <w:trHeight w:val="397"/>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F07058">
            <w:pPr>
              <w:numPr>
                <w:ilvl w:val="0"/>
                <w:numId w:val="16"/>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A056A0" w:rsidRPr="00013E4D" w:rsidRDefault="00A056A0" w:rsidP="00A056A0">
            <w:pPr>
              <w:pStyle w:val="FieldText"/>
              <w:rPr>
                <w:rFonts w:ascii="Arial" w:hAnsi="Arial" w:cs="Arial"/>
                <w:sz w:val="20"/>
                <w:szCs w:val="20"/>
              </w:rPr>
            </w:pPr>
            <w:r w:rsidRPr="00013E4D">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r>
            <w:r w:rsidR="00A056A0" w:rsidRPr="00013E4D">
              <w:rPr>
                <w:rFonts w:ascii="Arial" w:hAnsi="Arial" w:cs="Arial"/>
                <w:b w:val="0"/>
                <w:sz w:val="20"/>
                <w:szCs w:val="20"/>
                <w:lang w:val="hr-HR"/>
              </w:rPr>
              <w:instrText xml:space="preserve"> FILLIN "Text1"</w:instrText>
            </w:r>
            <w:r w:rsidRPr="00013E4D">
              <w:rPr>
                <w:rFonts w:ascii="Arial" w:hAnsi="Arial" w:cs="Arial"/>
                <w:b w:val="0"/>
                <w:sz w:val="20"/>
                <w:szCs w:val="20"/>
                <w:lang w:val="hr-HR"/>
              </w:rPr>
              <w:fldChar w:fldCharType="separate"/>
            </w:r>
            <w:r w:rsidR="00A056A0" w:rsidRPr="00013E4D">
              <w:rPr>
                <w:rFonts w:ascii="Arial" w:hAnsi="Arial" w:cs="Arial"/>
                <w:b w:val="0"/>
                <w:sz w:val="20"/>
                <w:szCs w:val="20"/>
                <w:lang w:val="hr-HR"/>
              </w:rPr>
              <w:t>     </w:t>
            </w:r>
            <w:r w:rsidRPr="00013E4D">
              <w:rPr>
                <w:rFonts w:ascii="Arial" w:hAnsi="Arial" w:cs="Arial"/>
                <w:b w:val="0"/>
                <w:sz w:val="20"/>
                <w:szCs w:val="20"/>
                <w:lang w:val="hr-HR"/>
              </w:rPr>
              <w:fldChar w:fldCharType="end"/>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A056A0" w:rsidRPr="00013E4D" w:rsidRDefault="00A056A0" w:rsidP="00A056A0">
            <w:pPr>
              <w:pStyle w:val="FieldText"/>
              <w:rPr>
                <w:rFonts w:ascii="Arial" w:hAnsi="Arial" w:cs="Arial"/>
                <w:sz w:val="20"/>
                <w:szCs w:val="20"/>
              </w:rPr>
            </w:pPr>
            <w:r w:rsidRPr="00013E4D">
              <w:rPr>
                <w:rFonts w:ascii="Arial" w:hAnsi="Arial" w:cs="Arial"/>
                <w:b w:val="0"/>
                <w:color w:val="000000"/>
                <w:sz w:val="20"/>
                <w:szCs w:val="20"/>
                <w:lang w:val="hr-HR"/>
              </w:rPr>
              <w:t>Usmeni ispit</w:t>
            </w:r>
          </w:p>
        </w:tc>
        <w:tc>
          <w:tcPr>
            <w:tcW w:w="968" w:type="dxa"/>
            <w:tcBorders>
              <w:top w:val="single" w:sz="4" w:space="0" w:color="000000"/>
              <w:left w:val="single" w:sz="4" w:space="0" w:color="000000"/>
              <w:bottom w:val="single" w:sz="4" w:space="0" w:color="000000"/>
            </w:tcBorders>
            <w:shd w:val="clear" w:color="auto" w:fill="auto"/>
            <w:vAlign w:val="center"/>
          </w:tcPr>
          <w:p w:rsidR="00A056A0" w:rsidRPr="00013E4D" w:rsidRDefault="009C2C47" w:rsidP="00A056A0">
            <w:pPr>
              <w:tabs>
                <w:tab w:val="left" w:pos="2820"/>
              </w:tabs>
              <w:spacing w:after="0"/>
              <w:rPr>
                <w:rFonts w:ascii="Arial" w:hAnsi="Arial" w:cs="Arial"/>
                <w:sz w:val="20"/>
                <w:szCs w:val="20"/>
              </w:rPr>
            </w:pPr>
            <w:r w:rsidRPr="00013E4D">
              <w:rPr>
                <w:rFonts w:ascii="Arial" w:hAnsi="Arial" w:cs="Arial"/>
                <w:b/>
                <w:sz w:val="20"/>
                <w:szCs w:val="20"/>
              </w:rPr>
              <w:fldChar w:fldCharType="begin"/>
            </w:r>
            <w:r w:rsidR="00A056A0" w:rsidRPr="00013E4D">
              <w:rPr>
                <w:rFonts w:ascii="Arial" w:hAnsi="Arial" w:cs="Arial"/>
                <w:b/>
                <w:sz w:val="20"/>
                <w:szCs w:val="20"/>
              </w:rPr>
              <w:instrText xml:space="preserve"> FILLIN "Text1"</w:instrText>
            </w:r>
            <w:r w:rsidRPr="00013E4D">
              <w:rPr>
                <w:rFonts w:ascii="Arial" w:hAnsi="Arial" w:cs="Arial"/>
                <w:b/>
                <w:sz w:val="20"/>
                <w:szCs w:val="20"/>
              </w:rPr>
              <w:fldChar w:fldCharType="separate"/>
            </w:r>
            <w:r w:rsidR="00A056A0" w:rsidRPr="00013E4D">
              <w:rPr>
                <w:rFonts w:ascii="Arial" w:hAnsi="Arial" w:cs="Arial"/>
                <w:b/>
                <w:sz w:val="20"/>
                <w:szCs w:val="20"/>
              </w:rPr>
              <w:t>     </w:t>
            </w:r>
            <w:r w:rsidRPr="00013E4D">
              <w:rPr>
                <w:rFonts w:ascii="Arial" w:hAnsi="Arial" w:cs="Arial"/>
                <w:b/>
                <w:sz w:val="20"/>
                <w:szCs w:val="20"/>
              </w:rPr>
              <w:fldChar w:fldCharType="end"/>
            </w: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A056A0" w:rsidRPr="00013E4D" w:rsidRDefault="009C2C47" w:rsidP="00A056A0">
            <w:pPr>
              <w:tabs>
                <w:tab w:val="left" w:pos="2820"/>
              </w:tabs>
              <w:spacing w:after="0"/>
              <w:rPr>
                <w:rFonts w:ascii="Arial" w:hAnsi="Arial" w:cs="Arial"/>
                <w:sz w:val="20"/>
                <w:szCs w:val="20"/>
              </w:rPr>
            </w:pPr>
            <w:r w:rsidRPr="00013E4D">
              <w:rPr>
                <w:rFonts w:ascii="Arial" w:hAnsi="Arial" w:cs="Arial"/>
                <w:color w:val="000000"/>
                <w:sz w:val="20"/>
                <w:szCs w:val="20"/>
              </w:rPr>
              <w:fldChar w:fldCharType="begin"/>
            </w:r>
            <w:r w:rsidR="00A056A0" w:rsidRPr="00013E4D">
              <w:rPr>
                <w:rFonts w:ascii="Arial" w:hAnsi="Arial" w:cs="Arial"/>
                <w:color w:val="000000"/>
                <w:sz w:val="20"/>
                <w:szCs w:val="20"/>
              </w:rPr>
              <w:instrText xml:space="preserve"> FILLIN "Text1"</w:instrText>
            </w:r>
            <w:r w:rsidRPr="00013E4D">
              <w:rPr>
                <w:rFonts w:ascii="Arial" w:hAnsi="Arial" w:cs="Arial"/>
                <w:color w:val="000000"/>
                <w:sz w:val="20"/>
                <w:szCs w:val="20"/>
              </w:rPr>
              <w:fldChar w:fldCharType="separate"/>
            </w:r>
            <w:r w:rsidR="00A056A0" w:rsidRPr="00013E4D">
              <w:rPr>
                <w:rFonts w:ascii="Arial" w:hAnsi="Arial" w:cs="Arial"/>
                <w:color w:val="000000"/>
                <w:sz w:val="20"/>
                <w:szCs w:val="20"/>
              </w:rPr>
              <w:t>     </w:t>
            </w:r>
            <w:r w:rsidRPr="00013E4D">
              <w:rPr>
                <w:rFonts w:ascii="Arial" w:hAnsi="Arial" w:cs="Arial"/>
                <w:color w:val="000000"/>
                <w:sz w:val="20"/>
                <w:szCs w:val="20"/>
              </w:rPr>
              <w:fldChar w:fldCharType="end"/>
            </w:r>
            <w:r w:rsidR="00A056A0" w:rsidRPr="00013E4D">
              <w:rPr>
                <w:rFonts w:ascii="Arial" w:hAnsi="Arial" w:cs="Arial"/>
                <w:color w:val="000000"/>
                <w:sz w:val="20"/>
                <w:szCs w:val="20"/>
              </w:rPr>
              <w:t xml:space="preserve"> (Ostalo upisati)</w:t>
            </w:r>
          </w:p>
        </w:tc>
        <w:tc>
          <w:tcPr>
            <w:tcW w:w="1400"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rsidR="00A056A0" w:rsidRPr="00013E4D" w:rsidRDefault="00A056A0" w:rsidP="00A056A0">
            <w:pPr>
              <w:tabs>
                <w:tab w:val="left" w:pos="2820"/>
              </w:tabs>
              <w:snapToGrid w:val="0"/>
              <w:spacing w:after="0"/>
              <w:rPr>
                <w:rFonts w:ascii="Arial" w:hAnsi="Arial" w:cs="Arial"/>
                <w:sz w:val="20"/>
                <w:szCs w:val="20"/>
              </w:rPr>
            </w:pPr>
          </w:p>
        </w:tc>
      </w:tr>
      <w:tr w:rsidR="00A056A0" w:rsidRPr="00013E4D" w:rsidTr="00A056A0">
        <w:trPr>
          <w:trHeight w:val="397"/>
        </w:trPr>
        <w:tc>
          <w:tcPr>
            <w:tcW w:w="1912" w:type="dxa"/>
            <w:gridSpan w:val="2"/>
            <w:vMerge/>
            <w:tcBorders>
              <w:top w:val="single" w:sz="4" w:space="0" w:color="000000"/>
              <w:left w:val="single" w:sz="8" w:space="0" w:color="000000"/>
              <w:bottom w:val="single" w:sz="8" w:space="0" w:color="000000"/>
            </w:tcBorders>
            <w:shd w:val="clear" w:color="auto" w:fill="CCFFFF"/>
            <w:vAlign w:val="center"/>
          </w:tcPr>
          <w:p w:rsidR="00A056A0" w:rsidRPr="00013E4D" w:rsidRDefault="00A056A0" w:rsidP="00F07058">
            <w:pPr>
              <w:numPr>
                <w:ilvl w:val="0"/>
                <w:numId w:val="16"/>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8" w:space="0" w:color="000000"/>
            </w:tcBorders>
            <w:shd w:val="clear" w:color="auto" w:fill="auto"/>
            <w:vAlign w:val="cente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b/>
                <w:sz w:val="20"/>
                <w:szCs w:val="20"/>
              </w:rPr>
              <w:fldChar w:fldCharType="begin"/>
            </w:r>
            <w:r w:rsidR="00A056A0" w:rsidRPr="00013E4D">
              <w:rPr>
                <w:rFonts w:ascii="Arial" w:hAnsi="Arial" w:cs="Arial"/>
                <w:b/>
                <w:sz w:val="20"/>
                <w:szCs w:val="20"/>
              </w:rPr>
              <w:instrText xml:space="preserve"> FILLIN "Text1"</w:instrText>
            </w:r>
            <w:r w:rsidRPr="00013E4D">
              <w:rPr>
                <w:rFonts w:ascii="Arial" w:hAnsi="Arial" w:cs="Arial"/>
                <w:b/>
                <w:sz w:val="20"/>
                <w:szCs w:val="20"/>
              </w:rPr>
              <w:fldChar w:fldCharType="separate"/>
            </w:r>
            <w:r w:rsidR="00A056A0" w:rsidRPr="00013E4D">
              <w:rPr>
                <w:rFonts w:ascii="Arial" w:hAnsi="Arial" w:cs="Arial"/>
                <w:b/>
                <w:sz w:val="20"/>
                <w:szCs w:val="20"/>
              </w:rPr>
              <w:t>     </w:t>
            </w:r>
            <w:r w:rsidRPr="00013E4D">
              <w:rPr>
                <w:rFonts w:ascii="Arial" w:hAnsi="Arial" w:cs="Arial"/>
                <w:b/>
                <w:sz w:val="20"/>
                <w:szCs w:val="20"/>
              </w:rPr>
              <w:fldChar w:fldCharType="end"/>
            </w:r>
          </w:p>
        </w:tc>
        <w:tc>
          <w:tcPr>
            <w:tcW w:w="1275" w:type="dxa"/>
            <w:gridSpan w:val="3"/>
            <w:tcBorders>
              <w:top w:val="single" w:sz="4" w:space="0" w:color="000000"/>
              <w:left w:val="single" w:sz="8" w:space="0" w:color="000000"/>
              <w:bottom w:val="single" w:sz="8" w:space="0" w:color="000000"/>
            </w:tcBorders>
            <w:shd w:val="clear" w:color="auto" w:fill="auto"/>
            <w:vAlign w:val="cente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color w:val="000000"/>
                <w:sz w:val="20"/>
                <w:szCs w:val="20"/>
              </w:rPr>
              <w:t>Projekt</w:t>
            </w:r>
          </w:p>
        </w:tc>
        <w:tc>
          <w:tcPr>
            <w:tcW w:w="968" w:type="dxa"/>
            <w:tcBorders>
              <w:top w:val="single" w:sz="4" w:space="0" w:color="000000"/>
              <w:left w:val="single" w:sz="8" w:space="0" w:color="000000"/>
              <w:bottom w:val="single" w:sz="8" w:space="0" w:color="000000"/>
            </w:tcBorders>
            <w:shd w:val="clear" w:color="auto" w:fill="auto"/>
            <w:vAlign w:val="center"/>
          </w:tcPr>
          <w:p w:rsidR="00A056A0" w:rsidRPr="00013E4D" w:rsidRDefault="009C2C47" w:rsidP="00A056A0">
            <w:pPr>
              <w:tabs>
                <w:tab w:val="left" w:pos="2820"/>
              </w:tabs>
              <w:spacing w:after="0"/>
              <w:rPr>
                <w:rFonts w:ascii="Arial" w:hAnsi="Arial" w:cs="Arial"/>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A056A0" w:rsidRPr="00013E4D" w:rsidRDefault="009C2C47" w:rsidP="00A056A0">
            <w:pPr>
              <w:tabs>
                <w:tab w:val="left" w:pos="2820"/>
              </w:tabs>
              <w:spacing w:after="0"/>
              <w:rPr>
                <w:rFonts w:ascii="Arial" w:hAnsi="Arial" w:cs="Arial"/>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400" w:type="dxa"/>
            <w:gridSpan w:val="3"/>
            <w:tcBorders>
              <w:top w:val="single" w:sz="4" w:space="0" w:color="000000"/>
              <w:left w:val="single" w:sz="8" w:space="0" w:color="000000"/>
              <w:bottom w:val="single" w:sz="8" w:space="0" w:color="000000"/>
              <w:right w:val="single" w:sz="8" w:space="0" w:color="000000"/>
            </w:tcBorders>
            <w:shd w:val="clear" w:color="auto" w:fill="auto"/>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p>
        </w:tc>
      </w:tr>
      <w:tr w:rsidR="00A056A0" w:rsidRPr="00013E4D" w:rsidTr="00A056A0">
        <w:tc>
          <w:tcPr>
            <w:tcW w:w="1912" w:type="dxa"/>
            <w:gridSpan w:val="2"/>
            <w:tcBorders>
              <w:top w:val="single" w:sz="8" w:space="0" w:color="000000"/>
              <w:left w:val="single" w:sz="8" w:space="0" w:color="000000"/>
              <w:bottom w:val="single" w:sz="8" w:space="0" w:color="000000"/>
            </w:tcBorders>
            <w:shd w:val="clear" w:color="auto" w:fill="CCFFFF"/>
            <w:vAlign w:val="center"/>
          </w:tcPr>
          <w:p w:rsidR="00A056A0" w:rsidRPr="00013E4D" w:rsidRDefault="00A056A0" w:rsidP="00A056A0">
            <w:pPr>
              <w:tabs>
                <w:tab w:val="left" w:pos="360"/>
                <w:tab w:val="left" w:pos="540"/>
              </w:tabs>
              <w:spacing w:after="0" w:line="240" w:lineRule="auto"/>
              <w:rPr>
                <w:rFonts w:ascii="Arial" w:hAnsi="Arial" w:cs="Arial"/>
                <w:sz w:val="20"/>
                <w:szCs w:val="20"/>
              </w:rPr>
            </w:pPr>
            <w:r w:rsidRPr="00013E4D">
              <w:rPr>
                <w:rFonts w:ascii="Arial" w:hAnsi="Arial" w:cs="Arial"/>
                <w:color w:val="000000"/>
                <w:sz w:val="20"/>
                <w:szCs w:val="20"/>
              </w:rPr>
              <w:t>Ocjenjivanje i vrjednovanje rada studenata tijekom nastave i na završnom ispitu</w:t>
            </w:r>
          </w:p>
        </w:tc>
        <w:tc>
          <w:tcPr>
            <w:tcW w:w="7622" w:type="dxa"/>
            <w:gridSpan w:val="13"/>
            <w:tcBorders>
              <w:top w:val="single" w:sz="8" w:space="0" w:color="000000"/>
              <w:left w:val="single" w:sz="4" w:space="0" w:color="000000"/>
              <w:bottom w:val="single" w:sz="8" w:space="0" w:color="000000"/>
              <w:right w:val="single" w:sz="8" w:space="0" w:color="000000"/>
            </w:tcBorders>
            <w:shd w:val="clear" w:color="auto" w:fill="auto"/>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sz w:val="20"/>
                <w:szCs w:val="20"/>
              </w:rPr>
              <w:t xml:space="preserve">Redovito pohađanje i aktivno sudjelovanje u nastavi ima 25 %, a </w:t>
            </w:r>
            <w:r w:rsidRPr="00013E4D">
              <w:rPr>
                <w:rFonts w:ascii="Arial" w:hAnsi="Arial" w:cs="Arial"/>
                <w:b/>
                <w:color w:val="000000"/>
                <w:sz w:val="20"/>
                <w:szCs w:val="20"/>
              </w:rPr>
              <w:t>praktični rad</w:t>
            </w:r>
            <w:r w:rsidRPr="00013E4D">
              <w:rPr>
                <w:rFonts w:ascii="Arial" w:hAnsi="Arial" w:cs="Arial"/>
                <w:sz w:val="20"/>
                <w:szCs w:val="20"/>
              </w:rPr>
              <w:t xml:space="preserve"> i </w:t>
            </w:r>
            <w:r w:rsidRPr="00013E4D">
              <w:rPr>
                <w:rFonts w:ascii="Arial" w:hAnsi="Arial" w:cs="Arial"/>
                <w:b/>
                <w:sz w:val="20"/>
                <w:szCs w:val="20"/>
              </w:rPr>
              <w:t>Osobni rad</w:t>
            </w:r>
            <w:r w:rsidRPr="00013E4D">
              <w:rPr>
                <w:rFonts w:ascii="Arial" w:hAnsi="Arial" w:cs="Arial"/>
                <w:sz w:val="20"/>
                <w:szCs w:val="20"/>
              </w:rPr>
              <w:t xml:space="preserve"> 75 % udjela u vrednovanju i ocjenjivanju.</w:t>
            </w:r>
          </w:p>
        </w:tc>
      </w:tr>
      <w:tr w:rsidR="00A056A0" w:rsidRPr="00013E4D" w:rsidTr="00A056A0">
        <w:tc>
          <w:tcPr>
            <w:tcW w:w="1912" w:type="dxa"/>
            <w:gridSpan w:val="2"/>
            <w:vMerge w:val="restart"/>
            <w:tcBorders>
              <w:top w:val="single" w:sz="8" w:space="0" w:color="000000"/>
              <w:left w:val="single" w:sz="8" w:space="0" w:color="000000"/>
              <w:bottom w:val="single" w:sz="4" w:space="0" w:color="000000"/>
            </w:tcBorders>
            <w:shd w:val="clear" w:color="auto" w:fill="CCFFFF"/>
            <w:vAlign w:val="center"/>
          </w:tcPr>
          <w:p w:rsidR="00A056A0" w:rsidRPr="00013E4D" w:rsidRDefault="00A056A0" w:rsidP="00A056A0">
            <w:pPr>
              <w:tabs>
                <w:tab w:val="left" w:pos="540"/>
              </w:tabs>
              <w:spacing w:after="0" w:line="240" w:lineRule="auto"/>
              <w:rPr>
                <w:rFonts w:ascii="Arial" w:hAnsi="Arial" w:cs="Arial"/>
                <w:b/>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8" w:space="0" w:color="000000"/>
              <w:left w:val="single" w:sz="4" w:space="0" w:color="000000"/>
              <w:bottom w:val="single" w:sz="4" w:space="0" w:color="000000"/>
            </w:tcBorders>
            <w:shd w:val="clear" w:color="auto" w:fill="CCECFF"/>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88" w:type="dxa"/>
            <w:gridSpan w:val="4"/>
            <w:tcBorders>
              <w:top w:val="single" w:sz="8" w:space="0" w:color="000000"/>
              <w:left w:val="single" w:sz="8" w:space="0" w:color="000000"/>
              <w:bottom w:val="single" w:sz="8" w:space="0" w:color="000000"/>
              <w:right w:val="single" w:sz="8" w:space="0" w:color="000000"/>
            </w:tcBorders>
            <w:shd w:val="clear" w:color="auto" w:fill="CCECFF"/>
            <w:vAlign w:val="center"/>
          </w:tcPr>
          <w:p w:rsidR="00A056A0" w:rsidRPr="00013E4D" w:rsidRDefault="00A056A0" w:rsidP="00A056A0">
            <w:pPr>
              <w:tabs>
                <w:tab w:val="left" w:pos="2820"/>
              </w:tabs>
              <w:spacing w:after="0"/>
              <w:jc w:val="center"/>
              <w:rPr>
                <w:rFonts w:ascii="Arial" w:hAnsi="Arial" w:cs="Arial"/>
                <w:color w:val="000000"/>
                <w:sz w:val="20"/>
                <w:szCs w:val="20"/>
              </w:rPr>
            </w:pPr>
            <w:r w:rsidRPr="00013E4D">
              <w:rPr>
                <w:rFonts w:ascii="Arial" w:hAnsi="Arial" w:cs="Arial"/>
                <w:b/>
                <w:color w:val="000000"/>
                <w:sz w:val="20"/>
                <w:szCs w:val="20"/>
              </w:rPr>
              <w:t>Dostupnost putem ostalih medija</w:t>
            </w:r>
          </w:p>
        </w:tc>
      </w:tr>
      <w:tr w:rsidR="00A056A0" w:rsidRPr="00013E4D" w:rsidTr="00A056A0">
        <w:trPr>
          <w:trHeight w:val="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F07058">
            <w:pPr>
              <w:numPr>
                <w:ilvl w:val="0"/>
                <w:numId w:val="1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color w:val="000000"/>
                <w:sz w:val="20"/>
                <w:szCs w:val="20"/>
                <w:shd w:val="clear" w:color="auto" w:fill="FFFFFF"/>
              </w:rPr>
              <w:t xml:space="preserve">"Animators Survival Kit"  Richard Williams </w:t>
            </w:r>
          </w:p>
        </w:tc>
        <w:tc>
          <w:tcPr>
            <w:tcW w:w="1244" w:type="dxa"/>
            <w:gridSpan w:val="2"/>
            <w:tcBorders>
              <w:top w:val="single" w:sz="8" w:space="0" w:color="000000"/>
              <w:left w:val="single" w:sz="8" w:space="0" w:color="000000"/>
              <w:bottom w:val="single" w:sz="4" w:space="0" w:color="000000"/>
            </w:tcBorders>
            <w:shd w:val="clear" w:color="auto" w:fill="auto"/>
          </w:tcPr>
          <w:p w:rsidR="00A056A0" w:rsidRPr="00013E4D" w:rsidRDefault="00A056A0" w:rsidP="00A056A0">
            <w:pPr>
              <w:tabs>
                <w:tab w:val="left" w:pos="2820"/>
              </w:tabs>
              <w:snapToGrid w:val="0"/>
              <w:spacing w:after="0"/>
              <w:jc w:val="center"/>
              <w:rPr>
                <w:rFonts w:ascii="Arial" w:hAnsi="Arial" w:cs="Arial"/>
                <w:sz w:val="20"/>
                <w:szCs w:val="20"/>
              </w:rPr>
            </w:pPr>
          </w:p>
        </w:tc>
        <w:tc>
          <w:tcPr>
            <w:tcW w:w="1588" w:type="dxa"/>
            <w:gridSpan w:val="4"/>
            <w:tcBorders>
              <w:top w:val="single" w:sz="8" w:space="0" w:color="000000"/>
              <w:left w:val="single" w:sz="8" w:space="0" w:color="000000"/>
              <w:bottom w:val="single" w:sz="4" w:space="0" w:color="000000"/>
              <w:right w:val="single" w:sz="8" w:space="0" w:color="000000"/>
            </w:tcBorders>
            <w:shd w:val="clear" w:color="auto" w:fill="auto"/>
          </w:tcPr>
          <w:p w:rsidR="00A056A0" w:rsidRPr="00013E4D" w:rsidRDefault="00A056A0" w:rsidP="00A056A0">
            <w:pPr>
              <w:tabs>
                <w:tab w:val="left" w:pos="2820"/>
              </w:tabs>
              <w:snapToGrid w:val="0"/>
              <w:spacing w:after="0"/>
              <w:jc w:val="center"/>
              <w:rPr>
                <w:rFonts w:ascii="Arial" w:hAnsi="Arial" w:cs="Arial"/>
                <w:sz w:val="20"/>
                <w:szCs w:val="20"/>
              </w:rPr>
            </w:pPr>
          </w:p>
        </w:tc>
      </w:tr>
      <w:tr w:rsidR="00A056A0" w:rsidRPr="00013E4D" w:rsidTr="00A056A0">
        <w:trPr>
          <w:trHeight w:val="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F07058">
            <w:pPr>
              <w:numPr>
                <w:ilvl w:val="0"/>
                <w:numId w:val="1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A056A0" w:rsidRPr="00013E4D" w:rsidRDefault="00A056A0" w:rsidP="00A056A0">
            <w:pPr>
              <w:tabs>
                <w:tab w:val="left" w:pos="2820"/>
              </w:tabs>
              <w:snapToGrid w:val="0"/>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A056A0" w:rsidRPr="00013E4D" w:rsidRDefault="00A056A0" w:rsidP="00A056A0">
            <w:pPr>
              <w:tabs>
                <w:tab w:val="left" w:pos="2820"/>
              </w:tabs>
              <w:snapToGrid w:val="0"/>
              <w:spacing w:after="0"/>
              <w:jc w:val="center"/>
              <w:rPr>
                <w:rFonts w:ascii="Arial" w:hAnsi="Arial" w:cs="Arial"/>
                <w:sz w:val="20"/>
                <w:szCs w:val="20"/>
              </w:rPr>
            </w:pPr>
          </w:p>
        </w:tc>
        <w:tc>
          <w:tcPr>
            <w:tcW w:w="1588" w:type="dxa"/>
            <w:gridSpan w:val="4"/>
            <w:tcBorders>
              <w:top w:val="single" w:sz="4" w:space="0" w:color="000000"/>
              <w:left w:val="single" w:sz="8" w:space="0" w:color="000000"/>
              <w:bottom w:val="single" w:sz="4" w:space="0" w:color="000000"/>
              <w:right w:val="single" w:sz="8" w:space="0" w:color="000000"/>
            </w:tcBorders>
            <w:shd w:val="clear" w:color="auto" w:fill="auto"/>
          </w:tcPr>
          <w:p w:rsidR="00A056A0" w:rsidRPr="00013E4D" w:rsidRDefault="00A056A0" w:rsidP="00A056A0">
            <w:pPr>
              <w:tabs>
                <w:tab w:val="left" w:pos="2820"/>
              </w:tabs>
              <w:snapToGrid w:val="0"/>
              <w:spacing w:after="0"/>
              <w:jc w:val="center"/>
              <w:rPr>
                <w:rFonts w:ascii="Arial" w:hAnsi="Arial" w:cs="Arial"/>
                <w:sz w:val="20"/>
                <w:szCs w:val="20"/>
              </w:rPr>
            </w:pPr>
          </w:p>
        </w:tc>
      </w:tr>
      <w:tr w:rsidR="00A056A0" w:rsidRPr="00013E4D" w:rsidTr="00A056A0">
        <w:trPr>
          <w:trHeight w:val="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F07058">
            <w:pPr>
              <w:numPr>
                <w:ilvl w:val="0"/>
                <w:numId w:val="1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tbl>
            <w:tblPr>
              <w:tblW w:w="0" w:type="auto"/>
              <w:tblLayout w:type="fixed"/>
              <w:tblCellMar>
                <w:left w:w="0" w:type="dxa"/>
                <w:right w:w="0" w:type="dxa"/>
              </w:tblCellMar>
              <w:tblLook w:val="0000"/>
            </w:tblPr>
            <w:tblGrid>
              <w:gridCol w:w="4658"/>
              <w:gridCol w:w="2113"/>
            </w:tblGrid>
            <w:tr w:rsidR="00A056A0" w:rsidRPr="00013E4D" w:rsidTr="00A056A0">
              <w:trPr>
                <w:trHeight w:val="458"/>
              </w:trPr>
              <w:tc>
                <w:tcPr>
                  <w:tcW w:w="4658" w:type="dxa"/>
                  <w:shd w:val="clear" w:color="auto" w:fill="FFFFFF"/>
                </w:tcPr>
                <w:p w:rsidR="00A056A0" w:rsidRPr="00013E4D" w:rsidRDefault="00A056A0" w:rsidP="00A056A0">
                  <w:pPr>
                    <w:snapToGrid w:val="0"/>
                    <w:spacing w:after="0" w:line="240" w:lineRule="auto"/>
                    <w:rPr>
                      <w:rFonts w:ascii="Arial" w:eastAsia="Times New Roman" w:hAnsi="Arial" w:cs="Arial"/>
                      <w:color w:val="000000"/>
                      <w:sz w:val="20"/>
                      <w:szCs w:val="20"/>
                      <w:lang w:val="en-US"/>
                    </w:rPr>
                  </w:pPr>
                </w:p>
              </w:tc>
              <w:tc>
                <w:tcPr>
                  <w:tcW w:w="2113" w:type="dxa"/>
                  <w:shd w:val="clear" w:color="auto" w:fill="auto"/>
                </w:tcPr>
                <w:p w:rsidR="00A056A0" w:rsidRPr="00013E4D" w:rsidRDefault="00A056A0" w:rsidP="00A056A0">
                  <w:pPr>
                    <w:snapToGrid w:val="0"/>
                    <w:rPr>
                      <w:rFonts w:ascii="Arial" w:eastAsia="Times New Roman" w:hAnsi="Arial" w:cs="Arial"/>
                      <w:sz w:val="20"/>
                      <w:szCs w:val="20"/>
                      <w:lang w:val="en-US"/>
                    </w:rPr>
                  </w:pPr>
                </w:p>
              </w:tc>
            </w:tr>
            <w:tr w:rsidR="00A056A0" w:rsidRPr="00013E4D" w:rsidTr="00A056A0">
              <w:tblPrEx>
                <w:tblCellMar>
                  <w:top w:w="24" w:type="dxa"/>
                  <w:left w:w="24" w:type="dxa"/>
                  <w:bottom w:w="24" w:type="dxa"/>
                  <w:right w:w="24" w:type="dxa"/>
                </w:tblCellMar>
              </w:tblPrEx>
              <w:tc>
                <w:tcPr>
                  <w:tcW w:w="4658" w:type="dxa"/>
                  <w:shd w:val="clear" w:color="auto" w:fill="FFFFFF"/>
                </w:tcPr>
                <w:p w:rsidR="00A056A0" w:rsidRPr="00013E4D" w:rsidRDefault="00A056A0" w:rsidP="00A056A0">
                  <w:pPr>
                    <w:snapToGrid w:val="0"/>
                    <w:spacing w:after="0" w:line="240" w:lineRule="auto"/>
                    <w:jc w:val="right"/>
                    <w:rPr>
                      <w:rFonts w:ascii="Arial" w:eastAsia="Times New Roman" w:hAnsi="Arial" w:cs="Arial"/>
                      <w:i/>
                      <w:iCs/>
                      <w:color w:val="0080CF"/>
                      <w:sz w:val="20"/>
                      <w:szCs w:val="20"/>
                      <w:lang w:val="en-US"/>
                    </w:rPr>
                  </w:pPr>
                </w:p>
              </w:tc>
              <w:tc>
                <w:tcPr>
                  <w:tcW w:w="2113" w:type="dxa"/>
                  <w:shd w:val="clear" w:color="auto" w:fill="FFFFFF"/>
                </w:tcPr>
                <w:p w:rsidR="00A056A0" w:rsidRPr="00013E4D" w:rsidRDefault="00A056A0" w:rsidP="00A056A0">
                  <w:pPr>
                    <w:snapToGrid w:val="0"/>
                    <w:spacing w:after="0" w:line="240" w:lineRule="auto"/>
                    <w:rPr>
                      <w:rFonts w:ascii="Arial" w:eastAsia="Times New Roman" w:hAnsi="Arial" w:cs="Arial"/>
                      <w:color w:val="000000"/>
                      <w:sz w:val="20"/>
                      <w:szCs w:val="20"/>
                      <w:lang w:val="en-US"/>
                    </w:rPr>
                  </w:pPr>
                </w:p>
              </w:tc>
            </w:tr>
          </w:tbl>
          <w:p w:rsidR="00A056A0" w:rsidRPr="00013E4D" w:rsidRDefault="00A056A0" w:rsidP="00A056A0">
            <w:pPr>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A056A0" w:rsidRPr="00013E4D" w:rsidRDefault="00A056A0" w:rsidP="00A056A0">
            <w:pPr>
              <w:tabs>
                <w:tab w:val="left" w:pos="2820"/>
              </w:tabs>
              <w:snapToGrid w:val="0"/>
              <w:spacing w:after="0"/>
              <w:jc w:val="center"/>
              <w:rPr>
                <w:rFonts w:ascii="Arial" w:hAnsi="Arial" w:cs="Arial"/>
                <w:sz w:val="20"/>
                <w:szCs w:val="20"/>
              </w:rPr>
            </w:pPr>
          </w:p>
        </w:tc>
        <w:tc>
          <w:tcPr>
            <w:tcW w:w="1588" w:type="dxa"/>
            <w:gridSpan w:val="4"/>
            <w:tcBorders>
              <w:top w:val="single" w:sz="4" w:space="0" w:color="000000"/>
              <w:left w:val="single" w:sz="8" w:space="0" w:color="000000"/>
              <w:bottom w:val="single" w:sz="4" w:space="0" w:color="000000"/>
              <w:right w:val="single" w:sz="8" w:space="0" w:color="000000"/>
            </w:tcBorders>
            <w:shd w:val="clear" w:color="auto" w:fill="auto"/>
          </w:tcPr>
          <w:p w:rsidR="00A056A0" w:rsidRPr="00013E4D" w:rsidRDefault="00A056A0" w:rsidP="00A056A0">
            <w:pPr>
              <w:tabs>
                <w:tab w:val="left" w:pos="2820"/>
              </w:tabs>
              <w:snapToGrid w:val="0"/>
              <w:spacing w:after="0"/>
              <w:jc w:val="center"/>
              <w:rPr>
                <w:rFonts w:ascii="Arial" w:hAnsi="Arial" w:cs="Arial"/>
                <w:sz w:val="20"/>
                <w:szCs w:val="20"/>
              </w:rPr>
            </w:pPr>
          </w:p>
        </w:tc>
      </w:tr>
      <w:tr w:rsidR="00A056A0" w:rsidRPr="00013E4D" w:rsidTr="00A056A0">
        <w:trPr>
          <w:trHeight w:val="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F07058">
            <w:pPr>
              <w:numPr>
                <w:ilvl w:val="0"/>
                <w:numId w:val="1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A056A0" w:rsidRPr="00013E4D" w:rsidRDefault="00A056A0" w:rsidP="00A056A0">
            <w:pPr>
              <w:tabs>
                <w:tab w:val="left" w:pos="2820"/>
              </w:tabs>
              <w:snapToGrid w:val="0"/>
              <w:spacing w:after="0" w:line="240" w:lineRule="auto"/>
              <w:rPr>
                <w:rFonts w:ascii="Arial" w:hAnsi="Arial" w:cs="Arial"/>
                <w:color w:val="000000"/>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p>
        </w:tc>
        <w:tc>
          <w:tcPr>
            <w:tcW w:w="1588" w:type="dxa"/>
            <w:gridSpan w:val="4"/>
            <w:tcBorders>
              <w:top w:val="single" w:sz="4" w:space="0" w:color="000000"/>
              <w:left w:val="single" w:sz="8" w:space="0" w:color="000000"/>
              <w:bottom w:val="single" w:sz="4" w:space="0" w:color="000000"/>
              <w:right w:val="single" w:sz="8" w:space="0" w:color="000000"/>
            </w:tcBorders>
            <w:shd w:val="clear" w:color="auto" w:fill="auto"/>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F07058">
            <w:pPr>
              <w:numPr>
                <w:ilvl w:val="0"/>
                <w:numId w:val="1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A056A0" w:rsidRPr="00013E4D" w:rsidRDefault="009C2C47" w:rsidP="00A056A0">
            <w:pPr>
              <w:tabs>
                <w:tab w:val="left" w:pos="2820"/>
              </w:tabs>
              <w:spacing w:after="0"/>
              <w:rPr>
                <w:rFonts w:ascii="Arial" w:hAnsi="Arial" w:cs="Arial"/>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p>
        </w:tc>
        <w:tc>
          <w:tcPr>
            <w:tcW w:w="1244" w:type="dxa"/>
            <w:gridSpan w:val="2"/>
            <w:tcBorders>
              <w:top w:val="single" w:sz="4" w:space="0" w:color="000000"/>
              <w:left w:val="single" w:sz="8" w:space="0" w:color="000000"/>
              <w:bottom w:val="single" w:sz="4" w:space="0" w:color="000000"/>
            </w:tcBorders>
            <w:shd w:val="clear" w:color="auto" w:fill="auto"/>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p>
        </w:tc>
        <w:tc>
          <w:tcPr>
            <w:tcW w:w="1588" w:type="dxa"/>
            <w:gridSpan w:val="4"/>
            <w:tcBorders>
              <w:top w:val="single" w:sz="4" w:space="0" w:color="000000"/>
              <w:left w:val="single" w:sz="8" w:space="0" w:color="000000"/>
              <w:bottom w:val="single" w:sz="4" w:space="0" w:color="000000"/>
              <w:right w:val="single" w:sz="8" w:space="0" w:color="000000"/>
            </w:tcBorders>
            <w:shd w:val="clear" w:color="auto" w:fill="auto"/>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F07058">
            <w:pPr>
              <w:numPr>
                <w:ilvl w:val="0"/>
                <w:numId w:val="1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A056A0" w:rsidRPr="00013E4D" w:rsidRDefault="009C2C47" w:rsidP="00A056A0">
            <w:pPr>
              <w:tabs>
                <w:tab w:val="left" w:pos="2820"/>
              </w:tabs>
              <w:spacing w:after="0"/>
              <w:rPr>
                <w:rFonts w:ascii="Arial" w:hAnsi="Arial" w:cs="Arial"/>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p>
        </w:tc>
        <w:tc>
          <w:tcPr>
            <w:tcW w:w="1244" w:type="dxa"/>
            <w:gridSpan w:val="2"/>
            <w:tcBorders>
              <w:top w:val="single" w:sz="4" w:space="0" w:color="000000"/>
              <w:left w:val="single" w:sz="8" w:space="0" w:color="000000"/>
              <w:bottom w:val="single" w:sz="4" w:space="0" w:color="000000"/>
            </w:tcBorders>
            <w:shd w:val="clear" w:color="auto" w:fill="auto"/>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p>
        </w:tc>
        <w:tc>
          <w:tcPr>
            <w:tcW w:w="1588" w:type="dxa"/>
            <w:gridSpan w:val="4"/>
            <w:tcBorders>
              <w:top w:val="single" w:sz="4" w:space="0" w:color="000000"/>
              <w:left w:val="single" w:sz="8" w:space="0" w:color="000000"/>
              <w:bottom w:val="single" w:sz="4" w:space="0" w:color="000000"/>
              <w:right w:val="single" w:sz="8" w:space="0" w:color="000000"/>
            </w:tcBorders>
            <w:shd w:val="clear" w:color="auto" w:fill="auto"/>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F07058">
            <w:pPr>
              <w:numPr>
                <w:ilvl w:val="0"/>
                <w:numId w:val="1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A056A0" w:rsidRPr="00013E4D" w:rsidRDefault="009C2C47" w:rsidP="00A056A0">
            <w:pPr>
              <w:tabs>
                <w:tab w:val="left" w:pos="2820"/>
              </w:tabs>
              <w:spacing w:after="0"/>
              <w:rPr>
                <w:rFonts w:ascii="Arial" w:hAnsi="Arial" w:cs="Arial"/>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p>
        </w:tc>
        <w:tc>
          <w:tcPr>
            <w:tcW w:w="1244" w:type="dxa"/>
            <w:gridSpan w:val="2"/>
            <w:tcBorders>
              <w:top w:val="single" w:sz="4" w:space="0" w:color="000000"/>
              <w:left w:val="single" w:sz="8" w:space="0" w:color="000000"/>
              <w:bottom w:val="single" w:sz="4" w:space="0" w:color="000000"/>
            </w:tcBorders>
            <w:shd w:val="clear" w:color="auto" w:fill="auto"/>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p>
        </w:tc>
        <w:tc>
          <w:tcPr>
            <w:tcW w:w="1588" w:type="dxa"/>
            <w:gridSpan w:val="4"/>
            <w:tcBorders>
              <w:top w:val="single" w:sz="4" w:space="0" w:color="000000"/>
              <w:left w:val="single" w:sz="8" w:space="0" w:color="000000"/>
              <w:bottom w:val="single" w:sz="4" w:space="0" w:color="000000"/>
              <w:right w:val="single" w:sz="8" w:space="0" w:color="000000"/>
            </w:tcBorders>
            <w:shd w:val="clear" w:color="auto" w:fill="auto"/>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top w:val="single" w:sz="4" w:space="0" w:color="000000"/>
              <w:left w:val="single" w:sz="8" w:space="0" w:color="000000"/>
              <w:bottom w:val="single" w:sz="8" w:space="0" w:color="000000"/>
            </w:tcBorders>
            <w:shd w:val="clear" w:color="auto" w:fill="CCFFFF"/>
            <w:vAlign w:val="center"/>
          </w:tcPr>
          <w:p w:rsidR="00A056A0" w:rsidRPr="00013E4D" w:rsidRDefault="00A056A0" w:rsidP="00F07058">
            <w:pPr>
              <w:numPr>
                <w:ilvl w:val="0"/>
                <w:numId w:val="1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8" w:space="0" w:color="000000"/>
            </w:tcBorders>
            <w:shd w:val="clear" w:color="auto" w:fill="auto"/>
          </w:tcPr>
          <w:p w:rsidR="00A056A0" w:rsidRPr="00013E4D" w:rsidRDefault="009C2C47" w:rsidP="00A056A0">
            <w:pPr>
              <w:tabs>
                <w:tab w:val="left" w:pos="2820"/>
              </w:tabs>
              <w:spacing w:after="0"/>
              <w:rPr>
                <w:rFonts w:ascii="Arial" w:hAnsi="Arial" w:cs="Arial"/>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p>
        </w:tc>
        <w:tc>
          <w:tcPr>
            <w:tcW w:w="1244" w:type="dxa"/>
            <w:gridSpan w:val="2"/>
            <w:tcBorders>
              <w:top w:val="single" w:sz="4" w:space="0" w:color="000000"/>
              <w:left w:val="single" w:sz="8" w:space="0" w:color="000000"/>
              <w:bottom w:val="single" w:sz="8" w:space="0" w:color="000000"/>
            </w:tcBorders>
            <w:shd w:val="clear" w:color="auto" w:fill="auto"/>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p>
        </w:tc>
        <w:tc>
          <w:tcPr>
            <w:tcW w:w="1588" w:type="dxa"/>
            <w:gridSpan w:val="4"/>
            <w:tcBorders>
              <w:top w:val="single" w:sz="4" w:space="0" w:color="000000"/>
              <w:left w:val="single" w:sz="8" w:space="0" w:color="000000"/>
              <w:bottom w:val="single" w:sz="8" w:space="0" w:color="000000"/>
              <w:right w:val="single" w:sz="8" w:space="0" w:color="000000"/>
            </w:tcBorders>
            <w:shd w:val="clear" w:color="auto" w:fill="auto"/>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r>
            <w:r w:rsidR="00A056A0"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A056A0" w:rsidRPr="00013E4D">
              <w:rPr>
                <w:rFonts w:ascii="Arial" w:hAnsi="Arial" w:cs="Arial"/>
                <w:sz w:val="20"/>
                <w:szCs w:val="20"/>
              </w:rPr>
              <w:t>     </w:t>
            </w:r>
            <w:r w:rsidRPr="00013E4D">
              <w:rPr>
                <w:rFonts w:ascii="Arial" w:hAnsi="Arial" w:cs="Arial"/>
                <w:sz w:val="20"/>
                <w:szCs w:val="20"/>
              </w:rPr>
              <w:fldChar w:fldCharType="end"/>
            </w:r>
          </w:p>
        </w:tc>
      </w:tr>
      <w:tr w:rsidR="00A056A0" w:rsidRPr="00013E4D" w:rsidTr="00A056A0">
        <w:tc>
          <w:tcPr>
            <w:tcW w:w="1912" w:type="dxa"/>
            <w:gridSpan w:val="2"/>
            <w:tcBorders>
              <w:top w:val="single" w:sz="8" w:space="0" w:color="000000"/>
              <w:left w:val="single" w:sz="8" w:space="0" w:color="000000"/>
              <w:bottom w:val="single" w:sz="4" w:space="0" w:color="000000"/>
            </w:tcBorders>
            <w:shd w:val="clear" w:color="auto" w:fill="CCFFFF"/>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A056A0" w:rsidRPr="00013E4D" w:rsidRDefault="00A056A0" w:rsidP="00A056A0">
            <w:pPr>
              <w:tabs>
                <w:tab w:val="left" w:pos="567"/>
              </w:tabs>
              <w:spacing w:after="0" w:line="240" w:lineRule="auto"/>
              <w:rPr>
                <w:rFonts w:ascii="Arial" w:hAnsi="Arial" w:cs="Arial"/>
                <w:color w:val="000000"/>
                <w:sz w:val="20"/>
                <w:szCs w:val="20"/>
              </w:rPr>
            </w:pPr>
          </w:p>
        </w:tc>
        <w:tc>
          <w:tcPr>
            <w:tcW w:w="7622" w:type="dxa"/>
            <w:gridSpan w:val="13"/>
            <w:tcBorders>
              <w:top w:val="single" w:sz="8" w:space="0" w:color="000000"/>
              <w:left w:val="single" w:sz="4" w:space="0" w:color="000000"/>
              <w:bottom w:val="single" w:sz="4" w:space="0" w:color="000000"/>
              <w:right w:val="single" w:sz="8" w:space="0" w:color="000000"/>
            </w:tcBorders>
            <w:shd w:val="clear" w:color="auto" w:fill="auto"/>
          </w:tcPr>
          <w:p w:rsidR="00A056A0" w:rsidRPr="00013E4D" w:rsidRDefault="00A056A0" w:rsidP="00A056A0">
            <w:pPr>
              <w:tabs>
                <w:tab w:val="left" w:pos="2820"/>
              </w:tabs>
              <w:snapToGrid w:val="0"/>
              <w:spacing w:after="0" w:line="240" w:lineRule="auto"/>
              <w:rPr>
                <w:rFonts w:ascii="Arial" w:hAnsi="Arial" w:cs="Arial"/>
                <w:sz w:val="20"/>
                <w:szCs w:val="20"/>
              </w:rPr>
            </w:pPr>
          </w:p>
        </w:tc>
      </w:tr>
      <w:tr w:rsidR="00A056A0" w:rsidRPr="00013E4D" w:rsidTr="00A056A0">
        <w:tc>
          <w:tcPr>
            <w:tcW w:w="1912" w:type="dxa"/>
            <w:gridSpan w:val="2"/>
            <w:tcBorders>
              <w:top w:val="single" w:sz="4" w:space="0" w:color="000000"/>
              <w:left w:val="single" w:sz="8" w:space="0" w:color="000000"/>
              <w:bottom w:val="single" w:sz="4" w:space="0" w:color="000000"/>
            </w:tcBorders>
            <w:shd w:val="clear" w:color="auto" w:fill="CCFFFF"/>
            <w:vAlign w:val="center"/>
          </w:tcPr>
          <w:p w:rsidR="00A056A0" w:rsidRPr="00013E4D" w:rsidRDefault="00A056A0" w:rsidP="00A056A0">
            <w:pPr>
              <w:tabs>
                <w:tab w:val="left" w:pos="567"/>
              </w:tabs>
              <w:spacing w:after="0" w:line="240" w:lineRule="auto"/>
              <w:rPr>
                <w:rFonts w:ascii="Arial" w:hAnsi="Arial" w:cs="Arial"/>
                <w:sz w:val="20"/>
                <w:szCs w:val="20"/>
              </w:rPr>
            </w:pPr>
            <w:r w:rsidRPr="00013E4D">
              <w:rPr>
                <w:rFonts w:ascii="Arial" w:hAnsi="Arial" w:cs="Arial"/>
                <w:color w:val="000000"/>
                <w:sz w:val="20"/>
                <w:szCs w:val="20"/>
              </w:rPr>
              <w:t>Načini praćenja kvalitete koji osiguravaju stjecanje utvrđenih ishoda učenja</w:t>
            </w:r>
          </w:p>
        </w:tc>
        <w:tc>
          <w:tcPr>
            <w:tcW w:w="7622" w:type="dxa"/>
            <w:gridSpan w:val="13"/>
            <w:tcBorders>
              <w:top w:val="single" w:sz="4" w:space="0" w:color="000000"/>
              <w:left w:val="single" w:sz="4" w:space="0" w:color="000000"/>
              <w:bottom w:val="single" w:sz="4" w:space="0" w:color="000000"/>
              <w:right w:val="single" w:sz="8" w:space="0" w:color="000000"/>
            </w:tcBorders>
            <w:shd w:val="clear" w:color="auto" w:fill="auto"/>
          </w:tcPr>
          <w:p w:rsidR="00A056A0" w:rsidRPr="00013E4D" w:rsidRDefault="00A056A0" w:rsidP="00A056A0">
            <w:pPr>
              <w:tabs>
                <w:tab w:val="left" w:pos="2820"/>
              </w:tabs>
              <w:spacing w:after="0"/>
              <w:rPr>
                <w:rFonts w:ascii="Arial" w:hAnsi="Arial" w:cs="Arial"/>
                <w:color w:val="000000"/>
                <w:sz w:val="20"/>
                <w:szCs w:val="20"/>
              </w:rPr>
            </w:pPr>
            <w:r w:rsidRPr="00013E4D">
              <w:rPr>
                <w:rFonts w:ascii="Arial" w:hAnsi="Arial" w:cs="Arial"/>
                <w:sz w:val="20"/>
                <w:szCs w:val="20"/>
              </w:rPr>
              <w:t>Konzultacije, korekture, aktivnost na nastavi, evidencija pohađanja nastave, unutarnja i vanjska evaluacija studijskog programa i nastavnika</w:t>
            </w:r>
          </w:p>
        </w:tc>
      </w:tr>
      <w:tr w:rsidR="00A056A0" w:rsidRPr="00013E4D" w:rsidTr="00A056A0">
        <w:tc>
          <w:tcPr>
            <w:tcW w:w="1912" w:type="dxa"/>
            <w:gridSpan w:val="2"/>
            <w:tcBorders>
              <w:top w:val="single" w:sz="4" w:space="0" w:color="000000"/>
              <w:left w:val="single" w:sz="8" w:space="0" w:color="000000"/>
              <w:bottom w:val="single" w:sz="8" w:space="0" w:color="000000"/>
            </w:tcBorders>
            <w:shd w:val="clear" w:color="auto" w:fill="CCFFFF"/>
            <w:vAlign w:val="center"/>
          </w:tcPr>
          <w:p w:rsidR="00A056A0" w:rsidRPr="00013E4D" w:rsidRDefault="00A056A0" w:rsidP="00A056A0">
            <w:pPr>
              <w:tabs>
                <w:tab w:val="left" w:pos="567"/>
              </w:tabs>
              <w:spacing w:after="0" w:line="240" w:lineRule="auto"/>
              <w:rPr>
                <w:rFonts w:ascii="Arial" w:hAnsi="Arial" w:cs="Arial"/>
                <w:sz w:val="20"/>
                <w:szCs w:val="20"/>
              </w:rPr>
            </w:pPr>
            <w:r w:rsidRPr="00013E4D">
              <w:rPr>
                <w:rFonts w:ascii="Arial" w:hAnsi="Arial" w:cs="Arial"/>
                <w:color w:val="000000"/>
                <w:sz w:val="20"/>
                <w:szCs w:val="20"/>
              </w:rPr>
              <w:t>Ostalo (prema mišljenju predlagatelja)</w:t>
            </w:r>
          </w:p>
        </w:tc>
        <w:tc>
          <w:tcPr>
            <w:tcW w:w="7622" w:type="dxa"/>
            <w:gridSpan w:val="13"/>
            <w:tcBorders>
              <w:top w:val="single" w:sz="4" w:space="0" w:color="000000"/>
              <w:left w:val="single" w:sz="4" w:space="0" w:color="000000"/>
              <w:bottom w:val="single" w:sz="8" w:space="0" w:color="000000"/>
              <w:right w:val="single" w:sz="8" w:space="0" w:color="000000"/>
            </w:tcBorders>
            <w:shd w:val="clear" w:color="auto" w:fill="auto"/>
          </w:tcPr>
          <w:p w:rsidR="00A056A0" w:rsidRPr="00013E4D" w:rsidRDefault="00A056A0" w:rsidP="00A056A0">
            <w:pPr>
              <w:tabs>
                <w:tab w:val="left" w:pos="2820"/>
              </w:tabs>
              <w:snapToGrid w:val="0"/>
              <w:spacing w:after="0"/>
              <w:rPr>
                <w:rFonts w:ascii="Arial" w:hAnsi="Arial" w:cs="Arial"/>
                <w:sz w:val="20"/>
                <w:szCs w:val="20"/>
              </w:rPr>
            </w:pPr>
          </w:p>
        </w:tc>
      </w:tr>
    </w:tbl>
    <w:p w:rsidR="00A056A0" w:rsidRPr="00013E4D" w:rsidRDefault="00A056A0" w:rsidP="000736D3">
      <w:pPr>
        <w:spacing w:after="0" w:line="240" w:lineRule="auto"/>
        <w:jc w:val="both"/>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r w:rsidRPr="00013E4D">
        <w:rPr>
          <w:rFonts w:ascii="Arial" w:hAnsi="Arial" w:cs="Arial"/>
          <w:sz w:val="20"/>
          <w:szCs w:val="20"/>
        </w:rPr>
        <w:t>IZBORNI</w:t>
      </w:r>
    </w:p>
    <w:p w:rsidR="00A056A0" w:rsidRPr="00013E4D" w:rsidRDefault="00A056A0" w:rsidP="000736D3">
      <w:pPr>
        <w:spacing w:after="0" w:line="240" w:lineRule="auto"/>
        <w:jc w:val="both"/>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8061D" w:rsidRPr="00013E4D" w:rsidTr="00042D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8061D" w:rsidRPr="00013E4D" w:rsidRDefault="0048061D" w:rsidP="00042DBD">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8061D" w:rsidRPr="00013E4D" w:rsidRDefault="0048061D" w:rsidP="00042DBD">
            <w:pPr>
              <w:tabs>
                <w:tab w:val="left" w:pos="2820"/>
              </w:tabs>
              <w:spacing w:after="0" w:line="240" w:lineRule="auto"/>
              <w:rPr>
                <w:rFonts w:ascii="Arial" w:hAnsi="Arial" w:cs="Arial"/>
                <w:b/>
                <w:sz w:val="20"/>
                <w:szCs w:val="20"/>
              </w:rPr>
            </w:pPr>
            <w:r w:rsidRPr="00013E4D">
              <w:rPr>
                <w:rFonts w:ascii="Arial" w:hAnsi="Arial" w:cs="Arial"/>
                <w:b/>
                <w:sz w:val="20"/>
                <w:szCs w:val="20"/>
              </w:rPr>
              <w:t>Filmska i video fotografija 1</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lang w:val="en-US"/>
              </w:rPr>
              <w:t>UAA708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8061D" w:rsidRPr="00013E4D" w:rsidRDefault="00F01115" w:rsidP="00042DBD">
            <w:pPr>
              <w:spacing w:after="0" w:line="240" w:lineRule="auto"/>
              <w:rPr>
                <w:rFonts w:ascii="Arial" w:hAnsi="Arial" w:cs="Arial"/>
                <w:sz w:val="20"/>
                <w:szCs w:val="20"/>
              </w:rPr>
            </w:pPr>
            <w:r w:rsidRPr="00013E4D">
              <w:rPr>
                <w:rFonts w:ascii="Arial" w:hAnsi="Arial" w:cs="Arial"/>
                <w:sz w:val="20"/>
                <w:szCs w:val="20"/>
              </w:rPr>
              <w:t>1/I.</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Mirko Pivčević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3</w:t>
            </w:r>
          </w:p>
        </w:tc>
      </w:tr>
      <w:tr w:rsidR="0048061D" w:rsidRPr="00013E4D" w:rsidTr="00042D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Vicko Vidan</w:t>
            </w:r>
          </w:p>
        </w:tc>
        <w:tc>
          <w:tcPr>
            <w:tcW w:w="2288" w:type="dxa"/>
            <w:gridSpan w:val="4"/>
            <w:vMerge w:val="restart"/>
            <w:tcBorders>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T</w:t>
            </w:r>
          </w:p>
        </w:tc>
      </w:tr>
      <w:tr w:rsidR="0048061D" w:rsidRPr="00013E4D" w:rsidTr="00042D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0</w:t>
            </w: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15</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0</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9C2C47" w:rsidP="00042DBD">
            <w:pPr>
              <w:spacing w:after="0" w:line="240" w:lineRule="auto"/>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sz w:val="20"/>
                <w:szCs w:val="20"/>
              </w:rPr>
              <w:t> </w:t>
            </w:r>
            <w:r w:rsidR="0048061D" w:rsidRPr="00013E4D">
              <w:rPr>
                <w:rFonts w:ascii="Arial" w:hAnsi="Arial" w:cs="Arial"/>
                <w:sz w:val="20"/>
                <w:szCs w:val="20"/>
              </w:rPr>
              <w:t> </w:t>
            </w:r>
            <w:r w:rsidR="0048061D" w:rsidRPr="00013E4D">
              <w:rPr>
                <w:rFonts w:ascii="Arial" w:hAnsi="Arial" w:cs="Arial"/>
                <w:sz w:val="20"/>
                <w:szCs w:val="20"/>
              </w:rPr>
              <w:t> </w:t>
            </w:r>
            <w:r w:rsidR="0048061D" w:rsidRPr="00013E4D">
              <w:rPr>
                <w:rFonts w:ascii="Arial" w:hAnsi="Arial" w:cs="Arial"/>
                <w:sz w:val="20"/>
                <w:szCs w:val="20"/>
              </w:rPr>
              <w:t> </w:t>
            </w:r>
            <w:r w:rsidR="0048061D" w:rsidRPr="00013E4D">
              <w:rPr>
                <w:rFonts w:ascii="Arial" w:hAnsi="Arial" w:cs="Arial"/>
                <w:sz w:val="20"/>
                <w:szCs w:val="20"/>
              </w:rPr>
              <w:t> </w:t>
            </w:r>
            <w:r w:rsidRPr="00013E4D">
              <w:rPr>
                <w:rFonts w:ascii="Arial" w:hAnsi="Arial" w:cs="Arial"/>
                <w:sz w:val="20"/>
                <w:szCs w:val="20"/>
              </w:rPr>
              <w:fldChar w:fldCharType="end"/>
            </w:r>
          </w:p>
        </w:tc>
      </w:tr>
      <w:tr w:rsidR="0048061D" w:rsidRPr="00013E4D" w:rsidTr="00042D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8061D" w:rsidRPr="00013E4D" w:rsidRDefault="0048061D" w:rsidP="00042DBD">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sz w:val="20"/>
                <w:szCs w:val="20"/>
              </w:rPr>
              <w:t>Sintetizirati znanje i vještine iz prethodnih kolegija fotografije.</w:t>
            </w:r>
            <w:r w:rsidR="0066346D" w:rsidRPr="00013E4D">
              <w:rPr>
                <w:rFonts w:ascii="Arial" w:hAnsi="Arial" w:cs="Arial"/>
                <w:sz w:val="20"/>
                <w:szCs w:val="20"/>
              </w:rPr>
              <w:t xml:space="preserve"> </w:t>
            </w:r>
            <w:r w:rsidRPr="00013E4D">
              <w:rPr>
                <w:rFonts w:ascii="Arial" w:hAnsi="Arial" w:cs="Arial"/>
                <w:sz w:val="20"/>
                <w:szCs w:val="20"/>
              </w:rPr>
              <w:t>Istražiti, razviti i izraditi odabranu temu kroz fotografiju</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00137" w:rsidRDefault="00300137" w:rsidP="00300137">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48061D" w:rsidRPr="00013E4D" w:rsidRDefault="0048061D" w:rsidP="00042DBD">
            <w:pPr>
              <w:tabs>
                <w:tab w:val="left" w:pos="2820"/>
              </w:tabs>
              <w:spacing w:after="0" w:line="240" w:lineRule="auto"/>
              <w:rPr>
                <w:rFonts w:ascii="Arial" w:hAnsi="Arial" w:cs="Arial"/>
                <w:sz w:val="20"/>
                <w:szCs w:val="20"/>
              </w:rPr>
            </w:pP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8061D" w:rsidRPr="00013E4D" w:rsidRDefault="0048061D" w:rsidP="00042DBD">
            <w:pPr>
              <w:rPr>
                <w:rFonts w:ascii="Arial" w:hAnsi="Arial" w:cs="Arial"/>
                <w:sz w:val="20"/>
                <w:szCs w:val="20"/>
              </w:rPr>
            </w:pPr>
            <w:r w:rsidRPr="00013E4D">
              <w:rPr>
                <w:rFonts w:ascii="Arial" w:hAnsi="Arial" w:cs="Arial"/>
                <w:sz w:val="20"/>
                <w:szCs w:val="20"/>
              </w:rPr>
              <w:t>Osmisliti projekt</w:t>
            </w:r>
          </w:p>
          <w:p w:rsidR="0048061D" w:rsidRPr="00013E4D" w:rsidRDefault="0048061D" w:rsidP="00042DBD">
            <w:pPr>
              <w:rPr>
                <w:rFonts w:ascii="Arial" w:hAnsi="Arial" w:cs="Arial"/>
                <w:sz w:val="20"/>
                <w:szCs w:val="20"/>
              </w:rPr>
            </w:pPr>
            <w:r w:rsidRPr="00013E4D">
              <w:rPr>
                <w:rFonts w:ascii="Arial" w:hAnsi="Arial" w:cs="Arial"/>
                <w:sz w:val="20"/>
                <w:szCs w:val="20"/>
              </w:rPr>
              <w:t>Istražiti projekt kroz povijest</w:t>
            </w:r>
          </w:p>
          <w:p w:rsidR="0048061D" w:rsidRPr="00013E4D" w:rsidRDefault="0048061D" w:rsidP="00042DBD">
            <w:pPr>
              <w:rPr>
                <w:rFonts w:ascii="Arial" w:hAnsi="Arial" w:cs="Arial"/>
                <w:sz w:val="20"/>
                <w:szCs w:val="20"/>
              </w:rPr>
            </w:pPr>
            <w:r w:rsidRPr="00013E4D">
              <w:rPr>
                <w:rFonts w:ascii="Arial" w:hAnsi="Arial" w:cs="Arial"/>
                <w:sz w:val="20"/>
                <w:szCs w:val="20"/>
              </w:rPr>
              <w:t>Istraziti projekt kroz društvo</w:t>
            </w:r>
          </w:p>
          <w:p w:rsidR="0048061D" w:rsidRPr="00013E4D" w:rsidRDefault="0048061D" w:rsidP="00042DBD">
            <w:pPr>
              <w:rPr>
                <w:rFonts w:ascii="Arial" w:hAnsi="Arial" w:cs="Arial"/>
                <w:sz w:val="20"/>
                <w:szCs w:val="20"/>
              </w:rPr>
            </w:pPr>
            <w:r w:rsidRPr="00013E4D">
              <w:rPr>
                <w:rFonts w:ascii="Arial" w:hAnsi="Arial" w:cs="Arial"/>
                <w:sz w:val="20"/>
                <w:szCs w:val="20"/>
              </w:rPr>
              <w:t>Odabrati fotografsku tehniku potrebnu za snimanje</w:t>
            </w:r>
          </w:p>
          <w:p w:rsidR="0048061D" w:rsidRPr="00013E4D" w:rsidRDefault="0048061D" w:rsidP="00042DBD">
            <w:pPr>
              <w:rPr>
                <w:rFonts w:ascii="Arial" w:hAnsi="Arial" w:cs="Arial"/>
                <w:sz w:val="20"/>
                <w:szCs w:val="20"/>
              </w:rPr>
            </w:pPr>
            <w:r w:rsidRPr="00013E4D">
              <w:rPr>
                <w:rFonts w:ascii="Arial" w:hAnsi="Arial" w:cs="Arial"/>
                <w:sz w:val="20"/>
                <w:szCs w:val="20"/>
              </w:rPr>
              <w:t>Izradaditi projekt</w:t>
            </w:r>
          </w:p>
          <w:p w:rsidR="0048061D" w:rsidRPr="00013E4D" w:rsidRDefault="0048061D" w:rsidP="00042DBD">
            <w:pPr>
              <w:rPr>
                <w:rFonts w:ascii="Arial" w:hAnsi="Arial" w:cs="Arial"/>
                <w:sz w:val="20"/>
                <w:szCs w:val="20"/>
              </w:rPr>
            </w:pPr>
            <w:r w:rsidRPr="00013E4D">
              <w:rPr>
                <w:rFonts w:ascii="Arial" w:hAnsi="Arial" w:cs="Arial"/>
                <w:sz w:val="20"/>
                <w:szCs w:val="20"/>
              </w:rPr>
              <w:t>Prezentirati projekt</w:t>
            </w:r>
          </w:p>
          <w:p w:rsidR="0048061D" w:rsidRPr="00013E4D" w:rsidRDefault="0048061D" w:rsidP="00042DBD">
            <w:pPr>
              <w:rPr>
                <w:rFonts w:ascii="Arial" w:hAnsi="Arial" w:cs="Arial"/>
                <w:sz w:val="20"/>
                <w:szCs w:val="20"/>
              </w:rPr>
            </w:pPr>
          </w:p>
          <w:p w:rsidR="0048061D" w:rsidRPr="00013E4D" w:rsidRDefault="0048061D" w:rsidP="00042DBD">
            <w:pPr>
              <w:rPr>
                <w:rFonts w:ascii="Arial" w:hAnsi="Arial" w:cs="Arial"/>
                <w:sz w:val="20"/>
                <w:szCs w:val="20"/>
              </w:rPr>
            </w:pPr>
          </w:p>
          <w:p w:rsidR="0048061D" w:rsidRPr="00013E4D" w:rsidRDefault="0048061D" w:rsidP="00042DBD">
            <w:pPr>
              <w:rPr>
                <w:rFonts w:ascii="Arial" w:hAnsi="Arial" w:cs="Arial"/>
                <w:sz w:val="20"/>
                <w:szCs w:val="20"/>
              </w:rPr>
            </w:pP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 xml:space="preserve">Uvodno predavanje </w:t>
            </w:r>
            <w:r w:rsidR="001913B7"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Odabir projekta</w:t>
            </w:r>
            <w:r w:rsidR="001913B7"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Istraživanje projekta kroz povijest</w:t>
            </w:r>
            <w:r w:rsidR="001913B7"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Istraživanje projekta kroz suvremne primjere</w:t>
            </w:r>
            <w:r w:rsidR="001913B7"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Istraživanje projekta kroz drustvo</w:t>
            </w:r>
            <w:r w:rsidR="001913B7"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Istraživanje projekta kroz tržiste</w:t>
            </w:r>
            <w:r w:rsidR="001913B7"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Odabir fotografske tehnike</w:t>
            </w:r>
            <w:r w:rsidR="001913B7"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Odabir lokacije</w:t>
            </w:r>
            <w:r w:rsidR="001913B7"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Odabir svjetla</w:t>
            </w:r>
            <w:r w:rsidR="001913B7"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Odabir optike</w:t>
            </w:r>
            <w:r w:rsidR="001913B7"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Odabir filtera</w:t>
            </w:r>
            <w:r w:rsidR="001913B7"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Prezentacija snimljenog materijala</w:t>
            </w:r>
            <w:r w:rsidR="001913B7"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Odabir užeg izbora fotografija</w:t>
            </w:r>
            <w:r w:rsidR="001913B7"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Završna obrada fotografija</w:t>
            </w:r>
            <w:r w:rsidR="001913B7"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Grupna prezentacija projekta</w:t>
            </w:r>
            <w:r w:rsidR="001913B7" w:rsidRPr="00013E4D">
              <w:rPr>
                <w:rFonts w:ascii="Arial" w:hAnsi="Arial" w:cs="Arial"/>
                <w:sz w:val="20"/>
                <w:szCs w:val="20"/>
              </w:rPr>
              <w:t xml:space="preserve"> (1P+1V)</w:t>
            </w:r>
          </w:p>
          <w:p w:rsidR="0048061D" w:rsidRPr="00013E4D" w:rsidRDefault="0048061D" w:rsidP="00042DBD">
            <w:pPr>
              <w:tabs>
                <w:tab w:val="left" w:pos="782"/>
              </w:tabs>
              <w:spacing w:after="0"/>
              <w:ind w:left="785"/>
              <w:rPr>
                <w:rFonts w:ascii="Arial" w:hAnsi="Arial" w:cs="Arial"/>
                <w:sz w:val="20"/>
                <w:szCs w:val="20"/>
              </w:rPr>
            </w:pPr>
          </w:p>
          <w:p w:rsidR="0048061D" w:rsidRPr="00013E4D" w:rsidRDefault="0048061D" w:rsidP="00042DBD">
            <w:pPr>
              <w:tabs>
                <w:tab w:val="left" w:pos="782"/>
              </w:tabs>
              <w:spacing w:after="0"/>
              <w:ind w:left="785"/>
              <w:rPr>
                <w:rFonts w:ascii="Arial" w:hAnsi="Arial" w:cs="Arial"/>
                <w:sz w:val="20"/>
                <w:szCs w:val="20"/>
              </w:rPr>
            </w:pPr>
          </w:p>
        </w:tc>
      </w:tr>
      <w:tr w:rsidR="0048061D" w:rsidRPr="00013E4D" w:rsidTr="00042D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8061D" w:rsidRPr="00013E4D" w:rsidRDefault="0048061D" w:rsidP="00042DBD">
            <w:pPr>
              <w:pStyle w:val="FieldText"/>
              <w:rPr>
                <w:rFonts w:ascii="Arial" w:hAnsi="Arial" w:cs="Arial"/>
                <w:sz w:val="20"/>
                <w:szCs w:val="20"/>
                <w:lang w:val="hr-HR"/>
              </w:rPr>
            </w:pPr>
            <w:r w:rsidRPr="00013E4D">
              <w:rPr>
                <w:rFonts w:ascii="Arial" w:eastAsia="MS Gothic" w:hAnsi="Arial" w:cs="Arial"/>
                <w:sz w:val="20"/>
                <w:szCs w:val="20"/>
                <w:lang w:val="hr-HR"/>
              </w:rPr>
              <w:t>X</w:t>
            </w:r>
            <w:r w:rsidRPr="00013E4D">
              <w:rPr>
                <w:rFonts w:ascii="Arial" w:hAnsi="Arial" w:cs="Arial"/>
                <w:sz w:val="20"/>
                <w:szCs w:val="20"/>
                <w:lang w:val="hr-HR"/>
              </w:rPr>
              <w:t xml:space="preserve"> predavanja</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vježbe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48061D" w:rsidRPr="00013E4D" w:rsidRDefault="0048061D" w:rsidP="00042DBD">
            <w:pPr>
              <w:tabs>
                <w:tab w:val="left" w:pos="2820"/>
              </w:tabs>
              <w:spacing w:after="0"/>
              <w:rPr>
                <w:rFonts w:ascii="Arial" w:hAnsi="Arial" w:cs="Arial"/>
                <w:b/>
                <w:sz w:val="20"/>
                <w:szCs w:val="20"/>
              </w:rPr>
            </w:pPr>
            <w:r w:rsidRPr="00013E4D">
              <w:rPr>
                <w:rFonts w:ascii="Arial" w:eastAsia="MS Gothic" w:hAnsi="Arial" w:cs="Arial"/>
                <w:b/>
                <w:sz w:val="20"/>
                <w:szCs w:val="20"/>
              </w:rPr>
              <w:t>X</w:t>
            </w:r>
            <w:r w:rsidRPr="00013E4D">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samostalni  zadaci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multimedija </w:t>
            </w:r>
          </w:p>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laboratorij</w:t>
            </w:r>
          </w:p>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mentorski rad</w:t>
            </w:r>
          </w:p>
          <w:p w:rsidR="0048061D" w:rsidRPr="00013E4D" w:rsidRDefault="0048061D" w:rsidP="00042DBD">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w:t>
            </w:r>
            <w:r w:rsidR="009C2C47" w:rsidRPr="00013E4D">
              <w:rPr>
                <w:rFonts w:ascii="Arial" w:hAnsi="Arial" w:cs="Arial"/>
                <w:sz w:val="20"/>
                <w:szCs w:val="20"/>
              </w:rPr>
              <w:fldChar w:fldCharType="begin">
                <w:ffData>
                  <w:name w:val="Text1"/>
                  <w:enabled/>
                  <w:calcOnExit w:val="0"/>
                  <w:textInput/>
                </w:ffData>
              </w:fldChar>
            </w:r>
            <w:r w:rsidRPr="00013E4D">
              <w:rPr>
                <w:rFonts w:ascii="Arial" w:hAnsi="Arial" w:cs="Arial"/>
                <w:sz w:val="20"/>
                <w:szCs w:val="20"/>
              </w:rPr>
              <w:instrText xml:space="preserve"> FORMTEXT </w:instrText>
            </w:r>
            <w:r w:rsidR="009C2C47" w:rsidRPr="00013E4D">
              <w:rPr>
                <w:rFonts w:ascii="Arial" w:hAnsi="Arial" w:cs="Arial"/>
                <w:sz w:val="20"/>
                <w:szCs w:val="20"/>
              </w:rPr>
            </w:r>
            <w:r w:rsidR="009C2C47" w:rsidRPr="00013E4D">
              <w:rPr>
                <w:rFonts w:ascii="Arial" w:hAnsi="Arial" w:cs="Arial"/>
                <w:sz w:val="20"/>
                <w:szCs w:val="20"/>
              </w:rPr>
              <w:fldChar w:fldCharType="separate"/>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009C2C47" w:rsidRPr="00013E4D">
              <w:rPr>
                <w:rFonts w:ascii="Arial" w:hAnsi="Arial" w:cs="Arial"/>
                <w:sz w:val="20"/>
                <w:szCs w:val="20"/>
              </w:rPr>
              <w:fldChar w:fldCharType="end"/>
            </w:r>
            <w:r w:rsidRPr="00013E4D">
              <w:rPr>
                <w:rFonts w:ascii="Arial" w:hAnsi="Arial" w:cs="Arial"/>
                <w:sz w:val="20"/>
                <w:szCs w:val="20"/>
              </w:rPr>
              <w:t xml:space="preserve"> (ostalo upisati)</w:t>
            </w:r>
            <w:r w:rsidRPr="00013E4D">
              <w:rPr>
                <w:rFonts w:ascii="Arial" w:hAnsi="Arial" w:cs="Arial"/>
                <w:b/>
                <w:sz w:val="20"/>
                <w:szCs w:val="20"/>
              </w:rPr>
              <w:t xml:space="preserve"> </w:t>
            </w:r>
            <w:r w:rsidRPr="00013E4D">
              <w:rPr>
                <w:rFonts w:ascii="Arial" w:hAnsi="Arial" w:cs="Arial"/>
                <w:b/>
                <w:sz w:val="20"/>
                <w:szCs w:val="20"/>
                <w:bdr w:val="single" w:sz="12" w:space="0" w:color="auto"/>
              </w:rPr>
              <w:t xml:space="preserve"> </w:t>
            </w:r>
          </w:p>
        </w:tc>
      </w:tr>
      <w:tr w:rsidR="0048061D" w:rsidRPr="00013E4D" w:rsidTr="00042D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r w:rsidRPr="00013E4D">
              <w:rPr>
                <w:rFonts w:ascii="Arial" w:hAnsi="Arial" w:cs="Arial"/>
                <w:sz w:val="20"/>
                <w:szCs w:val="20"/>
              </w:rPr>
              <w:t>Redovito pohađanje i aktivno sudjelovanje u nastavi, praćenje literature i polaganje ispita.</w:t>
            </w:r>
          </w:p>
        </w:tc>
      </w:tr>
      <w:tr w:rsidR="0048061D" w:rsidRPr="00013E4D" w:rsidTr="00042D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2</w:t>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 xml:space="preserve">Osobni rad i literatura </w:t>
            </w:r>
            <w:r w:rsidRPr="00013E4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0,50</w:t>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r w:rsidR="0048061D" w:rsidRPr="00013E4D">
              <w:rPr>
                <w:rFonts w:ascii="Arial" w:hAnsi="Arial" w:cs="Arial"/>
                <w:b w:val="0"/>
                <w:sz w:val="20"/>
                <w:szCs w:val="20"/>
                <w:lang w:val="hr-HR"/>
              </w:rPr>
              <w:t xml:space="preserve"> </w:t>
            </w:r>
            <w:r w:rsidR="0048061D" w:rsidRPr="00013E4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8061D" w:rsidRPr="00013E4D" w:rsidRDefault="0048061D" w:rsidP="00042DBD">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sz w:val="20"/>
                <w:szCs w:val="20"/>
              </w:rPr>
              <w:t>Redovito pohađanje i aktivn</w:t>
            </w:r>
            <w:r w:rsidR="0066346D" w:rsidRPr="00013E4D">
              <w:rPr>
                <w:rFonts w:ascii="Arial" w:hAnsi="Arial" w:cs="Arial"/>
                <w:sz w:val="20"/>
                <w:szCs w:val="20"/>
              </w:rPr>
              <w:t>o sudjelovanje u nastavi ima 30</w:t>
            </w:r>
            <w:r w:rsidRPr="00013E4D">
              <w:rPr>
                <w:rFonts w:ascii="Arial" w:hAnsi="Arial" w:cs="Arial"/>
                <w:sz w:val="20"/>
                <w:szCs w:val="20"/>
              </w:rPr>
              <w:t xml:space="preserve">%, a znanje </w:t>
            </w:r>
            <w:r w:rsidR="0066346D" w:rsidRPr="00013E4D">
              <w:rPr>
                <w:rFonts w:ascii="Arial" w:hAnsi="Arial" w:cs="Arial"/>
                <w:sz w:val="20"/>
                <w:szCs w:val="20"/>
              </w:rPr>
              <w:t>na pismenom i usmenom ispitu 70</w:t>
            </w:r>
            <w:r w:rsidRPr="00013E4D">
              <w:rPr>
                <w:rFonts w:ascii="Arial" w:hAnsi="Arial" w:cs="Arial"/>
                <w:sz w:val="20"/>
                <w:szCs w:val="20"/>
              </w:rPr>
              <w:t>% udjela u vrednovanju i ocjenjivanju.</w:t>
            </w:r>
          </w:p>
        </w:tc>
      </w:tr>
      <w:tr w:rsidR="0048061D" w:rsidRPr="00013E4D" w:rsidTr="00042D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spacing w:after="0" w:line="240" w:lineRule="auto"/>
              <w:rPr>
                <w:rFonts w:ascii="Arial" w:hAnsi="Arial" w:cs="Arial"/>
                <w:color w:val="000000"/>
                <w:sz w:val="20"/>
                <w:szCs w:val="20"/>
              </w:rPr>
            </w:pPr>
            <w:r w:rsidRPr="00013E4D">
              <w:rPr>
                <w:rFonts w:ascii="Arial" w:hAnsi="Arial" w:cs="Arial"/>
                <w:sz w:val="20"/>
                <w:szCs w:val="20"/>
              </w:rPr>
              <w:t>J. Hedgecoe, Foto priručnik, Mladost, Zagreb 1980</w:t>
            </w:r>
            <w:r w:rsidR="0066346D" w:rsidRPr="00013E4D">
              <w:rPr>
                <w:rFonts w:ascii="Arial" w:hAnsi="Arial" w:cs="Arial"/>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Velika knjiga o fotografiji (Time-Life Books), Prosvjeta, Zagreb 1980</w:t>
            </w:r>
            <w:r w:rsidR="0066346D" w:rsidRPr="00013E4D">
              <w:rPr>
                <w:rFonts w:ascii="Arial" w:hAnsi="Arial" w:cs="Arial"/>
                <w:color w:val="00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color w:val="000000"/>
                <w:sz w:val="20"/>
                <w:szCs w:val="20"/>
              </w:rPr>
            </w:pPr>
            <w:r w:rsidRPr="00013E4D">
              <w:rPr>
                <w:rFonts w:ascii="Arial" w:hAnsi="Arial" w:cs="Arial"/>
                <w:color w:val="000000"/>
                <w:sz w:val="20"/>
                <w:szCs w:val="20"/>
              </w:rPr>
              <w:t>A. Bailey, Sve o fotografiji, Mladost, Zagreb 1980</w:t>
            </w:r>
            <w:r w:rsidR="0066346D" w:rsidRPr="00013E4D">
              <w:rPr>
                <w:rFonts w:ascii="Arial" w:hAnsi="Arial" w:cs="Arial"/>
                <w:color w:val="00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color w:val="000000"/>
                <w:sz w:val="20"/>
                <w:szCs w:val="20"/>
              </w:rPr>
            </w:pPr>
            <w:r w:rsidRPr="00013E4D">
              <w:rPr>
                <w:rFonts w:ascii="Arial" w:hAnsi="Arial" w:cs="Arial"/>
                <w:sz w:val="20"/>
                <w:szCs w:val="20"/>
              </w:rPr>
              <w:t>Roland Barthez,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Ansel Adams, The camera</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Nikola Tanhofer Filmska fotografija</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48061D" w:rsidRPr="00013E4D" w:rsidRDefault="0048061D" w:rsidP="00042DB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8061D" w:rsidRPr="00013E4D" w:rsidRDefault="0048061D" w:rsidP="00042DBD">
            <w:pPr>
              <w:rPr>
                <w:rFonts w:ascii="Arial" w:hAnsi="Arial" w:cs="Arial"/>
                <w:sz w:val="20"/>
                <w:szCs w:val="20"/>
              </w:rPr>
            </w:pPr>
            <w:r w:rsidRPr="00013E4D">
              <w:rPr>
                <w:rFonts w:ascii="Arial" w:hAnsi="Arial" w:cs="Arial"/>
                <w:sz w:val="20"/>
                <w:szCs w:val="20"/>
              </w:rPr>
              <w:t>Internet izvori, Stručni časopisi</w:t>
            </w:r>
          </w:p>
          <w:p w:rsidR="0048061D" w:rsidRPr="00013E4D" w:rsidRDefault="0048061D" w:rsidP="00042DBD">
            <w:pPr>
              <w:tabs>
                <w:tab w:val="left" w:pos="2820"/>
              </w:tabs>
              <w:spacing w:after="0" w:line="240" w:lineRule="auto"/>
              <w:rPr>
                <w:rFonts w:ascii="Arial" w:hAnsi="Arial" w:cs="Arial"/>
                <w:sz w:val="20"/>
                <w:szCs w:val="20"/>
              </w:rPr>
            </w:pPr>
          </w:p>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sz w:val="20"/>
                <w:szCs w:val="20"/>
              </w:rPr>
              <w:t>.</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9C2C47" w:rsidRPr="00013E4D">
              <w:rPr>
                <w:rFonts w:ascii="Arial" w:hAnsi="Arial" w:cs="Arial"/>
                <w:sz w:val="20"/>
                <w:szCs w:val="20"/>
              </w:rPr>
              <w:fldChar w:fldCharType="begin">
                <w:ffData>
                  <w:name w:val="Text1"/>
                  <w:enabled/>
                  <w:calcOnExit w:val="0"/>
                  <w:textInput/>
                </w:ffData>
              </w:fldChar>
            </w:r>
            <w:r w:rsidRPr="00013E4D">
              <w:rPr>
                <w:rFonts w:ascii="Arial" w:hAnsi="Arial" w:cs="Arial"/>
                <w:sz w:val="20"/>
                <w:szCs w:val="20"/>
              </w:rPr>
              <w:instrText xml:space="preserve"> FORMTEXT </w:instrText>
            </w:r>
            <w:r w:rsidR="009C2C47" w:rsidRPr="00013E4D">
              <w:rPr>
                <w:rFonts w:ascii="Arial" w:hAnsi="Arial" w:cs="Arial"/>
                <w:sz w:val="20"/>
                <w:szCs w:val="20"/>
              </w:rPr>
            </w:r>
            <w:r w:rsidR="009C2C47" w:rsidRPr="00013E4D">
              <w:rPr>
                <w:rFonts w:ascii="Arial" w:hAnsi="Arial" w:cs="Arial"/>
                <w:sz w:val="20"/>
                <w:szCs w:val="20"/>
              </w:rPr>
              <w:fldChar w:fldCharType="separate"/>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009C2C47" w:rsidRPr="00013E4D">
              <w:rPr>
                <w:rFonts w:ascii="Arial" w:hAnsi="Arial" w:cs="Arial"/>
                <w:sz w:val="20"/>
                <w:szCs w:val="20"/>
              </w:rPr>
              <w:fldChar w:fldCharType="end"/>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bl>
    <w:p w:rsidR="00A056A0" w:rsidRPr="00013E4D" w:rsidRDefault="00A056A0" w:rsidP="000736D3">
      <w:pPr>
        <w:spacing w:after="0" w:line="240" w:lineRule="auto"/>
        <w:jc w:val="both"/>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p w:rsidR="00A056A0" w:rsidRPr="00013E4D" w:rsidRDefault="00A056A0" w:rsidP="00A056A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056A0" w:rsidRPr="00013E4D" w:rsidTr="00A056A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056A0" w:rsidRPr="00013E4D" w:rsidRDefault="00A056A0" w:rsidP="00A056A0">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056A0" w:rsidRPr="00013E4D" w:rsidRDefault="00A056A0" w:rsidP="00A056A0">
            <w:pPr>
              <w:spacing w:before="60" w:after="60" w:line="240" w:lineRule="auto"/>
              <w:ind w:left="397" w:hanging="397"/>
              <w:rPr>
                <w:rFonts w:ascii="Arial" w:hAnsi="Arial" w:cs="Arial"/>
                <w:b/>
                <w:sz w:val="20"/>
                <w:szCs w:val="20"/>
              </w:rPr>
            </w:pPr>
            <w:r w:rsidRPr="00013E4D">
              <w:rPr>
                <w:rFonts w:ascii="Arial" w:hAnsi="Arial" w:cs="Arial"/>
                <w:b/>
                <w:bCs/>
                <w:sz w:val="20"/>
                <w:szCs w:val="20"/>
              </w:rPr>
              <w:t>Računalna grafika i postprodukcija pokretne slike 1</w:t>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pacing w:val="-5"/>
                <w:kern w:val="16"/>
                <w:sz w:val="20"/>
                <w:szCs w:val="20"/>
              </w:rPr>
              <w:t>UAA709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056A0" w:rsidRPr="00013E4D" w:rsidRDefault="00F01115" w:rsidP="00A056A0">
            <w:pPr>
              <w:spacing w:after="0" w:line="240" w:lineRule="auto"/>
              <w:rPr>
                <w:rFonts w:ascii="Arial" w:hAnsi="Arial" w:cs="Arial"/>
                <w:sz w:val="20"/>
                <w:szCs w:val="20"/>
              </w:rPr>
            </w:pPr>
            <w:r w:rsidRPr="00013E4D">
              <w:rPr>
                <w:rFonts w:ascii="Arial" w:hAnsi="Arial" w:cs="Arial"/>
                <w:sz w:val="20"/>
                <w:szCs w:val="20"/>
              </w:rPr>
              <w:t>1/I.</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056A0" w:rsidRPr="00013E4D" w:rsidRDefault="00AA5E33" w:rsidP="00AA5E33">
            <w:pPr>
              <w:spacing w:after="0" w:line="240" w:lineRule="auto"/>
              <w:rPr>
                <w:rFonts w:ascii="Arial" w:hAnsi="Arial" w:cs="Arial"/>
                <w:sz w:val="20"/>
                <w:szCs w:val="20"/>
              </w:rPr>
            </w:pPr>
            <w:r>
              <w:rPr>
                <w:rFonts w:ascii="Arial" w:hAnsi="Arial" w:cs="Arial"/>
                <w:sz w:val="20"/>
                <w:szCs w:val="20"/>
              </w:rPr>
              <w:t xml:space="preserve">doc. </w:t>
            </w:r>
            <w:r w:rsidR="00A056A0" w:rsidRPr="00013E4D">
              <w:rPr>
                <w:rFonts w:ascii="Arial" w:hAnsi="Arial" w:cs="Arial"/>
                <w:sz w:val="20"/>
                <w:szCs w:val="20"/>
              </w:rPr>
              <w:t>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3</w:t>
            </w:r>
          </w:p>
        </w:tc>
      </w:tr>
      <w:tr w:rsidR="00A056A0" w:rsidRPr="00013E4D" w:rsidTr="00A056A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T</w:t>
            </w:r>
          </w:p>
        </w:tc>
      </w:tr>
      <w:tr w:rsidR="00A056A0" w:rsidRPr="00013E4D" w:rsidTr="00A056A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0</w:t>
            </w:r>
          </w:p>
        </w:tc>
        <w:tc>
          <w:tcPr>
            <w:tcW w:w="712" w:type="dxa"/>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15</w:t>
            </w:r>
          </w:p>
        </w:tc>
        <w:tc>
          <w:tcPr>
            <w:tcW w:w="618" w:type="dxa"/>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0</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0</w:t>
            </w:r>
          </w:p>
        </w:tc>
      </w:tr>
      <w:tr w:rsidR="00A056A0" w:rsidRPr="00013E4D" w:rsidTr="00A056A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056A0" w:rsidRPr="00013E4D" w:rsidRDefault="00A056A0" w:rsidP="00A056A0">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Upoznavanje sa osnovama postprodukcije pokretne slike</w:t>
            </w: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00137" w:rsidRDefault="00300137" w:rsidP="00300137">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056A0" w:rsidRPr="00013E4D" w:rsidRDefault="00A056A0" w:rsidP="00A056A0">
            <w:pPr>
              <w:tabs>
                <w:tab w:val="left" w:pos="2820"/>
              </w:tabs>
              <w:spacing w:after="0"/>
              <w:rPr>
                <w:rFonts w:ascii="Arial" w:hAnsi="Arial" w:cs="Arial"/>
                <w:sz w:val="20"/>
                <w:szCs w:val="20"/>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Student će nakon položenog ispita biti u stanju:</w:t>
            </w:r>
          </w:p>
          <w:p w:rsidR="00A056A0" w:rsidRPr="00013E4D" w:rsidRDefault="00A056A0" w:rsidP="00F07058">
            <w:pPr>
              <w:numPr>
                <w:ilvl w:val="0"/>
                <w:numId w:val="7"/>
              </w:numPr>
              <w:shd w:val="clear" w:color="auto" w:fill="FDFDFD"/>
              <w:spacing w:after="0" w:line="240" w:lineRule="auto"/>
              <w:ind w:left="0"/>
              <w:rPr>
                <w:rFonts w:ascii="Arial" w:eastAsia="Times New Roman" w:hAnsi="Arial" w:cs="Arial"/>
                <w:sz w:val="20"/>
                <w:szCs w:val="20"/>
                <w:lang w:eastAsia="hr-HR"/>
              </w:rPr>
            </w:pPr>
          </w:p>
          <w:p w:rsidR="00A056A0" w:rsidRPr="00013E4D" w:rsidRDefault="00A056A0" w:rsidP="00F07058">
            <w:pPr>
              <w:pStyle w:val="ListParagraph"/>
              <w:numPr>
                <w:ilvl w:val="0"/>
                <w:numId w:val="12"/>
              </w:numPr>
              <w:tabs>
                <w:tab w:val="left" w:pos="2820"/>
              </w:tabs>
              <w:spacing w:after="0"/>
              <w:rPr>
                <w:rFonts w:ascii="Arial" w:hAnsi="Arial" w:cs="Arial"/>
                <w:sz w:val="20"/>
                <w:szCs w:val="20"/>
              </w:rPr>
            </w:pPr>
            <w:r w:rsidRPr="00013E4D">
              <w:rPr>
                <w:rFonts w:ascii="Arial" w:eastAsia="Times New Roman" w:hAnsi="Arial" w:cs="Arial"/>
                <w:sz w:val="20"/>
                <w:szCs w:val="20"/>
                <w:lang w:eastAsia="hr-HR"/>
              </w:rPr>
              <w:t>Imati saznanje o osnovama računalne grafike.</w:t>
            </w:r>
          </w:p>
          <w:p w:rsidR="00A056A0" w:rsidRPr="00013E4D" w:rsidRDefault="00A056A0" w:rsidP="00F07058">
            <w:pPr>
              <w:pStyle w:val="ListParagraph"/>
              <w:numPr>
                <w:ilvl w:val="0"/>
                <w:numId w:val="12"/>
              </w:numPr>
              <w:tabs>
                <w:tab w:val="left" w:pos="2820"/>
              </w:tabs>
              <w:spacing w:after="0"/>
              <w:rPr>
                <w:rFonts w:ascii="Arial" w:hAnsi="Arial" w:cs="Arial"/>
                <w:sz w:val="20"/>
                <w:szCs w:val="20"/>
              </w:rPr>
            </w:pPr>
            <w:r w:rsidRPr="00013E4D">
              <w:rPr>
                <w:rFonts w:ascii="Arial" w:eastAsia="Times New Roman" w:hAnsi="Arial" w:cs="Arial"/>
                <w:sz w:val="20"/>
                <w:szCs w:val="20"/>
                <w:lang w:eastAsia="hr-HR"/>
              </w:rPr>
              <w:t>Imati saznanje o osnovama rada u računalnom programu za compositing.</w:t>
            </w:r>
          </w:p>
          <w:p w:rsidR="00A056A0" w:rsidRPr="00013E4D" w:rsidRDefault="00A056A0" w:rsidP="00F07058">
            <w:pPr>
              <w:pStyle w:val="ListParagraph"/>
              <w:numPr>
                <w:ilvl w:val="0"/>
                <w:numId w:val="12"/>
              </w:numPr>
              <w:tabs>
                <w:tab w:val="left" w:pos="2820"/>
              </w:tabs>
              <w:spacing w:after="0"/>
              <w:rPr>
                <w:rFonts w:ascii="Arial" w:hAnsi="Arial" w:cs="Arial"/>
                <w:sz w:val="20"/>
                <w:szCs w:val="20"/>
              </w:rPr>
            </w:pPr>
            <w:r w:rsidRPr="00013E4D">
              <w:rPr>
                <w:rFonts w:ascii="Arial" w:hAnsi="Arial" w:cs="Arial"/>
                <w:sz w:val="20"/>
                <w:szCs w:val="20"/>
              </w:rPr>
              <w:t>Imati saznanje o kolor korekciji u filmskoj produkciji</w:t>
            </w:r>
          </w:p>
          <w:p w:rsidR="00A056A0" w:rsidRPr="00013E4D" w:rsidRDefault="00A056A0" w:rsidP="00F07058">
            <w:pPr>
              <w:pStyle w:val="ListParagraph"/>
              <w:numPr>
                <w:ilvl w:val="0"/>
                <w:numId w:val="12"/>
              </w:numPr>
              <w:tabs>
                <w:tab w:val="left" w:pos="2820"/>
              </w:tabs>
              <w:spacing w:after="0"/>
              <w:rPr>
                <w:rFonts w:ascii="Arial" w:hAnsi="Arial" w:cs="Arial"/>
                <w:sz w:val="20"/>
                <w:szCs w:val="20"/>
              </w:rPr>
            </w:pPr>
            <w:r w:rsidRPr="00013E4D">
              <w:rPr>
                <w:rFonts w:ascii="Arial" w:hAnsi="Arial" w:cs="Arial"/>
                <w:sz w:val="20"/>
                <w:szCs w:val="20"/>
              </w:rPr>
              <w:t>Pripremiti testne verzije vizuala za buduće projekte</w:t>
            </w:r>
          </w:p>
          <w:p w:rsidR="00A056A0" w:rsidRPr="00013E4D" w:rsidRDefault="00A056A0" w:rsidP="00A056A0">
            <w:pPr>
              <w:pStyle w:val="ListParagraph"/>
              <w:tabs>
                <w:tab w:val="left" w:pos="2820"/>
              </w:tabs>
              <w:spacing w:after="0"/>
              <w:rPr>
                <w:rFonts w:ascii="Arial" w:hAnsi="Arial" w:cs="Arial"/>
                <w:sz w:val="20"/>
                <w:szCs w:val="20"/>
              </w:rPr>
            </w:pPr>
          </w:p>
          <w:p w:rsidR="00A056A0" w:rsidRPr="00013E4D" w:rsidRDefault="00A056A0" w:rsidP="00A056A0">
            <w:pPr>
              <w:tabs>
                <w:tab w:val="left" w:pos="2820"/>
              </w:tabs>
              <w:spacing w:after="0"/>
              <w:rPr>
                <w:rFonts w:ascii="Arial" w:hAnsi="Arial" w:cs="Arial"/>
                <w:sz w:val="20"/>
                <w:szCs w:val="20"/>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056A0" w:rsidRPr="00013E4D" w:rsidRDefault="00A056A0" w:rsidP="00F07058">
            <w:pPr>
              <w:pStyle w:val="ListParagraph"/>
              <w:numPr>
                <w:ilvl w:val="0"/>
                <w:numId w:val="13"/>
              </w:numPr>
              <w:rPr>
                <w:rFonts w:ascii="Arial" w:hAnsi="Arial" w:cs="Arial"/>
                <w:sz w:val="20"/>
                <w:szCs w:val="20"/>
              </w:rPr>
            </w:pPr>
            <w:r w:rsidRPr="00013E4D">
              <w:rPr>
                <w:rFonts w:ascii="Arial" w:hAnsi="Arial" w:cs="Arial"/>
                <w:sz w:val="20"/>
                <w:szCs w:val="20"/>
              </w:rPr>
              <w:t>Slobodni razgovor: upoznavanje sa studentima i njihovim radom, uvod u problematiku kolegija i pregled tema za predavanja u periodu jednog semestra.</w:t>
            </w:r>
            <w:r w:rsidR="001913B7" w:rsidRPr="00013E4D">
              <w:rPr>
                <w:rFonts w:ascii="Arial" w:hAnsi="Arial" w:cs="Arial"/>
                <w:sz w:val="20"/>
                <w:szCs w:val="20"/>
              </w:rPr>
              <w:t xml:space="preserve"> (1P+1V)</w:t>
            </w:r>
          </w:p>
          <w:p w:rsidR="00A056A0" w:rsidRPr="00013E4D" w:rsidRDefault="00A056A0" w:rsidP="00F07058">
            <w:pPr>
              <w:pStyle w:val="ListParagraph"/>
              <w:numPr>
                <w:ilvl w:val="0"/>
                <w:numId w:val="13"/>
              </w:numPr>
              <w:rPr>
                <w:rFonts w:ascii="Arial" w:hAnsi="Arial" w:cs="Arial"/>
                <w:sz w:val="20"/>
                <w:szCs w:val="20"/>
              </w:rPr>
            </w:pPr>
            <w:r w:rsidRPr="00013E4D">
              <w:rPr>
                <w:rFonts w:ascii="Arial" w:hAnsi="Arial" w:cs="Arial"/>
                <w:sz w:val="20"/>
                <w:szCs w:val="20"/>
              </w:rPr>
              <w:t>Upoznavanje sa kreativnim mogućnostima računalne animacije. Studenti uz objašnjenja profesora gledaju recentne radove iz polja računalne animacije.</w:t>
            </w:r>
            <w:r w:rsidR="001913B7" w:rsidRPr="00013E4D">
              <w:rPr>
                <w:rFonts w:ascii="Arial" w:hAnsi="Arial" w:cs="Arial"/>
                <w:sz w:val="20"/>
                <w:szCs w:val="20"/>
              </w:rPr>
              <w:t xml:space="preserve"> (1P+1V)</w:t>
            </w:r>
          </w:p>
          <w:p w:rsidR="00A056A0" w:rsidRPr="00013E4D" w:rsidRDefault="00A056A0" w:rsidP="00F07058">
            <w:pPr>
              <w:pStyle w:val="ListParagraph"/>
              <w:numPr>
                <w:ilvl w:val="0"/>
                <w:numId w:val="13"/>
              </w:numPr>
              <w:rPr>
                <w:rFonts w:ascii="Arial" w:hAnsi="Arial" w:cs="Arial"/>
                <w:sz w:val="20"/>
                <w:szCs w:val="20"/>
              </w:rPr>
            </w:pPr>
            <w:r w:rsidRPr="00013E4D">
              <w:rPr>
                <w:rFonts w:ascii="Arial" w:hAnsi="Arial" w:cs="Arial"/>
                <w:sz w:val="20"/>
                <w:szCs w:val="20"/>
              </w:rPr>
              <w:t>Upoznavanje sa kreativnim mogućnostima računalne animacije. Studenti uz objašnjenja profesora gledaju recentne radove iz polja računalne animacije.</w:t>
            </w:r>
            <w:r w:rsidR="001913B7" w:rsidRPr="00013E4D">
              <w:rPr>
                <w:rFonts w:ascii="Arial" w:hAnsi="Arial" w:cs="Arial"/>
                <w:sz w:val="20"/>
                <w:szCs w:val="20"/>
              </w:rPr>
              <w:t xml:space="preserve"> </w:t>
            </w:r>
            <w:r w:rsidR="001913B7" w:rsidRPr="00013E4D">
              <w:rPr>
                <w:rFonts w:ascii="Arial" w:hAnsi="Arial" w:cs="Arial"/>
                <w:sz w:val="20"/>
                <w:szCs w:val="20"/>
              </w:rPr>
              <w:lastRenderedPageBreak/>
              <w:t>(1P+1V)</w:t>
            </w:r>
          </w:p>
          <w:p w:rsidR="00A056A0" w:rsidRPr="00013E4D" w:rsidRDefault="00A056A0" w:rsidP="00F07058">
            <w:pPr>
              <w:pStyle w:val="ListParagraph"/>
              <w:numPr>
                <w:ilvl w:val="0"/>
                <w:numId w:val="13"/>
              </w:numPr>
              <w:rPr>
                <w:rFonts w:ascii="Arial" w:hAnsi="Arial" w:cs="Arial"/>
                <w:sz w:val="20"/>
                <w:szCs w:val="20"/>
              </w:rPr>
            </w:pPr>
            <w:r w:rsidRPr="00013E4D">
              <w:rPr>
                <w:rFonts w:ascii="Arial" w:hAnsi="Arial" w:cs="Arial"/>
                <w:sz w:val="20"/>
                <w:szCs w:val="20"/>
              </w:rPr>
              <w:t>Upoznavanje sa osnovnim pojmovima postprodukcije pokretne slike.</w:t>
            </w:r>
            <w:r w:rsidR="001913B7" w:rsidRPr="00013E4D">
              <w:rPr>
                <w:rFonts w:ascii="Arial" w:hAnsi="Arial" w:cs="Arial"/>
                <w:sz w:val="20"/>
                <w:szCs w:val="20"/>
              </w:rPr>
              <w:t xml:space="preserve"> (1P+1V)</w:t>
            </w:r>
          </w:p>
          <w:p w:rsidR="00A056A0" w:rsidRPr="00013E4D" w:rsidRDefault="00A056A0" w:rsidP="00F07058">
            <w:pPr>
              <w:pStyle w:val="ListParagraph"/>
              <w:numPr>
                <w:ilvl w:val="0"/>
                <w:numId w:val="13"/>
              </w:numPr>
              <w:rPr>
                <w:rFonts w:ascii="Arial" w:hAnsi="Arial" w:cs="Arial"/>
                <w:sz w:val="20"/>
                <w:szCs w:val="20"/>
              </w:rPr>
            </w:pPr>
            <w:r w:rsidRPr="00013E4D">
              <w:rPr>
                <w:rFonts w:ascii="Arial" w:hAnsi="Arial" w:cs="Arial"/>
                <w:sz w:val="20"/>
                <w:szCs w:val="20"/>
              </w:rPr>
              <w:t>Upoznavanje sa osnovama programa za izradu 2d računalne grafike After Effects.</w:t>
            </w:r>
            <w:r w:rsidR="001913B7" w:rsidRPr="00013E4D">
              <w:rPr>
                <w:rFonts w:ascii="Arial" w:hAnsi="Arial" w:cs="Arial"/>
                <w:sz w:val="20"/>
                <w:szCs w:val="20"/>
              </w:rPr>
              <w:t xml:space="preserve"> (1P+1V)</w:t>
            </w:r>
          </w:p>
          <w:p w:rsidR="00A056A0" w:rsidRPr="00013E4D" w:rsidRDefault="00A056A0" w:rsidP="00F07058">
            <w:pPr>
              <w:pStyle w:val="ListParagraph"/>
              <w:numPr>
                <w:ilvl w:val="0"/>
                <w:numId w:val="13"/>
              </w:numPr>
              <w:rPr>
                <w:rFonts w:ascii="Arial" w:hAnsi="Arial" w:cs="Arial"/>
                <w:sz w:val="20"/>
                <w:szCs w:val="20"/>
              </w:rPr>
            </w:pPr>
            <w:r w:rsidRPr="00013E4D">
              <w:rPr>
                <w:rFonts w:ascii="Arial" w:hAnsi="Arial" w:cs="Arial"/>
                <w:sz w:val="20"/>
                <w:szCs w:val="20"/>
              </w:rPr>
              <w:t>Upoznavanje sa osnovama programa za izradu 2d računalne grafike After Effects.</w:t>
            </w:r>
            <w:r w:rsidR="001913B7" w:rsidRPr="00013E4D">
              <w:rPr>
                <w:rFonts w:ascii="Arial" w:hAnsi="Arial" w:cs="Arial"/>
                <w:sz w:val="20"/>
                <w:szCs w:val="20"/>
              </w:rPr>
              <w:t xml:space="preserve"> (1P+1V)</w:t>
            </w:r>
          </w:p>
          <w:p w:rsidR="00A056A0" w:rsidRPr="00013E4D" w:rsidRDefault="00A056A0" w:rsidP="00F07058">
            <w:pPr>
              <w:pStyle w:val="ListParagraph"/>
              <w:numPr>
                <w:ilvl w:val="0"/>
                <w:numId w:val="13"/>
              </w:numPr>
              <w:rPr>
                <w:rFonts w:ascii="Arial" w:hAnsi="Arial" w:cs="Arial"/>
                <w:sz w:val="20"/>
                <w:szCs w:val="20"/>
              </w:rPr>
            </w:pPr>
            <w:r w:rsidRPr="00013E4D">
              <w:rPr>
                <w:rFonts w:ascii="Arial" w:hAnsi="Arial" w:cs="Arial"/>
                <w:sz w:val="20"/>
                <w:szCs w:val="20"/>
              </w:rPr>
              <w:t xml:space="preserve">Upoznavanje sa osnovama compositinga u 2d računalnom programu. </w:t>
            </w:r>
            <w:r w:rsidR="001913B7" w:rsidRPr="00013E4D">
              <w:rPr>
                <w:rFonts w:ascii="Arial" w:hAnsi="Arial" w:cs="Arial"/>
                <w:sz w:val="20"/>
                <w:szCs w:val="20"/>
              </w:rPr>
              <w:t>(1P+1V)</w:t>
            </w:r>
          </w:p>
          <w:p w:rsidR="00A056A0" w:rsidRPr="00013E4D" w:rsidRDefault="00A056A0" w:rsidP="00F07058">
            <w:pPr>
              <w:pStyle w:val="ListParagraph"/>
              <w:numPr>
                <w:ilvl w:val="0"/>
                <w:numId w:val="13"/>
              </w:numPr>
              <w:rPr>
                <w:rFonts w:ascii="Arial" w:hAnsi="Arial" w:cs="Arial"/>
                <w:sz w:val="20"/>
                <w:szCs w:val="20"/>
              </w:rPr>
            </w:pPr>
            <w:r w:rsidRPr="00013E4D">
              <w:rPr>
                <w:rFonts w:ascii="Arial" w:hAnsi="Arial" w:cs="Arial"/>
                <w:sz w:val="20"/>
                <w:szCs w:val="20"/>
              </w:rPr>
              <w:t xml:space="preserve">Upoznavanje sa osnovama compositinga u 2d računalnom programu. </w:t>
            </w:r>
            <w:r w:rsidR="001913B7" w:rsidRPr="00013E4D">
              <w:rPr>
                <w:rFonts w:ascii="Arial" w:hAnsi="Arial" w:cs="Arial"/>
                <w:sz w:val="20"/>
                <w:szCs w:val="20"/>
              </w:rPr>
              <w:t>(1P+1V)</w:t>
            </w:r>
          </w:p>
          <w:p w:rsidR="00A056A0" w:rsidRPr="00013E4D" w:rsidRDefault="00A056A0" w:rsidP="00F07058">
            <w:pPr>
              <w:pStyle w:val="ListParagraph"/>
              <w:numPr>
                <w:ilvl w:val="0"/>
                <w:numId w:val="13"/>
              </w:numPr>
              <w:rPr>
                <w:rFonts w:ascii="Arial" w:hAnsi="Arial" w:cs="Arial"/>
                <w:sz w:val="20"/>
                <w:szCs w:val="20"/>
              </w:rPr>
            </w:pPr>
            <w:r w:rsidRPr="00013E4D">
              <w:rPr>
                <w:rFonts w:ascii="Arial" w:hAnsi="Arial" w:cs="Arial"/>
                <w:sz w:val="20"/>
                <w:szCs w:val="20"/>
              </w:rPr>
              <w:t xml:space="preserve">Upoznavanje sa osnovama kolor korekcije u 2d računalnom programu. </w:t>
            </w:r>
            <w:r w:rsidR="001913B7" w:rsidRPr="00013E4D">
              <w:rPr>
                <w:rFonts w:ascii="Arial" w:hAnsi="Arial" w:cs="Arial"/>
                <w:sz w:val="20"/>
                <w:szCs w:val="20"/>
              </w:rPr>
              <w:t>(1P+1V)</w:t>
            </w:r>
          </w:p>
          <w:p w:rsidR="00A056A0" w:rsidRPr="00013E4D" w:rsidRDefault="00A056A0" w:rsidP="00F07058">
            <w:pPr>
              <w:pStyle w:val="ListParagraph"/>
              <w:numPr>
                <w:ilvl w:val="0"/>
                <w:numId w:val="13"/>
              </w:numPr>
              <w:rPr>
                <w:rFonts w:ascii="Arial" w:hAnsi="Arial" w:cs="Arial"/>
                <w:sz w:val="20"/>
                <w:szCs w:val="20"/>
              </w:rPr>
            </w:pPr>
            <w:r w:rsidRPr="00013E4D">
              <w:rPr>
                <w:rFonts w:ascii="Arial" w:hAnsi="Arial" w:cs="Arial"/>
                <w:sz w:val="20"/>
                <w:szCs w:val="20"/>
              </w:rPr>
              <w:t>Upoznavanje sa metodom rotoskopije.</w:t>
            </w:r>
            <w:r w:rsidR="001913B7" w:rsidRPr="00013E4D">
              <w:rPr>
                <w:rFonts w:ascii="Arial" w:hAnsi="Arial" w:cs="Arial"/>
                <w:sz w:val="20"/>
                <w:szCs w:val="20"/>
              </w:rPr>
              <w:t xml:space="preserve"> (1P+1V)</w:t>
            </w:r>
          </w:p>
          <w:p w:rsidR="00A056A0" w:rsidRPr="00013E4D" w:rsidRDefault="00A056A0" w:rsidP="00F07058">
            <w:pPr>
              <w:pStyle w:val="ListParagraph"/>
              <w:numPr>
                <w:ilvl w:val="0"/>
                <w:numId w:val="13"/>
              </w:numPr>
              <w:rPr>
                <w:rFonts w:ascii="Arial" w:hAnsi="Arial" w:cs="Arial"/>
                <w:sz w:val="20"/>
                <w:szCs w:val="20"/>
              </w:rPr>
            </w:pPr>
            <w:r w:rsidRPr="00013E4D">
              <w:rPr>
                <w:rFonts w:ascii="Arial" w:hAnsi="Arial" w:cs="Arial"/>
                <w:sz w:val="20"/>
                <w:szCs w:val="20"/>
              </w:rPr>
              <w:t>Upoznavanje sa osnovama Key-inga i Green screen-a.</w:t>
            </w:r>
            <w:r w:rsidR="001913B7" w:rsidRPr="00013E4D">
              <w:rPr>
                <w:rFonts w:ascii="Arial" w:hAnsi="Arial" w:cs="Arial"/>
                <w:sz w:val="20"/>
                <w:szCs w:val="20"/>
              </w:rPr>
              <w:t xml:space="preserve"> (1P+1V)</w:t>
            </w:r>
          </w:p>
          <w:p w:rsidR="00A056A0" w:rsidRPr="00013E4D" w:rsidRDefault="00A056A0" w:rsidP="00F07058">
            <w:pPr>
              <w:pStyle w:val="ListParagraph"/>
              <w:numPr>
                <w:ilvl w:val="0"/>
                <w:numId w:val="13"/>
              </w:numPr>
              <w:rPr>
                <w:rFonts w:ascii="Arial" w:hAnsi="Arial" w:cs="Arial"/>
                <w:sz w:val="20"/>
                <w:szCs w:val="20"/>
              </w:rPr>
            </w:pPr>
            <w:r w:rsidRPr="00013E4D">
              <w:rPr>
                <w:rFonts w:ascii="Arial" w:hAnsi="Arial" w:cs="Arial"/>
                <w:sz w:val="20"/>
                <w:szCs w:val="20"/>
              </w:rPr>
              <w:t>Upoznavanje sa izradom specijalnih efekata za igrane filmove.</w:t>
            </w:r>
            <w:r w:rsidR="001913B7" w:rsidRPr="00013E4D">
              <w:rPr>
                <w:rFonts w:ascii="Arial" w:hAnsi="Arial" w:cs="Arial"/>
                <w:sz w:val="20"/>
                <w:szCs w:val="20"/>
              </w:rPr>
              <w:t xml:space="preserve"> (1P+1V)</w:t>
            </w:r>
          </w:p>
          <w:p w:rsidR="00A056A0" w:rsidRPr="00013E4D" w:rsidRDefault="00A056A0" w:rsidP="00F07058">
            <w:pPr>
              <w:pStyle w:val="ListParagraph"/>
              <w:numPr>
                <w:ilvl w:val="0"/>
                <w:numId w:val="13"/>
              </w:numPr>
              <w:rPr>
                <w:rFonts w:ascii="Arial" w:hAnsi="Arial" w:cs="Arial"/>
                <w:sz w:val="20"/>
                <w:szCs w:val="20"/>
              </w:rPr>
            </w:pPr>
            <w:r w:rsidRPr="00013E4D">
              <w:rPr>
                <w:rFonts w:ascii="Arial" w:hAnsi="Arial" w:cs="Arial"/>
                <w:sz w:val="20"/>
                <w:szCs w:val="20"/>
              </w:rPr>
              <w:t>Izrada testnih vizuala za buduće filmove.</w:t>
            </w:r>
            <w:r w:rsidR="001913B7" w:rsidRPr="00013E4D">
              <w:rPr>
                <w:rFonts w:ascii="Arial" w:hAnsi="Arial" w:cs="Arial"/>
                <w:sz w:val="20"/>
                <w:szCs w:val="20"/>
              </w:rPr>
              <w:t xml:space="preserve"> (1P+1V)</w:t>
            </w:r>
          </w:p>
          <w:p w:rsidR="00A056A0" w:rsidRPr="00013E4D" w:rsidRDefault="00A056A0" w:rsidP="00F07058">
            <w:pPr>
              <w:pStyle w:val="ListParagraph"/>
              <w:numPr>
                <w:ilvl w:val="0"/>
                <w:numId w:val="13"/>
              </w:numPr>
              <w:rPr>
                <w:rFonts w:ascii="Arial" w:hAnsi="Arial" w:cs="Arial"/>
                <w:sz w:val="20"/>
                <w:szCs w:val="20"/>
              </w:rPr>
            </w:pPr>
            <w:r w:rsidRPr="00013E4D">
              <w:rPr>
                <w:rFonts w:ascii="Arial" w:hAnsi="Arial" w:cs="Arial"/>
                <w:sz w:val="20"/>
                <w:szCs w:val="20"/>
              </w:rPr>
              <w:t>Izrada testnih vizuala za buduće filmove.</w:t>
            </w:r>
            <w:r w:rsidR="001913B7" w:rsidRPr="00013E4D">
              <w:rPr>
                <w:rFonts w:ascii="Arial" w:hAnsi="Arial" w:cs="Arial"/>
                <w:sz w:val="20"/>
                <w:szCs w:val="20"/>
              </w:rPr>
              <w:t xml:space="preserve"> (1P+1V)</w:t>
            </w:r>
          </w:p>
          <w:p w:rsidR="00A056A0" w:rsidRPr="00013E4D" w:rsidRDefault="00A056A0" w:rsidP="00F07058">
            <w:pPr>
              <w:pStyle w:val="ListParagraph"/>
              <w:numPr>
                <w:ilvl w:val="0"/>
                <w:numId w:val="13"/>
              </w:numPr>
              <w:rPr>
                <w:rFonts w:ascii="Arial" w:hAnsi="Arial" w:cs="Arial"/>
                <w:sz w:val="20"/>
                <w:szCs w:val="20"/>
              </w:rPr>
            </w:pPr>
            <w:r w:rsidRPr="00013E4D">
              <w:rPr>
                <w:rFonts w:ascii="Arial" w:hAnsi="Arial" w:cs="Arial"/>
                <w:sz w:val="20"/>
                <w:szCs w:val="20"/>
              </w:rPr>
              <w:t>Pregled dosadašnjih predavanja te spremanje za završni ispit. Završne konzultacije.</w:t>
            </w:r>
            <w:r w:rsidR="001913B7" w:rsidRPr="00013E4D">
              <w:rPr>
                <w:rFonts w:ascii="Arial" w:hAnsi="Arial" w:cs="Arial"/>
                <w:sz w:val="20"/>
                <w:szCs w:val="20"/>
              </w:rPr>
              <w:t xml:space="preserve"> (1P+1V)</w:t>
            </w:r>
          </w:p>
        </w:tc>
      </w:tr>
      <w:tr w:rsidR="00A056A0" w:rsidRPr="00013E4D" w:rsidTr="00A056A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predavanja</w:t>
            </w:r>
          </w:p>
          <w:p w:rsidR="00A056A0" w:rsidRPr="00013E4D" w:rsidRDefault="00A056A0" w:rsidP="00A056A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A056A0" w:rsidRPr="00013E4D" w:rsidRDefault="00A056A0" w:rsidP="00A056A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vježbe  </w:t>
            </w:r>
          </w:p>
          <w:p w:rsidR="00A056A0" w:rsidRPr="00013E4D" w:rsidRDefault="00A056A0" w:rsidP="00A056A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A056A0" w:rsidRPr="00013E4D" w:rsidRDefault="00A056A0" w:rsidP="00A056A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A056A0" w:rsidRPr="00013E4D" w:rsidRDefault="00A056A0" w:rsidP="00A056A0">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Vrste izvođenja nastave:</w:t>
            </w:r>
          </w:p>
        </w:tc>
      </w:tr>
      <w:tr w:rsidR="00A056A0" w:rsidRPr="00013E4D" w:rsidTr="00A056A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A056A0" w:rsidRPr="00013E4D" w:rsidRDefault="00A056A0" w:rsidP="00A056A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A056A0" w:rsidRPr="00013E4D" w:rsidRDefault="00A056A0" w:rsidP="00A056A0">
            <w:pPr>
              <w:rPr>
                <w:rFonts w:ascii="Arial" w:hAnsi="Arial" w:cs="Arial"/>
                <w:sz w:val="20"/>
                <w:szCs w:val="20"/>
              </w:rPr>
            </w:pPr>
            <w:r w:rsidRPr="00013E4D">
              <w:rPr>
                <w:rFonts w:ascii="Arial" w:hAnsi="Arial" w:cs="Arial"/>
                <w:sz w:val="20"/>
                <w:szCs w:val="20"/>
              </w:rPr>
              <w:t>Priprema za naredna predavanja u vidu izrade individualnih zadataka zadanih na predhodnim predavanjima.</w:t>
            </w:r>
          </w:p>
        </w:tc>
      </w:tr>
      <w:tr w:rsidR="00A056A0" w:rsidRPr="00013E4D" w:rsidTr="00A056A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t>2</w:t>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r w:rsidR="00A056A0" w:rsidRPr="00013E4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highlight w:val="yellow"/>
              </w:rPr>
            </w:pPr>
            <w:r w:rsidRPr="00013E4D">
              <w:rPr>
                <w:rFonts w:ascii="Arial" w:hAnsi="Arial" w:cs="Arial"/>
                <w:b/>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b/>
                <w:sz w:val="20"/>
                <w:szCs w:val="20"/>
              </w:rPr>
            </w:r>
            <w:r w:rsidRPr="00013E4D">
              <w:rPr>
                <w:rFonts w:ascii="Arial" w:hAnsi="Arial" w:cs="Arial"/>
                <w:b/>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Praktičan rad: 70%</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Pohađanje nastave: 30%</w:t>
            </w:r>
          </w:p>
        </w:tc>
      </w:tr>
      <w:tr w:rsidR="00A056A0" w:rsidRPr="00013E4D" w:rsidTr="00A056A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rPr>
                <w:rFonts w:ascii="Arial" w:hAnsi="Arial" w:cs="Arial"/>
                <w:sz w:val="20"/>
                <w:szCs w:val="20"/>
              </w:rPr>
            </w:pPr>
            <w:r w:rsidRPr="00013E4D">
              <w:rPr>
                <w:rFonts w:ascii="Arial" w:hAnsi="Arial" w:cs="Arial"/>
                <w:color w:val="000000"/>
                <w:sz w:val="20"/>
                <w:szCs w:val="20"/>
              </w:rPr>
              <w:t>Catherine Winder: „Producing Animation“</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pStyle w:val="Tekstpasuskojinijeprvi"/>
              <w:spacing w:after="0"/>
              <w:jc w:val="left"/>
              <w:rPr>
                <w:rFonts w:ascii="Arial" w:hAnsi="Arial" w:cs="Arial"/>
                <w:sz w:val="20"/>
                <w:lang w:val="hr-HR"/>
              </w:rPr>
            </w:pPr>
            <w:r w:rsidRPr="00013E4D">
              <w:rPr>
                <w:rFonts w:ascii="Arial" w:hAnsi="Arial" w:cs="Arial"/>
                <w:sz w:val="20"/>
                <w:lang w:val="hr-HR"/>
              </w:rPr>
              <w:t>Andrew Chong: „Basics Animation 02: Digital Animation“</w:t>
            </w: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A056A0" w:rsidRPr="00013E4D" w:rsidRDefault="00A056A0" w:rsidP="00A056A0">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A056A0" w:rsidRPr="00013E4D" w:rsidRDefault="00A056A0" w:rsidP="00A056A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color w:val="000000"/>
                <w:sz w:val="20"/>
                <w:szCs w:val="20"/>
              </w:rPr>
              <w:t>http://www.videocopilot.net/tutorials/</w:t>
            </w: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 xml:space="preserve">Evidencija o nazočnosti na predavanjima; anketa; diskusija i pregled izrađenih vježbi i filmova; </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w:t>
            </w:r>
          </w:p>
        </w:tc>
      </w:tr>
    </w:tbl>
    <w:p w:rsidR="00A056A0" w:rsidRPr="00013E4D" w:rsidRDefault="00A056A0" w:rsidP="00A056A0">
      <w:pPr>
        <w:spacing w:after="0" w:line="240" w:lineRule="auto"/>
        <w:jc w:val="both"/>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p w:rsidR="00A056A0" w:rsidRPr="00013E4D" w:rsidRDefault="00A056A0" w:rsidP="00A056A0">
      <w:pPr>
        <w:spacing w:after="0" w:line="240" w:lineRule="auto"/>
        <w:jc w:val="both"/>
        <w:rPr>
          <w:rFonts w:ascii="Arial" w:hAnsi="Arial" w:cs="Arial"/>
          <w:sz w:val="20"/>
          <w:szCs w:val="20"/>
        </w:rPr>
      </w:pPr>
    </w:p>
    <w:tbl>
      <w:tblPr>
        <w:tblW w:w="9464"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35"/>
        <w:gridCol w:w="691"/>
        <w:gridCol w:w="494"/>
        <w:gridCol w:w="24"/>
        <w:gridCol w:w="188"/>
        <w:gridCol w:w="712"/>
        <w:gridCol w:w="595"/>
        <w:gridCol w:w="23"/>
      </w:tblGrid>
      <w:tr w:rsidR="00A056A0" w:rsidRPr="00013E4D" w:rsidTr="00A056A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056A0" w:rsidRPr="00013E4D" w:rsidRDefault="00A056A0" w:rsidP="00A056A0">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6"/>
            <w:tcBorders>
              <w:top w:val="single" w:sz="12" w:space="0" w:color="auto"/>
              <w:left w:val="single" w:sz="12" w:space="0" w:color="auto"/>
              <w:bottom w:val="single" w:sz="12" w:space="0" w:color="auto"/>
              <w:right w:val="single" w:sz="12" w:space="0" w:color="auto"/>
            </w:tcBorders>
            <w:shd w:val="clear" w:color="auto" w:fill="66CCFF"/>
            <w:vAlign w:val="center"/>
          </w:tcPr>
          <w:p w:rsidR="00A056A0" w:rsidRPr="00013E4D" w:rsidRDefault="00A056A0" w:rsidP="00A056A0">
            <w:pPr>
              <w:spacing w:before="60" w:after="60" w:line="240" w:lineRule="auto"/>
              <w:ind w:left="397" w:hanging="397"/>
              <w:rPr>
                <w:rFonts w:ascii="Arial" w:hAnsi="Arial" w:cs="Arial"/>
                <w:b/>
                <w:sz w:val="20"/>
                <w:szCs w:val="20"/>
              </w:rPr>
            </w:pPr>
            <w:r w:rsidRPr="00013E4D">
              <w:rPr>
                <w:rFonts w:ascii="Arial" w:hAnsi="Arial" w:cs="Arial"/>
                <w:b/>
                <w:bCs/>
                <w:sz w:val="20"/>
                <w:szCs w:val="20"/>
              </w:rPr>
              <w:t>Filmska i video montaža 1</w:t>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Style w:val="Strong"/>
                <w:rFonts w:ascii="Arial" w:hAnsi="Arial" w:cs="Arial"/>
                <w:sz w:val="20"/>
                <w:szCs w:val="20"/>
              </w:rPr>
            </w:pPr>
            <w:r w:rsidRPr="00013E4D">
              <w:rPr>
                <w:rStyle w:val="Strong"/>
                <w:rFonts w:ascii="Arial" w:hAnsi="Arial" w:cs="Arial"/>
                <w:sz w:val="20"/>
                <w:szCs w:val="20"/>
              </w:rPr>
              <w:t>Kod</w:t>
            </w:r>
          </w:p>
        </w:tc>
        <w:tc>
          <w:tcPr>
            <w:tcW w:w="2502" w:type="dxa"/>
            <w:gridSpan w:val="2"/>
            <w:tcBorders>
              <w:top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UAA710</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8"/>
            <w:tcBorders>
              <w:top w:val="single" w:sz="12" w:space="0" w:color="auto"/>
              <w:right w:val="single" w:sz="12" w:space="0" w:color="auto"/>
            </w:tcBorders>
            <w:tcMar>
              <w:left w:w="57" w:type="dxa"/>
              <w:right w:w="57" w:type="dxa"/>
            </w:tcMar>
          </w:tcPr>
          <w:p w:rsidR="00A056A0" w:rsidRPr="00013E4D" w:rsidRDefault="00F01115" w:rsidP="00A056A0">
            <w:pPr>
              <w:spacing w:after="0" w:line="240" w:lineRule="auto"/>
              <w:rPr>
                <w:rFonts w:ascii="Arial" w:hAnsi="Arial" w:cs="Arial"/>
                <w:sz w:val="20"/>
                <w:szCs w:val="20"/>
              </w:rPr>
            </w:pPr>
            <w:r w:rsidRPr="00013E4D">
              <w:rPr>
                <w:rFonts w:ascii="Arial" w:hAnsi="Arial" w:cs="Arial"/>
                <w:sz w:val="20"/>
                <w:szCs w:val="20"/>
              </w:rPr>
              <w:t>1/I.</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Goran Čače, predavač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8"/>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3</w:t>
            </w:r>
          </w:p>
        </w:tc>
      </w:tr>
      <w:tr w:rsidR="00A056A0" w:rsidRPr="00013E4D" w:rsidTr="00A056A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2"/>
            <w:vMerge w:val="restart"/>
            <w:tcBorders>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p>
        </w:tc>
        <w:tc>
          <w:tcPr>
            <w:tcW w:w="2288" w:type="dxa"/>
            <w:gridSpan w:val="5"/>
            <w:vMerge w:val="restart"/>
            <w:tcBorders>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3"/>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gridSpan w:val="2"/>
            <w:tcBorders>
              <w:bottom w:val="single" w:sz="12" w:space="0" w:color="auto"/>
              <w:right w:val="single" w:sz="12" w:space="0" w:color="auto"/>
            </w:tcBorders>
            <w:vAlign w:val="center"/>
          </w:tcPr>
          <w:p w:rsidR="00A056A0" w:rsidRPr="00013E4D" w:rsidRDefault="00A056A0" w:rsidP="00A056A0">
            <w:pPr>
              <w:spacing w:after="0" w:line="240" w:lineRule="auto"/>
              <w:jc w:val="center"/>
              <w:rPr>
                <w:rFonts w:ascii="Arial" w:hAnsi="Arial" w:cs="Arial"/>
                <w:sz w:val="20"/>
                <w:szCs w:val="20"/>
              </w:rPr>
            </w:pPr>
            <w:r w:rsidRPr="00013E4D">
              <w:rPr>
                <w:rFonts w:ascii="Arial" w:hAnsi="Arial" w:cs="Arial"/>
                <w:sz w:val="20"/>
                <w:szCs w:val="20"/>
              </w:rPr>
              <w:t>T</w:t>
            </w:r>
          </w:p>
        </w:tc>
      </w:tr>
      <w:tr w:rsidR="00A056A0" w:rsidRPr="00013E4D" w:rsidTr="00A056A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0</w:t>
            </w:r>
          </w:p>
        </w:tc>
        <w:tc>
          <w:tcPr>
            <w:tcW w:w="706" w:type="dxa"/>
            <w:gridSpan w:val="3"/>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0</w:t>
            </w:r>
          </w:p>
        </w:tc>
        <w:tc>
          <w:tcPr>
            <w:tcW w:w="712" w:type="dxa"/>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30</w:t>
            </w:r>
          </w:p>
        </w:tc>
        <w:tc>
          <w:tcPr>
            <w:tcW w:w="618" w:type="dxa"/>
            <w:gridSpan w:val="2"/>
            <w:tcBorders>
              <w:bottom w:val="single" w:sz="12" w:space="0" w:color="auto"/>
              <w:right w:val="single" w:sz="12" w:space="0" w:color="auto"/>
            </w:tcBorders>
            <w:vAlign w:val="center"/>
          </w:tcPr>
          <w:p w:rsidR="00A056A0" w:rsidRPr="00013E4D" w:rsidRDefault="00A056A0" w:rsidP="00A056A0">
            <w:pPr>
              <w:spacing w:after="0" w:line="240" w:lineRule="auto"/>
              <w:rPr>
                <w:rFonts w:ascii="Arial" w:hAnsi="Arial" w:cs="Arial"/>
                <w:sz w:val="20"/>
                <w:szCs w:val="20"/>
              </w:rPr>
            </w:pP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izborni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8"/>
            <w:tcBorders>
              <w:bottom w:val="single" w:sz="12" w:space="0" w:color="auto"/>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0</w:t>
            </w:r>
          </w:p>
        </w:tc>
      </w:tr>
      <w:tr w:rsidR="00A056A0" w:rsidRPr="00013E4D" w:rsidTr="00A056A0">
        <w:tc>
          <w:tcPr>
            <w:tcW w:w="9464" w:type="dxa"/>
            <w:gridSpan w:val="17"/>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056A0" w:rsidRPr="00013E4D" w:rsidRDefault="00A056A0" w:rsidP="00A056A0">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5"/>
            <w:tcBorders>
              <w:top w:val="single" w:sz="12" w:space="0" w:color="auto"/>
              <w:right w:val="single" w:sz="12" w:space="0" w:color="auto"/>
            </w:tcBorders>
            <w:tcMar>
              <w:left w:w="57" w:type="dxa"/>
              <w:right w:w="57" w:type="dxa"/>
            </w:tcMar>
          </w:tcPr>
          <w:p w:rsidR="00A056A0" w:rsidRPr="00013E4D" w:rsidRDefault="00A056A0" w:rsidP="00A056A0">
            <w:pPr>
              <w:rPr>
                <w:rFonts w:ascii="Arial" w:hAnsi="Arial" w:cs="Arial"/>
                <w:sz w:val="20"/>
                <w:szCs w:val="20"/>
              </w:rPr>
            </w:pPr>
            <w:r w:rsidRPr="00013E4D">
              <w:rPr>
                <w:rFonts w:ascii="Arial" w:eastAsia="MS Mincho" w:hAnsi="Arial" w:cs="Arial"/>
                <w:sz w:val="20"/>
                <w:szCs w:val="20"/>
              </w:rPr>
              <w:t xml:space="preserve">Stječe se znanje povezivanja i organizacije različitih filmskih cjelina u konačno djelo. Osposobljenost studenta za kreativan rad u računalnoj montaži </w:t>
            </w:r>
            <w:r w:rsidRPr="00013E4D">
              <w:rPr>
                <w:rFonts w:ascii="Arial" w:hAnsi="Arial" w:cs="Arial"/>
                <w:sz w:val="20"/>
                <w:szCs w:val="20"/>
              </w:rPr>
              <w:t>te zvučno i vizualno oblikovanje materijala.</w:t>
            </w: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5"/>
            <w:tcBorders>
              <w:right w:val="single" w:sz="12" w:space="0" w:color="auto"/>
            </w:tcBorders>
            <w:tcMar>
              <w:left w:w="57" w:type="dxa"/>
              <w:right w:w="57" w:type="dxa"/>
            </w:tcMar>
          </w:tcPr>
          <w:p w:rsidR="00300137" w:rsidRDefault="00300137" w:rsidP="00300137">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056A0" w:rsidRPr="00013E4D" w:rsidRDefault="00A056A0" w:rsidP="00196A75">
            <w:pPr>
              <w:tabs>
                <w:tab w:val="left" w:pos="2820"/>
              </w:tabs>
              <w:spacing w:after="0"/>
              <w:rPr>
                <w:rFonts w:ascii="Arial" w:hAnsi="Arial" w:cs="Arial"/>
                <w:sz w:val="20"/>
                <w:szCs w:val="20"/>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5"/>
            <w:tcBorders>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Student će nakon položenog ispita biti u stanju:</w:t>
            </w:r>
          </w:p>
          <w:p w:rsidR="00A056A0" w:rsidRPr="00013E4D" w:rsidRDefault="00A056A0" w:rsidP="00A056A0">
            <w:pPr>
              <w:tabs>
                <w:tab w:val="left" w:pos="2820"/>
              </w:tabs>
              <w:spacing w:after="0"/>
              <w:rPr>
                <w:rFonts w:ascii="Arial" w:hAnsi="Arial" w:cs="Arial"/>
                <w:sz w:val="20"/>
                <w:szCs w:val="20"/>
              </w:rPr>
            </w:pPr>
          </w:p>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Povezivati i o</w:t>
            </w:r>
            <w:r w:rsidR="0066346D" w:rsidRPr="00013E4D">
              <w:rPr>
                <w:rFonts w:ascii="Arial" w:hAnsi="Arial" w:cs="Arial"/>
                <w:sz w:val="20"/>
                <w:szCs w:val="20"/>
              </w:rPr>
              <w:t>rganizirati različite filmske c</w:t>
            </w:r>
            <w:r w:rsidRPr="00013E4D">
              <w:rPr>
                <w:rFonts w:ascii="Arial" w:hAnsi="Arial" w:cs="Arial"/>
                <w:sz w:val="20"/>
                <w:szCs w:val="20"/>
              </w:rPr>
              <w:t>jeline</w:t>
            </w:r>
            <w:r w:rsidR="0066346D" w:rsidRPr="00013E4D">
              <w:rPr>
                <w:rFonts w:ascii="Arial" w:hAnsi="Arial" w:cs="Arial"/>
                <w:sz w:val="20"/>
                <w:szCs w:val="20"/>
              </w:rPr>
              <w:t>.</w:t>
            </w:r>
          </w:p>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Student će moći konstruirati složeniju filmsku cjelinu korištenje</w:t>
            </w:r>
            <w:r w:rsidR="0066346D" w:rsidRPr="00013E4D">
              <w:rPr>
                <w:rFonts w:ascii="Arial" w:hAnsi="Arial" w:cs="Arial"/>
                <w:sz w:val="20"/>
                <w:szCs w:val="20"/>
              </w:rPr>
              <w:t>m računalnog sustava za montažu.</w:t>
            </w:r>
            <w:r w:rsidRPr="00013E4D">
              <w:rPr>
                <w:rFonts w:ascii="Arial" w:hAnsi="Arial" w:cs="Arial"/>
                <w:sz w:val="20"/>
                <w:szCs w:val="20"/>
              </w:rPr>
              <w:t xml:space="preserve"> </w:t>
            </w:r>
          </w:p>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Student će moći konstruirati  tonsku filmsku cjelinu korištenjem računalnog sustava za m</w:t>
            </w:r>
            <w:r w:rsidR="0066346D" w:rsidRPr="00013E4D">
              <w:rPr>
                <w:rFonts w:ascii="Arial" w:hAnsi="Arial" w:cs="Arial"/>
                <w:sz w:val="20"/>
                <w:szCs w:val="20"/>
              </w:rPr>
              <w:t>ontažu.</w:t>
            </w:r>
            <w:r w:rsidRPr="00013E4D">
              <w:rPr>
                <w:rFonts w:ascii="Arial" w:hAnsi="Arial" w:cs="Arial"/>
                <w:sz w:val="20"/>
                <w:szCs w:val="20"/>
              </w:rPr>
              <w:t xml:space="preserve"> </w:t>
            </w:r>
          </w:p>
          <w:p w:rsidR="00A056A0" w:rsidRPr="00013E4D" w:rsidRDefault="00A056A0"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Prezentirati rezultate</w:t>
            </w:r>
            <w:r w:rsidR="0066346D" w:rsidRPr="00013E4D">
              <w:rPr>
                <w:rFonts w:ascii="Arial" w:hAnsi="Arial" w:cs="Arial"/>
                <w:sz w:val="20"/>
                <w:szCs w:val="20"/>
              </w:rPr>
              <w:t>;</w:t>
            </w:r>
          </w:p>
          <w:p w:rsidR="00A056A0" w:rsidRPr="00013E4D" w:rsidRDefault="00A056A0" w:rsidP="00F07058">
            <w:pPr>
              <w:numPr>
                <w:ilvl w:val="0"/>
                <w:numId w:val="7"/>
              </w:numPr>
              <w:shd w:val="clear" w:color="auto" w:fill="FDFDFD"/>
              <w:spacing w:after="0" w:line="240" w:lineRule="auto"/>
              <w:ind w:left="0"/>
              <w:rPr>
                <w:rFonts w:ascii="Arial" w:eastAsia="Times New Roman" w:hAnsi="Arial" w:cs="Arial"/>
                <w:sz w:val="20"/>
                <w:szCs w:val="20"/>
                <w:lang w:eastAsia="hr-HR"/>
              </w:rPr>
            </w:pPr>
          </w:p>
          <w:p w:rsidR="00A056A0" w:rsidRPr="00013E4D" w:rsidRDefault="00A056A0" w:rsidP="00F07058">
            <w:pPr>
              <w:numPr>
                <w:ilvl w:val="0"/>
                <w:numId w:val="7"/>
              </w:numPr>
              <w:shd w:val="clear" w:color="auto" w:fill="FDFDFD"/>
              <w:spacing w:after="0" w:line="240" w:lineRule="auto"/>
              <w:ind w:left="0"/>
              <w:rPr>
                <w:rFonts w:ascii="Arial" w:eastAsia="Times New Roman" w:hAnsi="Arial" w:cs="Arial"/>
                <w:sz w:val="20"/>
                <w:szCs w:val="20"/>
                <w:lang w:eastAsia="hr-HR"/>
              </w:rPr>
            </w:pPr>
          </w:p>
          <w:p w:rsidR="00A056A0" w:rsidRPr="00013E4D" w:rsidRDefault="00A056A0" w:rsidP="00A056A0">
            <w:pPr>
              <w:pStyle w:val="ListParagraph"/>
              <w:tabs>
                <w:tab w:val="left" w:pos="2820"/>
              </w:tabs>
              <w:spacing w:after="0"/>
              <w:rPr>
                <w:rFonts w:ascii="Arial" w:hAnsi="Arial" w:cs="Arial"/>
                <w:sz w:val="20"/>
                <w:szCs w:val="20"/>
              </w:rPr>
            </w:pP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w:t>
            </w:r>
            <w:r w:rsidRPr="00013E4D">
              <w:rPr>
                <w:rFonts w:ascii="Arial" w:hAnsi="Arial" w:cs="Arial"/>
                <w:color w:val="000000"/>
                <w:sz w:val="20"/>
                <w:szCs w:val="20"/>
              </w:rPr>
              <w:lastRenderedPageBreak/>
              <w:t xml:space="preserve">detaljno razrađen prema satnici nastave </w:t>
            </w:r>
          </w:p>
        </w:tc>
        <w:tc>
          <w:tcPr>
            <w:tcW w:w="7552" w:type="dxa"/>
            <w:gridSpan w:val="15"/>
            <w:tcBorders>
              <w:right w:val="single" w:sz="12" w:space="0" w:color="auto"/>
            </w:tcBorders>
            <w:tcMar>
              <w:left w:w="57" w:type="dxa"/>
              <w:right w:w="57" w:type="dxa"/>
            </w:tcMar>
          </w:tcPr>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lastRenderedPageBreak/>
              <w:t xml:space="preserve">- Uvodno predavanje, upoznavanje s ciljevima i zadacima te definiranje u </w:t>
            </w:r>
            <w:r w:rsidRPr="00013E4D">
              <w:rPr>
                <w:rFonts w:ascii="Arial" w:hAnsi="Arial" w:cs="Arial"/>
                <w:sz w:val="20"/>
                <w:szCs w:val="20"/>
              </w:rPr>
              <w:lastRenderedPageBreak/>
              <w:t>nastavnom programu</w:t>
            </w:r>
            <w:r w:rsidR="001913B7" w:rsidRPr="00013E4D">
              <w:rPr>
                <w:rFonts w:ascii="Arial" w:hAnsi="Arial" w:cs="Arial"/>
                <w:sz w:val="20"/>
                <w:szCs w:val="20"/>
              </w:rPr>
              <w:t xml:space="preserve"> (2V)</w:t>
            </w:r>
          </w:p>
          <w:p w:rsidR="00A056A0" w:rsidRPr="00013E4D" w:rsidRDefault="00A056A0" w:rsidP="00A056A0">
            <w:pPr>
              <w:spacing w:after="0" w:line="240" w:lineRule="auto"/>
              <w:rPr>
                <w:rFonts w:ascii="Arial" w:hAnsi="Arial" w:cs="Arial"/>
                <w:sz w:val="20"/>
                <w:szCs w:val="20"/>
              </w:rPr>
            </w:pPr>
            <w:r w:rsidRPr="00013E4D">
              <w:rPr>
                <w:rFonts w:ascii="Arial" w:hAnsi="Arial" w:cs="Arial"/>
                <w:sz w:val="20"/>
                <w:szCs w:val="20"/>
              </w:rPr>
              <w:t>- Zajedničko gledanje i analiza arhivskih filmova s UMAS-a. Dodjela sirovog materijala za 1. montažnu vježbu.</w:t>
            </w:r>
            <w:r w:rsidR="001913B7" w:rsidRPr="00013E4D">
              <w:rPr>
                <w:rFonts w:ascii="Arial" w:hAnsi="Arial" w:cs="Arial"/>
                <w:sz w:val="20"/>
                <w:szCs w:val="20"/>
              </w:rPr>
              <w:t xml:space="preserve"> (2V)</w:t>
            </w:r>
          </w:p>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sz w:val="20"/>
                <w:szCs w:val="20"/>
              </w:rPr>
              <w:t>- Uvod u postprodukciju, tehnologija, povijest i razvoj, gledanje flma “The cutting edge”</w:t>
            </w:r>
            <w:r w:rsidR="001913B7" w:rsidRPr="00013E4D">
              <w:rPr>
                <w:rFonts w:ascii="Arial" w:hAnsi="Arial" w:cs="Arial"/>
                <w:sz w:val="20"/>
                <w:szCs w:val="20"/>
              </w:rPr>
              <w:t xml:space="preserve"> (2V)</w:t>
            </w:r>
          </w:p>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sz w:val="20"/>
                <w:szCs w:val="20"/>
              </w:rPr>
              <w:t>- Rad na nelinearnim, digitalnim sustavima za montažu</w:t>
            </w:r>
            <w:r w:rsidR="001913B7" w:rsidRPr="00013E4D">
              <w:rPr>
                <w:rFonts w:ascii="Arial" w:hAnsi="Arial" w:cs="Arial"/>
                <w:sz w:val="20"/>
                <w:szCs w:val="20"/>
              </w:rPr>
              <w:t xml:space="preserve"> (2V)</w:t>
            </w:r>
          </w:p>
          <w:p w:rsidR="00A056A0" w:rsidRPr="00013E4D" w:rsidRDefault="00A056A0" w:rsidP="00A056A0">
            <w:pPr>
              <w:tabs>
                <w:tab w:val="left" w:pos="2820"/>
              </w:tabs>
              <w:spacing w:after="0" w:line="240" w:lineRule="auto"/>
              <w:rPr>
                <w:rFonts w:ascii="Arial" w:hAnsi="Arial" w:cs="Arial"/>
                <w:i/>
                <w:sz w:val="20"/>
                <w:szCs w:val="20"/>
              </w:rPr>
            </w:pPr>
            <w:r w:rsidRPr="00013E4D">
              <w:rPr>
                <w:rFonts w:ascii="Arial" w:hAnsi="Arial" w:cs="Arial"/>
                <w:sz w:val="20"/>
                <w:szCs w:val="20"/>
              </w:rPr>
              <w:t xml:space="preserve">- Odabir materijala </w:t>
            </w:r>
            <w:r w:rsidRPr="00013E4D">
              <w:rPr>
                <w:rFonts w:ascii="Arial" w:hAnsi="Arial" w:cs="Arial"/>
                <w:i/>
                <w:sz w:val="20"/>
                <w:szCs w:val="20"/>
              </w:rPr>
              <w:t>1. Vježbe</w:t>
            </w:r>
            <w:r w:rsidRPr="00013E4D">
              <w:rPr>
                <w:rFonts w:ascii="Arial" w:hAnsi="Arial" w:cs="Arial"/>
                <w:sz w:val="20"/>
                <w:szCs w:val="20"/>
              </w:rPr>
              <w:t xml:space="preserve"> za umjetnički i samostalni rad</w:t>
            </w:r>
            <w:r w:rsidR="001913B7" w:rsidRPr="00013E4D">
              <w:rPr>
                <w:rFonts w:ascii="Arial" w:hAnsi="Arial" w:cs="Arial"/>
                <w:sz w:val="20"/>
                <w:szCs w:val="20"/>
              </w:rPr>
              <w:t xml:space="preserve"> (2V)</w:t>
            </w:r>
          </w:p>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i/>
                <w:sz w:val="20"/>
                <w:szCs w:val="20"/>
              </w:rPr>
              <w:t>-</w:t>
            </w:r>
            <w:r w:rsidRPr="00013E4D">
              <w:rPr>
                <w:rFonts w:ascii="Arial" w:hAnsi="Arial" w:cs="Arial"/>
                <w:sz w:val="20"/>
                <w:szCs w:val="20"/>
              </w:rPr>
              <w:t xml:space="preserve"> Montaža </w:t>
            </w:r>
            <w:r w:rsidRPr="00013E4D">
              <w:rPr>
                <w:rFonts w:ascii="Arial" w:hAnsi="Arial" w:cs="Arial"/>
                <w:i/>
                <w:sz w:val="20"/>
                <w:szCs w:val="20"/>
              </w:rPr>
              <w:t>1. Vježbe</w:t>
            </w:r>
            <w:r w:rsidR="001913B7" w:rsidRPr="00013E4D">
              <w:rPr>
                <w:rFonts w:ascii="Arial" w:hAnsi="Arial" w:cs="Arial"/>
                <w:sz w:val="20"/>
                <w:szCs w:val="20"/>
              </w:rPr>
              <w:t xml:space="preserve"> (2V)</w:t>
            </w:r>
          </w:p>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sz w:val="20"/>
                <w:szCs w:val="20"/>
              </w:rPr>
              <w:t>- Analiza koncepta s naglaskom na moguće stilske probleme i traženje rješenja. Gledanje i analiza vježbe</w:t>
            </w:r>
            <w:r w:rsidR="001913B7" w:rsidRPr="00013E4D">
              <w:rPr>
                <w:rFonts w:ascii="Arial" w:hAnsi="Arial" w:cs="Arial"/>
                <w:sz w:val="20"/>
                <w:szCs w:val="20"/>
              </w:rPr>
              <w:t xml:space="preserve"> (2V)</w:t>
            </w:r>
          </w:p>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sz w:val="20"/>
                <w:szCs w:val="20"/>
              </w:rPr>
              <w:t>- Pregled 1.</w:t>
            </w:r>
            <w:r w:rsidRPr="00013E4D">
              <w:rPr>
                <w:rFonts w:ascii="Arial" w:hAnsi="Arial" w:cs="Arial"/>
                <w:i/>
                <w:sz w:val="20"/>
                <w:szCs w:val="20"/>
              </w:rPr>
              <w:t xml:space="preserve"> Vježbe</w:t>
            </w:r>
            <w:r w:rsidRPr="00013E4D">
              <w:rPr>
                <w:rFonts w:ascii="Arial" w:hAnsi="Arial" w:cs="Arial"/>
                <w:sz w:val="20"/>
                <w:szCs w:val="20"/>
              </w:rPr>
              <w:t>, zajednička rasprava o odgledanim vježbama, diskusija o mogućim korekcijama formalno-sadržajnih elemenata</w:t>
            </w:r>
            <w:r w:rsidR="001913B7" w:rsidRPr="00013E4D">
              <w:rPr>
                <w:rFonts w:ascii="Arial" w:hAnsi="Arial" w:cs="Arial"/>
                <w:sz w:val="20"/>
                <w:szCs w:val="20"/>
              </w:rPr>
              <w:t xml:space="preserve"> (2V)</w:t>
            </w:r>
          </w:p>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sz w:val="20"/>
                <w:szCs w:val="20"/>
              </w:rPr>
              <w:t xml:space="preserve">- </w:t>
            </w:r>
            <w:r w:rsidRPr="00013E4D">
              <w:rPr>
                <w:rFonts w:ascii="Arial" w:eastAsia="MS Mincho" w:hAnsi="Arial" w:cs="Arial"/>
                <w:sz w:val="20"/>
                <w:szCs w:val="20"/>
              </w:rPr>
              <w:t xml:space="preserve">Analiza i završno strukturiranje svake studentske vježbe, </w:t>
            </w:r>
            <w:r w:rsidRPr="00013E4D">
              <w:rPr>
                <w:rFonts w:ascii="Arial" w:hAnsi="Arial" w:cs="Arial"/>
                <w:sz w:val="20"/>
                <w:szCs w:val="20"/>
              </w:rPr>
              <w:t xml:space="preserve">finalizacija  </w:t>
            </w:r>
            <w:r w:rsidRPr="00013E4D">
              <w:rPr>
                <w:rFonts w:ascii="Arial" w:hAnsi="Arial" w:cs="Arial"/>
                <w:i/>
                <w:sz w:val="20"/>
                <w:szCs w:val="20"/>
              </w:rPr>
              <w:t xml:space="preserve">1. </w:t>
            </w:r>
            <w:r w:rsidRPr="00013E4D">
              <w:rPr>
                <w:rFonts w:ascii="Arial" w:hAnsi="Arial" w:cs="Arial"/>
                <w:sz w:val="20"/>
                <w:szCs w:val="20"/>
              </w:rPr>
              <w:t>Vježbe</w:t>
            </w:r>
            <w:r w:rsidR="001913B7" w:rsidRPr="00013E4D">
              <w:rPr>
                <w:rFonts w:ascii="Arial" w:hAnsi="Arial" w:cs="Arial"/>
                <w:sz w:val="20"/>
                <w:szCs w:val="20"/>
              </w:rPr>
              <w:t xml:space="preserve"> (2V)</w:t>
            </w:r>
          </w:p>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sz w:val="20"/>
                <w:szCs w:val="20"/>
              </w:rPr>
              <w:t xml:space="preserve">-Podjela i pregled nemontiranih materijala </w:t>
            </w:r>
            <w:r w:rsidRPr="00013E4D">
              <w:rPr>
                <w:rFonts w:ascii="Arial" w:hAnsi="Arial" w:cs="Arial"/>
                <w:i/>
                <w:sz w:val="20"/>
                <w:szCs w:val="20"/>
              </w:rPr>
              <w:t>2. Vježbe</w:t>
            </w:r>
            <w:r w:rsidRPr="00013E4D">
              <w:rPr>
                <w:rFonts w:ascii="Arial" w:hAnsi="Arial" w:cs="Arial"/>
                <w:sz w:val="20"/>
                <w:szCs w:val="20"/>
              </w:rPr>
              <w:t xml:space="preserve"> za umjetnički i samostalni rad</w:t>
            </w:r>
            <w:r w:rsidR="001913B7" w:rsidRPr="00013E4D">
              <w:rPr>
                <w:rFonts w:ascii="Arial" w:hAnsi="Arial" w:cs="Arial"/>
                <w:sz w:val="20"/>
                <w:szCs w:val="20"/>
              </w:rPr>
              <w:t xml:space="preserve"> (2V)</w:t>
            </w:r>
          </w:p>
          <w:p w:rsidR="00A056A0" w:rsidRPr="00013E4D" w:rsidRDefault="00A056A0" w:rsidP="00A056A0">
            <w:pPr>
              <w:tabs>
                <w:tab w:val="left" w:pos="2820"/>
              </w:tabs>
              <w:spacing w:after="0" w:line="240" w:lineRule="auto"/>
              <w:rPr>
                <w:rFonts w:ascii="Arial" w:hAnsi="Arial" w:cs="Arial"/>
                <w:sz w:val="20"/>
                <w:szCs w:val="20"/>
              </w:rPr>
            </w:pPr>
            <w:r w:rsidRPr="00013E4D">
              <w:rPr>
                <w:rFonts w:ascii="Arial" w:hAnsi="Arial" w:cs="Arial"/>
                <w:sz w:val="20"/>
                <w:szCs w:val="20"/>
              </w:rPr>
              <w:t xml:space="preserve">-Rasprava o pregledanom nemontiranom materijalu </w:t>
            </w:r>
            <w:r w:rsidRPr="00013E4D">
              <w:rPr>
                <w:rFonts w:ascii="Arial" w:hAnsi="Arial" w:cs="Arial"/>
                <w:i/>
                <w:sz w:val="20"/>
                <w:szCs w:val="20"/>
              </w:rPr>
              <w:t>2. Vježbe</w:t>
            </w:r>
            <w:r w:rsidRPr="00013E4D">
              <w:rPr>
                <w:rFonts w:ascii="Arial" w:hAnsi="Arial" w:cs="Arial"/>
                <w:sz w:val="20"/>
                <w:szCs w:val="20"/>
              </w:rPr>
              <w:t>, određivanje autorskog diskursa, opća strukturalizacija pregledanog materijala</w:t>
            </w:r>
            <w:r w:rsidR="001913B7" w:rsidRPr="00013E4D">
              <w:rPr>
                <w:rFonts w:ascii="Arial" w:hAnsi="Arial" w:cs="Arial"/>
                <w:sz w:val="20"/>
                <w:szCs w:val="20"/>
              </w:rPr>
              <w:t xml:space="preserve"> (2V)</w:t>
            </w:r>
          </w:p>
          <w:p w:rsidR="00A056A0" w:rsidRPr="00013E4D" w:rsidRDefault="00A056A0" w:rsidP="00A056A0">
            <w:pPr>
              <w:tabs>
                <w:tab w:val="left" w:pos="2820"/>
              </w:tabs>
              <w:spacing w:after="0" w:line="240" w:lineRule="auto"/>
              <w:rPr>
                <w:rFonts w:ascii="Arial" w:hAnsi="Arial" w:cs="Arial"/>
                <w:i/>
                <w:sz w:val="20"/>
                <w:szCs w:val="20"/>
              </w:rPr>
            </w:pPr>
            <w:r w:rsidRPr="00013E4D">
              <w:rPr>
                <w:rFonts w:ascii="Arial" w:hAnsi="Arial" w:cs="Arial"/>
                <w:sz w:val="20"/>
                <w:szCs w:val="20"/>
              </w:rPr>
              <w:t xml:space="preserve">- Montaža </w:t>
            </w:r>
            <w:r w:rsidRPr="00013E4D">
              <w:rPr>
                <w:rFonts w:ascii="Arial" w:hAnsi="Arial" w:cs="Arial"/>
                <w:i/>
                <w:sz w:val="20"/>
                <w:szCs w:val="20"/>
              </w:rPr>
              <w:t>2. Vježbe</w:t>
            </w:r>
            <w:r w:rsidR="001913B7" w:rsidRPr="00013E4D">
              <w:rPr>
                <w:rFonts w:ascii="Arial" w:hAnsi="Arial" w:cs="Arial"/>
                <w:sz w:val="20"/>
                <w:szCs w:val="20"/>
              </w:rPr>
              <w:t xml:space="preserve"> (2V)</w:t>
            </w:r>
          </w:p>
          <w:p w:rsidR="00A056A0" w:rsidRPr="00013E4D" w:rsidRDefault="00A056A0" w:rsidP="00A056A0">
            <w:pPr>
              <w:rPr>
                <w:rFonts w:ascii="Arial" w:hAnsi="Arial" w:cs="Arial"/>
                <w:sz w:val="20"/>
                <w:szCs w:val="20"/>
              </w:rPr>
            </w:pPr>
            <w:r w:rsidRPr="00013E4D">
              <w:rPr>
                <w:rFonts w:ascii="Arial" w:hAnsi="Arial" w:cs="Arial"/>
                <w:i/>
                <w:sz w:val="20"/>
                <w:szCs w:val="20"/>
              </w:rPr>
              <w:t>-</w:t>
            </w:r>
            <w:r w:rsidRPr="00013E4D">
              <w:rPr>
                <w:rFonts w:ascii="Arial" w:hAnsi="Arial" w:cs="Arial"/>
                <w:sz w:val="20"/>
                <w:szCs w:val="20"/>
              </w:rPr>
              <w:t xml:space="preserve"> Korekcije i dovršenje </w:t>
            </w:r>
            <w:r w:rsidRPr="00013E4D">
              <w:rPr>
                <w:rFonts w:ascii="Arial" w:hAnsi="Arial" w:cs="Arial"/>
                <w:i/>
                <w:sz w:val="20"/>
                <w:szCs w:val="20"/>
              </w:rPr>
              <w:t>2. Vježbe</w:t>
            </w:r>
            <w:r w:rsidRPr="00013E4D">
              <w:rPr>
                <w:rFonts w:ascii="Arial" w:hAnsi="Arial" w:cs="Arial"/>
                <w:sz w:val="20"/>
                <w:szCs w:val="20"/>
              </w:rPr>
              <w:t>, završno strukturiranje filmova dodatnim grafičkim elementima</w:t>
            </w:r>
            <w:r w:rsidR="001913B7" w:rsidRPr="00013E4D">
              <w:rPr>
                <w:rFonts w:ascii="Arial" w:hAnsi="Arial" w:cs="Arial"/>
                <w:sz w:val="20"/>
                <w:szCs w:val="20"/>
              </w:rPr>
              <w:t xml:space="preserve"> (2V)</w:t>
            </w:r>
          </w:p>
          <w:p w:rsidR="00A056A0" w:rsidRPr="00013E4D" w:rsidRDefault="00A056A0" w:rsidP="00A056A0">
            <w:pPr>
              <w:rPr>
                <w:rFonts w:ascii="Arial" w:hAnsi="Arial" w:cs="Arial"/>
                <w:sz w:val="20"/>
                <w:szCs w:val="20"/>
              </w:rPr>
            </w:pPr>
            <w:r w:rsidRPr="00013E4D">
              <w:rPr>
                <w:rFonts w:ascii="Arial" w:hAnsi="Arial" w:cs="Arial"/>
                <w:sz w:val="20"/>
                <w:szCs w:val="20"/>
              </w:rPr>
              <w:t xml:space="preserve">- </w:t>
            </w:r>
            <w:r w:rsidRPr="00013E4D">
              <w:rPr>
                <w:rFonts w:ascii="Arial" w:hAnsi="Arial" w:cs="Arial"/>
                <w:sz w:val="20"/>
                <w:szCs w:val="20"/>
                <w:lang w:val="de-DE"/>
              </w:rPr>
              <w:t>Pregled dosadašnjih predavanja te spremanje za ispit. Završne konzultacije.</w:t>
            </w:r>
            <w:r w:rsidR="001913B7" w:rsidRPr="00013E4D">
              <w:rPr>
                <w:rFonts w:ascii="Arial" w:hAnsi="Arial" w:cs="Arial"/>
                <w:sz w:val="20"/>
                <w:szCs w:val="20"/>
              </w:rPr>
              <w:t xml:space="preserve"> (2V)</w:t>
            </w:r>
          </w:p>
          <w:p w:rsidR="00A056A0" w:rsidRPr="00013E4D" w:rsidRDefault="00A056A0" w:rsidP="00A056A0">
            <w:pPr>
              <w:tabs>
                <w:tab w:val="left" w:pos="2820"/>
              </w:tabs>
              <w:spacing w:after="0" w:line="240" w:lineRule="auto"/>
              <w:rPr>
                <w:rFonts w:ascii="Arial" w:hAnsi="Arial" w:cs="Arial"/>
                <w:sz w:val="20"/>
                <w:szCs w:val="20"/>
              </w:rPr>
            </w:pPr>
          </w:p>
        </w:tc>
      </w:tr>
      <w:tr w:rsidR="00A056A0" w:rsidRPr="00013E4D" w:rsidTr="00A056A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predavanja</w:t>
            </w:r>
          </w:p>
          <w:p w:rsidR="00A056A0" w:rsidRPr="00013E4D" w:rsidRDefault="00A056A0" w:rsidP="00A056A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A056A0" w:rsidRPr="00013E4D" w:rsidRDefault="00A056A0" w:rsidP="00A056A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vježbe  </w:t>
            </w:r>
          </w:p>
          <w:p w:rsidR="00A056A0" w:rsidRPr="00013E4D" w:rsidRDefault="00A056A0" w:rsidP="00A056A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A056A0" w:rsidRPr="00013E4D" w:rsidRDefault="00A056A0" w:rsidP="00A056A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A056A0" w:rsidRPr="00013E4D" w:rsidRDefault="00A056A0" w:rsidP="00A056A0">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terenska nastava</w:t>
            </w:r>
          </w:p>
        </w:tc>
        <w:tc>
          <w:tcPr>
            <w:tcW w:w="4162" w:type="dxa"/>
            <w:gridSpan w:val="11"/>
            <w:vMerge w:val="restart"/>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samostalni  zadaci  </w:t>
            </w:r>
          </w:p>
          <w:p w:rsidR="00A056A0" w:rsidRPr="00013E4D" w:rsidRDefault="00A056A0" w:rsidP="00A056A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multimedija </w:t>
            </w:r>
          </w:p>
          <w:p w:rsidR="00A056A0" w:rsidRPr="00013E4D" w:rsidRDefault="00A056A0" w:rsidP="00A056A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laboratorij</w:t>
            </w:r>
          </w:p>
          <w:p w:rsidR="00A056A0" w:rsidRPr="00013E4D" w:rsidRDefault="00A056A0" w:rsidP="00A056A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mentorski rad</w:t>
            </w:r>
          </w:p>
          <w:p w:rsidR="00A056A0" w:rsidRPr="00013E4D" w:rsidRDefault="00A056A0" w:rsidP="00A056A0">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priprema i diskusija filmova</w:t>
            </w:r>
          </w:p>
        </w:tc>
      </w:tr>
      <w:tr w:rsidR="00A056A0" w:rsidRPr="00013E4D" w:rsidTr="00A056A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c>
          <w:tcPr>
            <w:tcW w:w="4162" w:type="dxa"/>
            <w:gridSpan w:val="11"/>
            <w:vMerge/>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5"/>
            <w:tcBorders>
              <w:bottom w:val="single" w:sz="12" w:space="0" w:color="auto"/>
              <w:right w:val="single" w:sz="12"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rPr>
            </w:pPr>
            <w:r w:rsidRPr="00013E4D">
              <w:rPr>
                <w:rFonts w:ascii="Arial" w:hAnsi="Arial" w:cs="Arial"/>
                <w:sz w:val="20"/>
                <w:szCs w:val="20"/>
              </w:rPr>
              <w:t>Redovito pohađanje nastave, izrada montažnih vježbi propisanih nastavnim planom predmeta</w:t>
            </w:r>
          </w:p>
        </w:tc>
      </w:tr>
      <w:tr w:rsidR="00A056A0" w:rsidRPr="00013E4D" w:rsidTr="00A056A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863" w:type="dxa"/>
            <w:gridSpan w:val="2"/>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194" w:type="dxa"/>
            <w:gridSpan w:val="2"/>
            <w:tcBorders>
              <w:top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6"/>
            <w:tcBorders>
              <w:top w:val="single" w:sz="12" w:space="0" w:color="auto"/>
              <w:right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3"/>
            <w:tcBorders>
              <w:top w:val="single" w:sz="12" w:space="0" w:color="auto"/>
              <w:left w:val="single" w:sz="4" w:space="0" w:color="auto"/>
              <w:right w:val="single" w:sz="12" w:space="0" w:color="auto"/>
            </w:tcBorders>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t>1</w:t>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863" w:type="dxa"/>
            <w:gridSpan w:val="2"/>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194" w:type="dxa"/>
            <w:gridSpan w:val="2"/>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c>
          <w:tcPr>
            <w:tcW w:w="1520" w:type="dxa"/>
            <w:gridSpan w:val="6"/>
            <w:tcBorders>
              <w:right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3"/>
            <w:tcBorders>
              <w:left w:val="single" w:sz="4" w:space="0" w:color="auto"/>
              <w:right w:val="single" w:sz="12"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1</w:t>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863" w:type="dxa"/>
            <w:gridSpan w:val="2"/>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p>
        </w:tc>
        <w:tc>
          <w:tcPr>
            <w:tcW w:w="1194" w:type="dxa"/>
            <w:gridSpan w:val="2"/>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6"/>
            <w:tcBorders>
              <w:right w:val="single" w:sz="4" w:space="0" w:color="auto"/>
            </w:tcBorders>
            <w:shd w:val="clear" w:color="auto" w:fill="auto"/>
            <w:tcMar>
              <w:left w:w="57" w:type="dxa"/>
              <w:right w:w="57" w:type="dxa"/>
            </w:tcMar>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r w:rsidR="00A056A0" w:rsidRPr="00013E4D">
              <w:rPr>
                <w:rFonts w:ascii="Arial" w:hAnsi="Arial" w:cs="Arial"/>
                <w:b w:val="0"/>
                <w:sz w:val="20"/>
                <w:szCs w:val="20"/>
                <w:lang w:val="hr-HR"/>
              </w:rPr>
              <w:t xml:space="preserve"> </w:t>
            </w:r>
            <w:r w:rsidR="00A056A0" w:rsidRPr="00013E4D">
              <w:rPr>
                <w:rFonts w:ascii="Arial" w:hAnsi="Arial" w:cs="Arial"/>
                <w:b w:val="0"/>
                <w:color w:val="000000"/>
                <w:sz w:val="20"/>
                <w:szCs w:val="20"/>
                <w:lang w:val="hr-HR"/>
              </w:rPr>
              <w:t>(Ostalo upisati)</w:t>
            </w:r>
          </w:p>
        </w:tc>
        <w:tc>
          <w:tcPr>
            <w:tcW w:w="1330" w:type="dxa"/>
            <w:gridSpan w:val="3"/>
            <w:tcBorders>
              <w:left w:val="single" w:sz="4" w:space="0" w:color="auto"/>
              <w:right w:val="single" w:sz="12" w:space="0" w:color="auto"/>
            </w:tcBorders>
            <w:shd w:val="clear" w:color="auto" w:fill="auto"/>
            <w:tcMar>
              <w:left w:w="57" w:type="dxa"/>
              <w:right w:w="57" w:type="dxa"/>
            </w:tcMar>
            <w:vAlign w:val="center"/>
          </w:tcPr>
          <w:p w:rsidR="00A056A0" w:rsidRPr="00013E4D" w:rsidRDefault="009C2C47" w:rsidP="00A056A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A056A0" w:rsidRPr="00013E4D" w:rsidTr="00A056A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863" w:type="dxa"/>
            <w:gridSpan w:val="2"/>
            <w:tcBorders>
              <w:bottom w:val="single" w:sz="4" w:space="0" w:color="auto"/>
            </w:tcBorders>
            <w:tcMar>
              <w:left w:w="57" w:type="dxa"/>
              <w:right w:w="57" w:type="dxa"/>
            </w:tcMar>
            <w:vAlign w:val="center"/>
          </w:tcPr>
          <w:p w:rsidR="00A056A0" w:rsidRPr="00013E4D" w:rsidRDefault="009C2C47" w:rsidP="00A056A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A056A0"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00A056A0"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194" w:type="dxa"/>
            <w:gridSpan w:val="2"/>
            <w:tcBorders>
              <w:bottom w:val="single" w:sz="4" w:space="0" w:color="auto"/>
            </w:tcBorders>
            <w:shd w:val="clear" w:color="auto" w:fill="auto"/>
            <w:tcMar>
              <w:left w:w="57" w:type="dxa"/>
              <w:right w:w="57" w:type="dxa"/>
            </w:tcMar>
            <w:vAlign w:val="center"/>
          </w:tcPr>
          <w:p w:rsidR="00A056A0" w:rsidRPr="00013E4D" w:rsidRDefault="00A056A0" w:rsidP="00A056A0">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6"/>
            <w:tcBorders>
              <w:bottom w:val="single" w:sz="4" w:space="0" w:color="auto"/>
              <w:right w:val="single" w:sz="4"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330" w:type="dxa"/>
            <w:gridSpan w:val="3"/>
            <w:tcBorders>
              <w:left w:val="single" w:sz="4" w:space="0" w:color="auto"/>
              <w:bottom w:val="single" w:sz="4" w:space="0" w:color="auto"/>
              <w:right w:val="single" w:sz="12" w:space="0" w:color="auto"/>
            </w:tcBorders>
            <w:shd w:val="clear" w:color="auto" w:fill="auto"/>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A056A0" w:rsidP="00A056A0">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6"/>
            <w:tcBorders>
              <w:left w:val="single" w:sz="8" w:space="0" w:color="auto"/>
              <w:bottom w:val="single" w:sz="12" w:space="0" w:color="auto"/>
              <w:right w:val="single" w:sz="8"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r w:rsidR="00A056A0" w:rsidRPr="00013E4D">
              <w:rPr>
                <w:rFonts w:ascii="Arial" w:hAnsi="Arial" w:cs="Arial"/>
                <w:color w:val="000000"/>
                <w:sz w:val="20"/>
                <w:szCs w:val="20"/>
              </w:rPr>
              <w:t xml:space="preserve"> (Ostalo upisati)</w:t>
            </w:r>
          </w:p>
        </w:tc>
        <w:tc>
          <w:tcPr>
            <w:tcW w:w="1330" w:type="dxa"/>
            <w:gridSpan w:val="3"/>
            <w:tcBorders>
              <w:left w:val="single" w:sz="8" w:space="0" w:color="auto"/>
              <w:bottom w:val="single" w:sz="12" w:space="0" w:color="auto"/>
              <w:right w:val="single" w:sz="12" w:space="0" w:color="auto"/>
            </w:tcBorders>
            <w:tcMar>
              <w:left w:w="57" w:type="dxa"/>
              <w:right w:w="57" w:type="dxa"/>
            </w:tcMar>
            <w:vAlign w:val="center"/>
          </w:tcPr>
          <w:p w:rsidR="00A056A0" w:rsidRPr="00013E4D" w:rsidRDefault="009C2C47" w:rsidP="00A056A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5"/>
            <w:tcBorders>
              <w:top w:val="single" w:sz="12" w:space="0" w:color="auto"/>
              <w:bottom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eastAsia="MS Mincho" w:hAnsi="Arial" w:cs="Arial"/>
                <w:sz w:val="20"/>
                <w:szCs w:val="20"/>
              </w:rPr>
              <w:t>Pregled, razgovor i konstruktivna analiza svake studentske vježbe.</w:t>
            </w:r>
            <w:r w:rsidRPr="00013E4D">
              <w:rPr>
                <w:rFonts w:ascii="Arial" w:hAnsi="Arial" w:cs="Arial"/>
                <w:sz w:val="20"/>
                <w:szCs w:val="20"/>
              </w:rPr>
              <w:t>: 70%</w:t>
            </w:r>
          </w:p>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Sudjelovanje u nastavi: 30%</w:t>
            </w:r>
          </w:p>
        </w:tc>
      </w:tr>
      <w:tr w:rsidR="00A056A0" w:rsidRPr="00013E4D" w:rsidTr="00A056A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4"/>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056A0" w:rsidRPr="00013E4D" w:rsidRDefault="00A056A0" w:rsidP="00A056A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rPr>
                <w:rFonts w:ascii="Arial" w:hAnsi="Arial" w:cs="Arial"/>
                <w:sz w:val="20"/>
                <w:szCs w:val="20"/>
              </w:rPr>
            </w:pPr>
            <w:r w:rsidRPr="00013E4D">
              <w:rPr>
                <w:rFonts w:ascii="Arial" w:hAnsi="Arial" w:cs="Arial"/>
                <w:sz w:val="20"/>
                <w:szCs w:val="20"/>
              </w:rPr>
              <w:t>Ante Peterlić: Osnove teorije filma, Hrvatska sveučilišna naklada, Zagreb, 2001.</w:t>
            </w:r>
          </w:p>
        </w:tc>
        <w:tc>
          <w:tcPr>
            <w:tcW w:w="1244" w:type="dxa"/>
            <w:gridSpan w:val="4"/>
            <w:tcBorders>
              <w:top w:val="single" w:sz="8" w:space="0" w:color="auto"/>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trHeight w:val="75"/>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056A0" w:rsidRPr="00013E4D" w:rsidRDefault="00A056A0" w:rsidP="00A056A0">
            <w:pPr>
              <w:pStyle w:val="Tekstpasuskojinijeprvi"/>
              <w:spacing w:after="0"/>
              <w:jc w:val="left"/>
              <w:rPr>
                <w:rFonts w:ascii="Arial" w:hAnsi="Arial" w:cs="Arial"/>
                <w:sz w:val="20"/>
                <w:lang w:val="hr-HR"/>
              </w:rPr>
            </w:pPr>
            <w:r w:rsidRPr="00013E4D">
              <w:rPr>
                <w:rFonts w:ascii="Arial" w:hAnsi="Arial" w:cs="Arial"/>
                <w:sz w:val="20"/>
              </w:rPr>
              <w:t xml:space="preserve">H. Turković: </w:t>
            </w:r>
            <w:r w:rsidRPr="00013E4D">
              <w:rPr>
                <w:rStyle w:val="Emphasis"/>
                <w:rFonts w:ascii="Arial" w:hAnsi="Arial" w:cs="Arial"/>
                <w:sz w:val="20"/>
              </w:rPr>
              <w:t>Teorija filma,</w:t>
            </w:r>
            <w:r w:rsidRPr="00013E4D">
              <w:rPr>
                <w:rFonts w:ascii="Arial" w:hAnsi="Arial" w:cs="Arial"/>
                <w:sz w:val="20"/>
              </w:rPr>
              <w:t xml:space="preserve"> Meandar 2000., Zagreb</w:t>
            </w:r>
          </w:p>
        </w:tc>
        <w:tc>
          <w:tcPr>
            <w:tcW w:w="1244" w:type="dxa"/>
            <w:gridSpan w:val="4"/>
            <w:tcBorders>
              <w:left w:val="single" w:sz="8" w:space="0" w:color="auto"/>
              <w:right w:val="single" w:sz="8"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gridAfter w:val="15"/>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r>
      <w:tr w:rsidR="00A056A0" w:rsidRPr="00013E4D" w:rsidTr="00A056A0">
        <w:trPr>
          <w:gridAfter w:val="1"/>
          <w:wAfter w:w="23"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c>
          <w:tcPr>
            <w:tcW w:w="4825" w:type="dxa"/>
            <w:gridSpan w:val="8"/>
          </w:tcPr>
          <w:p w:rsidR="00A056A0" w:rsidRPr="00013E4D" w:rsidRDefault="00A056A0" w:rsidP="00A056A0">
            <w:pPr>
              <w:pStyle w:val="Tekstpasuskojinijeprvi"/>
              <w:spacing w:after="0"/>
              <w:jc w:val="left"/>
              <w:rPr>
                <w:rFonts w:ascii="Arial" w:hAnsi="Arial" w:cs="Arial"/>
                <w:sz w:val="20"/>
                <w:lang w:val="hr-HR"/>
              </w:rPr>
            </w:pPr>
            <w:r w:rsidRPr="00013E4D">
              <w:rPr>
                <w:rStyle w:val="Emphasis"/>
                <w:rFonts w:ascii="Arial" w:hAnsi="Arial" w:cs="Arial"/>
                <w:sz w:val="20"/>
              </w:rPr>
              <w:t>Filmska enciklopedija</w:t>
            </w:r>
            <w:r w:rsidRPr="00013E4D">
              <w:rPr>
                <w:rFonts w:ascii="Arial" w:hAnsi="Arial" w:cs="Arial"/>
                <w:sz w:val="20"/>
              </w:rPr>
              <w:t>, Leksikografski zavod Miroslav Krleža, 1986.–1990., Zagreb (natuknice: Montažer, Filmska montaža, Planovi, Kutovi, Stanja kamere, Kompozicija kadra).</w:t>
            </w:r>
          </w:p>
        </w:tc>
        <w:tc>
          <w:tcPr>
            <w:tcW w:w="1185" w:type="dxa"/>
            <w:gridSpan w:val="2"/>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c>
          <w:tcPr>
            <w:tcW w:w="1519" w:type="dxa"/>
            <w:gridSpan w:val="4"/>
          </w:tcPr>
          <w:p w:rsidR="00A056A0" w:rsidRPr="00013E4D" w:rsidRDefault="009C2C47" w:rsidP="00A056A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A056A0"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00A056A0" w:rsidRPr="00013E4D">
              <w:rPr>
                <w:rFonts w:ascii="Arial" w:hAnsi="Arial" w:cs="Arial"/>
                <w:noProof/>
                <w:sz w:val="20"/>
                <w:szCs w:val="20"/>
              </w:rPr>
              <w:t> </w:t>
            </w:r>
            <w:r w:rsidRPr="00013E4D">
              <w:rPr>
                <w:rFonts w:ascii="Arial" w:hAnsi="Arial" w:cs="Arial"/>
                <w:sz w:val="20"/>
                <w:szCs w:val="20"/>
              </w:rPr>
              <w:fldChar w:fldCharType="end"/>
            </w:r>
          </w:p>
        </w:tc>
      </w:tr>
      <w:tr w:rsidR="00A056A0" w:rsidRPr="00013E4D" w:rsidTr="00A056A0">
        <w:trPr>
          <w:gridAfter w:val="15"/>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r>
      <w:tr w:rsidR="00A056A0" w:rsidRPr="00013E4D" w:rsidTr="00A056A0">
        <w:trPr>
          <w:gridAfter w:val="15"/>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r>
      <w:tr w:rsidR="00A056A0" w:rsidRPr="00013E4D" w:rsidTr="00A056A0">
        <w:trPr>
          <w:gridAfter w:val="15"/>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r>
      <w:tr w:rsidR="00A056A0" w:rsidRPr="00013E4D" w:rsidTr="00A056A0">
        <w:trPr>
          <w:gridAfter w:val="15"/>
          <w:wAfter w:w="7552" w:type="dxa"/>
          <w:trHeight w:val="23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numPr>
                <w:ilvl w:val="0"/>
                <w:numId w:val="2"/>
              </w:numPr>
              <w:tabs>
                <w:tab w:val="left" w:pos="2820"/>
              </w:tabs>
              <w:spacing w:after="0" w:line="240" w:lineRule="auto"/>
              <w:rPr>
                <w:rFonts w:ascii="Arial" w:hAnsi="Arial" w:cs="Arial"/>
                <w:color w:val="000000"/>
                <w:sz w:val="20"/>
                <w:szCs w:val="20"/>
              </w:rPr>
            </w:pPr>
          </w:p>
        </w:tc>
      </w:tr>
      <w:tr w:rsidR="00A056A0" w:rsidRPr="00013E4D" w:rsidTr="00A056A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A056A0" w:rsidRPr="00013E4D" w:rsidRDefault="00A056A0" w:rsidP="00A056A0">
            <w:pPr>
              <w:tabs>
                <w:tab w:val="left" w:pos="567"/>
              </w:tabs>
              <w:spacing w:after="0" w:line="240" w:lineRule="auto"/>
              <w:rPr>
                <w:rFonts w:ascii="Arial" w:hAnsi="Arial" w:cs="Arial"/>
                <w:color w:val="000000"/>
                <w:sz w:val="20"/>
                <w:szCs w:val="20"/>
              </w:rPr>
            </w:pPr>
          </w:p>
        </w:tc>
        <w:tc>
          <w:tcPr>
            <w:tcW w:w="7552" w:type="dxa"/>
            <w:gridSpan w:val="15"/>
            <w:tcBorders>
              <w:top w:val="single" w:sz="12" w:space="0" w:color="auto"/>
              <w:right w:val="single" w:sz="12" w:space="0" w:color="auto"/>
            </w:tcBorders>
            <w:tcMar>
              <w:left w:w="57" w:type="dxa"/>
              <w:right w:w="57" w:type="dxa"/>
            </w:tcMar>
          </w:tcPr>
          <w:p w:rsidR="00A056A0" w:rsidRPr="00013E4D" w:rsidRDefault="00A056A0" w:rsidP="00A056A0">
            <w:pPr>
              <w:rPr>
                <w:rFonts w:ascii="Arial" w:eastAsia="MS Mincho" w:hAnsi="Arial" w:cs="Arial"/>
                <w:color w:val="000000"/>
                <w:sz w:val="20"/>
                <w:szCs w:val="20"/>
              </w:rPr>
            </w:pPr>
            <w:r w:rsidRPr="00013E4D">
              <w:rPr>
                <w:rFonts w:ascii="Arial" w:eastAsia="MS Mincho" w:hAnsi="Arial" w:cs="Arial"/>
                <w:color w:val="000000"/>
                <w:sz w:val="20"/>
                <w:szCs w:val="20"/>
              </w:rPr>
              <w:t>Ken Dancyger, “The Technique of Film and Video Editing (Theory and Practice)“, Focal Press;  Butterworth-Heinemann, Boston 1997.</w:t>
            </w:r>
          </w:p>
          <w:p w:rsidR="00A056A0" w:rsidRPr="00013E4D" w:rsidRDefault="00A056A0" w:rsidP="00A056A0">
            <w:pPr>
              <w:rPr>
                <w:rFonts w:ascii="Arial" w:hAnsi="Arial" w:cs="Arial"/>
                <w:sz w:val="20"/>
                <w:szCs w:val="20"/>
              </w:rPr>
            </w:pPr>
            <w:r w:rsidRPr="00013E4D">
              <w:rPr>
                <w:rFonts w:ascii="Arial" w:hAnsi="Arial" w:cs="Arial"/>
                <w:sz w:val="20"/>
                <w:szCs w:val="20"/>
              </w:rPr>
              <w:t xml:space="preserve">Noël Carroll, “Toward a Theory of Film Editing”, 1996., </w:t>
            </w:r>
            <w:r w:rsidRPr="00013E4D">
              <w:rPr>
                <w:rFonts w:ascii="Arial" w:hAnsi="Arial" w:cs="Arial"/>
                <w:i/>
                <w:sz w:val="20"/>
                <w:szCs w:val="20"/>
              </w:rPr>
              <w:t xml:space="preserve">Theorizing the Moving lmage, </w:t>
            </w:r>
            <w:r w:rsidRPr="00013E4D">
              <w:rPr>
                <w:rFonts w:ascii="Arial" w:hAnsi="Arial" w:cs="Arial"/>
                <w:sz w:val="20"/>
                <w:szCs w:val="20"/>
              </w:rPr>
              <w:t>New York: Cambridge University Press.</w:t>
            </w:r>
          </w:p>
          <w:p w:rsidR="00A056A0" w:rsidRPr="00013E4D" w:rsidRDefault="00A056A0" w:rsidP="00A056A0">
            <w:pPr>
              <w:rPr>
                <w:rFonts w:ascii="Arial" w:eastAsia="MS Mincho" w:hAnsi="Arial" w:cs="Arial"/>
                <w:sz w:val="20"/>
                <w:szCs w:val="20"/>
              </w:rPr>
            </w:pPr>
            <w:r w:rsidRPr="00013E4D">
              <w:rPr>
                <w:rFonts w:ascii="Arial" w:eastAsia="MS Mincho" w:hAnsi="Arial" w:cs="Arial"/>
                <w:sz w:val="20"/>
                <w:szCs w:val="20"/>
              </w:rPr>
              <w:t xml:space="preserve">Internet izvori </w:t>
            </w:r>
          </w:p>
          <w:p w:rsidR="00A056A0" w:rsidRPr="00013E4D" w:rsidRDefault="00A056A0" w:rsidP="00A056A0">
            <w:pPr>
              <w:tabs>
                <w:tab w:val="left" w:pos="2820"/>
              </w:tabs>
              <w:spacing w:after="0"/>
              <w:rPr>
                <w:rFonts w:ascii="Arial" w:hAnsi="Arial" w:cs="Arial"/>
                <w:sz w:val="20"/>
                <w:szCs w:val="20"/>
              </w:rPr>
            </w:pPr>
            <w:r w:rsidRPr="00013E4D">
              <w:rPr>
                <w:rFonts w:ascii="Arial" w:eastAsia="MS Mincho" w:hAnsi="Arial" w:cs="Arial"/>
                <w:sz w:val="20"/>
                <w:szCs w:val="20"/>
              </w:rPr>
              <w:t>Stručni časopisi</w:t>
            </w:r>
          </w:p>
        </w:tc>
      </w:tr>
      <w:tr w:rsidR="00A056A0" w:rsidRPr="00013E4D" w:rsidTr="00A056A0">
        <w:tc>
          <w:tcPr>
            <w:tcW w:w="1912" w:type="dxa"/>
            <w:gridSpan w:val="2"/>
            <w:tcBorders>
              <w:left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5"/>
            <w:tcBorders>
              <w:right w:val="single" w:sz="12" w:space="0" w:color="auto"/>
            </w:tcBorders>
            <w:tcMar>
              <w:left w:w="57" w:type="dxa"/>
              <w:right w:w="57" w:type="dxa"/>
            </w:tcMar>
          </w:tcPr>
          <w:p w:rsidR="00A056A0" w:rsidRPr="00013E4D" w:rsidRDefault="00A056A0" w:rsidP="00A056A0">
            <w:pPr>
              <w:rPr>
                <w:rFonts w:ascii="Arial" w:hAnsi="Arial" w:cs="Arial"/>
                <w:sz w:val="20"/>
                <w:szCs w:val="20"/>
              </w:rPr>
            </w:pPr>
            <w:r w:rsidRPr="00013E4D">
              <w:rPr>
                <w:rFonts w:ascii="Arial" w:hAnsi="Arial" w:cs="Arial"/>
                <w:sz w:val="20"/>
                <w:szCs w:val="20"/>
              </w:rPr>
              <w:t>Anketiranje studenata i studentica, te druge metode praćenja kvalitete prema standardima Sveučilišta u Splitu.</w:t>
            </w:r>
          </w:p>
        </w:tc>
      </w:tr>
      <w:tr w:rsidR="00A056A0" w:rsidRPr="00013E4D" w:rsidTr="00A056A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056A0" w:rsidRPr="00013E4D" w:rsidRDefault="00A056A0" w:rsidP="00A056A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5"/>
            <w:tcBorders>
              <w:bottom w:val="single" w:sz="12" w:space="0" w:color="auto"/>
              <w:right w:val="single" w:sz="12" w:space="0" w:color="auto"/>
            </w:tcBorders>
            <w:tcMar>
              <w:left w:w="57" w:type="dxa"/>
              <w:right w:w="57" w:type="dxa"/>
            </w:tcMar>
          </w:tcPr>
          <w:p w:rsidR="00A056A0" w:rsidRPr="00013E4D" w:rsidRDefault="00A056A0" w:rsidP="00A056A0">
            <w:pPr>
              <w:tabs>
                <w:tab w:val="left" w:pos="2820"/>
              </w:tabs>
              <w:spacing w:after="0"/>
              <w:rPr>
                <w:rFonts w:ascii="Arial" w:hAnsi="Arial" w:cs="Arial"/>
                <w:sz w:val="20"/>
                <w:szCs w:val="20"/>
              </w:rPr>
            </w:pPr>
            <w:r w:rsidRPr="00013E4D">
              <w:rPr>
                <w:rFonts w:ascii="Arial" w:hAnsi="Arial" w:cs="Arial"/>
                <w:sz w:val="20"/>
                <w:szCs w:val="20"/>
              </w:rPr>
              <w:t>/</w:t>
            </w:r>
          </w:p>
        </w:tc>
      </w:tr>
    </w:tbl>
    <w:p w:rsidR="00A056A0" w:rsidRPr="00013E4D" w:rsidRDefault="00A056A0" w:rsidP="00A056A0">
      <w:pPr>
        <w:spacing w:after="0" w:line="240" w:lineRule="auto"/>
        <w:jc w:val="both"/>
        <w:rPr>
          <w:rFonts w:ascii="Arial" w:hAnsi="Arial" w:cs="Arial"/>
          <w:sz w:val="20"/>
          <w:szCs w:val="20"/>
        </w:rPr>
      </w:pPr>
    </w:p>
    <w:p w:rsidR="00A056A0" w:rsidRPr="00013E4D" w:rsidRDefault="00A056A0" w:rsidP="00A056A0">
      <w:pPr>
        <w:spacing w:after="0" w:line="240" w:lineRule="auto"/>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9555"/>
      </w:tblGrid>
      <w:tr w:rsidR="00A056A0" w:rsidRPr="00013E4D" w:rsidTr="00A056A0">
        <w:tc>
          <w:tcPr>
            <w:tcW w:w="4077" w:type="dxa"/>
            <w:tcMar>
              <w:left w:w="57" w:type="dxa"/>
              <w:right w:w="57" w:type="dxa"/>
            </w:tcMar>
          </w:tcPr>
          <w:p w:rsidR="00A056A0" w:rsidRPr="00013E4D" w:rsidRDefault="00A056A0" w:rsidP="00A056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013E4D">
              <w:rPr>
                <w:rFonts w:ascii="Arial" w:hAnsi="Arial" w:cs="Arial"/>
                <w:sz w:val="20"/>
                <w:szCs w:val="20"/>
              </w:rPr>
              <w:t>Opći izborni kolegij iz studijskih programa UMAS-a 1</w:t>
            </w:r>
          </w:p>
        </w:tc>
      </w:tr>
      <w:tr w:rsidR="00A056A0" w:rsidRPr="00013E4D" w:rsidTr="00A056A0">
        <w:tc>
          <w:tcPr>
            <w:tcW w:w="4077" w:type="dxa"/>
            <w:tcMar>
              <w:left w:w="57" w:type="dxa"/>
              <w:right w:w="57" w:type="dxa"/>
            </w:tcMar>
          </w:tcPr>
          <w:p w:rsidR="00A056A0" w:rsidRPr="00013E4D" w:rsidRDefault="00A056A0" w:rsidP="00A056A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013E4D">
              <w:rPr>
                <w:rFonts w:ascii="Arial" w:hAnsi="Arial" w:cs="Arial"/>
                <w:sz w:val="20"/>
                <w:szCs w:val="20"/>
              </w:rPr>
              <w:t>Opći izborni kolegij iz studijskih programa Sveučilišta 1</w:t>
            </w:r>
          </w:p>
        </w:tc>
      </w:tr>
    </w:tbl>
    <w:p w:rsidR="00A056A0" w:rsidRPr="00013E4D" w:rsidRDefault="00A056A0" w:rsidP="000736D3">
      <w:pPr>
        <w:spacing w:after="0" w:line="240" w:lineRule="auto"/>
        <w:jc w:val="both"/>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r w:rsidRPr="00013E4D">
        <w:rPr>
          <w:rFonts w:ascii="Arial" w:hAnsi="Arial" w:cs="Arial"/>
          <w:sz w:val="20"/>
          <w:szCs w:val="20"/>
        </w:rPr>
        <w:t>2. SEMESTAR</w:t>
      </w:r>
    </w:p>
    <w:p w:rsidR="00A056A0" w:rsidRPr="00013E4D" w:rsidRDefault="00A056A0" w:rsidP="000736D3">
      <w:pPr>
        <w:spacing w:after="0" w:line="240" w:lineRule="auto"/>
        <w:jc w:val="both"/>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8061D" w:rsidRPr="00013E4D" w:rsidTr="00042D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8061D" w:rsidRPr="00013E4D" w:rsidRDefault="0048061D" w:rsidP="00042DBD">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8061D" w:rsidRPr="00013E4D" w:rsidRDefault="0048061D" w:rsidP="00042DBD">
            <w:pPr>
              <w:spacing w:before="60" w:after="60" w:line="240" w:lineRule="auto"/>
              <w:ind w:left="397" w:hanging="397"/>
              <w:rPr>
                <w:rFonts w:ascii="Arial" w:hAnsi="Arial" w:cs="Arial"/>
                <w:b/>
                <w:sz w:val="20"/>
                <w:szCs w:val="20"/>
              </w:rPr>
            </w:pPr>
            <w:r w:rsidRPr="00013E4D">
              <w:rPr>
                <w:rFonts w:ascii="Arial" w:hAnsi="Arial" w:cs="Arial"/>
                <w:b/>
                <w:sz w:val="20"/>
                <w:szCs w:val="20"/>
              </w:rPr>
              <w:t>Analiza filma i medijske umjetnosti 2</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lang w:val="en-GB"/>
              </w:rPr>
              <w:t>UAA801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8061D" w:rsidRPr="00013E4D" w:rsidRDefault="00F01115" w:rsidP="00042DBD">
            <w:pPr>
              <w:spacing w:after="0" w:line="240" w:lineRule="auto"/>
              <w:rPr>
                <w:rFonts w:ascii="Arial" w:hAnsi="Arial" w:cs="Arial"/>
                <w:sz w:val="20"/>
                <w:szCs w:val="20"/>
              </w:rPr>
            </w:pPr>
            <w:r w:rsidRPr="00013E4D">
              <w:rPr>
                <w:rFonts w:ascii="Arial" w:hAnsi="Arial" w:cs="Arial"/>
                <w:sz w:val="20"/>
                <w:szCs w:val="20"/>
              </w:rPr>
              <w:t>1/II.</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Blažena Radas,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6</w:t>
            </w:r>
          </w:p>
        </w:tc>
      </w:tr>
      <w:tr w:rsidR="0048061D" w:rsidRPr="00013E4D" w:rsidTr="00042D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T</w:t>
            </w:r>
          </w:p>
        </w:tc>
      </w:tr>
      <w:tr w:rsidR="0048061D" w:rsidRPr="00013E4D" w:rsidTr="00042D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15</w:t>
            </w: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0</w:t>
            </w:r>
          </w:p>
        </w:tc>
      </w:tr>
      <w:tr w:rsidR="0048061D" w:rsidRPr="00013E4D" w:rsidTr="00042D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8061D" w:rsidRPr="00013E4D" w:rsidRDefault="0048061D" w:rsidP="00042DBD">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sz w:val="20"/>
                <w:szCs w:val="20"/>
              </w:rPr>
              <w:t>Cilj predmeta je da stude</w:t>
            </w:r>
            <w:r w:rsidR="0066346D" w:rsidRPr="00013E4D">
              <w:rPr>
                <w:rFonts w:ascii="Arial" w:hAnsi="Arial" w:cs="Arial"/>
                <w:sz w:val="20"/>
                <w:szCs w:val="20"/>
              </w:rPr>
              <w:t>nt dobije uvid u ključne diskurs</w:t>
            </w:r>
            <w:r w:rsidRPr="00013E4D">
              <w:rPr>
                <w:rFonts w:ascii="Arial" w:hAnsi="Arial" w:cs="Arial"/>
                <w:sz w:val="20"/>
                <w:szCs w:val="20"/>
              </w:rPr>
              <w:t>e kojima se danas bavi filmska i medijska teorija i poznavanje teorijskih pristupa u analizi pojedinačnih filmova i video umjetnosti. Studenti će steći uvid u filmsko</w:t>
            </w:r>
            <w:r w:rsidR="0066346D" w:rsidRPr="00013E4D">
              <w:rPr>
                <w:rFonts w:ascii="Arial" w:hAnsi="Arial" w:cs="Arial"/>
                <w:sz w:val="20"/>
                <w:szCs w:val="20"/>
              </w:rPr>
              <w:t>-</w:t>
            </w:r>
            <w:r w:rsidRPr="00013E4D">
              <w:rPr>
                <w:rFonts w:ascii="Arial" w:hAnsi="Arial" w:cs="Arial"/>
                <w:sz w:val="20"/>
                <w:szCs w:val="20"/>
              </w:rPr>
              <w:t>teorijske i medijsko</w:t>
            </w:r>
            <w:r w:rsidR="0066346D" w:rsidRPr="00013E4D">
              <w:rPr>
                <w:rFonts w:ascii="Arial" w:hAnsi="Arial" w:cs="Arial"/>
                <w:sz w:val="20"/>
                <w:szCs w:val="20"/>
              </w:rPr>
              <w:t>-</w:t>
            </w:r>
            <w:r w:rsidRPr="00013E4D">
              <w:rPr>
                <w:rFonts w:ascii="Arial" w:hAnsi="Arial" w:cs="Arial"/>
                <w:sz w:val="20"/>
                <w:szCs w:val="20"/>
              </w:rPr>
              <w:t xml:space="preserve"> umjetničke rasprave od razdoblja kasnih sedamdesetih prošlog stoljeća do danas.</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Uvjeti za upis predmeta i ulazne kompetencije </w:t>
            </w:r>
            <w:r w:rsidRPr="00013E4D">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4B7B21" w:rsidRPr="00013E4D" w:rsidRDefault="000D0476" w:rsidP="004B7B21">
            <w:pPr>
              <w:rPr>
                <w:rFonts w:ascii="Arial" w:hAnsi="Arial" w:cs="Arial"/>
                <w:color w:val="000000" w:themeColor="text1"/>
                <w:sz w:val="20"/>
                <w:szCs w:val="20"/>
              </w:rPr>
            </w:pPr>
            <w:r w:rsidRPr="00013E4D">
              <w:rPr>
                <w:rFonts w:ascii="Arial" w:hAnsi="Arial" w:cs="Arial"/>
                <w:color w:val="000000" w:themeColor="text1"/>
                <w:sz w:val="20"/>
                <w:szCs w:val="20"/>
              </w:rPr>
              <w:lastRenderedPageBreak/>
              <w:t xml:space="preserve">Ispunjene studentske obveze predviđene programom kolegija </w:t>
            </w:r>
            <w:r w:rsidRPr="00013E4D">
              <w:rPr>
                <w:rFonts w:ascii="Arial" w:hAnsi="Arial" w:cs="Arial"/>
                <w:b/>
                <w:sz w:val="20"/>
                <w:szCs w:val="20"/>
              </w:rPr>
              <w:t xml:space="preserve">Analiza filma i </w:t>
            </w:r>
            <w:r w:rsidRPr="00013E4D">
              <w:rPr>
                <w:rFonts w:ascii="Arial" w:hAnsi="Arial" w:cs="Arial"/>
                <w:b/>
                <w:sz w:val="20"/>
                <w:szCs w:val="20"/>
              </w:rPr>
              <w:lastRenderedPageBreak/>
              <w:t>medijske umjetnosti</w:t>
            </w:r>
            <w:r w:rsidRPr="00013E4D">
              <w:rPr>
                <w:rFonts w:ascii="Arial" w:hAnsi="Arial" w:cs="Arial"/>
                <w:color w:val="000000" w:themeColor="text1"/>
                <w:sz w:val="20"/>
                <w:szCs w:val="20"/>
              </w:rPr>
              <w:t xml:space="preserve"> 1 (potpis nositelja kolegija).</w:t>
            </w:r>
          </w:p>
          <w:p w:rsidR="0048061D" w:rsidRPr="00013E4D" w:rsidRDefault="0048061D" w:rsidP="00300137">
            <w:pPr>
              <w:rPr>
                <w:rFonts w:ascii="Arial" w:hAnsi="Arial" w:cs="Arial"/>
                <w:sz w:val="20"/>
                <w:szCs w:val="20"/>
              </w:rPr>
            </w:pP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Student će nakon položenog ispita biti u stanju:</w:t>
            </w:r>
          </w:p>
          <w:p w:rsidR="0048061D" w:rsidRPr="00013E4D" w:rsidRDefault="0048061D" w:rsidP="00042DBD">
            <w:pPr>
              <w:tabs>
                <w:tab w:val="left" w:pos="2820"/>
              </w:tabs>
              <w:spacing w:after="0"/>
              <w:rPr>
                <w:rFonts w:ascii="Arial" w:hAnsi="Arial" w:cs="Arial"/>
                <w:sz w:val="20"/>
                <w:szCs w:val="20"/>
              </w:rPr>
            </w:pP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Razviti analitički pristup filmu;</w:t>
            </w: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Primjeniti teoretske tekstove na analizu raznovrsnih filmova;</w:t>
            </w: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Kritički i argumentirano se osvrnuti na teoretske pristupe filmu;</w:t>
            </w: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Razviti vlastiti pristup u analizi filma;</w:t>
            </w: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Samostalno provoditi istraživanja u analizi filma;</w:t>
            </w: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Prezentirati rezultate u malim grupama i komunicirati ih kolegama</w:t>
            </w:r>
            <w:r w:rsidR="0066346D" w:rsidRPr="00013E4D">
              <w:rPr>
                <w:rFonts w:ascii="Arial" w:hAnsi="Arial" w:cs="Arial"/>
                <w:sz w:val="20"/>
                <w:szCs w:val="20"/>
              </w:rPr>
              <w:t>.</w:t>
            </w:r>
          </w:p>
          <w:p w:rsidR="0048061D" w:rsidRPr="00013E4D" w:rsidRDefault="0048061D" w:rsidP="00F07058">
            <w:pPr>
              <w:numPr>
                <w:ilvl w:val="0"/>
                <w:numId w:val="7"/>
              </w:numPr>
              <w:shd w:val="clear" w:color="auto" w:fill="FDFDFD"/>
              <w:spacing w:after="0" w:line="240" w:lineRule="auto"/>
              <w:ind w:left="0"/>
              <w:rPr>
                <w:rFonts w:ascii="Arial" w:eastAsia="Times New Roman" w:hAnsi="Arial" w:cs="Arial"/>
                <w:sz w:val="20"/>
                <w:szCs w:val="20"/>
                <w:lang w:eastAsia="hr-HR"/>
              </w:rPr>
            </w:pPr>
          </w:p>
          <w:p w:rsidR="0048061D" w:rsidRPr="00013E4D" w:rsidRDefault="0048061D" w:rsidP="00042DBD">
            <w:pPr>
              <w:pStyle w:val="ListParagraph"/>
              <w:tabs>
                <w:tab w:val="left" w:pos="2820"/>
              </w:tabs>
              <w:spacing w:after="0"/>
              <w:rPr>
                <w:rFonts w:ascii="Arial" w:hAnsi="Arial" w:cs="Arial"/>
                <w:sz w:val="20"/>
                <w:szCs w:val="20"/>
              </w:rPr>
            </w:pP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8061D" w:rsidRPr="00013E4D" w:rsidRDefault="0048061D" w:rsidP="00F07058">
            <w:pPr>
              <w:pStyle w:val="ListParagraph"/>
              <w:numPr>
                <w:ilvl w:val="0"/>
                <w:numId w:val="19"/>
              </w:numPr>
              <w:spacing w:after="0" w:line="240" w:lineRule="auto"/>
              <w:rPr>
                <w:rFonts w:ascii="Arial" w:hAnsi="Arial" w:cs="Arial"/>
                <w:sz w:val="20"/>
                <w:szCs w:val="20"/>
                <w:lang w:val="en-GB"/>
              </w:rPr>
            </w:pPr>
            <w:r w:rsidRPr="00013E4D">
              <w:rPr>
                <w:rFonts w:ascii="Arial" w:hAnsi="Arial" w:cs="Arial"/>
                <w:sz w:val="20"/>
                <w:szCs w:val="20"/>
                <w:lang w:val="en-GB"/>
              </w:rPr>
              <w:t>Predavanje: Queer teorija; tekst Judith Halberstam, Queer Temporality and Postmodern Geographies</w:t>
            </w:r>
            <w:r w:rsidR="001913B7" w:rsidRPr="00013E4D">
              <w:rPr>
                <w:rFonts w:ascii="Arial" w:hAnsi="Arial" w:cs="Arial"/>
                <w:sz w:val="20"/>
                <w:szCs w:val="20"/>
                <w:lang w:val="en-GB"/>
              </w:rPr>
              <w:t xml:space="preserve"> (2P+1S)</w:t>
            </w:r>
          </w:p>
          <w:p w:rsidR="0048061D" w:rsidRPr="00013E4D" w:rsidRDefault="0048061D" w:rsidP="00042DBD">
            <w:pPr>
              <w:spacing w:after="0" w:line="240" w:lineRule="auto"/>
              <w:rPr>
                <w:rFonts w:ascii="Arial" w:hAnsi="Arial" w:cs="Arial"/>
                <w:sz w:val="20"/>
                <w:szCs w:val="20"/>
                <w:lang w:val="en-GB"/>
              </w:rPr>
            </w:pPr>
          </w:p>
          <w:p w:rsidR="0048061D" w:rsidRPr="00013E4D" w:rsidRDefault="0048061D" w:rsidP="00042DBD">
            <w:pPr>
              <w:spacing w:after="0" w:line="240" w:lineRule="auto"/>
              <w:rPr>
                <w:rFonts w:ascii="Arial" w:hAnsi="Arial" w:cs="Arial"/>
                <w:sz w:val="20"/>
                <w:szCs w:val="20"/>
                <w:lang w:val="en-GB"/>
              </w:rPr>
            </w:pPr>
          </w:p>
          <w:p w:rsidR="0048061D" w:rsidRPr="00013E4D" w:rsidRDefault="0048061D" w:rsidP="00F07058">
            <w:pPr>
              <w:pStyle w:val="ListParagraph"/>
              <w:numPr>
                <w:ilvl w:val="0"/>
                <w:numId w:val="19"/>
              </w:numPr>
              <w:spacing w:after="0" w:line="240" w:lineRule="auto"/>
              <w:rPr>
                <w:rFonts w:ascii="Arial" w:hAnsi="Arial" w:cs="Arial"/>
                <w:sz w:val="20"/>
                <w:szCs w:val="20"/>
              </w:rPr>
            </w:pPr>
            <w:r w:rsidRPr="00013E4D">
              <w:rPr>
                <w:rFonts w:ascii="Arial" w:hAnsi="Arial" w:cs="Arial"/>
                <w:sz w:val="20"/>
                <w:szCs w:val="20"/>
              </w:rPr>
              <w:t xml:space="preserve">Diskusija teksta; gledanje filma: </w:t>
            </w:r>
            <w:r w:rsidRPr="00013E4D">
              <w:rPr>
                <w:rFonts w:ascii="Arial" w:hAnsi="Arial" w:cs="Arial"/>
                <w:b/>
                <w:i/>
                <w:sz w:val="20"/>
                <w:szCs w:val="20"/>
              </w:rPr>
              <w:t xml:space="preserve">Scorpio rising, </w:t>
            </w:r>
            <w:r w:rsidRPr="00013E4D">
              <w:rPr>
                <w:rFonts w:ascii="Arial" w:hAnsi="Arial" w:cs="Arial"/>
                <w:sz w:val="20"/>
                <w:szCs w:val="20"/>
              </w:rPr>
              <w:t xml:space="preserve">analiza filma i teksta; zadatak: čitati tekst: Slavoj Žižek, </w:t>
            </w:r>
            <w:r w:rsidRPr="00013E4D">
              <w:rPr>
                <w:rFonts w:ascii="Arial" w:hAnsi="Arial" w:cs="Arial"/>
                <w:b/>
                <w:i/>
                <w:sz w:val="20"/>
                <w:szCs w:val="20"/>
              </w:rPr>
              <w:t>Enjoy your Symptom</w:t>
            </w:r>
            <w:r w:rsidRPr="00013E4D">
              <w:rPr>
                <w:rFonts w:ascii="Arial" w:hAnsi="Arial" w:cs="Arial"/>
                <w:sz w:val="20"/>
                <w:szCs w:val="20"/>
              </w:rPr>
              <w:t>!</w:t>
            </w:r>
            <w:r w:rsidR="001913B7" w:rsidRPr="00013E4D">
              <w:rPr>
                <w:rFonts w:ascii="Arial" w:hAnsi="Arial" w:cs="Arial"/>
                <w:sz w:val="20"/>
                <w:szCs w:val="20"/>
                <w:lang w:val="en-GB"/>
              </w:rPr>
              <w:t xml:space="preserve"> (2P+1S)</w:t>
            </w:r>
          </w:p>
          <w:p w:rsidR="0048061D" w:rsidRPr="00013E4D" w:rsidRDefault="0048061D" w:rsidP="00042DBD">
            <w:pPr>
              <w:spacing w:after="0" w:line="240" w:lineRule="auto"/>
              <w:rPr>
                <w:rFonts w:ascii="Arial" w:hAnsi="Arial" w:cs="Arial"/>
                <w:sz w:val="20"/>
                <w:szCs w:val="20"/>
              </w:rPr>
            </w:pPr>
          </w:p>
          <w:p w:rsidR="0048061D" w:rsidRPr="00013E4D" w:rsidRDefault="0048061D" w:rsidP="00042DBD">
            <w:pPr>
              <w:spacing w:after="0" w:line="240" w:lineRule="auto"/>
              <w:rPr>
                <w:rFonts w:ascii="Arial" w:hAnsi="Arial" w:cs="Arial"/>
                <w:sz w:val="20"/>
                <w:szCs w:val="20"/>
              </w:rPr>
            </w:pPr>
          </w:p>
          <w:p w:rsidR="0048061D" w:rsidRPr="00013E4D" w:rsidRDefault="0048061D" w:rsidP="00F07058">
            <w:pPr>
              <w:pStyle w:val="ListParagraph"/>
              <w:numPr>
                <w:ilvl w:val="0"/>
                <w:numId w:val="19"/>
              </w:numPr>
              <w:spacing w:after="0" w:line="240" w:lineRule="auto"/>
              <w:rPr>
                <w:rFonts w:ascii="Arial" w:hAnsi="Arial" w:cs="Arial"/>
                <w:sz w:val="20"/>
                <w:szCs w:val="20"/>
              </w:rPr>
            </w:pPr>
            <w:r w:rsidRPr="00013E4D">
              <w:rPr>
                <w:rFonts w:ascii="Arial" w:hAnsi="Arial" w:cs="Arial"/>
                <w:sz w:val="20"/>
                <w:szCs w:val="20"/>
              </w:rPr>
              <w:t xml:space="preserve">Diskusija teksta </w:t>
            </w:r>
            <w:r w:rsidRPr="00013E4D">
              <w:rPr>
                <w:rFonts w:ascii="Arial" w:hAnsi="Arial" w:cs="Arial"/>
                <w:b/>
                <w:i/>
                <w:sz w:val="20"/>
                <w:szCs w:val="20"/>
              </w:rPr>
              <w:t>Enjoy your Symptom</w:t>
            </w:r>
            <w:r w:rsidRPr="00013E4D">
              <w:rPr>
                <w:rFonts w:ascii="Arial" w:hAnsi="Arial" w:cs="Arial"/>
                <w:sz w:val="20"/>
                <w:szCs w:val="20"/>
              </w:rPr>
              <w:t>! Psihoanaliza i film I.</w:t>
            </w:r>
            <w:r w:rsidR="001913B7" w:rsidRPr="00013E4D">
              <w:rPr>
                <w:rFonts w:ascii="Arial" w:hAnsi="Arial" w:cs="Arial"/>
                <w:sz w:val="20"/>
                <w:szCs w:val="20"/>
                <w:lang w:val="en-GB"/>
              </w:rPr>
              <w:t xml:space="preserve"> (2P+1S)</w:t>
            </w:r>
          </w:p>
          <w:p w:rsidR="0048061D" w:rsidRPr="00013E4D" w:rsidRDefault="0048061D" w:rsidP="00042DBD">
            <w:pPr>
              <w:spacing w:after="0" w:line="240" w:lineRule="auto"/>
              <w:rPr>
                <w:rFonts w:ascii="Arial" w:hAnsi="Arial" w:cs="Arial"/>
                <w:sz w:val="20"/>
                <w:szCs w:val="20"/>
              </w:rPr>
            </w:pPr>
          </w:p>
          <w:p w:rsidR="0048061D" w:rsidRPr="00013E4D" w:rsidRDefault="0048061D" w:rsidP="00042DBD">
            <w:pPr>
              <w:spacing w:after="0" w:line="240" w:lineRule="auto"/>
              <w:rPr>
                <w:rFonts w:ascii="Arial" w:hAnsi="Arial" w:cs="Arial"/>
                <w:sz w:val="20"/>
                <w:szCs w:val="20"/>
              </w:rPr>
            </w:pPr>
          </w:p>
          <w:p w:rsidR="0048061D" w:rsidRPr="00013E4D" w:rsidRDefault="0048061D" w:rsidP="00F07058">
            <w:pPr>
              <w:pStyle w:val="ListParagraph"/>
              <w:numPr>
                <w:ilvl w:val="0"/>
                <w:numId w:val="19"/>
              </w:numPr>
              <w:spacing w:after="0" w:line="240" w:lineRule="auto"/>
              <w:rPr>
                <w:rFonts w:ascii="Arial" w:hAnsi="Arial" w:cs="Arial"/>
                <w:sz w:val="20"/>
                <w:szCs w:val="20"/>
              </w:rPr>
            </w:pPr>
            <w:r w:rsidRPr="00013E4D">
              <w:rPr>
                <w:rFonts w:ascii="Arial" w:hAnsi="Arial" w:cs="Arial"/>
                <w:sz w:val="20"/>
                <w:szCs w:val="20"/>
              </w:rPr>
              <w:t xml:space="preserve">Psihoanaliza i film II.Gledanje filma </w:t>
            </w:r>
            <w:r w:rsidRPr="00013E4D">
              <w:rPr>
                <w:rFonts w:ascii="Arial" w:hAnsi="Arial" w:cs="Arial"/>
                <w:b/>
                <w:i/>
                <w:sz w:val="20"/>
                <w:szCs w:val="20"/>
              </w:rPr>
              <w:t>Now, Voyager</w:t>
            </w:r>
            <w:r w:rsidRPr="00013E4D">
              <w:rPr>
                <w:rFonts w:ascii="Arial" w:hAnsi="Arial" w:cs="Arial"/>
                <w:sz w:val="20"/>
                <w:szCs w:val="20"/>
              </w:rPr>
              <w:t>!Analiza i diskusija</w:t>
            </w:r>
            <w:r w:rsidR="001913B7" w:rsidRPr="00013E4D">
              <w:rPr>
                <w:rFonts w:ascii="Arial" w:hAnsi="Arial" w:cs="Arial"/>
                <w:sz w:val="20"/>
                <w:szCs w:val="20"/>
              </w:rPr>
              <w:t xml:space="preserve"> </w:t>
            </w:r>
            <w:r w:rsidR="001913B7" w:rsidRPr="00013E4D">
              <w:rPr>
                <w:rFonts w:ascii="Arial" w:hAnsi="Arial" w:cs="Arial"/>
                <w:sz w:val="20"/>
                <w:szCs w:val="20"/>
                <w:lang w:val="en-GB"/>
              </w:rPr>
              <w:t>(2P+1S)</w:t>
            </w:r>
          </w:p>
          <w:p w:rsidR="0048061D" w:rsidRPr="00013E4D" w:rsidRDefault="0048061D" w:rsidP="00042DBD">
            <w:pPr>
              <w:spacing w:after="0" w:line="240" w:lineRule="auto"/>
              <w:rPr>
                <w:rFonts w:ascii="Arial" w:hAnsi="Arial" w:cs="Arial"/>
                <w:sz w:val="20"/>
                <w:szCs w:val="20"/>
              </w:rPr>
            </w:pPr>
          </w:p>
          <w:p w:rsidR="0048061D" w:rsidRPr="00013E4D" w:rsidRDefault="0048061D" w:rsidP="00042DBD">
            <w:pPr>
              <w:spacing w:after="0" w:line="240" w:lineRule="auto"/>
              <w:rPr>
                <w:rFonts w:ascii="Arial" w:hAnsi="Arial" w:cs="Arial"/>
                <w:sz w:val="20"/>
                <w:szCs w:val="20"/>
              </w:rPr>
            </w:pPr>
          </w:p>
          <w:p w:rsidR="0048061D" w:rsidRPr="00013E4D" w:rsidRDefault="0048061D" w:rsidP="00F07058">
            <w:pPr>
              <w:pStyle w:val="ListParagraph"/>
              <w:numPr>
                <w:ilvl w:val="0"/>
                <w:numId w:val="19"/>
              </w:numPr>
              <w:spacing w:after="0" w:line="240" w:lineRule="auto"/>
              <w:rPr>
                <w:rFonts w:ascii="Arial" w:hAnsi="Arial" w:cs="Arial"/>
                <w:sz w:val="20"/>
                <w:szCs w:val="20"/>
              </w:rPr>
            </w:pPr>
            <w:r w:rsidRPr="00013E4D">
              <w:rPr>
                <w:rFonts w:ascii="Arial" w:hAnsi="Arial" w:cs="Arial"/>
                <w:sz w:val="20"/>
                <w:szCs w:val="20"/>
              </w:rPr>
              <w:t xml:space="preserve">Predavanje: Estetika recepcije; prethodno individualno gledati: </w:t>
            </w:r>
            <w:r w:rsidRPr="00013E4D">
              <w:rPr>
                <w:rFonts w:ascii="Arial" w:hAnsi="Arial" w:cs="Arial"/>
                <w:b/>
                <w:i/>
                <w:sz w:val="20"/>
                <w:szCs w:val="20"/>
              </w:rPr>
              <w:t>Život drugih</w:t>
            </w:r>
            <w:r w:rsidRPr="00013E4D">
              <w:rPr>
                <w:rFonts w:ascii="Arial" w:hAnsi="Arial" w:cs="Arial"/>
                <w:sz w:val="20"/>
                <w:szCs w:val="20"/>
              </w:rPr>
              <w:t>, Florian von Donnersmarck</w:t>
            </w:r>
            <w:r w:rsidR="001913B7" w:rsidRPr="00013E4D">
              <w:rPr>
                <w:rFonts w:ascii="Arial" w:hAnsi="Arial" w:cs="Arial"/>
                <w:sz w:val="20"/>
                <w:szCs w:val="20"/>
              </w:rPr>
              <w:t xml:space="preserve"> </w:t>
            </w:r>
            <w:r w:rsidR="001913B7" w:rsidRPr="00013E4D">
              <w:rPr>
                <w:rFonts w:ascii="Arial" w:hAnsi="Arial" w:cs="Arial"/>
                <w:sz w:val="20"/>
                <w:szCs w:val="20"/>
                <w:lang w:val="en-GB"/>
              </w:rPr>
              <w:t>(2P+1S)</w:t>
            </w:r>
          </w:p>
          <w:p w:rsidR="0048061D" w:rsidRPr="00013E4D" w:rsidRDefault="0048061D" w:rsidP="00042DBD">
            <w:pPr>
              <w:spacing w:after="0" w:line="240" w:lineRule="auto"/>
              <w:rPr>
                <w:rFonts w:ascii="Arial" w:hAnsi="Arial" w:cs="Arial"/>
                <w:sz w:val="20"/>
                <w:szCs w:val="20"/>
              </w:rPr>
            </w:pPr>
          </w:p>
          <w:p w:rsidR="0048061D" w:rsidRPr="00013E4D" w:rsidRDefault="0048061D" w:rsidP="00042DBD">
            <w:pPr>
              <w:spacing w:after="0" w:line="240" w:lineRule="auto"/>
              <w:rPr>
                <w:rFonts w:ascii="Arial" w:hAnsi="Arial" w:cs="Arial"/>
                <w:sz w:val="20"/>
                <w:szCs w:val="20"/>
              </w:rPr>
            </w:pPr>
          </w:p>
          <w:p w:rsidR="0048061D" w:rsidRPr="00013E4D" w:rsidRDefault="0048061D" w:rsidP="00F07058">
            <w:pPr>
              <w:pStyle w:val="ListParagraph"/>
              <w:numPr>
                <w:ilvl w:val="0"/>
                <w:numId w:val="19"/>
              </w:numPr>
              <w:spacing w:after="0" w:line="240" w:lineRule="auto"/>
              <w:rPr>
                <w:rFonts w:ascii="Arial" w:hAnsi="Arial" w:cs="Arial"/>
                <w:sz w:val="20"/>
                <w:szCs w:val="20"/>
              </w:rPr>
            </w:pPr>
            <w:r w:rsidRPr="00013E4D">
              <w:rPr>
                <w:rFonts w:ascii="Arial" w:hAnsi="Arial" w:cs="Arial"/>
                <w:sz w:val="20"/>
                <w:szCs w:val="20"/>
              </w:rPr>
              <w:t xml:space="preserve">Predavanje: Paratekst I. (Gérard Genette); gledanje filma </w:t>
            </w:r>
            <w:r w:rsidRPr="00013E4D">
              <w:rPr>
                <w:rFonts w:ascii="Arial" w:hAnsi="Arial" w:cs="Arial"/>
                <w:b/>
                <w:i/>
                <w:sz w:val="20"/>
                <w:szCs w:val="20"/>
              </w:rPr>
              <w:t>Čovjek bez prošlosti</w:t>
            </w:r>
            <w:r w:rsidRPr="00013E4D">
              <w:rPr>
                <w:rFonts w:ascii="Arial" w:hAnsi="Arial" w:cs="Arial"/>
                <w:sz w:val="20"/>
                <w:szCs w:val="20"/>
              </w:rPr>
              <w:t>, Aki Kaurismäki; diskusija i analiza filma i njegovog parateksta</w:t>
            </w:r>
            <w:r w:rsidR="001913B7" w:rsidRPr="00013E4D">
              <w:rPr>
                <w:rFonts w:ascii="Arial" w:hAnsi="Arial" w:cs="Arial"/>
                <w:sz w:val="20"/>
                <w:szCs w:val="20"/>
              </w:rPr>
              <w:t xml:space="preserve"> </w:t>
            </w:r>
            <w:r w:rsidR="001913B7" w:rsidRPr="00013E4D">
              <w:rPr>
                <w:rFonts w:ascii="Arial" w:hAnsi="Arial" w:cs="Arial"/>
                <w:sz w:val="20"/>
                <w:szCs w:val="20"/>
                <w:lang w:val="en-GB"/>
              </w:rPr>
              <w:t>(2P+1S)</w:t>
            </w:r>
          </w:p>
          <w:p w:rsidR="0048061D" w:rsidRPr="00013E4D" w:rsidRDefault="0048061D" w:rsidP="00042DBD">
            <w:pPr>
              <w:spacing w:after="0" w:line="240" w:lineRule="auto"/>
              <w:rPr>
                <w:rFonts w:ascii="Arial" w:hAnsi="Arial" w:cs="Arial"/>
                <w:sz w:val="20"/>
                <w:szCs w:val="20"/>
              </w:rPr>
            </w:pPr>
          </w:p>
          <w:p w:rsidR="0048061D" w:rsidRPr="00013E4D" w:rsidRDefault="0048061D" w:rsidP="00042DBD">
            <w:pPr>
              <w:spacing w:after="0" w:line="240" w:lineRule="auto"/>
              <w:rPr>
                <w:rFonts w:ascii="Arial" w:hAnsi="Arial" w:cs="Arial"/>
                <w:sz w:val="20"/>
                <w:szCs w:val="20"/>
              </w:rPr>
            </w:pPr>
          </w:p>
          <w:p w:rsidR="0048061D" w:rsidRPr="00013E4D" w:rsidRDefault="0048061D" w:rsidP="00F07058">
            <w:pPr>
              <w:pStyle w:val="ListParagraph"/>
              <w:numPr>
                <w:ilvl w:val="0"/>
                <w:numId w:val="19"/>
              </w:numPr>
              <w:spacing w:after="0" w:line="240" w:lineRule="auto"/>
              <w:rPr>
                <w:rFonts w:ascii="Arial" w:hAnsi="Arial" w:cs="Arial"/>
                <w:b/>
                <w:i/>
                <w:sz w:val="20"/>
                <w:szCs w:val="20"/>
              </w:rPr>
            </w:pPr>
            <w:r w:rsidRPr="00013E4D">
              <w:rPr>
                <w:rFonts w:ascii="Arial" w:hAnsi="Arial" w:cs="Arial"/>
                <w:sz w:val="20"/>
                <w:szCs w:val="20"/>
              </w:rPr>
              <w:t>Paratekst II.</w:t>
            </w:r>
            <w:r w:rsidR="0066346D" w:rsidRPr="00013E4D">
              <w:rPr>
                <w:rFonts w:ascii="Arial" w:hAnsi="Arial" w:cs="Arial"/>
                <w:sz w:val="20"/>
                <w:szCs w:val="20"/>
              </w:rPr>
              <w:t xml:space="preserve"> </w:t>
            </w:r>
            <w:r w:rsidRPr="00013E4D">
              <w:rPr>
                <w:rFonts w:ascii="Arial" w:hAnsi="Arial" w:cs="Arial"/>
                <w:sz w:val="20"/>
                <w:szCs w:val="20"/>
              </w:rPr>
              <w:t xml:space="preserve">Analiza parateksta filma </w:t>
            </w:r>
            <w:r w:rsidRPr="00013E4D">
              <w:rPr>
                <w:rFonts w:ascii="Arial" w:hAnsi="Arial" w:cs="Arial"/>
                <w:b/>
                <w:i/>
                <w:sz w:val="20"/>
                <w:szCs w:val="20"/>
              </w:rPr>
              <w:t>Parada</w:t>
            </w:r>
            <w:r w:rsidR="001913B7" w:rsidRPr="00013E4D">
              <w:rPr>
                <w:rFonts w:ascii="Arial" w:hAnsi="Arial" w:cs="Arial"/>
                <w:b/>
                <w:i/>
                <w:sz w:val="20"/>
                <w:szCs w:val="20"/>
              </w:rPr>
              <w:t xml:space="preserve"> </w:t>
            </w:r>
            <w:r w:rsidR="001913B7" w:rsidRPr="00013E4D">
              <w:rPr>
                <w:rFonts w:ascii="Arial" w:hAnsi="Arial" w:cs="Arial"/>
                <w:sz w:val="20"/>
                <w:szCs w:val="20"/>
                <w:lang w:val="en-GB"/>
              </w:rPr>
              <w:t>(2P+1S)</w:t>
            </w:r>
          </w:p>
          <w:p w:rsidR="0048061D" w:rsidRPr="00013E4D" w:rsidRDefault="0048061D" w:rsidP="00042DBD">
            <w:pPr>
              <w:spacing w:after="0" w:line="240" w:lineRule="auto"/>
              <w:rPr>
                <w:rFonts w:ascii="Arial" w:hAnsi="Arial" w:cs="Arial"/>
                <w:b/>
                <w:i/>
                <w:sz w:val="20"/>
                <w:szCs w:val="20"/>
              </w:rPr>
            </w:pPr>
          </w:p>
          <w:p w:rsidR="0048061D" w:rsidRPr="00013E4D" w:rsidRDefault="0048061D" w:rsidP="00042DBD">
            <w:pPr>
              <w:spacing w:after="0" w:line="240" w:lineRule="auto"/>
              <w:rPr>
                <w:rFonts w:ascii="Arial" w:hAnsi="Arial" w:cs="Arial"/>
                <w:b/>
                <w:i/>
                <w:sz w:val="20"/>
                <w:szCs w:val="20"/>
              </w:rPr>
            </w:pPr>
          </w:p>
          <w:p w:rsidR="0048061D" w:rsidRPr="00013E4D" w:rsidRDefault="0048061D" w:rsidP="00F07058">
            <w:pPr>
              <w:pStyle w:val="ListParagraph"/>
              <w:numPr>
                <w:ilvl w:val="0"/>
                <w:numId w:val="19"/>
              </w:numPr>
              <w:spacing w:after="0" w:line="240" w:lineRule="auto"/>
              <w:rPr>
                <w:rFonts w:ascii="Arial" w:hAnsi="Arial" w:cs="Arial"/>
                <w:sz w:val="20"/>
                <w:szCs w:val="20"/>
              </w:rPr>
            </w:pPr>
            <w:r w:rsidRPr="00013E4D">
              <w:rPr>
                <w:rFonts w:ascii="Arial" w:hAnsi="Arial" w:cs="Arial"/>
                <w:sz w:val="20"/>
                <w:szCs w:val="20"/>
              </w:rPr>
              <w:t xml:space="preserve">Predavanje: </w:t>
            </w:r>
            <w:r w:rsidRPr="00013E4D">
              <w:rPr>
                <w:rFonts w:ascii="Arial" w:hAnsi="Arial" w:cs="Arial"/>
                <w:b/>
                <w:i/>
                <w:sz w:val="20"/>
                <w:szCs w:val="20"/>
              </w:rPr>
              <w:t xml:space="preserve">Autorstvo </w:t>
            </w:r>
            <w:r w:rsidRPr="00013E4D">
              <w:rPr>
                <w:rFonts w:ascii="Arial" w:hAnsi="Arial" w:cs="Arial"/>
                <w:sz w:val="20"/>
                <w:szCs w:val="20"/>
              </w:rPr>
              <w:t>u filmu i smrt autora (Roland Barthes); autorski film danas; diskusija; zadatak: pripremit kratki prikaz jednog «auteur» (Tarkovski, von Trier, Haneke, Andrea Arnold, braća Dardenne i drugi)</w:t>
            </w:r>
            <w:r w:rsidR="001913B7" w:rsidRPr="00013E4D">
              <w:rPr>
                <w:rFonts w:ascii="Arial" w:hAnsi="Arial" w:cs="Arial"/>
                <w:b/>
                <w:i/>
                <w:sz w:val="20"/>
                <w:szCs w:val="20"/>
              </w:rPr>
              <w:t xml:space="preserve"> </w:t>
            </w:r>
            <w:r w:rsidR="001913B7" w:rsidRPr="00013E4D">
              <w:rPr>
                <w:rFonts w:ascii="Arial" w:hAnsi="Arial" w:cs="Arial"/>
                <w:sz w:val="20"/>
                <w:szCs w:val="20"/>
                <w:lang w:val="en-GB"/>
              </w:rPr>
              <w:t>(2P+1S)</w:t>
            </w:r>
          </w:p>
          <w:p w:rsidR="0048061D" w:rsidRPr="00013E4D" w:rsidRDefault="0048061D" w:rsidP="00042DBD">
            <w:pPr>
              <w:spacing w:after="0" w:line="240" w:lineRule="auto"/>
              <w:rPr>
                <w:rFonts w:ascii="Arial" w:hAnsi="Arial" w:cs="Arial"/>
                <w:sz w:val="20"/>
                <w:szCs w:val="20"/>
              </w:rPr>
            </w:pPr>
          </w:p>
          <w:p w:rsidR="0048061D" w:rsidRPr="00013E4D" w:rsidRDefault="0048061D" w:rsidP="00042DBD">
            <w:pPr>
              <w:spacing w:after="0" w:line="240" w:lineRule="auto"/>
              <w:rPr>
                <w:rFonts w:ascii="Arial" w:hAnsi="Arial" w:cs="Arial"/>
                <w:sz w:val="20"/>
                <w:szCs w:val="20"/>
              </w:rPr>
            </w:pPr>
          </w:p>
          <w:p w:rsidR="0048061D" w:rsidRPr="00013E4D" w:rsidRDefault="0048061D" w:rsidP="00F07058">
            <w:pPr>
              <w:pStyle w:val="ListParagraph"/>
              <w:numPr>
                <w:ilvl w:val="0"/>
                <w:numId w:val="19"/>
              </w:numPr>
              <w:spacing w:after="0" w:line="240" w:lineRule="auto"/>
              <w:rPr>
                <w:rFonts w:ascii="Arial" w:hAnsi="Arial" w:cs="Arial"/>
                <w:sz w:val="20"/>
                <w:szCs w:val="20"/>
              </w:rPr>
            </w:pPr>
            <w:r w:rsidRPr="00013E4D">
              <w:rPr>
                <w:rFonts w:ascii="Arial" w:hAnsi="Arial" w:cs="Arial"/>
                <w:sz w:val="20"/>
                <w:szCs w:val="20"/>
              </w:rPr>
              <w:t>Prezentacija rezultata uz sekvence</w:t>
            </w:r>
            <w:r w:rsidR="001913B7" w:rsidRPr="00013E4D">
              <w:rPr>
                <w:rFonts w:ascii="Arial" w:hAnsi="Arial" w:cs="Arial"/>
                <w:b/>
                <w:i/>
                <w:sz w:val="20"/>
                <w:szCs w:val="20"/>
              </w:rPr>
              <w:t xml:space="preserve"> </w:t>
            </w:r>
            <w:r w:rsidR="001913B7" w:rsidRPr="00013E4D">
              <w:rPr>
                <w:rFonts w:ascii="Arial" w:hAnsi="Arial" w:cs="Arial"/>
                <w:sz w:val="20"/>
                <w:szCs w:val="20"/>
                <w:lang w:val="en-GB"/>
              </w:rPr>
              <w:t>(2P+1S)</w:t>
            </w:r>
          </w:p>
          <w:p w:rsidR="0048061D" w:rsidRPr="00013E4D" w:rsidRDefault="0048061D" w:rsidP="00042DBD">
            <w:pPr>
              <w:spacing w:after="0" w:line="240" w:lineRule="auto"/>
              <w:rPr>
                <w:rFonts w:ascii="Arial" w:hAnsi="Arial" w:cs="Arial"/>
                <w:sz w:val="20"/>
                <w:szCs w:val="20"/>
              </w:rPr>
            </w:pPr>
          </w:p>
          <w:p w:rsidR="0048061D" w:rsidRPr="00013E4D" w:rsidRDefault="0048061D" w:rsidP="00042DBD">
            <w:pPr>
              <w:spacing w:after="0" w:line="240" w:lineRule="auto"/>
              <w:rPr>
                <w:rFonts w:ascii="Arial" w:hAnsi="Arial" w:cs="Arial"/>
                <w:sz w:val="20"/>
                <w:szCs w:val="20"/>
              </w:rPr>
            </w:pPr>
          </w:p>
          <w:p w:rsidR="0048061D" w:rsidRPr="00013E4D" w:rsidRDefault="0048061D" w:rsidP="00F07058">
            <w:pPr>
              <w:pStyle w:val="ListParagraph"/>
              <w:numPr>
                <w:ilvl w:val="0"/>
                <w:numId w:val="19"/>
              </w:numPr>
              <w:spacing w:after="0" w:line="240" w:lineRule="auto"/>
              <w:rPr>
                <w:rFonts w:ascii="Arial" w:hAnsi="Arial" w:cs="Arial"/>
                <w:sz w:val="20"/>
                <w:szCs w:val="20"/>
                <w:lang w:val="en-GB"/>
              </w:rPr>
            </w:pPr>
            <w:r w:rsidRPr="00013E4D">
              <w:rPr>
                <w:rFonts w:ascii="Arial" w:hAnsi="Arial" w:cs="Arial"/>
                <w:sz w:val="20"/>
                <w:szCs w:val="20"/>
                <w:lang w:val="it-IT"/>
              </w:rPr>
              <w:t>Predavanje: Realizam u filmu; g</w:t>
            </w:r>
            <w:r w:rsidRPr="00013E4D">
              <w:rPr>
                <w:rFonts w:ascii="Arial" w:hAnsi="Arial" w:cs="Arial"/>
                <w:sz w:val="20"/>
                <w:szCs w:val="20"/>
                <w:lang w:val="en-GB"/>
              </w:rPr>
              <w:t xml:space="preserve">ledanjefilma: </w:t>
            </w:r>
            <w:r w:rsidRPr="00013E4D">
              <w:rPr>
                <w:rFonts w:ascii="Arial" w:hAnsi="Arial" w:cs="Arial"/>
                <w:b/>
                <w:i/>
                <w:sz w:val="20"/>
                <w:szCs w:val="20"/>
                <w:lang w:val="en-GB"/>
              </w:rPr>
              <w:t>The Battle of Algiers</w:t>
            </w:r>
            <w:r w:rsidRPr="00013E4D">
              <w:rPr>
                <w:rFonts w:ascii="Arial" w:hAnsi="Arial" w:cs="Arial"/>
                <w:sz w:val="20"/>
                <w:szCs w:val="20"/>
                <w:lang w:val="en-GB"/>
              </w:rPr>
              <w:t xml:space="preserve">, Pontecorvo, 1966; analiza; tekst: </w:t>
            </w:r>
            <w:r w:rsidRPr="00013E4D">
              <w:rPr>
                <w:rFonts w:ascii="Arial" w:hAnsi="Arial" w:cs="Arial"/>
                <w:b/>
                <w:i/>
                <w:sz w:val="20"/>
                <w:szCs w:val="20"/>
                <w:lang w:val="en-GB"/>
              </w:rPr>
              <w:t>Film Theory and criticism introductory readings</w:t>
            </w:r>
            <w:r w:rsidRPr="00013E4D">
              <w:rPr>
                <w:rFonts w:ascii="Arial" w:hAnsi="Arial" w:cs="Arial"/>
                <w:sz w:val="20"/>
                <w:szCs w:val="20"/>
                <w:lang w:val="en-GB"/>
              </w:rPr>
              <w:t>, Braudy, Cohen</w:t>
            </w:r>
            <w:r w:rsidR="001913B7" w:rsidRPr="00013E4D">
              <w:rPr>
                <w:rFonts w:ascii="Arial" w:hAnsi="Arial" w:cs="Arial"/>
                <w:b/>
                <w:i/>
                <w:sz w:val="20"/>
                <w:szCs w:val="20"/>
              </w:rPr>
              <w:t xml:space="preserve"> </w:t>
            </w:r>
            <w:r w:rsidR="001913B7" w:rsidRPr="00013E4D">
              <w:rPr>
                <w:rFonts w:ascii="Arial" w:hAnsi="Arial" w:cs="Arial"/>
                <w:sz w:val="20"/>
                <w:szCs w:val="20"/>
                <w:lang w:val="en-GB"/>
              </w:rPr>
              <w:t>(2P+1S)</w:t>
            </w:r>
          </w:p>
          <w:p w:rsidR="0048061D" w:rsidRPr="00013E4D" w:rsidRDefault="0048061D" w:rsidP="00042DBD">
            <w:pPr>
              <w:spacing w:after="0" w:line="240" w:lineRule="auto"/>
              <w:rPr>
                <w:rFonts w:ascii="Arial" w:hAnsi="Arial" w:cs="Arial"/>
                <w:sz w:val="20"/>
                <w:szCs w:val="20"/>
                <w:lang w:val="en-GB"/>
              </w:rPr>
            </w:pPr>
          </w:p>
          <w:p w:rsidR="0048061D" w:rsidRPr="00013E4D" w:rsidRDefault="0048061D" w:rsidP="00042DBD">
            <w:pPr>
              <w:spacing w:after="0" w:line="240" w:lineRule="auto"/>
              <w:rPr>
                <w:rFonts w:ascii="Arial" w:hAnsi="Arial" w:cs="Arial"/>
                <w:sz w:val="20"/>
                <w:szCs w:val="20"/>
                <w:lang w:val="en-GB"/>
              </w:rPr>
            </w:pPr>
          </w:p>
          <w:p w:rsidR="0048061D" w:rsidRPr="00013E4D" w:rsidRDefault="0048061D" w:rsidP="00F07058">
            <w:pPr>
              <w:pStyle w:val="ListParagraph"/>
              <w:numPr>
                <w:ilvl w:val="0"/>
                <w:numId w:val="19"/>
              </w:numPr>
              <w:spacing w:after="0" w:line="240" w:lineRule="auto"/>
              <w:rPr>
                <w:rFonts w:ascii="Arial" w:hAnsi="Arial" w:cs="Arial"/>
                <w:sz w:val="20"/>
                <w:szCs w:val="20"/>
                <w:lang w:val="en-GB"/>
              </w:rPr>
            </w:pPr>
            <w:r w:rsidRPr="00013E4D">
              <w:rPr>
                <w:rFonts w:ascii="Arial" w:hAnsi="Arial" w:cs="Arial"/>
                <w:sz w:val="20"/>
                <w:szCs w:val="20"/>
                <w:lang w:val="en-GB"/>
              </w:rPr>
              <w:t xml:space="preserve">Gledanjefilma: </w:t>
            </w:r>
            <w:r w:rsidRPr="00013E4D">
              <w:rPr>
                <w:rFonts w:ascii="Arial" w:hAnsi="Arial" w:cs="Arial"/>
                <w:b/>
                <w:i/>
                <w:sz w:val="20"/>
                <w:szCs w:val="20"/>
                <w:lang w:val="en-GB"/>
              </w:rPr>
              <w:t>I Am Cuba, Kalatozov</w:t>
            </w:r>
            <w:r w:rsidRPr="00013E4D">
              <w:rPr>
                <w:rFonts w:ascii="Arial" w:hAnsi="Arial" w:cs="Arial"/>
                <w:sz w:val="20"/>
                <w:szCs w:val="20"/>
                <w:lang w:val="en-GB"/>
              </w:rPr>
              <w:t>, 1963; Analiza</w:t>
            </w:r>
            <w:r w:rsidR="001913B7" w:rsidRPr="00013E4D">
              <w:rPr>
                <w:rFonts w:ascii="Arial" w:hAnsi="Arial" w:cs="Arial"/>
                <w:b/>
                <w:i/>
                <w:sz w:val="20"/>
                <w:szCs w:val="20"/>
              </w:rPr>
              <w:t xml:space="preserve"> </w:t>
            </w:r>
            <w:r w:rsidR="001913B7" w:rsidRPr="00013E4D">
              <w:rPr>
                <w:rFonts w:ascii="Arial" w:hAnsi="Arial" w:cs="Arial"/>
                <w:sz w:val="20"/>
                <w:szCs w:val="20"/>
                <w:lang w:val="en-GB"/>
              </w:rPr>
              <w:t>(2P+1S)</w:t>
            </w:r>
          </w:p>
          <w:p w:rsidR="0048061D" w:rsidRPr="00013E4D" w:rsidRDefault="0048061D" w:rsidP="00042DBD">
            <w:pPr>
              <w:spacing w:after="0" w:line="240" w:lineRule="auto"/>
              <w:rPr>
                <w:rFonts w:ascii="Arial" w:hAnsi="Arial" w:cs="Arial"/>
                <w:sz w:val="20"/>
                <w:szCs w:val="20"/>
                <w:lang w:val="en-GB"/>
              </w:rPr>
            </w:pPr>
          </w:p>
          <w:p w:rsidR="0048061D" w:rsidRPr="00013E4D" w:rsidRDefault="0048061D" w:rsidP="00042DBD">
            <w:pPr>
              <w:spacing w:after="0" w:line="240" w:lineRule="auto"/>
              <w:rPr>
                <w:rFonts w:ascii="Arial" w:hAnsi="Arial" w:cs="Arial"/>
                <w:sz w:val="20"/>
                <w:szCs w:val="20"/>
                <w:lang w:val="en-GB"/>
              </w:rPr>
            </w:pPr>
          </w:p>
          <w:p w:rsidR="0048061D" w:rsidRPr="00013E4D" w:rsidRDefault="0048061D" w:rsidP="00F07058">
            <w:pPr>
              <w:pStyle w:val="ListParagraph"/>
              <w:numPr>
                <w:ilvl w:val="0"/>
                <w:numId w:val="19"/>
              </w:numPr>
              <w:spacing w:after="0" w:line="240" w:lineRule="auto"/>
              <w:rPr>
                <w:rFonts w:ascii="Arial" w:hAnsi="Arial" w:cs="Arial"/>
                <w:sz w:val="20"/>
                <w:szCs w:val="20"/>
              </w:rPr>
            </w:pPr>
            <w:r w:rsidRPr="00013E4D">
              <w:rPr>
                <w:rFonts w:ascii="Arial" w:hAnsi="Arial" w:cs="Arial"/>
                <w:sz w:val="20"/>
                <w:szCs w:val="20"/>
                <w:lang w:val="en-GB"/>
              </w:rPr>
              <w:t>Predavanje</w:t>
            </w:r>
            <w:r w:rsidRPr="00013E4D">
              <w:rPr>
                <w:rFonts w:ascii="Arial" w:hAnsi="Arial" w:cs="Arial"/>
                <w:sz w:val="20"/>
                <w:szCs w:val="20"/>
              </w:rPr>
              <w:t xml:space="preserve">: </w:t>
            </w:r>
            <w:r w:rsidRPr="00013E4D">
              <w:rPr>
                <w:rFonts w:ascii="Arial" w:hAnsi="Arial" w:cs="Arial"/>
                <w:b/>
                <w:i/>
                <w:sz w:val="20"/>
                <w:szCs w:val="20"/>
                <w:lang w:val="en-GB"/>
              </w:rPr>
              <w:t>Narrativespace</w:t>
            </w:r>
            <w:r w:rsidRPr="00013E4D">
              <w:rPr>
                <w:rFonts w:ascii="Arial" w:hAnsi="Arial" w:cs="Arial"/>
                <w:sz w:val="20"/>
                <w:szCs w:val="20"/>
              </w:rPr>
              <w:t xml:space="preserve">, </w:t>
            </w:r>
            <w:r w:rsidRPr="00013E4D">
              <w:rPr>
                <w:rFonts w:ascii="Arial" w:hAnsi="Arial" w:cs="Arial"/>
                <w:sz w:val="20"/>
                <w:szCs w:val="20"/>
                <w:lang w:val="en-GB"/>
              </w:rPr>
              <w:t>StephenHeath; z</w:t>
            </w:r>
            <w:r w:rsidRPr="00013E4D">
              <w:rPr>
                <w:rFonts w:ascii="Arial" w:hAnsi="Arial" w:cs="Arial"/>
                <w:sz w:val="20"/>
                <w:szCs w:val="20"/>
              </w:rPr>
              <w:t>adatak: prikažite primjer koji ilustrira koncept narativnog prostora kao što je razvio Stephen Heath;1. pokažite clip u kojem je narativni prostor definiran; 2. pokažite clip u kojem se taj prostor preispituje; 3. analizirajte tu disrupciju prostora koristeći jedan od koncepata navedenih na nastavi</w:t>
            </w:r>
            <w:r w:rsidR="001913B7" w:rsidRPr="00013E4D">
              <w:rPr>
                <w:rFonts w:ascii="Arial" w:hAnsi="Arial" w:cs="Arial"/>
                <w:b/>
                <w:i/>
                <w:sz w:val="20"/>
                <w:szCs w:val="20"/>
              </w:rPr>
              <w:t xml:space="preserve"> </w:t>
            </w:r>
            <w:r w:rsidR="001913B7" w:rsidRPr="00013E4D">
              <w:rPr>
                <w:rFonts w:ascii="Arial" w:hAnsi="Arial" w:cs="Arial"/>
                <w:sz w:val="20"/>
                <w:szCs w:val="20"/>
                <w:lang w:val="en-GB"/>
              </w:rPr>
              <w:t>(2P+1S)</w:t>
            </w:r>
          </w:p>
          <w:p w:rsidR="0048061D" w:rsidRPr="00013E4D" w:rsidRDefault="0048061D" w:rsidP="00042DBD">
            <w:pPr>
              <w:spacing w:after="0" w:line="240" w:lineRule="auto"/>
              <w:rPr>
                <w:rFonts w:ascii="Arial" w:hAnsi="Arial" w:cs="Arial"/>
                <w:sz w:val="20"/>
                <w:szCs w:val="20"/>
              </w:rPr>
            </w:pPr>
          </w:p>
          <w:p w:rsidR="0048061D" w:rsidRPr="00013E4D" w:rsidRDefault="0048061D" w:rsidP="00F07058">
            <w:pPr>
              <w:pStyle w:val="ListParagraph"/>
              <w:numPr>
                <w:ilvl w:val="0"/>
                <w:numId w:val="19"/>
              </w:numPr>
              <w:spacing w:after="0" w:line="240" w:lineRule="auto"/>
              <w:rPr>
                <w:rFonts w:ascii="Arial" w:hAnsi="Arial" w:cs="Arial"/>
                <w:sz w:val="20"/>
                <w:szCs w:val="20"/>
              </w:rPr>
            </w:pPr>
            <w:r w:rsidRPr="00013E4D">
              <w:rPr>
                <w:rFonts w:ascii="Arial" w:hAnsi="Arial" w:cs="Arial"/>
                <w:sz w:val="20"/>
                <w:szCs w:val="20"/>
              </w:rPr>
              <w:t>Prezentacija rezultata, clipova; diskusija</w:t>
            </w:r>
            <w:r w:rsidR="001913B7" w:rsidRPr="00013E4D">
              <w:rPr>
                <w:rFonts w:ascii="Arial" w:hAnsi="Arial" w:cs="Arial"/>
                <w:b/>
                <w:i/>
                <w:sz w:val="20"/>
                <w:szCs w:val="20"/>
              </w:rPr>
              <w:t xml:space="preserve"> </w:t>
            </w:r>
            <w:r w:rsidR="001913B7" w:rsidRPr="00013E4D">
              <w:rPr>
                <w:rFonts w:ascii="Arial" w:hAnsi="Arial" w:cs="Arial"/>
                <w:sz w:val="20"/>
                <w:szCs w:val="20"/>
                <w:lang w:val="en-GB"/>
              </w:rPr>
              <w:t>(2P+1S)</w:t>
            </w:r>
          </w:p>
          <w:p w:rsidR="0048061D" w:rsidRPr="00013E4D" w:rsidRDefault="0048061D" w:rsidP="00042DBD">
            <w:pPr>
              <w:spacing w:after="0" w:line="240" w:lineRule="auto"/>
              <w:rPr>
                <w:rFonts w:ascii="Arial" w:hAnsi="Arial" w:cs="Arial"/>
                <w:sz w:val="20"/>
                <w:szCs w:val="20"/>
              </w:rPr>
            </w:pPr>
          </w:p>
          <w:p w:rsidR="0048061D" w:rsidRPr="00013E4D" w:rsidRDefault="0048061D" w:rsidP="00042DBD">
            <w:pPr>
              <w:spacing w:after="0" w:line="240" w:lineRule="auto"/>
              <w:rPr>
                <w:rFonts w:ascii="Arial" w:hAnsi="Arial" w:cs="Arial"/>
                <w:sz w:val="20"/>
                <w:szCs w:val="20"/>
              </w:rPr>
            </w:pPr>
          </w:p>
          <w:p w:rsidR="0048061D" w:rsidRPr="00013E4D" w:rsidRDefault="0048061D" w:rsidP="00F07058">
            <w:pPr>
              <w:pStyle w:val="ListParagraph"/>
              <w:numPr>
                <w:ilvl w:val="0"/>
                <w:numId w:val="19"/>
              </w:numPr>
              <w:spacing w:after="0" w:line="240" w:lineRule="auto"/>
              <w:rPr>
                <w:rFonts w:ascii="Arial" w:hAnsi="Arial" w:cs="Arial"/>
                <w:sz w:val="20"/>
                <w:szCs w:val="20"/>
              </w:rPr>
            </w:pPr>
            <w:r w:rsidRPr="00013E4D">
              <w:rPr>
                <w:rFonts w:ascii="Arial" w:hAnsi="Arial" w:cs="Arial"/>
                <w:sz w:val="20"/>
                <w:szCs w:val="20"/>
              </w:rPr>
              <w:t>Predavanje: O pisanju eseja; kratki osvrt na razne tekstove vezane za film (kritika, najava, esej, znanstevni rad itd.)</w:t>
            </w:r>
            <w:r w:rsidR="001913B7" w:rsidRPr="00013E4D">
              <w:rPr>
                <w:rFonts w:ascii="Arial" w:hAnsi="Arial" w:cs="Arial"/>
                <w:b/>
                <w:i/>
                <w:sz w:val="20"/>
                <w:szCs w:val="20"/>
              </w:rPr>
              <w:t xml:space="preserve"> </w:t>
            </w:r>
            <w:r w:rsidR="001913B7" w:rsidRPr="00013E4D">
              <w:rPr>
                <w:rFonts w:ascii="Arial" w:hAnsi="Arial" w:cs="Arial"/>
                <w:sz w:val="20"/>
                <w:szCs w:val="20"/>
                <w:lang w:val="en-GB"/>
              </w:rPr>
              <w:t>(2P+1S)</w:t>
            </w:r>
          </w:p>
          <w:p w:rsidR="0048061D" w:rsidRPr="00013E4D" w:rsidRDefault="0048061D" w:rsidP="00042DBD">
            <w:pPr>
              <w:spacing w:after="0" w:line="240" w:lineRule="auto"/>
              <w:rPr>
                <w:rFonts w:ascii="Arial" w:hAnsi="Arial" w:cs="Arial"/>
                <w:sz w:val="20"/>
                <w:szCs w:val="20"/>
              </w:rPr>
            </w:pPr>
          </w:p>
          <w:p w:rsidR="0048061D" w:rsidRPr="00013E4D" w:rsidRDefault="0048061D" w:rsidP="00042DBD">
            <w:pPr>
              <w:spacing w:after="0" w:line="240" w:lineRule="auto"/>
              <w:rPr>
                <w:rFonts w:ascii="Arial" w:hAnsi="Arial" w:cs="Arial"/>
                <w:sz w:val="20"/>
                <w:szCs w:val="20"/>
              </w:rPr>
            </w:pPr>
          </w:p>
          <w:p w:rsidR="0048061D" w:rsidRPr="00013E4D" w:rsidRDefault="0048061D" w:rsidP="00F07058">
            <w:pPr>
              <w:pStyle w:val="ListParagraph"/>
              <w:numPr>
                <w:ilvl w:val="0"/>
                <w:numId w:val="19"/>
              </w:numPr>
              <w:spacing w:after="0" w:line="240" w:lineRule="auto"/>
              <w:rPr>
                <w:rFonts w:ascii="Arial" w:hAnsi="Arial" w:cs="Arial"/>
                <w:sz w:val="20"/>
                <w:szCs w:val="20"/>
              </w:rPr>
            </w:pPr>
            <w:r w:rsidRPr="00013E4D">
              <w:rPr>
                <w:rFonts w:ascii="Arial" w:hAnsi="Arial" w:cs="Arial"/>
                <w:sz w:val="20"/>
                <w:szCs w:val="20"/>
              </w:rPr>
              <w:t>Završna diskusija; konzultacija za esej pitanja</w:t>
            </w:r>
          </w:p>
          <w:p w:rsidR="0048061D" w:rsidRPr="00013E4D" w:rsidRDefault="0048061D" w:rsidP="00042DBD">
            <w:pPr>
              <w:spacing w:after="0" w:line="240" w:lineRule="auto"/>
              <w:rPr>
                <w:rFonts w:ascii="Arial" w:hAnsi="Arial" w:cs="Arial"/>
                <w:sz w:val="20"/>
                <w:szCs w:val="20"/>
              </w:rPr>
            </w:pPr>
          </w:p>
          <w:p w:rsidR="0048061D" w:rsidRPr="00013E4D" w:rsidRDefault="0048061D" w:rsidP="00042DBD">
            <w:pPr>
              <w:tabs>
                <w:tab w:val="left" w:pos="2820"/>
              </w:tabs>
              <w:spacing w:after="0"/>
              <w:rPr>
                <w:rFonts w:ascii="Arial" w:hAnsi="Arial" w:cs="Arial"/>
                <w:sz w:val="20"/>
                <w:szCs w:val="20"/>
              </w:rPr>
            </w:pPr>
          </w:p>
        </w:tc>
      </w:tr>
      <w:tr w:rsidR="0048061D" w:rsidRPr="00013E4D" w:rsidTr="00042D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predavanja</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vježbe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48061D" w:rsidRPr="00013E4D" w:rsidRDefault="0048061D" w:rsidP="00042DBD">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samostalni  zadaci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multimedija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laboratorij</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mentorski rad</w:t>
            </w:r>
          </w:p>
          <w:p w:rsidR="0048061D" w:rsidRPr="00013E4D" w:rsidRDefault="0048061D" w:rsidP="00042DBD">
            <w:pPr>
              <w:tabs>
                <w:tab w:val="left" w:pos="2820"/>
              </w:tabs>
              <w:spacing w:after="0"/>
              <w:rPr>
                <w:rFonts w:ascii="Arial" w:hAnsi="Arial" w:cs="Arial"/>
                <w:sz w:val="20"/>
                <w:szCs w:val="20"/>
              </w:rPr>
            </w:pPr>
            <w:r w:rsidRPr="00013E4D">
              <w:rPr>
                <w:rFonts w:ascii="MS Gothic" w:eastAsia="MS Gothic" w:hAnsi="MS Gothic" w:cs="MS Gothic" w:hint="eastAsia"/>
                <w:b/>
                <w:sz w:val="20"/>
                <w:szCs w:val="20"/>
              </w:rPr>
              <w:t>✓</w:t>
            </w:r>
            <w:r w:rsidRPr="00013E4D">
              <w:rPr>
                <w:rFonts w:ascii="Arial" w:hAnsi="Arial" w:cs="Arial"/>
                <w:sz w:val="20"/>
                <w:szCs w:val="20"/>
              </w:rPr>
              <w:t>priprema i diskusija filmova</w:t>
            </w:r>
          </w:p>
        </w:tc>
      </w:tr>
      <w:tr w:rsidR="0048061D" w:rsidRPr="00013E4D" w:rsidTr="00042D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r w:rsidRPr="00013E4D">
              <w:rPr>
                <w:rFonts w:ascii="Arial" w:hAnsi="Arial" w:cs="Arial"/>
                <w:sz w:val="20"/>
                <w:szCs w:val="20"/>
              </w:rPr>
              <w:t>Čitanje literature (manuskript i članci se šalju e-mailom), gledanje filmova</w:t>
            </w:r>
          </w:p>
        </w:tc>
      </w:tr>
      <w:tr w:rsidR="0048061D" w:rsidRPr="00013E4D" w:rsidTr="00042D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1</w:t>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3</w:t>
            </w: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r w:rsidR="0048061D" w:rsidRPr="00013E4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Esej: 60%</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Referat: 25</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Sudjelovanje u nastavi: 15%</w:t>
            </w:r>
          </w:p>
        </w:tc>
      </w:tr>
      <w:tr w:rsidR="0048061D" w:rsidRPr="00013E4D" w:rsidTr="00042D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spacing w:after="0" w:line="240" w:lineRule="auto"/>
              <w:rPr>
                <w:rFonts w:ascii="Arial" w:hAnsi="Arial" w:cs="Arial"/>
                <w:sz w:val="20"/>
                <w:szCs w:val="20"/>
                <w:lang w:val="en-US"/>
              </w:rPr>
            </w:pPr>
            <w:r w:rsidRPr="00013E4D">
              <w:rPr>
                <w:rFonts w:ascii="Arial" w:hAnsi="Arial" w:cs="Arial"/>
                <w:sz w:val="20"/>
                <w:szCs w:val="20"/>
              </w:rPr>
              <w:t xml:space="preserve">Ante Peterlić: </w:t>
            </w:r>
            <w:r w:rsidRPr="00013E4D">
              <w:rPr>
                <w:rFonts w:ascii="Arial" w:hAnsi="Arial" w:cs="Arial"/>
                <w:i/>
                <w:iCs/>
                <w:sz w:val="20"/>
                <w:szCs w:val="20"/>
              </w:rPr>
              <w:t>Pojam i struktura filmskog vremena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pStyle w:val="Tekstpasuskojinijeprvi"/>
              <w:spacing w:after="0"/>
              <w:jc w:val="left"/>
              <w:rPr>
                <w:rFonts w:ascii="Arial" w:hAnsi="Arial" w:cs="Arial"/>
                <w:sz w:val="20"/>
                <w:lang w:val="hr-HR"/>
              </w:rPr>
            </w:pPr>
            <w:r w:rsidRPr="00013E4D">
              <w:rPr>
                <w:rFonts w:ascii="Arial" w:hAnsi="Arial" w:cs="Arial"/>
                <w:sz w:val="20"/>
                <w:lang w:val="hr-HR"/>
              </w:rPr>
              <w:t xml:space="preserve">Hrvoje Turković: </w:t>
            </w:r>
            <w:r w:rsidRPr="00013E4D">
              <w:rPr>
                <w:rFonts w:ascii="Arial" w:hAnsi="Arial" w:cs="Arial"/>
                <w:i/>
                <w:iCs/>
                <w:sz w:val="20"/>
                <w:lang w:val="hr-HR"/>
              </w:rPr>
              <w:t>Filmska opredjeljenja</w:t>
            </w:r>
            <w:r w:rsidRPr="00013E4D">
              <w:rPr>
                <w:rFonts w:ascii="Arial" w:hAnsi="Arial" w:cs="Arial"/>
                <w:sz w:val="20"/>
                <w:lang w:val="hr-HR"/>
              </w:rPr>
              <w:t xml:space="preserve">, </w:t>
            </w:r>
            <w:r w:rsidRPr="00013E4D">
              <w:rPr>
                <w:rFonts w:ascii="Arial" w:hAnsi="Arial" w:cs="Arial"/>
                <w:i/>
                <w:iCs/>
                <w:sz w:val="20"/>
                <w:lang w:val="hr-HR"/>
              </w:rPr>
              <w:t>Film: zabava, žanr, stil</w:t>
            </w:r>
            <w:r w:rsidRPr="00013E4D">
              <w:rPr>
                <w:rFonts w:ascii="Arial" w:hAnsi="Arial" w:cs="Arial"/>
                <w:sz w:val="20"/>
                <w:lang w:val="hr-HR"/>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rPr>
                <w:rFonts w:ascii="Arial" w:hAnsi="Arial" w:cs="Arial"/>
                <w:sz w:val="20"/>
                <w:szCs w:val="20"/>
              </w:rPr>
            </w:pPr>
            <w:r w:rsidRPr="00013E4D">
              <w:rPr>
                <w:rFonts w:ascii="Arial" w:hAnsi="Arial" w:cs="Arial"/>
                <w:i/>
                <w:iCs/>
                <w:sz w:val="20"/>
                <w:szCs w:val="20"/>
              </w:rPr>
              <w:t>Suvremena teorija filma: antologija</w:t>
            </w:r>
            <w:r w:rsidRPr="00013E4D">
              <w:rPr>
                <w:rFonts w:ascii="Arial" w:hAnsi="Arial" w:cs="Arial"/>
                <w:sz w:val="20"/>
                <w:szCs w:val="20"/>
              </w:rPr>
              <w:t xml:space="preserve"> Autorica-priređivačica antologije: Saša Vojković, HFS, Zagreb, 2008</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spacing w:after="0" w:line="240" w:lineRule="auto"/>
              <w:rPr>
                <w:rFonts w:ascii="Arial" w:hAnsi="Arial" w:cs="Arial"/>
                <w:i/>
                <w:sz w:val="20"/>
                <w:szCs w:val="20"/>
              </w:rPr>
            </w:pPr>
            <w:r w:rsidRPr="00013E4D">
              <w:rPr>
                <w:rFonts w:ascii="Arial" w:hAnsi="Arial" w:cs="Arial"/>
                <w:sz w:val="20"/>
                <w:szCs w:val="20"/>
              </w:rPr>
              <w:t xml:space="preserve">Turković, Hrvoje, 1999: </w:t>
            </w:r>
            <w:r w:rsidRPr="00013E4D">
              <w:rPr>
                <w:rFonts w:ascii="Arial" w:hAnsi="Arial" w:cs="Arial"/>
                <w:i/>
                <w:sz w:val="20"/>
                <w:szCs w:val="20"/>
              </w:rPr>
              <w:t xml:space="preserve">'Pokretne slike – medijske razrade i preklapanja </w:t>
            </w:r>
          </w:p>
          <w:p w:rsidR="0048061D" w:rsidRPr="00013E4D" w:rsidRDefault="0048061D" w:rsidP="00042DBD">
            <w:pPr>
              <w:spacing w:after="0" w:line="240" w:lineRule="auto"/>
              <w:rPr>
                <w:rFonts w:ascii="Arial" w:hAnsi="Arial" w:cs="Arial"/>
                <w:sz w:val="20"/>
                <w:szCs w:val="20"/>
              </w:rPr>
            </w:pPr>
            <w:r w:rsidRPr="00013E4D">
              <w:rPr>
                <w:rFonts w:ascii="Arial" w:hAnsi="Arial" w:cs="Arial"/>
                <w:i/>
                <w:sz w:val="20"/>
                <w:szCs w:val="20"/>
              </w:rPr>
              <w:t>(film, televizija, video, videoigre)'</w:t>
            </w:r>
            <w:r w:rsidRPr="00013E4D">
              <w:rPr>
                <w:rFonts w:ascii="Arial" w:hAnsi="Arial" w:cs="Arial"/>
                <w:sz w:val="20"/>
                <w:szCs w:val="20"/>
              </w:rPr>
              <w:t xml:space="preserve">, </w:t>
            </w:r>
            <w:r w:rsidRPr="00013E4D">
              <w:rPr>
                <w:rFonts w:ascii="Arial" w:hAnsi="Arial" w:cs="Arial"/>
                <w:iCs/>
                <w:sz w:val="20"/>
                <w:szCs w:val="20"/>
              </w:rPr>
              <w:t>Zapis, posebni broj</w:t>
            </w:r>
            <w:r w:rsidRPr="00013E4D">
              <w:rPr>
                <w:rFonts w:ascii="Arial" w:hAnsi="Arial" w:cs="Arial"/>
                <w:sz w:val="20"/>
                <w:szCs w:val="20"/>
              </w:rPr>
              <w:t xml:space="preserve">, god. VII, Ljeto </w:t>
            </w:r>
          </w:p>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1999, Zagreb: Hrvatski filmski savez), str. 63-64</w:t>
            </w:r>
          </w:p>
          <w:p w:rsidR="0048061D" w:rsidRPr="00013E4D" w:rsidRDefault="0048061D" w:rsidP="00042DBD">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 xml:space="preserve">Shaw, Jeffrey / Weibel, Peter: </w:t>
            </w:r>
            <w:r w:rsidRPr="00013E4D">
              <w:rPr>
                <w:rFonts w:ascii="Arial" w:hAnsi="Arial" w:cs="Arial"/>
                <w:i/>
                <w:sz w:val="20"/>
                <w:szCs w:val="20"/>
              </w:rPr>
              <w:t>The cinematic imaginary after Film</w:t>
            </w:r>
            <w:r w:rsidRPr="00013E4D">
              <w:rPr>
                <w:rFonts w:ascii="Arial" w:hAnsi="Arial" w:cs="Arial"/>
                <w:sz w:val="20"/>
                <w:szCs w:val="20"/>
              </w:rPr>
              <w:t xml:space="preserve"> (Electronic culture: history, theory and practice) (MIT Press, 2003)</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48061D" w:rsidRPr="00013E4D" w:rsidRDefault="0048061D" w:rsidP="00042DB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D. Andrew, J-L. Baudry, R. Bellour, D. Bordwell, J. Butler, N. Carroll, J. Copjec, G. Deleuze, J. Gaines, T. Gunning, b. Hooks, F. Jost, L. Manovich, Ch. Metz, L. Mulvey, S. Neale, R. Odin, E. Shohat-R.Stam, V. Sobchack, S. Žižek.</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 xml:space="preserve">Evidencija o nazočnosti na predavanjima; anketa; diskusija i interpretacija filmova; </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w:t>
            </w:r>
          </w:p>
        </w:tc>
      </w:tr>
    </w:tbl>
    <w:p w:rsidR="00A056A0" w:rsidRPr="00013E4D" w:rsidRDefault="00A056A0"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48061D">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8061D" w:rsidRPr="00013E4D" w:rsidTr="00042D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8061D" w:rsidRPr="00013E4D" w:rsidRDefault="0048061D" w:rsidP="00042DBD">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8061D" w:rsidRPr="00013E4D" w:rsidRDefault="0048061D" w:rsidP="00042DBD">
            <w:pPr>
              <w:spacing w:before="60" w:after="60" w:line="240" w:lineRule="auto"/>
              <w:ind w:left="397" w:hanging="397"/>
              <w:rPr>
                <w:rFonts w:ascii="Arial" w:hAnsi="Arial" w:cs="Arial"/>
                <w:b/>
                <w:sz w:val="20"/>
                <w:szCs w:val="20"/>
              </w:rPr>
            </w:pPr>
            <w:r w:rsidRPr="00013E4D">
              <w:rPr>
                <w:rFonts w:ascii="Arial" w:hAnsi="Arial" w:cs="Arial"/>
                <w:b/>
                <w:sz w:val="20"/>
                <w:szCs w:val="20"/>
                <w:lang w:val="en-GB"/>
              </w:rPr>
              <w:t>Narativni umjetnički film 2</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lang w:val="en-GB"/>
              </w:rPr>
              <w:t>UAA802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8061D" w:rsidRPr="00013E4D" w:rsidRDefault="00F01115" w:rsidP="00042DBD">
            <w:pPr>
              <w:spacing w:after="0" w:line="240" w:lineRule="auto"/>
              <w:rPr>
                <w:rFonts w:ascii="Arial" w:hAnsi="Arial" w:cs="Arial"/>
                <w:sz w:val="20"/>
                <w:szCs w:val="20"/>
              </w:rPr>
            </w:pPr>
            <w:r w:rsidRPr="00013E4D">
              <w:rPr>
                <w:rFonts w:ascii="Arial" w:hAnsi="Arial" w:cs="Arial"/>
                <w:sz w:val="20"/>
                <w:szCs w:val="20"/>
              </w:rPr>
              <w:t>1/II.</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AA5E33" w:rsidP="00AA5E33">
            <w:pPr>
              <w:spacing w:after="0" w:line="240" w:lineRule="auto"/>
              <w:rPr>
                <w:rFonts w:ascii="Arial" w:hAnsi="Arial" w:cs="Arial"/>
                <w:sz w:val="20"/>
                <w:szCs w:val="20"/>
              </w:rPr>
            </w:pPr>
            <w:r w:rsidRPr="00013E4D">
              <w:rPr>
                <w:rFonts w:ascii="Arial" w:hAnsi="Arial" w:cs="Arial"/>
                <w:sz w:val="20"/>
                <w:szCs w:val="20"/>
              </w:rPr>
              <w:t>red. prof.</w:t>
            </w:r>
            <w:r>
              <w:rPr>
                <w:rFonts w:ascii="Arial" w:hAnsi="Arial" w:cs="Arial"/>
                <w:sz w:val="20"/>
                <w:szCs w:val="20"/>
              </w:rPr>
              <w:t xml:space="preserve"> </w:t>
            </w:r>
            <w:r w:rsidR="0066346D" w:rsidRPr="00013E4D">
              <w:rPr>
                <w:rFonts w:ascii="Arial" w:hAnsi="Arial" w:cs="Arial"/>
                <w:sz w:val="20"/>
                <w:szCs w:val="20"/>
              </w:rPr>
              <w:t>Slobodan Joki</w:t>
            </w:r>
            <w:r>
              <w:rPr>
                <w:rFonts w:ascii="Arial" w:hAnsi="Arial" w:cs="Arial"/>
                <w:sz w:val="20"/>
                <w:szCs w:val="20"/>
              </w:rPr>
              <w:t>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6</w:t>
            </w:r>
          </w:p>
        </w:tc>
      </w:tr>
      <w:tr w:rsidR="0048061D" w:rsidRPr="00013E4D" w:rsidTr="00042D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Leon Lučev,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T</w:t>
            </w:r>
          </w:p>
        </w:tc>
      </w:tr>
      <w:tr w:rsidR="0048061D" w:rsidRPr="00013E4D" w:rsidTr="00042D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30</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10%</w:t>
            </w:r>
          </w:p>
        </w:tc>
      </w:tr>
      <w:tr w:rsidR="0048061D" w:rsidRPr="00013E4D" w:rsidTr="00042D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8061D" w:rsidRPr="00013E4D" w:rsidRDefault="0048061D" w:rsidP="00042DBD">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Cilj predmeta je da student nauči vještine redateljskog izražavanja na području umjetničkog igranog filma, te da vodi filmsku ekipu na produkciji filma. Cilj predmeta je i</w:t>
            </w:r>
            <w:r w:rsidR="0066346D" w:rsidRPr="00013E4D">
              <w:rPr>
                <w:rFonts w:ascii="Arial" w:hAnsi="Arial" w:cs="Arial"/>
                <w:sz w:val="20"/>
                <w:szCs w:val="20"/>
              </w:rPr>
              <w:t xml:space="preserve"> da st</w:t>
            </w:r>
            <w:r w:rsidRPr="00013E4D">
              <w:rPr>
                <w:rFonts w:ascii="Arial" w:hAnsi="Arial" w:cs="Arial"/>
                <w:sz w:val="20"/>
                <w:szCs w:val="20"/>
              </w:rPr>
              <w:t>udent vodi i umjetnički kontrolira</w:t>
            </w:r>
            <w:r w:rsidRPr="00013E4D">
              <w:rPr>
                <w:rFonts w:ascii="Arial" w:hAnsi="Arial" w:cs="Arial"/>
                <w:spacing w:val="-5"/>
                <w:kern w:val="24"/>
                <w:sz w:val="20"/>
                <w:szCs w:val="20"/>
              </w:rPr>
              <w:t xml:space="preserve"> cjelokupnu postprodukciju filma. </w:t>
            </w:r>
            <w:r w:rsidRPr="00013E4D">
              <w:rPr>
                <w:rFonts w:ascii="Arial" w:hAnsi="Arial" w:cs="Arial"/>
                <w:sz w:val="20"/>
                <w:szCs w:val="20"/>
              </w:rPr>
              <w:t>Analiza filmova i video radova na ovom području iz pozicije umjetničkog izražavanja i vještina imanentnih filmskom izražavanju.</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8061D" w:rsidRPr="00013E4D" w:rsidRDefault="00300137" w:rsidP="00042DBD">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13E4D">
              <w:rPr>
                <w:rFonts w:ascii="Arial" w:hAnsi="Arial" w:cs="Arial"/>
                <w:sz w:val="20"/>
                <w:szCs w:val="20"/>
              </w:rPr>
              <w:t>Umjetnički film i video 1</w:t>
            </w:r>
            <w:r w:rsidRPr="00667252">
              <w:rPr>
                <w:rFonts w:ascii="Arial" w:hAnsi="Arial" w:cs="Arial"/>
                <w:color w:val="000000"/>
                <w:sz w:val="20"/>
                <w:szCs w:val="20"/>
                <w:shd w:val="clear" w:color="auto" w:fill="FFFFFF"/>
              </w:rPr>
              <w:t xml:space="preserve"> (potpis nositelja kolegija)</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8061D" w:rsidRPr="00013E4D" w:rsidRDefault="0048061D" w:rsidP="00042DBD">
            <w:pPr>
              <w:widowControl w:val="0"/>
              <w:autoSpaceDE w:val="0"/>
              <w:autoSpaceDN w:val="0"/>
              <w:adjustRightInd w:val="0"/>
              <w:ind w:right="-1347"/>
              <w:rPr>
                <w:rFonts w:ascii="Arial" w:hAnsi="Arial" w:cs="Arial"/>
                <w:spacing w:val="-5"/>
                <w:kern w:val="24"/>
                <w:sz w:val="20"/>
                <w:szCs w:val="20"/>
              </w:rPr>
            </w:pPr>
          </w:p>
          <w:p w:rsidR="0048061D" w:rsidRPr="00013E4D" w:rsidRDefault="0048061D" w:rsidP="00F07058">
            <w:pPr>
              <w:pStyle w:val="ListParagraph"/>
              <w:widowControl w:val="0"/>
              <w:numPr>
                <w:ilvl w:val="0"/>
                <w:numId w:val="11"/>
              </w:numPr>
              <w:autoSpaceDE w:val="0"/>
              <w:autoSpaceDN w:val="0"/>
              <w:adjustRightInd w:val="0"/>
              <w:ind w:right="-1347"/>
              <w:rPr>
                <w:rFonts w:ascii="Arial" w:hAnsi="Arial" w:cs="Arial"/>
                <w:spacing w:val="-5"/>
                <w:kern w:val="24"/>
                <w:sz w:val="20"/>
                <w:szCs w:val="20"/>
              </w:rPr>
            </w:pPr>
            <w:r w:rsidRPr="00013E4D">
              <w:rPr>
                <w:rFonts w:ascii="Arial" w:hAnsi="Arial" w:cs="Arial"/>
                <w:spacing w:val="-5"/>
                <w:kern w:val="24"/>
                <w:sz w:val="20"/>
                <w:szCs w:val="20"/>
              </w:rPr>
              <w:t>Raspolagati vještinom izražavanja u formama igranog filma.</w:t>
            </w:r>
          </w:p>
          <w:p w:rsidR="0048061D" w:rsidRPr="00013E4D" w:rsidRDefault="0048061D" w:rsidP="00F07058">
            <w:pPr>
              <w:pStyle w:val="ListParagraph"/>
              <w:widowControl w:val="0"/>
              <w:numPr>
                <w:ilvl w:val="0"/>
                <w:numId w:val="11"/>
              </w:numPr>
              <w:autoSpaceDE w:val="0"/>
              <w:autoSpaceDN w:val="0"/>
              <w:adjustRightInd w:val="0"/>
              <w:ind w:right="-1347"/>
              <w:rPr>
                <w:rFonts w:ascii="Arial" w:hAnsi="Arial" w:cs="Arial"/>
                <w:spacing w:val="-5"/>
                <w:kern w:val="24"/>
                <w:sz w:val="20"/>
                <w:szCs w:val="20"/>
              </w:rPr>
            </w:pPr>
            <w:r w:rsidRPr="00013E4D">
              <w:rPr>
                <w:rFonts w:ascii="Arial" w:hAnsi="Arial" w:cs="Arial"/>
                <w:spacing w:val="-5"/>
                <w:kern w:val="24"/>
                <w:sz w:val="20"/>
                <w:szCs w:val="20"/>
              </w:rPr>
              <w:t>Samostalno razviti knjigu snimanja za igrani film.</w:t>
            </w:r>
          </w:p>
          <w:p w:rsidR="0048061D" w:rsidRPr="00013E4D" w:rsidRDefault="0048061D" w:rsidP="00F07058">
            <w:pPr>
              <w:pStyle w:val="ListParagraph"/>
              <w:widowControl w:val="0"/>
              <w:numPr>
                <w:ilvl w:val="0"/>
                <w:numId w:val="11"/>
              </w:numPr>
              <w:autoSpaceDE w:val="0"/>
              <w:autoSpaceDN w:val="0"/>
              <w:adjustRightInd w:val="0"/>
              <w:ind w:right="-1347"/>
              <w:rPr>
                <w:rFonts w:ascii="Arial" w:hAnsi="Arial" w:cs="Arial"/>
                <w:spacing w:val="-5"/>
                <w:kern w:val="24"/>
                <w:sz w:val="20"/>
                <w:szCs w:val="20"/>
              </w:rPr>
            </w:pPr>
            <w:r w:rsidRPr="00013E4D">
              <w:rPr>
                <w:rFonts w:ascii="Arial" w:hAnsi="Arial" w:cs="Arial"/>
                <w:spacing w:val="-5"/>
                <w:kern w:val="24"/>
                <w:sz w:val="20"/>
                <w:szCs w:val="20"/>
              </w:rPr>
              <w:t>Raditi u timu na snimanju-produkciji igranog filma.</w:t>
            </w:r>
          </w:p>
          <w:p w:rsidR="0048061D" w:rsidRPr="00013E4D" w:rsidRDefault="0048061D" w:rsidP="00F07058">
            <w:pPr>
              <w:pStyle w:val="ListParagraph"/>
              <w:widowControl w:val="0"/>
              <w:numPr>
                <w:ilvl w:val="0"/>
                <w:numId w:val="11"/>
              </w:numPr>
              <w:autoSpaceDE w:val="0"/>
              <w:autoSpaceDN w:val="0"/>
              <w:adjustRightInd w:val="0"/>
              <w:ind w:right="-1347"/>
              <w:rPr>
                <w:rFonts w:ascii="Arial" w:hAnsi="Arial" w:cs="Arial"/>
                <w:spacing w:val="-5"/>
                <w:kern w:val="24"/>
                <w:sz w:val="20"/>
                <w:szCs w:val="20"/>
              </w:rPr>
            </w:pPr>
            <w:r w:rsidRPr="00013E4D">
              <w:rPr>
                <w:rFonts w:ascii="Arial" w:hAnsi="Arial" w:cs="Arial"/>
                <w:spacing w:val="-5"/>
                <w:kern w:val="24"/>
                <w:sz w:val="20"/>
                <w:szCs w:val="20"/>
              </w:rPr>
              <w:t>Voditi filmsku ekipu na snimanju-produkciji igranog filma.</w:t>
            </w:r>
          </w:p>
          <w:p w:rsidR="0048061D" w:rsidRPr="00013E4D" w:rsidRDefault="0048061D" w:rsidP="00F07058">
            <w:pPr>
              <w:pStyle w:val="ListParagraph"/>
              <w:widowControl w:val="0"/>
              <w:numPr>
                <w:ilvl w:val="0"/>
                <w:numId w:val="11"/>
              </w:numPr>
              <w:autoSpaceDE w:val="0"/>
              <w:autoSpaceDN w:val="0"/>
              <w:adjustRightInd w:val="0"/>
              <w:ind w:right="-1347"/>
              <w:rPr>
                <w:rFonts w:ascii="Arial" w:hAnsi="Arial" w:cs="Arial"/>
                <w:spacing w:val="-5"/>
                <w:kern w:val="24"/>
                <w:sz w:val="20"/>
                <w:szCs w:val="20"/>
              </w:rPr>
            </w:pPr>
            <w:r w:rsidRPr="00013E4D">
              <w:rPr>
                <w:rFonts w:ascii="Arial" w:hAnsi="Arial" w:cs="Arial"/>
                <w:spacing w:val="-5"/>
                <w:kern w:val="24"/>
                <w:sz w:val="20"/>
                <w:szCs w:val="20"/>
              </w:rPr>
              <w:t>Analizirati relevante filmove na ovom području.</w:t>
            </w:r>
          </w:p>
          <w:p w:rsidR="0048061D" w:rsidRPr="00013E4D" w:rsidRDefault="0048061D" w:rsidP="00F07058">
            <w:pPr>
              <w:pStyle w:val="ListParagraph"/>
              <w:widowControl w:val="0"/>
              <w:numPr>
                <w:ilvl w:val="0"/>
                <w:numId w:val="11"/>
              </w:numPr>
              <w:autoSpaceDE w:val="0"/>
              <w:autoSpaceDN w:val="0"/>
              <w:adjustRightInd w:val="0"/>
              <w:ind w:right="-1347"/>
              <w:rPr>
                <w:rFonts w:ascii="Arial" w:hAnsi="Arial" w:cs="Arial"/>
                <w:spacing w:val="-5"/>
                <w:kern w:val="24"/>
                <w:sz w:val="20"/>
                <w:szCs w:val="20"/>
              </w:rPr>
            </w:pPr>
            <w:r w:rsidRPr="00013E4D">
              <w:rPr>
                <w:rFonts w:ascii="Arial" w:hAnsi="Arial" w:cs="Arial"/>
                <w:spacing w:val="-5"/>
                <w:kern w:val="24"/>
                <w:sz w:val="20"/>
                <w:szCs w:val="20"/>
              </w:rPr>
              <w:t>Realizirati postprodukciju filma sa suradnicima.</w:t>
            </w:r>
          </w:p>
          <w:p w:rsidR="0048061D" w:rsidRPr="00013E4D" w:rsidRDefault="0048061D" w:rsidP="00042DBD">
            <w:pPr>
              <w:pStyle w:val="ListParagraph"/>
              <w:tabs>
                <w:tab w:val="left" w:pos="2820"/>
              </w:tabs>
              <w:spacing w:after="0"/>
              <w:rPr>
                <w:rFonts w:ascii="Arial" w:hAnsi="Arial" w:cs="Arial"/>
                <w:sz w:val="20"/>
                <w:szCs w:val="20"/>
              </w:rPr>
            </w:pP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w:t>
            </w:r>
            <w:r w:rsidRPr="00013E4D">
              <w:rPr>
                <w:rFonts w:ascii="Arial" w:hAnsi="Arial" w:cs="Arial"/>
                <w:color w:val="000000"/>
                <w:sz w:val="20"/>
                <w:szCs w:val="20"/>
              </w:rPr>
              <w:lastRenderedPageBreak/>
              <w:t xml:space="preserve">nastave </w:t>
            </w:r>
          </w:p>
        </w:tc>
        <w:tc>
          <w:tcPr>
            <w:tcW w:w="7552" w:type="dxa"/>
            <w:gridSpan w:val="12"/>
            <w:tcBorders>
              <w:right w:val="single" w:sz="12" w:space="0" w:color="auto"/>
            </w:tcBorders>
            <w:tcMar>
              <w:left w:w="57" w:type="dxa"/>
              <w:right w:w="57" w:type="dxa"/>
            </w:tcMar>
          </w:tcPr>
          <w:p w:rsidR="0048061D" w:rsidRPr="00013E4D" w:rsidRDefault="0048061D" w:rsidP="001913B7">
            <w:pPr>
              <w:spacing w:after="0"/>
              <w:rPr>
                <w:rFonts w:ascii="Arial" w:hAnsi="Arial" w:cs="Arial"/>
                <w:sz w:val="20"/>
                <w:szCs w:val="20"/>
              </w:rPr>
            </w:pPr>
            <w:r w:rsidRPr="00013E4D">
              <w:rPr>
                <w:rFonts w:ascii="Arial" w:hAnsi="Arial" w:cs="Arial"/>
                <w:sz w:val="20"/>
                <w:szCs w:val="20"/>
              </w:rPr>
              <w:lastRenderedPageBreak/>
              <w:t>1.</w:t>
            </w:r>
            <w:r w:rsidR="001913B7" w:rsidRPr="00013E4D">
              <w:rPr>
                <w:rFonts w:ascii="Arial" w:hAnsi="Arial" w:cs="Arial"/>
                <w:sz w:val="20"/>
                <w:szCs w:val="20"/>
              </w:rPr>
              <w:t xml:space="preserve"> (2P+2V)</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Predavanje: Filmska</w:t>
            </w:r>
            <w:r w:rsidR="0066346D" w:rsidRPr="00013E4D">
              <w:rPr>
                <w:rFonts w:ascii="Arial" w:hAnsi="Arial" w:cs="Arial"/>
                <w:sz w:val="20"/>
                <w:szCs w:val="20"/>
              </w:rPr>
              <w:t xml:space="preserve"> </w:t>
            </w:r>
            <w:r w:rsidRPr="00013E4D">
              <w:rPr>
                <w:rFonts w:ascii="Arial" w:hAnsi="Arial" w:cs="Arial"/>
                <w:sz w:val="20"/>
                <w:szCs w:val="20"/>
              </w:rPr>
              <w:t>standardna</w:t>
            </w:r>
            <w:r w:rsidR="0066346D" w:rsidRPr="00013E4D">
              <w:rPr>
                <w:rFonts w:ascii="Arial" w:hAnsi="Arial" w:cs="Arial"/>
                <w:sz w:val="20"/>
                <w:szCs w:val="20"/>
              </w:rPr>
              <w:t xml:space="preserve"> </w:t>
            </w:r>
            <w:r w:rsidRPr="00013E4D">
              <w:rPr>
                <w:rFonts w:ascii="Arial" w:hAnsi="Arial" w:cs="Arial"/>
                <w:sz w:val="20"/>
                <w:szCs w:val="20"/>
              </w:rPr>
              <w:t>naracija:</w:t>
            </w:r>
            <w:r w:rsidR="0066346D" w:rsidRPr="00013E4D">
              <w:rPr>
                <w:rFonts w:ascii="Arial" w:hAnsi="Arial" w:cs="Arial"/>
                <w:sz w:val="20"/>
                <w:szCs w:val="20"/>
              </w:rPr>
              <w:t xml:space="preserve"> </w:t>
            </w:r>
            <w:r w:rsidRPr="00013E4D">
              <w:rPr>
                <w:rFonts w:ascii="Arial" w:hAnsi="Arial" w:cs="Arial"/>
                <w:sz w:val="20"/>
                <w:szCs w:val="20"/>
              </w:rPr>
              <w:t xml:space="preserve"> Biografski film, Gledanje</w:t>
            </w:r>
            <w:r w:rsidR="0066346D" w:rsidRPr="00013E4D">
              <w:rPr>
                <w:rFonts w:ascii="Arial" w:hAnsi="Arial" w:cs="Arial"/>
                <w:sz w:val="20"/>
                <w:szCs w:val="20"/>
              </w:rPr>
              <w:t xml:space="preserve"> I </w:t>
            </w:r>
            <w:r w:rsidRPr="00013E4D">
              <w:rPr>
                <w:rFonts w:ascii="Arial" w:hAnsi="Arial" w:cs="Arial"/>
                <w:sz w:val="20"/>
                <w:szCs w:val="20"/>
              </w:rPr>
              <w:t>Analiza</w:t>
            </w:r>
            <w:r w:rsidR="0066346D" w:rsidRPr="00013E4D">
              <w:rPr>
                <w:rFonts w:ascii="Arial" w:hAnsi="Arial" w:cs="Arial"/>
                <w:sz w:val="20"/>
                <w:szCs w:val="20"/>
              </w:rPr>
              <w:t xml:space="preserve"> </w:t>
            </w:r>
            <w:r w:rsidRPr="00013E4D">
              <w:rPr>
                <w:rFonts w:ascii="Arial" w:hAnsi="Arial" w:cs="Arial"/>
                <w:sz w:val="20"/>
                <w:szCs w:val="20"/>
              </w:rPr>
              <w:t xml:space="preserve">filma: </w:t>
            </w:r>
            <w:r w:rsidRPr="00013E4D">
              <w:rPr>
                <w:rFonts w:ascii="Arial" w:hAnsi="Arial" w:cs="Arial"/>
                <w:sz w:val="20"/>
                <w:szCs w:val="20"/>
              </w:rPr>
              <w:lastRenderedPageBreak/>
              <w:t>Amadeus, Miloš Forman (1984)</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Mentorska</w:t>
            </w:r>
            <w:r w:rsidR="0066346D" w:rsidRPr="00013E4D">
              <w:rPr>
                <w:rFonts w:ascii="Arial" w:hAnsi="Arial" w:cs="Arial"/>
                <w:sz w:val="20"/>
                <w:szCs w:val="20"/>
              </w:rPr>
              <w:t xml:space="preserve"> </w:t>
            </w:r>
            <w:r w:rsidRPr="00013E4D">
              <w:rPr>
                <w:rFonts w:ascii="Arial" w:hAnsi="Arial" w:cs="Arial"/>
                <w:sz w:val="20"/>
                <w:szCs w:val="20"/>
              </w:rPr>
              <w:t>poduka: Uvod u individualni</w:t>
            </w:r>
            <w:r w:rsidR="0066346D" w:rsidRPr="00013E4D">
              <w:rPr>
                <w:rFonts w:ascii="Arial" w:hAnsi="Arial" w:cs="Arial"/>
                <w:sz w:val="20"/>
                <w:szCs w:val="20"/>
              </w:rPr>
              <w:t xml:space="preserve"> </w:t>
            </w:r>
            <w:r w:rsidRPr="00013E4D">
              <w:rPr>
                <w:rFonts w:ascii="Arial" w:hAnsi="Arial" w:cs="Arial"/>
                <w:sz w:val="20"/>
                <w:szCs w:val="20"/>
              </w:rPr>
              <w:t>mentorski rad, uobličavanje</w:t>
            </w:r>
            <w:r w:rsidR="0066346D" w:rsidRPr="00013E4D">
              <w:rPr>
                <w:rFonts w:ascii="Arial" w:hAnsi="Arial" w:cs="Arial"/>
                <w:sz w:val="20"/>
                <w:szCs w:val="20"/>
              </w:rPr>
              <w:t xml:space="preserve"> </w:t>
            </w:r>
            <w:r w:rsidRPr="00013E4D">
              <w:rPr>
                <w:rFonts w:ascii="Arial" w:hAnsi="Arial" w:cs="Arial"/>
                <w:sz w:val="20"/>
                <w:szCs w:val="20"/>
              </w:rPr>
              <w:t>obaveza, struktura</w:t>
            </w:r>
            <w:r w:rsidR="0066346D" w:rsidRPr="00013E4D">
              <w:rPr>
                <w:rFonts w:ascii="Arial" w:hAnsi="Arial" w:cs="Arial"/>
                <w:sz w:val="20"/>
                <w:szCs w:val="20"/>
              </w:rPr>
              <w:t xml:space="preserve"> </w:t>
            </w:r>
            <w:r w:rsidRPr="00013E4D">
              <w:rPr>
                <w:rFonts w:ascii="Arial" w:hAnsi="Arial" w:cs="Arial"/>
                <w:sz w:val="20"/>
                <w:szCs w:val="20"/>
              </w:rPr>
              <w:t>mentorske</w:t>
            </w:r>
            <w:r w:rsidR="0066346D" w:rsidRPr="00013E4D">
              <w:rPr>
                <w:rFonts w:ascii="Arial" w:hAnsi="Arial" w:cs="Arial"/>
                <w:sz w:val="20"/>
                <w:szCs w:val="20"/>
              </w:rPr>
              <w:t xml:space="preserve"> </w:t>
            </w:r>
            <w:r w:rsidRPr="00013E4D">
              <w:rPr>
                <w:rFonts w:ascii="Arial" w:hAnsi="Arial" w:cs="Arial"/>
                <w:sz w:val="20"/>
                <w:szCs w:val="20"/>
              </w:rPr>
              <w:t>poduke.</w:t>
            </w:r>
            <w:r w:rsidR="0066346D" w:rsidRPr="00013E4D">
              <w:rPr>
                <w:rFonts w:ascii="Arial" w:hAnsi="Arial" w:cs="Arial"/>
                <w:sz w:val="20"/>
                <w:szCs w:val="20"/>
              </w:rPr>
              <w:t xml:space="preserve"> </w:t>
            </w:r>
            <w:r w:rsidRPr="00013E4D">
              <w:rPr>
                <w:rFonts w:ascii="Arial" w:hAnsi="Arial" w:cs="Arial"/>
                <w:sz w:val="20"/>
                <w:szCs w:val="20"/>
              </w:rPr>
              <w:t>Vježba: Pisanje</w:t>
            </w:r>
            <w:r w:rsidR="0066346D" w:rsidRPr="00013E4D">
              <w:rPr>
                <w:rFonts w:ascii="Arial" w:hAnsi="Arial" w:cs="Arial"/>
                <w:sz w:val="20"/>
                <w:szCs w:val="20"/>
              </w:rPr>
              <w:t xml:space="preserve"> </w:t>
            </w:r>
            <w:r w:rsidRPr="00013E4D">
              <w:rPr>
                <w:rFonts w:ascii="Arial" w:hAnsi="Arial" w:cs="Arial"/>
                <w:sz w:val="20"/>
                <w:szCs w:val="20"/>
              </w:rPr>
              <w:t>biografskog</w:t>
            </w:r>
            <w:r w:rsidR="0066346D" w:rsidRPr="00013E4D">
              <w:rPr>
                <w:rFonts w:ascii="Arial" w:hAnsi="Arial" w:cs="Arial"/>
                <w:sz w:val="20"/>
                <w:szCs w:val="20"/>
              </w:rPr>
              <w:t xml:space="preserve"> </w:t>
            </w:r>
            <w:r w:rsidRPr="00013E4D">
              <w:rPr>
                <w:rFonts w:ascii="Arial" w:hAnsi="Arial" w:cs="Arial"/>
                <w:sz w:val="20"/>
                <w:szCs w:val="20"/>
              </w:rPr>
              <w:t>scenarija</w:t>
            </w:r>
            <w:r w:rsidR="0066346D" w:rsidRPr="00013E4D">
              <w:rPr>
                <w:rFonts w:ascii="Arial" w:hAnsi="Arial" w:cs="Arial"/>
                <w:sz w:val="20"/>
                <w:szCs w:val="20"/>
              </w:rPr>
              <w:t xml:space="preserve"> </w:t>
            </w:r>
            <w:r w:rsidRPr="00013E4D">
              <w:rPr>
                <w:rFonts w:ascii="Arial" w:hAnsi="Arial" w:cs="Arial"/>
                <w:sz w:val="20"/>
                <w:szCs w:val="20"/>
              </w:rPr>
              <w:t>za</w:t>
            </w:r>
            <w:r w:rsidR="0066346D" w:rsidRPr="00013E4D">
              <w:rPr>
                <w:rFonts w:ascii="Arial" w:hAnsi="Arial" w:cs="Arial"/>
                <w:sz w:val="20"/>
                <w:szCs w:val="20"/>
              </w:rPr>
              <w:t xml:space="preserve"> </w:t>
            </w:r>
            <w:r w:rsidRPr="00013E4D">
              <w:rPr>
                <w:rFonts w:ascii="Arial" w:hAnsi="Arial" w:cs="Arial"/>
                <w:sz w:val="20"/>
                <w:szCs w:val="20"/>
              </w:rPr>
              <w:t>snimljiv film.</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2.</w:t>
            </w:r>
            <w:r w:rsidR="001913B7" w:rsidRPr="00013E4D">
              <w:rPr>
                <w:rFonts w:ascii="Arial" w:hAnsi="Arial" w:cs="Arial"/>
                <w:sz w:val="20"/>
                <w:szCs w:val="20"/>
              </w:rPr>
              <w:t xml:space="preserve"> (2P+2V)</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Predavanje: Filmska</w:t>
            </w:r>
            <w:r w:rsidR="0066346D" w:rsidRPr="00013E4D">
              <w:rPr>
                <w:rFonts w:ascii="Arial" w:hAnsi="Arial" w:cs="Arial"/>
                <w:sz w:val="20"/>
                <w:szCs w:val="20"/>
              </w:rPr>
              <w:t xml:space="preserve"> </w:t>
            </w:r>
            <w:r w:rsidRPr="00013E4D">
              <w:rPr>
                <w:rFonts w:ascii="Arial" w:hAnsi="Arial" w:cs="Arial"/>
                <w:sz w:val="20"/>
                <w:szCs w:val="20"/>
              </w:rPr>
              <w:t>refleksivna</w:t>
            </w:r>
            <w:r w:rsidR="0066346D" w:rsidRPr="00013E4D">
              <w:rPr>
                <w:rFonts w:ascii="Arial" w:hAnsi="Arial" w:cs="Arial"/>
                <w:sz w:val="20"/>
                <w:szCs w:val="20"/>
              </w:rPr>
              <w:t xml:space="preserve"> </w:t>
            </w:r>
            <w:r w:rsidRPr="00013E4D">
              <w:rPr>
                <w:rFonts w:ascii="Arial" w:hAnsi="Arial" w:cs="Arial"/>
                <w:sz w:val="20"/>
                <w:szCs w:val="20"/>
              </w:rPr>
              <w:t>naracija: Autobiografski film- Avangardni</w:t>
            </w:r>
            <w:r w:rsidR="0066346D" w:rsidRPr="00013E4D">
              <w:rPr>
                <w:rFonts w:ascii="Arial" w:hAnsi="Arial" w:cs="Arial"/>
                <w:sz w:val="20"/>
                <w:szCs w:val="20"/>
              </w:rPr>
              <w:t xml:space="preserve"> </w:t>
            </w:r>
            <w:r w:rsidRPr="00013E4D">
              <w:rPr>
                <w:rFonts w:ascii="Arial" w:hAnsi="Arial" w:cs="Arial"/>
                <w:sz w:val="20"/>
                <w:szCs w:val="20"/>
              </w:rPr>
              <w:t>klasik, Gledanje</w:t>
            </w:r>
            <w:r w:rsidR="0066346D" w:rsidRPr="00013E4D">
              <w:rPr>
                <w:rFonts w:ascii="Arial" w:hAnsi="Arial" w:cs="Arial"/>
                <w:sz w:val="20"/>
                <w:szCs w:val="20"/>
              </w:rPr>
              <w:t xml:space="preserve"> I </w:t>
            </w:r>
            <w:r w:rsidRPr="00013E4D">
              <w:rPr>
                <w:rFonts w:ascii="Arial" w:hAnsi="Arial" w:cs="Arial"/>
                <w:sz w:val="20"/>
                <w:szCs w:val="20"/>
              </w:rPr>
              <w:t>analiza</w:t>
            </w:r>
            <w:r w:rsidR="0066346D" w:rsidRPr="00013E4D">
              <w:rPr>
                <w:rFonts w:ascii="Arial" w:hAnsi="Arial" w:cs="Arial"/>
                <w:sz w:val="20"/>
                <w:szCs w:val="20"/>
              </w:rPr>
              <w:t xml:space="preserve"> </w:t>
            </w:r>
            <w:r w:rsidRPr="00013E4D">
              <w:rPr>
                <w:rFonts w:ascii="Arial" w:hAnsi="Arial" w:cs="Arial"/>
                <w:sz w:val="20"/>
                <w:szCs w:val="20"/>
              </w:rPr>
              <w:t>filma:</w:t>
            </w:r>
            <w:r w:rsidR="0066346D" w:rsidRPr="00013E4D">
              <w:rPr>
                <w:rFonts w:ascii="Arial" w:hAnsi="Arial" w:cs="Arial"/>
                <w:sz w:val="20"/>
                <w:szCs w:val="20"/>
              </w:rPr>
              <w:t xml:space="preserve"> </w:t>
            </w:r>
            <w:r w:rsidRPr="00013E4D">
              <w:rPr>
                <w:rFonts w:ascii="Arial" w:hAnsi="Arial" w:cs="Arial"/>
                <w:sz w:val="20"/>
                <w:szCs w:val="20"/>
              </w:rPr>
              <w:t>8½ - Otto e mezzo, Federico Fellini (1963).</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Mentorska</w:t>
            </w:r>
            <w:r w:rsidR="0066346D" w:rsidRPr="00013E4D">
              <w:rPr>
                <w:rFonts w:ascii="Arial" w:hAnsi="Arial" w:cs="Arial"/>
                <w:sz w:val="20"/>
                <w:szCs w:val="20"/>
              </w:rPr>
              <w:t xml:space="preserve"> </w:t>
            </w:r>
            <w:r w:rsidRPr="00013E4D">
              <w:rPr>
                <w:rFonts w:ascii="Arial" w:hAnsi="Arial" w:cs="Arial"/>
                <w:sz w:val="20"/>
                <w:szCs w:val="20"/>
              </w:rPr>
              <w:t>poduka: Iz “logline-a” u kratki</w:t>
            </w:r>
            <w:r w:rsidR="0066346D" w:rsidRPr="00013E4D">
              <w:rPr>
                <w:rFonts w:ascii="Arial" w:hAnsi="Arial" w:cs="Arial"/>
                <w:sz w:val="20"/>
                <w:szCs w:val="20"/>
              </w:rPr>
              <w:t xml:space="preserve"> </w:t>
            </w:r>
            <w:r w:rsidRPr="00013E4D">
              <w:rPr>
                <w:rFonts w:ascii="Arial" w:hAnsi="Arial" w:cs="Arial"/>
                <w:sz w:val="20"/>
                <w:szCs w:val="20"/>
              </w:rPr>
              <w:t>konceptf</w:t>
            </w:r>
            <w:r w:rsidR="0066346D" w:rsidRPr="00013E4D">
              <w:rPr>
                <w:rFonts w:ascii="Arial" w:hAnsi="Arial" w:cs="Arial"/>
                <w:sz w:val="20"/>
                <w:szCs w:val="20"/>
              </w:rPr>
              <w:t xml:space="preserve"> </w:t>
            </w:r>
            <w:r w:rsidRPr="00013E4D">
              <w:rPr>
                <w:rFonts w:ascii="Arial" w:hAnsi="Arial" w:cs="Arial"/>
                <w:sz w:val="20"/>
                <w:szCs w:val="20"/>
              </w:rPr>
              <w:t>ilmskog</w:t>
            </w:r>
            <w:r w:rsidR="0066346D" w:rsidRPr="00013E4D">
              <w:rPr>
                <w:rFonts w:ascii="Arial" w:hAnsi="Arial" w:cs="Arial"/>
                <w:sz w:val="20"/>
                <w:szCs w:val="20"/>
              </w:rPr>
              <w:t xml:space="preserve"> </w:t>
            </w:r>
            <w:r w:rsidRPr="00013E4D">
              <w:rPr>
                <w:rFonts w:ascii="Arial" w:hAnsi="Arial" w:cs="Arial"/>
                <w:sz w:val="20"/>
                <w:szCs w:val="20"/>
              </w:rPr>
              <w:t>eksperimenta.</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Vježba: Kratki</w:t>
            </w:r>
            <w:r w:rsidR="0066346D" w:rsidRPr="00013E4D">
              <w:rPr>
                <w:rFonts w:ascii="Arial" w:hAnsi="Arial" w:cs="Arial"/>
                <w:sz w:val="20"/>
                <w:szCs w:val="20"/>
              </w:rPr>
              <w:t xml:space="preserve"> synopsis </w:t>
            </w:r>
            <w:r w:rsidRPr="00013E4D">
              <w:rPr>
                <w:rFonts w:ascii="Arial" w:hAnsi="Arial" w:cs="Arial"/>
                <w:sz w:val="20"/>
                <w:szCs w:val="20"/>
              </w:rPr>
              <w:t>za</w:t>
            </w:r>
            <w:r w:rsidR="0066346D" w:rsidRPr="00013E4D">
              <w:rPr>
                <w:rFonts w:ascii="Arial" w:hAnsi="Arial" w:cs="Arial"/>
                <w:sz w:val="20"/>
                <w:szCs w:val="20"/>
              </w:rPr>
              <w:t xml:space="preserve"> </w:t>
            </w:r>
            <w:r w:rsidRPr="00013E4D">
              <w:rPr>
                <w:rFonts w:ascii="Arial" w:hAnsi="Arial" w:cs="Arial"/>
                <w:sz w:val="20"/>
                <w:szCs w:val="20"/>
              </w:rPr>
              <w:t>Autobiografski film.</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3.</w:t>
            </w:r>
            <w:r w:rsidR="001913B7" w:rsidRPr="00013E4D">
              <w:rPr>
                <w:rFonts w:ascii="Arial" w:hAnsi="Arial" w:cs="Arial"/>
                <w:sz w:val="20"/>
                <w:szCs w:val="20"/>
              </w:rPr>
              <w:t xml:space="preserve"> (2P+2V)</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Predavanje: Poetika</w:t>
            </w:r>
            <w:r w:rsidR="0066346D" w:rsidRPr="00013E4D">
              <w:rPr>
                <w:rFonts w:ascii="Arial" w:hAnsi="Arial" w:cs="Arial"/>
                <w:sz w:val="20"/>
                <w:szCs w:val="20"/>
              </w:rPr>
              <w:t xml:space="preserve"> </w:t>
            </w:r>
            <w:r w:rsidRPr="00013E4D">
              <w:rPr>
                <w:rFonts w:ascii="Arial" w:hAnsi="Arial" w:cs="Arial"/>
                <w:sz w:val="20"/>
                <w:szCs w:val="20"/>
              </w:rPr>
              <w:t>žanrovskog</w:t>
            </w:r>
            <w:r w:rsidR="0066346D" w:rsidRPr="00013E4D">
              <w:rPr>
                <w:rFonts w:ascii="Arial" w:hAnsi="Arial" w:cs="Arial"/>
                <w:sz w:val="20"/>
                <w:szCs w:val="20"/>
              </w:rPr>
              <w:t xml:space="preserve"> </w:t>
            </w:r>
            <w:r w:rsidRPr="00013E4D">
              <w:rPr>
                <w:rFonts w:ascii="Arial" w:hAnsi="Arial" w:cs="Arial"/>
                <w:sz w:val="20"/>
                <w:szCs w:val="20"/>
              </w:rPr>
              <w:t>filma: Neo-noir,</w:t>
            </w:r>
            <w:r w:rsidR="0066346D" w:rsidRPr="00013E4D">
              <w:rPr>
                <w:rFonts w:ascii="Arial" w:hAnsi="Arial" w:cs="Arial"/>
                <w:sz w:val="20"/>
                <w:szCs w:val="20"/>
              </w:rPr>
              <w:t xml:space="preserve"> </w:t>
            </w:r>
            <w:r w:rsidRPr="00013E4D">
              <w:rPr>
                <w:rFonts w:ascii="Arial" w:hAnsi="Arial" w:cs="Arial"/>
                <w:sz w:val="20"/>
                <w:szCs w:val="20"/>
              </w:rPr>
              <w:t>Gledanje</w:t>
            </w:r>
            <w:r w:rsidR="0066346D" w:rsidRPr="00013E4D">
              <w:rPr>
                <w:rFonts w:ascii="Arial" w:hAnsi="Arial" w:cs="Arial"/>
                <w:sz w:val="20"/>
                <w:szCs w:val="20"/>
              </w:rPr>
              <w:t xml:space="preserve"> I </w:t>
            </w:r>
            <w:r w:rsidRPr="00013E4D">
              <w:rPr>
                <w:rFonts w:ascii="Arial" w:hAnsi="Arial" w:cs="Arial"/>
                <w:sz w:val="20"/>
                <w:szCs w:val="20"/>
              </w:rPr>
              <w:t>Analiza</w:t>
            </w:r>
            <w:r w:rsidR="0066346D" w:rsidRPr="00013E4D">
              <w:rPr>
                <w:rFonts w:ascii="Arial" w:hAnsi="Arial" w:cs="Arial"/>
                <w:sz w:val="20"/>
                <w:szCs w:val="20"/>
              </w:rPr>
              <w:t xml:space="preserve"> </w:t>
            </w:r>
            <w:r w:rsidRPr="00013E4D">
              <w:rPr>
                <w:rFonts w:ascii="Arial" w:hAnsi="Arial" w:cs="Arial"/>
                <w:sz w:val="20"/>
                <w:szCs w:val="20"/>
              </w:rPr>
              <w:t xml:space="preserve">filma: </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Fargo, Joel i Ethan Coen (1996)</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Mentorska</w:t>
            </w:r>
            <w:r w:rsidR="00C31619" w:rsidRPr="00013E4D">
              <w:rPr>
                <w:rFonts w:ascii="Arial" w:hAnsi="Arial" w:cs="Arial"/>
                <w:sz w:val="20"/>
                <w:szCs w:val="20"/>
              </w:rPr>
              <w:t xml:space="preserve"> </w:t>
            </w:r>
            <w:r w:rsidRPr="00013E4D">
              <w:rPr>
                <w:rFonts w:ascii="Arial" w:hAnsi="Arial" w:cs="Arial"/>
                <w:sz w:val="20"/>
                <w:szCs w:val="20"/>
              </w:rPr>
              <w:t>poduka: Uvod u individualni</w:t>
            </w:r>
            <w:r w:rsidR="00C31619" w:rsidRPr="00013E4D">
              <w:rPr>
                <w:rFonts w:ascii="Arial" w:hAnsi="Arial" w:cs="Arial"/>
                <w:sz w:val="20"/>
                <w:szCs w:val="20"/>
              </w:rPr>
              <w:t xml:space="preserve"> </w:t>
            </w:r>
            <w:r w:rsidRPr="00013E4D">
              <w:rPr>
                <w:rFonts w:ascii="Arial" w:hAnsi="Arial" w:cs="Arial"/>
                <w:sz w:val="20"/>
                <w:szCs w:val="20"/>
              </w:rPr>
              <w:t>mentorski rad, uobličavanje</w:t>
            </w:r>
            <w:r w:rsidR="00C31619" w:rsidRPr="00013E4D">
              <w:rPr>
                <w:rFonts w:ascii="Arial" w:hAnsi="Arial" w:cs="Arial"/>
                <w:sz w:val="20"/>
                <w:szCs w:val="20"/>
              </w:rPr>
              <w:t xml:space="preserve"> </w:t>
            </w:r>
            <w:r w:rsidRPr="00013E4D">
              <w:rPr>
                <w:rFonts w:ascii="Arial" w:hAnsi="Arial" w:cs="Arial"/>
                <w:sz w:val="20"/>
                <w:szCs w:val="20"/>
              </w:rPr>
              <w:t>obaveza, struktura</w:t>
            </w:r>
            <w:r w:rsidR="00C31619" w:rsidRPr="00013E4D">
              <w:rPr>
                <w:rFonts w:ascii="Arial" w:hAnsi="Arial" w:cs="Arial"/>
                <w:sz w:val="20"/>
                <w:szCs w:val="20"/>
              </w:rPr>
              <w:t xml:space="preserve"> </w:t>
            </w:r>
            <w:r w:rsidRPr="00013E4D">
              <w:rPr>
                <w:rFonts w:ascii="Arial" w:hAnsi="Arial" w:cs="Arial"/>
                <w:sz w:val="20"/>
                <w:szCs w:val="20"/>
              </w:rPr>
              <w:t>mentorske</w:t>
            </w:r>
            <w:r w:rsidR="00C31619" w:rsidRPr="00013E4D">
              <w:rPr>
                <w:rFonts w:ascii="Arial" w:hAnsi="Arial" w:cs="Arial"/>
                <w:sz w:val="20"/>
                <w:szCs w:val="20"/>
              </w:rPr>
              <w:t xml:space="preserve"> </w:t>
            </w:r>
            <w:r w:rsidRPr="00013E4D">
              <w:rPr>
                <w:rFonts w:ascii="Arial" w:hAnsi="Arial" w:cs="Arial"/>
                <w:sz w:val="20"/>
                <w:szCs w:val="20"/>
              </w:rPr>
              <w:t>poduke.</w:t>
            </w:r>
            <w:r w:rsidR="00C31619" w:rsidRPr="00013E4D">
              <w:rPr>
                <w:rFonts w:ascii="Arial" w:hAnsi="Arial" w:cs="Arial"/>
                <w:sz w:val="20"/>
                <w:szCs w:val="20"/>
              </w:rPr>
              <w:t xml:space="preserve"> </w:t>
            </w:r>
            <w:r w:rsidRPr="00013E4D">
              <w:rPr>
                <w:rFonts w:ascii="Arial" w:hAnsi="Arial" w:cs="Arial"/>
                <w:sz w:val="20"/>
                <w:szCs w:val="20"/>
              </w:rPr>
              <w:t>Vježba: Pisanje</w:t>
            </w:r>
            <w:r w:rsidR="00C31619" w:rsidRPr="00013E4D">
              <w:rPr>
                <w:rFonts w:ascii="Arial" w:hAnsi="Arial" w:cs="Arial"/>
                <w:sz w:val="20"/>
                <w:szCs w:val="20"/>
              </w:rPr>
              <w:t xml:space="preserve"> </w:t>
            </w:r>
            <w:r w:rsidRPr="00013E4D">
              <w:rPr>
                <w:rFonts w:ascii="Arial" w:hAnsi="Arial" w:cs="Arial"/>
                <w:sz w:val="20"/>
                <w:szCs w:val="20"/>
              </w:rPr>
              <w:t>kratkog</w:t>
            </w:r>
            <w:r w:rsidR="00C31619" w:rsidRPr="00013E4D">
              <w:rPr>
                <w:rFonts w:ascii="Arial" w:hAnsi="Arial" w:cs="Arial"/>
                <w:sz w:val="20"/>
                <w:szCs w:val="20"/>
              </w:rPr>
              <w:t xml:space="preserve"> </w:t>
            </w:r>
            <w:r w:rsidRPr="00013E4D">
              <w:rPr>
                <w:rFonts w:ascii="Arial" w:hAnsi="Arial" w:cs="Arial"/>
                <w:sz w:val="20"/>
                <w:szCs w:val="20"/>
              </w:rPr>
              <w:t>sinopsisa</w:t>
            </w:r>
            <w:r w:rsidR="00C31619" w:rsidRPr="00013E4D">
              <w:rPr>
                <w:rFonts w:ascii="Arial" w:hAnsi="Arial" w:cs="Arial"/>
                <w:sz w:val="20"/>
                <w:szCs w:val="20"/>
              </w:rPr>
              <w:t xml:space="preserve"> I </w:t>
            </w:r>
            <w:r w:rsidRPr="00013E4D">
              <w:rPr>
                <w:rFonts w:ascii="Arial" w:hAnsi="Arial" w:cs="Arial"/>
                <w:sz w:val="20"/>
                <w:szCs w:val="20"/>
              </w:rPr>
              <w:t>redateljske</w:t>
            </w:r>
            <w:r w:rsidR="00C31619" w:rsidRPr="00013E4D">
              <w:rPr>
                <w:rFonts w:ascii="Arial" w:hAnsi="Arial" w:cs="Arial"/>
                <w:sz w:val="20"/>
                <w:szCs w:val="20"/>
              </w:rPr>
              <w:t xml:space="preserve"> </w:t>
            </w:r>
            <w:r w:rsidRPr="00013E4D">
              <w:rPr>
                <w:rFonts w:ascii="Arial" w:hAnsi="Arial" w:cs="Arial"/>
                <w:sz w:val="20"/>
                <w:szCs w:val="20"/>
              </w:rPr>
              <w:t>vizijez</w:t>
            </w:r>
            <w:r w:rsidR="00C31619" w:rsidRPr="00013E4D">
              <w:rPr>
                <w:rFonts w:ascii="Arial" w:hAnsi="Arial" w:cs="Arial"/>
                <w:sz w:val="20"/>
                <w:szCs w:val="20"/>
              </w:rPr>
              <w:t xml:space="preserve"> </w:t>
            </w:r>
            <w:r w:rsidRPr="00013E4D">
              <w:rPr>
                <w:rFonts w:ascii="Arial" w:hAnsi="Arial" w:cs="Arial"/>
                <w:sz w:val="20"/>
                <w:szCs w:val="20"/>
              </w:rPr>
              <w:t>a Neo-noir film.</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4.</w:t>
            </w:r>
            <w:r w:rsidR="001913B7" w:rsidRPr="00013E4D">
              <w:rPr>
                <w:rFonts w:ascii="Arial" w:hAnsi="Arial" w:cs="Arial"/>
                <w:sz w:val="20"/>
                <w:szCs w:val="20"/>
              </w:rPr>
              <w:t xml:space="preserve"> (2P+2V)</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 xml:space="preserve">Predavanje: Alterirani žanr – umjetnički film. </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Gledanje i analiza filma: Dead Man, Jim Jarmusch (1995)</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Mentorska</w:t>
            </w:r>
            <w:r w:rsidR="00C31619" w:rsidRPr="00013E4D">
              <w:rPr>
                <w:rFonts w:ascii="Arial" w:hAnsi="Arial" w:cs="Arial"/>
                <w:sz w:val="20"/>
                <w:szCs w:val="20"/>
              </w:rPr>
              <w:t xml:space="preserve"> </w:t>
            </w:r>
            <w:r w:rsidRPr="00013E4D">
              <w:rPr>
                <w:rFonts w:ascii="Arial" w:hAnsi="Arial" w:cs="Arial"/>
                <w:sz w:val="20"/>
                <w:szCs w:val="20"/>
              </w:rPr>
              <w:t>poduka:</w:t>
            </w:r>
            <w:r w:rsidR="00C31619" w:rsidRPr="00013E4D">
              <w:rPr>
                <w:rFonts w:ascii="Arial" w:hAnsi="Arial" w:cs="Arial"/>
                <w:sz w:val="20"/>
                <w:szCs w:val="20"/>
              </w:rPr>
              <w:t xml:space="preserve"> </w:t>
            </w:r>
            <w:r w:rsidRPr="00013E4D">
              <w:rPr>
                <w:rFonts w:ascii="Arial" w:hAnsi="Arial" w:cs="Arial"/>
                <w:sz w:val="20"/>
                <w:szCs w:val="20"/>
              </w:rPr>
              <w:t>Hibridizacija</w:t>
            </w:r>
            <w:r w:rsidR="00C31619" w:rsidRPr="00013E4D">
              <w:rPr>
                <w:rFonts w:ascii="Arial" w:hAnsi="Arial" w:cs="Arial"/>
                <w:sz w:val="20"/>
                <w:szCs w:val="20"/>
              </w:rPr>
              <w:t xml:space="preserve"> </w:t>
            </w:r>
            <w:r w:rsidRPr="00013E4D">
              <w:rPr>
                <w:rFonts w:ascii="Arial" w:hAnsi="Arial" w:cs="Arial"/>
                <w:sz w:val="20"/>
                <w:szCs w:val="20"/>
              </w:rPr>
              <w:t>žanra u pravcu</w:t>
            </w:r>
            <w:r w:rsidR="00C31619" w:rsidRPr="00013E4D">
              <w:rPr>
                <w:rFonts w:ascii="Arial" w:hAnsi="Arial" w:cs="Arial"/>
                <w:sz w:val="20"/>
                <w:szCs w:val="20"/>
              </w:rPr>
              <w:t xml:space="preserve"> </w:t>
            </w:r>
            <w:r w:rsidRPr="00013E4D">
              <w:rPr>
                <w:rFonts w:ascii="Arial" w:hAnsi="Arial" w:cs="Arial"/>
                <w:sz w:val="20"/>
                <w:szCs w:val="20"/>
              </w:rPr>
              <w:t>autorskog</w:t>
            </w:r>
            <w:r w:rsidR="00C31619" w:rsidRPr="00013E4D">
              <w:rPr>
                <w:rFonts w:ascii="Arial" w:hAnsi="Arial" w:cs="Arial"/>
                <w:sz w:val="20"/>
                <w:szCs w:val="20"/>
              </w:rPr>
              <w:t xml:space="preserve"> </w:t>
            </w:r>
            <w:r w:rsidRPr="00013E4D">
              <w:rPr>
                <w:rFonts w:ascii="Arial" w:hAnsi="Arial" w:cs="Arial"/>
                <w:sz w:val="20"/>
                <w:szCs w:val="20"/>
              </w:rPr>
              <w:t>filma.</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Vježba: Tri kadra</w:t>
            </w:r>
            <w:r w:rsidR="00C31619" w:rsidRPr="00013E4D">
              <w:rPr>
                <w:rFonts w:ascii="Arial" w:hAnsi="Arial" w:cs="Arial"/>
                <w:sz w:val="20"/>
                <w:szCs w:val="20"/>
              </w:rPr>
              <w:t xml:space="preserve"> </w:t>
            </w:r>
            <w:r w:rsidRPr="00013E4D">
              <w:rPr>
                <w:rFonts w:ascii="Arial" w:hAnsi="Arial" w:cs="Arial"/>
                <w:sz w:val="20"/>
                <w:szCs w:val="20"/>
              </w:rPr>
              <w:t>alteriranog</w:t>
            </w:r>
            <w:r w:rsidR="00C31619" w:rsidRPr="00013E4D">
              <w:rPr>
                <w:rFonts w:ascii="Arial" w:hAnsi="Arial" w:cs="Arial"/>
                <w:sz w:val="20"/>
                <w:szCs w:val="20"/>
              </w:rPr>
              <w:t xml:space="preserve"> </w:t>
            </w:r>
            <w:r w:rsidRPr="00013E4D">
              <w:rPr>
                <w:rFonts w:ascii="Arial" w:hAnsi="Arial" w:cs="Arial"/>
                <w:sz w:val="20"/>
                <w:szCs w:val="20"/>
              </w:rPr>
              <w:t>žanra.</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5.</w:t>
            </w:r>
            <w:r w:rsidR="001913B7" w:rsidRPr="00013E4D">
              <w:rPr>
                <w:rFonts w:ascii="Arial" w:hAnsi="Arial" w:cs="Arial"/>
                <w:sz w:val="20"/>
                <w:szCs w:val="20"/>
              </w:rPr>
              <w:t xml:space="preserve"> (2P+2V)</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 xml:space="preserve">Predavanje: Film kao koncept stanja i situacije. </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Gledanje i analiza filma: Melankolija, Lars von Trier (2012)</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Mentorska</w:t>
            </w:r>
            <w:r w:rsidR="0066346D" w:rsidRPr="00013E4D">
              <w:rPr>
                <w:rFonts w:ascii="Arial" w:hAnsi="Arial" w:cs="Arial"/>
                <w:sz w:val="20"/>
                <w:szCs w:val="20"/>
              </w:rPr>
              <w:t xml:space="preserve"> </w:t>
            </w:r>
            <w:r w:rsidRPr="00013E4D">
              <w:rPr>
                <w:rFonts w:ascii="Arial" w:hAnsi="Arial" w:cs="Arial"/>
                <w:sz w:val="20"/>
                <w:szCs w:val="20"/>
              </w:rPr>
              <w:t>poduka:Vizualna</w:t>
            </w:r>
            <w:r w:rsidR="00C31619" w:rsidRPr="00013E4D">
              <w:rPr>
                <w:rFonts w:ascii="Arial" w:hAnsi="Arial" w:cs="Arial"/>
                <w:sz w:val="20"/>
                <w:szCs w:val="20"/>
              </w:rPr>
              <w:t xml:space="preserve"> </w:t>
            </w:r>
            <w:r w:rsidRPr="00013E4D">
              <w:rPr>
                <w:rFonts w:ascii="Arial" w:hAnsi="Arial" w:cs="Arial"/>
                <w:sz w:val="20"/>
                <w:szCs w:val="20"/>
              </w:rPr>
              <w:t>dramaturgija</w:t>
            </w:r>
            <w:r w:rsidR="00C31619" w:rsidRPr="00013E4D">
              <w:rPr>
                <w:rFonts w:ascii="Arial" w:hAnsi="Arial" w:cs="Arial"/>
                <w:sz w:val="20"/>
                <w:szCs w:val="20"/>
              </w:rPr>
              <w:t xml:space="preserve"> </w:t>
            </w:r>
            <w:r w:rsidRPr="00013E4D">
              <w:rPr>
                <w:rFonts w:ascii="Arial" w:hAnsi="Arial" w:cs="Arial"/>
                <w:sz w:val="20"/>
                <w:szCs w:val="20"/>
              </w:rPr>
              <w:t>inaracija</w:t>
            </w:r>
            <w:r w:rsidR="00C31619" w:rsidRPr="00013E4D">
              <w:rPr>
                <w:rFonts w:ascii="Arial" w:hAnsi="Arial" w:cs="Arial"/>
                <w:sz w:val="20"/>
                <w:szCs w:val="20"/>
              </w:rPr>
              <w:t xml:space="preserve"> </w:t>
            </w:r>
            <w:r w:rsidRPr="00013E4D">
              <w:rPr>
                <w:rFonts w:ascii="Arial" w:hAnsi="Arial" w:cs="Arial"/>
                <w:sz w:val="20"/>
                <w:szCs w:val="20"/>
              </w:rPr>
              <w:t>slike.</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Vježba:Tri kadra</w:t>
            </w:r>
            <w:r w:rsidR="00C31619" w:rsidRPr="00013E4D">
              <w:rPr>
                <w:rFonts w:ascii="Arial" w:hAnsi="Arial" w:cs="Arial"/>
                <w:sz w:val="20"/>
                <w:szCs w:val="20"/>
              </w:rPr>
              <w:t xml:space="preserve"> </w:t>
            </w:r>
            <w:r w:rsidRPr="00013E4D">
              <w:rPr>
                <w:rFonts w:ascii="Arial" w:hAnsi="Arial" w:cs="Arial"/>
                <w:sz w:val="20"/>
                <w:szCs w:val="20"/>
              </w:rPr>
              <w:t>katastrofe.</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6.</w:t>
            </w:r>
            <w:r w:rsidR="001913B7" w:rsidRPr="00013E4D">
              <w:rPr>
                <w:rFonts w:ascii="Arial" w:hAnsi="Arial" w:cs="Arial"/>
                <w:sz w:val="20"/>
                <w:szCs w:val="20"/>
              </w:rPr>
              <w:t xml:space="preserve"> (2P+2V)</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 xml:space="preserve">Predavanje: Igrana priča unazad. Gledanje i analiza filma: </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Irreversible, Gaspar Noe (2002).</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Mentorska</w:t>
            </w:r>
            <w:r w:rsidR="00C31619" w:rsidRPr="00013E4D">
              <w:rPr>
                <w:rFonts w:ascii="Arial" w:hAnsi="Arial" w:cs="Arial"/>
                <w:sz w:val="20"/>
                <w:szCs w:val="20"/>
              </w:rPr>
              <w:t xml:space="preserve"> </w:t>
            </w:r>
            <w:r w:rsidRPr="00013E4D">
              <w:rPr>
                <w:rFonts w:ascii="Arial" w:hAnsi="Arial" w:cs="Arial"/>
                <w:sz w:val="20"/>
                <w:szCs w:val="20"/>
              </w:rPr>
              <w:t>poduka: Razvijanje</w:t>
            </w:r>
            <w:r w:rsidR="00C31619" w:rsidRPr="00013E4D">
              <w:rPr>
                <w:rFonts w:ascii="Arial" w:hAnsi="Arial" w:cs="Arial"/>
                <w:sz w:val="20"/>
                <w:szCs w:val="20"/>
              </w:rPr>
              <w:t xml:space="preserve"> </w:t>
            </w:r>
            <w:r w:rsidRPr="00013E4D">
              <w:rPr>
                <w:rFonts w:ascii="Arial" w:hAnsi="Arial" w:cs="Arial"/>
                <w:sz w:val="20"/>
                <w:szCs w:val="20"/>
              </w:rPr>
              <w:t>retrogradne</w:t>
            </w:r>
            <w:r w:rsidR="00C31619" w:rsidRPr="00013E4D">
              <w:rPr>
                <w:rFonts w:ascii="Arial" w:hAnsi="Arial" w:cs="Arial"/>
                <w:sz w:val="20"/>
                <w:szCs w:val="20"/>
              </w:rPr>
              <w:t xml:space="preserve"> </w:t>
            </w:r>
            <w:r w:rsidRPr="00013E4D">
              <w:rPr>
                <w:rFonts w:ascii="Arial" w:hAnsi="Arial" w:cs="Arial"/>
                <w:sz w:val="20"/>
                <w:szCs w:val="20"/>
              </w:rPr>
              <w:t>filmske</w:t>
            </w:r>
            <w:r w:rsidR="00C31619" w:rsidRPr="00013E4D">
              <w:rPr>
                <w:rFonts w:ascii="Arial" w:hAnsi="Arial" w:cs="Arial"/>
                <w:sz w:val="20"/>
                <w:szCs w:val="20"/>
              </w:rPr>
              <w:t xml:space="preserve"> </w:t>
            </w:r>
            <w:r w:rsidRPr="00013E4D">
              <w:rPr>
                <w:rFonts w:ascii="Arial" w:hAnsi="Arial" w:cs="Arial"/>
                <w:sz w:val="20"/>
                <w:szCs w:val="20"/>
              </w:rPr>
              <w:t>priče</w:t>
            </w:r>
            <w:r w:rsidR="00C31619" w:rsidRPr="00013E4D">
              <w:rPr>
                <w:rFonts w:ascii="Arial" w:hAnsi="Arial" w:cs="Arial"/>
                <w:sz w:val="20"/>
                <w:szCs w:val="20"/>
              </w:rPr>
              <w:t xml:space="preserve"> </w:t>
            </w:r>
            <w:r w:rsidRPr="00013E4D">
              <w:rPr>
                <w:rFonts w:ascii="Arial" w:hAnsi="Arial" w:cs="Arial"/>
                <w:sz w:val="20"/>
                <w:szCs w:val="20"/>
              </w:rPr>
              <w:t>iz</w:t>
            </w:r>
            <w:r w:rsidR="00C31619" w:rsidRPr="00013E4D">
              <w:rPr>
                <w:rFonts w:ascii="Arial" w:hAnsi="Arial" w:cs="Arial"/>
                <w:sz w:val="20"/>
                <w:szCs w:val="20"/>
              </w:rPr>
              <w:t xml:space="preserve"> </w:t>
            </w:r>
            <w:r w:rsidRPr="00013E4D">
              <w:rPr>
                <w:rFonts w:ascii="Arial" w:hAnsi="Arial" w:cs="Arial"/>
                <w:sz w:val="20"/>
                <w:szCs w:val="20"/>
              </w:rPr>
              <w:t>jednefotografije.</w:t>
            </w:r>
            <w:r w:rsidR="00C31619" w:rsidRPr="00013E4D">
              <w:rPr>
                <w:rFonts w:ascii="Arial" w:hAnsi="Arial" w:cs="Arial"/>
                <w:sz w:val="20"/>
                <w:szCs w:val="20"/>
              </w:rPr>
              <w:t xml:space="preserve"> </w:t>
            </w:r>
            <w:r w:rsidRPr="00013E4D">
              <w:rPr>
                <w:rFonts w:ascii="Arial" w:hAnsi="Arial" w:cs="Arial"/>
                <w:sz w:val="20"/>
                <w:szCs w:val="20"/>
              </w:rPr>
              <w:t>Vježba: Redateljska</w:t>
            </w:r>
            <w:r w:rsidR="00C31619" w:rsidRPr="00013E4D">
              <w:rPr>
                <w:rFonts w:ascii="Arial" w:hAnsi="Arial" w:cs="Arial"/>
                <w:sz w:val="20"/>
                <w:szCs w:val="20"/>
              </w:rPr>
              <w:t xml:space="preserve"> </w:t>
            </w:r>
            <w:r w:rsidRPr="00013E4D">
              <w:rPr>
                <w:rFonts w:ascii="Arial" w:hAnsi="Arial" w:cs="Arial"/>
                <w:sz w:val="20"/>
                <w:szCs w:val="20"/>
              </w:rPr>
              <w:t>koncepcija</w:t>
            </w:r>
            <w:r w:rsidR="00C31619" w:rsidRPr="00013E4D">
              <w:rPr>
                <w:rFonts w:ascii="Arial" w:hAnsi="Arial" w:cs="Arial"/>
                <w:sz w:val="20"/>
                <w:szCs w:val="20"/>
              </w:rPr>
              <w:t xml:space="preserve"> i </w:t>
            </w:r>
            <w:r w:rsidRPr="00013E4D">
              <w:rPr>
                <w:rFonts w:ascii="Arial" w:hAnsi="Arial" w:cs="Arial"/>
                <w:sz w:val="20"/>
                <w:szCs w:val="20"/>
              </w:rPr>
              <w:t>filmsko</w:t>
            </w:r>
            <w:r w:rsidR="00C31619" w:rsidRPr="00013E4D">
              <w:rPr>
                <w:rFonts w:ascii="Arial" w:hAnsi="Arial" w:cs="Arial"/>
                <w:sz w:val="20"/>
                <w:szCs w:val="20"/>
              </w:rPr>
              <w:t xml:space="preserve"> </w:t>
            </w:r>
            <w:r w:rsidRPr="00013E4D">
              <w:rPr>
                <w:rFonts w:ascii="Arial" w:hAnsi="Arial" w:cs="Arial"/>
                <w:sz w:val="20"/>
                <w:szCs w:val="20"/>
              </w:rPr>
              <w:t>vrijeme.</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7.</w:t>
            </w:r>
            <w:r w:rsidR="001913B7" w:rsidRPr="00013E4D">
              <w:rPr>
                <w:rFonts w:ascii="Arial" w:hAnsi="Arial" w:cs="Arial"/>
                <w:sz w:val="20"/>
                <w:szCs w:val="20"/>
              </w:rPr>
              <w:t xml:space="preserve"> (2P+2V)</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Predavanje: Filmskirealizam 1: Novi Rumunjski film. Gledanje i analiza filma: 4 mjeseca, 3 tjedna, 2 dana, CristianMungiu (2007).</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 xml:space="preserve">Mentorskapoduka: Niskobudžetni film </w:t>
            </w:r>
            <w:r w:rsidR="00C31619" w:rsidRPr="00013E4D">
              <w:rPr>
                <w:rFonts w:ascii="Arial" w:hAnsi="Arial" w:cs="Arial"/>
                <w:sz w:val="20"/>
                <w:szCs w:val="20"/>
              </w:rPr>
              <w:t xml:space="preserve">I </w:t>
            </w:r>
            <w:r w:rsidRPr="00013E4D">
              <w:rPr>
                <w:rFonts w:ascii="Arial" w:hAnsi="Arial" w:cs="Arial"/>
                <w:sz w:val="20"/>
                <w:szCs w:val="20"/>
              </w:rPr>
              <w:t>redateljski</w:t>
            </w:r>
            <w:r w:rsidR="00C31619" w:rsidRPr="00013E4D">
              <w:rPr>
                <w:rFonts w:ascii="Arial" w:hAnsi="Arial" w:cs="Arial"/>
                <w:sz w:val="20"/>
                <w:szCs w:val="20"/>
              </w:rPr>
              <w:t xml:space="preserve"> </w:t>
            </w:r>
            <w:r w:rsidRPr="00013E4D">
              <w:rPr>
                <w:rFonts w:ascii="Arial" w:hAnsi="Arial" w:cs="Arial"/>
                <w:sz w:val="20"/>
                <w:szCs w:val="20"/>
              </w:rPr>
              <w:t>koncept.</w:t>
            </w:r>
            <w:r w:rsidR="00C31619" w:rsidRPr="00013E4D">
              <w:rPr>
                <w:rFonts w:ascii="Arial" w:hAnsi="Arial" w:cs="Arial"/>
                <w:sz w:val="20"/>
                <w:szCs w:val="20"/>
              </w:rPr>
              <w:t xml:space="preserve"> </w:t>
            </w:r>
            <w:r w:rsidRPr="00013E4D">
              <w:rPr>
                <w:rFonts w:ascii="Arial" w:hAnsi="Arial" w:cs="Arial"/>
                <w:sz w:val="20"/>
                <w:szCs w:val="20"/>
              </w:rPr>
              <w:t>Vježba: Kadar-scena 1.</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8.</w:t>
            </w:r>
            <w:r w:rsidR="001913B7" w:rsidRPr="00013E4D">
              <w:rPr>
                <w:rFonts w:ascii="Arial" w:hAnsi="Arial" w:cs="Arial"/>
                <w:sz w:val="20"/>
                <w:szCs w:val="20"/>
              </w:rPr>
              <w:t xml:space="preserve"> (2P+2V)</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Predavanje: Filmski</w:t>
            </w:r>
            <w:r w:rsidR="00C31619" w:rsidRPr="00013E4D">
              <w:rPr>
                <w:rFonts w:ascii="Arial" w:hAnsi="Arial" w:cs="Arial"/>
                <w:sz w:val="20"/>
                <w:szCs w:val="20"/>
              </w:rPr>
              <w:t xml:space="preserve"> </w:t>
            </w:r>
            <w:r w:rsidRPr="00013E4D">
              <w:rPr>
                <w:rFonts w:ascii="Arial" w:hAnsi="Arial" w:cs="Arial"/>
                <w:sz w:val="20"/>
                <w:szCs w:val="20"/>
              </w:rPr>
              <w:t>realizam 2: Gledanje</w:t>
            </w:r>
            <w:r w:rsidR="00C31619" w:rsidRPr="00013E4D">
              <w:rPr>
                <w:rFonts w:ascii="Arial" w:hAnsi="Arial" w:cs="Arial"/>
                <w:sz w:val="20"/>
                <w:szCs w:val="20"/>
              </w:rPr>
              <w:t xml:space="preserve"> i </w:t>
            </w:r>
            <w:r w:rsidRPr="00013E4D">
              <w:rPr>
                <w:rFonts w:ascii="Arial" w:hAnsi="Arial" w:cs="Arial"/>
                <w:sz w:val="20"/>
                <w:szCs w:val="20"/>
              </w:rPr>
              <w:t>analiza</w:t>
            </w:r>
            <w:r w:rsidR="00C31619" w:rsidRPr="00013E4D">
              <w:rPr>
                <w:rFonts w:ascii="Arial" w:hAnsi="Arial" w:cs="Arial"/>
                <w:sz w:val="20"/>
                <w:szCs w:val="20"/>
              </w:rPr>
              <w:t xml:space="preserve"> </w:t>
            </w:r>
            <w:r w:rsidRPr="00013E4D">
              <w:rPr>
                <w:rFonts w:ascii="Arial" w:hAnsi="Arial" w:cs="Arial"/>
                <w:sz w:val="20"/>
                <w:szCs w:val="20"/>
              </w:rPr>
              <w:t>filma: Obrana</w:t>
            </w:r>
            <w:r w:rsidR="00C31619" w:rsidRPr="00013E4D">
              <w:rPr>
                <w:rFonts w:ascii="Arial" w:hAnsi="Arial" w:cs="Arial"/>
                <w:sz w:val="20"/>
                <w:szCs w:val="20"/>
              </w:rPr>
              <w:t xml:space="preserve"> </w:t>
            </w:r>
            <w:r w:rsidRPr="00013E4D">
              <w:rPr>
                <w:rFonts w:ascii="Arial" w:hAnsi="Arial" w:cs="Arial"/>
                <w:sz w:val="20"/>
                <w:szCs w:val="20"/>
              </w:rPr>
              <w:t>i</w:t>
            </w:r>
            <w:r w:rsidR="00C31619" w:rsidRPr="00013E4D">
              <w:rPr>
                <w:rFonts w:ascii="Arial" w:hAnsi="Arial" w:cs="Arial"/>
                <w:sz w:val="20"/>
                <w:szCs w:val="20"/>
              </w:rPr>
              <w:t xml:space="preserve"> </w:t>
            </w:r>
            <w:r w:rsidRPr="00013E4D">
              <w:rPr>
                <w:rFonts w:ascii="Arial" w:hAnsi="Arial" w:cs="Arial"/>
                <w:sz w:val="20"/>
                <w:szCs w:val="20"/>
              </w:rPr>
              <w:t>zaštita,  BoboJelčić, (2013).</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Mentorska</w:t>
            </w:r>
            <w:r w:rsidR="00C31619" w:rsidRPr="00013E4D">
              <w:rPr>
                <w:rFonts w:ascii="Arial" w:hAnsi="Arial" w:cs="Arial"/>
                <w:sz w:val="20"/>
                <w:szCs w:val="20"/>
              </w:rPr>
              <w:t xml:space="preserve"> </w:t>
            </w:r>
            <w:r w:rsidRPr="00013E4D">
              <w:rPr>
                <w:rFonts w:ascii="Arial" w:hAnsi="Arial" w:cs="Arial"/>
                <w:sz w:val="20"/>
                <w:szCs w:val="20"/>
              </w:rPr>
              <w:t>poduka: Niskobudžetni film u Hrvatskoj.</w:t>
            </w:r>
            <w:r w:rsidR="00C31619" w:rsidRPr="00013E4D">
              <w:rPr>
                <w:rFonts w:ascii="Arial" w:hAnsi="Arial" w:cs="Arial"/>
                <w:sz w:val="20"/>
                <w:szCs w:val="20"/>
              </w:rPr>
              <w:t xml:space="preserve"> </w:t>
            </w:r>
            <w:r w:rsidRPr="00013E4D">
              <w:rPr>
                <w:rFonts w:ascii="Arial" w:hAnsi="Arial" w:cs="Arial"/>
                <w:sz w:val="20"/>
                <w:szCs w:val="20"/>
              </w:rPr>
              <w:t>Vježba: Kadar-scena 2.</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9.</w:t>
            </w:r>
            <w:r w:rsidR="001913B7" w:rsidRPr="00013E4D">
              <w:rPr>
                <w:rFonts w:ascii="Arial" w:hAnsi="Arial" w:cs="Arial"/>
                <w:sz w:val="20"/>
                <w:szCs w:val="20"/>
              </w:rPr>
              <w:t xml:space="preserve"> (2P+2V)</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Predavanje: Filmska</w:t>
            </w:r>
            <w:r w:rsidR="00C31619" w:rsidRPr="00013E4D">
              <w:rPr>
                <w:rFonts w:ascii="Arial" w:hAnsi="Arial" w:cs="Arial"/>
                <w:sz w:val="20"/>
                <w:szCs w:val="20"/>
              </w:rPr>
              <w:t xml:space="preserve"> </w:t>
            </w:r>
            <w:r w:rsidRPr="00013E4D">
              <w:rPr>
                <w:rFonts w:ascii="Arial" w:hAnsi="Arial" w:cs="Arial"/>
                <w:sz w:val="20"/>
                <w:szCs w:val="20"/>
              </w:rPr>
              <w:t>struktura</w:t>
            </w:r>
            <w:r w:rsidR="00C31619" w:rsidRPr="00013E4D">
              <w:rPr>
                <w:rFonts w:ascii="Arial" w:hAnsi="Arial" w:cs="Arial"/>
                <w:sz w:val="20"/>
                <w:szCs w:val="20"/>
              </w:rPr>
              <w:t xml:space="preserve"> I </w:t>
            </w:r>
            <w:r w:rsidRPr="00013E4D">
              <w:rPr>
                <w:rFonts w:ascii="Arial" w:hAnsi="Arial" w:cs="Arial"/>
                <w:sz w:val="20"/>
                <w:szCs w:val="20"/>
              </w:rPr>
              <w:t>naracija. Gledanje i analiza</w:t>
            </w:r>
            <w:r w:rsidR="00C31619" w:rsidRPr="00013E4D">
              <w:rPr>
                <w:rFonts w:ascii="Arial" w:hAnsi="Arial" w:cs="Arial"/>
                <w:sz w:val="20"/>
                <w:szCs w:val="20"/>
              </w:rPr>
              <w:t xml:space="preserve"> </w:t>
            </w:r>
            <w:r w:rsidRPr="00013E4D">
              <w:rPr>
                <w:rFonts w:ascii="Arial" w:hAnsi="Arial" w:cs="Arial"/>
                <w:sz w:val="20"/>
                <w:szCs w:val="20"/>
              </w:rPr>
              <w:t xml:space="preserve">filma: </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9 Pjesama, Michael Winterbottom (2004).</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Mentorska</w:t>
            </w:r>
            <w:r w:rsidR="00C31619" w:rsidRPr="00013E4D">
              <w:rPr>
                <w:rFonts w:ascii="Arial" w:hAnsi="Arial" w:cs="Arial"/>
                <w:sz w:val="20"/>
                <w:szCs w:val="20"/>
              </w:rPr>
              <w:t xml:space="preserve"> </w:t>
            </w:r>
            <w:r w:rsidRPr="00013E4D">
              <w:rPr>
                <w:rFonts w:ascii="Arial" w:hAnsi="Arial" w:cs="Arial"/>
                <w:sz w:val="20"/>
                <w:szCs w:val="20"/>
              </w:rPr>
              <w:t>poduka: Strukturalizam</w:t>
            </w:r>
            <w:r w:rsidR="00C31619" w:rsidRPr="00013E4D">
              <w:rPr>
                <w:rFonts w:ascii="Arial" w:hAnsi="Arial" w:cs="Arial"/>
                <w:sz w:val="20"/>
                <w:szCs w:val="20"/>
              </w:rPr>
              <w:t xml:space="preserve"> </w:t>
            </w:r>
            <w:r w:rsidRPr="00013E4D">
              <w:rPr>
                <w:rFonts w:ascii="Arial" w:hAnsi="Arial" w:cs="Arial"/>
                <w:sz w:val="20"/>
                <w:szCs w:val="20"/>
              </w:rPr>
              <w:t>ir</w:t>
            </w:r>
            <w:r w:rsidR="00C31619" w:rsidRPr="00013E4D">
              <w:rPr>
                <w:rFonts w:ascii="Arial" w:hAnsi="Arial" w:cs="Arial"/>
                <w:sz w:val="20"/>
                <w:szCs w:val="20"/>
              </w:rPr>
              <w:t xml:space="preserve"> </w:t>
            </w:r>
            <w:r w:rsidRPr="00013E4D">
              <w:rPr>
                <w:rFonts w:ascii="Arial" w:hAnsi="Arial" w:cs="Arial"/>
                <w:sz w:val="20"/>
                <w:szCs w:val="20"/>
              </w:rPr>
              <w:t>edateljska</w:t>
            </w:r>
            <w:r w:rsidR="00C31619" w:rsidRPr="00013E4D">
              <w:rPr>
                <w:rFonts w:ascii="Arial" w:hAnsi="Arial" w:cs="Arial"/>
                <w:sz w:val="20"/>
                <w:szCs w:val="20"/>
              </w:rPr>
              <w:t xml:space="preserve"> </w:t>
            </w:r>
            <w:r w:rsidRPr="00013E4D">
              <w:rPr>
                <w:rFonts w:ascii="Arial" w:hAnsi="Arial" w:cs="Arial"/>
                <w:sz w:val="20"/>
                <w:szCs w:val="20"/>
              </w:rPr>
              <w:t>koncepcija.</w:t>
            </w:r>
            <w:r w:rsidR="00C31619" w:rsidRPr="00013E4D">
              <w:rPr>
                <w:rFonts w:ascii="Arial" w:hAnsi="Arial" w:cs="Arial"/>
                <w:sz w:val="20"/>
                <w:szCs w:val="20"/>
              </w:rPr>
              <w:t xml:space="preserve"> </w:t>
            </w:r>
            <w:r w:rsidRPr="00013E4D">
              <w:rPr>
                <w:rFonts w:ascii="Arial" w:hAnsi="Arial" w:cs="Arial"/>
                <w:sz w:val="20"/>
                <w:szCs w:val="20"/>
              </w:rPr>
              <w:t>Vježba: Subjektivni</w:t>
            </w:r>
            <w:r w:rsidR="00C31619" w:rsidRPr="00013E4D">
              <w:rPr>
                <w:rFonts w:ascii="Arial" w:hAnsi="Arial" w:cs="Arial"/>
                <w:sz w:val="20"/>
                <w:szCs w:val="20"/>
              </w:rPr>
              <w:t xml:space="preserve"> </w:t>
            </w:r>
            <w:r w:rsidRPr="00013E4D">
              <w:rPr>
                <w:rFonts w:ascii="Arial" w:hAnsi="Arial" w:cs="Arial"/>
                <w:sz w:val="20"/>
                <w:szCs w:val="20"/>
              </w:rPr>
              <w:t>planovi</w:t>
            </w:r>
            <w:r w:rsidR="00C31619" w:rsidRPr="00013E4D">
              <w:rPr>
                <w:rFonts w:ascii="Arial" w:hAnsi="Arial" w:cs="Arial"/>
                <w:sz w:val="20"/>
                <w:szCs w:val="20"/>
              </w:rPr>
              <w:t xml:space="preserve"> I </w:t>
            </w:r>
            <w:r w:rsidRPr="00013E4D">
              <w:rPr>
                <w:rFonts w:ascii="Arial" w:hAnsi="Arial" w:cs="Arial"/>
                <w:sz w:val="20"/>
                <w:szCs w:val="20"/>
              </w:rPr>
              <w:t>ritam</w:t>
            </w:r>
            <w:r w:rsidR="00C31619" w:rsidRPr="00013E4D">
              <w:rPr>
                <w:rFonts w:ascii="Arial" w:hAnsi="Arial" w:cs="Arial"/>
                <w:sz w:val="20"/>
                <w:szCs w:val="20"/>
              </w:rPr>
              <w:t xml:space="preserve"> </w:t>
            </w:r>
            <w:r w:rsidRPr="00013E4D">
              <w:rPr>
                <w:rFonts w:ascii="Arial" w:hAnsi="Arial" w:cs="Arial"/>
                <w:sz w:val="20"/>
                <w:szCs w:val="20"/>
              </w:rPr>
              <w:t>filma.</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10.</w:t>
            </w:r>
            <w:r w:rsidR="001913B7" w:rsidRPr="00013E4D">
              <w:rPr>
                <w:rFonts w:ascii="Arial" w:hAnsi="Arial" w:cs="Arial"/>
                <w:sz w:val="20"/>
                <w:szCs w:val="20"/>
              </w:rPr>
              <w:t xml:space="preserve"> (2P+2V)</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 xml:space="preserve">Predavanje: Politički film – Art Film. Gledanje i analiza filma: </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Glad, Steve McQueen (2008).</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Mentorskapoduka: Političkarealnostilipovijestkaopodlogaza film.Vježba: Novinskičlanakifilmskapriča.</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11.</w:t>
            </w:r>
            <w:r w:rsidR="00C5716F" w:rsidRPr="00013E4D">
              <w:rPr>
                <w:rFonts w:ascii="Arial" w:hAnsi="Arial" w:cs="Arial"/>
                <w:sz w:val="20"/>
                <w:szCs w:val="20"/>
              </w:rPr>
              <w:t xml:space="preserve"> (2P+2V)</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 xml:space="preserve">Predavanje: </w:t>
            </w:r>
            <w:r w:rsidR="00C31619" w:rsidRPr="00013E4D">
              <w:rPr>
                <w:rFonts w:ascii="Arial" w:hAnsi="Arial" w:cs="Arial"/>
                <w:sz w:val="20"/>
                <w:szCs w:val="20"/>
              </w:rPr>
              <w:t xml:space="preserve"> </w:t>
            </w:r>
            <w:r w:rsidRPr="00013E4D">
              <w:rPr>
                <w:rFonts w:ascii="Arial" w:hAnsi="Arial" w:cs="Arial"/>
                <w:sz w:val="20"/>
                <w:szCs w:val="20"/>
              </w:rPr>
              <w:t>Subverzivni</w:t>
            </w:r>
            <w:r w:rsidR="00C31619" w:rsidRPr="00013E4D">
              <w:rPr>
                <w:rFonts w:ascii="Arial" w:hAnsi="Arial" w:cs="Arial"/>
                <w:sz w:val="20"/>
                <w:szCs w:val="20"/>
              </w:rPr>
              <w:t xml:space="preserve"> </w:t>
            </w:r>
            <w:r w:rsidRPr="00013E4D">
              <w:rPr>
                <w:rFonts w:ascii="Arial" w:hAnsi="Arial" w:cs="Arial"/>
                <w:sz w:val="20"/>
                <w:szCs w:val="20"/>
              </w:rPr>
              <w:t>igrani film</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 xml:space="preserve">Prezir, </w:t>
            </w:r>
            <w:r w:rsidR="00C31619" w:rsidRPr="00013E4D">
              <w:rPr>
                <w:rFonts w:ascii="Arial" w:hAnsi="Arial" w:cs="Arial"/>
                <w:sz w:val="20"/>
                <w:szCs w:val="20"/>
              </w:rPr>
              <w:t xml:space="preserve"> </w:t>
            </w:r>
            <w:r w:rsidRPr="00013E4D">
              <w:rPr>
                <w:rFonts w:ascii="Arial" w:hAnsi="Arial" w:cs="Arial"/>
                <w:sz w:val="20"/>
                <w:szCs w:val="20"/>
              </w:rPr>
              <w:t>Jean Luc Godard (1963).</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Mentorska</w:t>
            </w:r>
            <w:r w:rsidR="00C31619" w:rsidRPr="00013E4D">
              <w:rPr>
                <w:rFonts w:ascii="Arial" w:hAnsi="Arial" w:cs="Arial"/>
                <w:sz w:val="20"/>
                <w:szCs w:val="20"/>
              </w:rPr>
              <w:t xml:space="preserve"> </w:t>
            </w:r>
            <w:r w:rsidRPr="00013E4D">
              <w:rPr>
                <w:rFonts w:ascii="Arial" w:hAnsi="Arial" w:cs="Arial"/>
                <w:sz w:val="20"/>
                <w:szCs w:val="20"/>
              </w:rPr>
              <w:t>poduka: Aproprijacija</w:t>
            </w:r>
            <w:r w:rsidR="00C31619" w:rsidRPr="00013E4D">
              <w:rPr>
                <w:rFonts w:ascii="Arial" w:hAnsi="Arial" w:cs="Arial"/>
                <w:sz w:val="20"/>
                <w:szCs w:val="20"/>
              </w:rPr>
              <w:t xml:space="preserve"> </w:t>
            </w:r>
            <w:r w:rsidRPr="00013E4D">
              <w:rPr>
                <w:rFonts w:ascii="Arial" w:hAnsi="Arial" w:cs="Arial"/>
                <w:sz w:val="20"/>
                <w:szCs w:val="20"/>
              </w:rPr>
              <w:t>industrijskog u ime</w:t>
            </w:r>
            <w:r w:rsidR="00C31619" w:rsidRPr="00013E4D">
              <w:rPr>
                <w:rFonts w:ascii="Arial" w:hAnsi="Arial" w:cs="Arial"/>
                <w:sz w:val="20"/>
                <w:szCs w:val="20"/>
              </w:rPr>
              <w:t xml:space="preserve"> </w:t>
            </w:r>
            <w:r w:rsidRPr="00013E4D">
              <w:rPr>
                <w:rFonts w:ascii="Arial" w:hAnsi="Arial" w:cs="Arial"/>
                <w:sz w:val="20"/>
                <w:szCs w:val="20"/>
              </w:rPr>
              <w:t>autorskog.</w:t>
            </w:r>
          </w:p>
          <w:p w:rsidR="0048061D" w:rsidRPr="00013E4D" w:rsidRDefault="0048061D" w:rsidP="001913B7">
            <w:pPr>
              <w:spacing w:after="0"/>
              <w:rPr>
                <w:rFonts w:ascii="Arial" w:hAnsi="Arial" w:cs="Arial"/>
                <w:sz w:val="20"/>
                <w:szCs w:val="20"/>
              </w:rPr>
            </w:pPr>
            <w:r w:rsidRPr="00013E4D">
              <w:rPr>
                <w:rFonts w:ascii="Arial" w:hAnsi="Arial" w:cs="Arial"/>
                <w:sz w:val="20"/>
                <w:szCs w:val="20"/>
              </w:rPr>
              <w:lastRenderedPageBreak/>
              <w:t>Vježba:A Casting zastudentski film.</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12.</w:t>
            </w:r>
            <w:r w:rsidR="00C5716F" w:rsidRPr="00013E4D">
              <w:rPr>
                <w:rFonts w:ascii="Arial" w:hAnsi="Arial" w:cs="Arial"/>
                <w:sz w:val="20"/>
                <w:szCs w:val="20"/>
              </w:rPr>
              <w:t xml:space="preserve"> (2P+2V)</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Predavanje:</w:t>
            </w:r>
            <w:r w:rsidR="00C31619" w:rsidRPr="00013E4D">
              <w:rPr>
                <w:rFonts w:ascii="Arial" w:hAnsi="Arial" w:cs="Arial"/>
                <w:sz w:val="20"/>
                <w:szCs w:val="20"/>
              </w:rPr>
              <w:t xml:space="preserve"> </w:t>
            </w:r>
            <w:r w:rsidRPr="00013E4D">
              <w:rPr>
                <w:rFonts w:ascii="Arial" w:hAnsi="Arial" w:cs="Arial"/>
                <w:sz w:val="20"/>
                <w:szCs w:val="20"/>
              </w:rPr>
              <w:t>Poetika</w:t>
            </w:r>
            <w:r w:rsidR="00C31619" w:rsidRPr="00013E4D">
              <w:rPr>
                <w:rFonts w:ascii="Arial" w:hAnsi="Arial" w:cs="Arial"/>
                <w:sz w:val="20"/>
                <w:szCs w:val="20"/>
              </w:rPr>
              <w:t xml:space="preserve"> </w:t>
            </w:r>
            <w:r w:rsidRPr="00013E4D">
              <w:rPr>
                <w:rFonts w:ascii="Arial" w:hAnsi="Arial" w:cs="Arial"/>
                <w:sz w:val="20"/>
                <w:szCs w:val="20"/>
              </w:rPr>
              <w:t>slike</w:t>
            </w:r>
            <w:r w:rsidR="00C31619" w:rsidRPr="00013E4D">
              <w:rPr>
                <w:rFonts w:ascii="Arial" w:hAnsi="Arial" w:cs="Arial"/>
                <w:sz w:val="20"/>
                <w:szCs w:val="20"/>
              </w:rPr>
              <w:t xml:space="preserve"> I </w:t>
            </w:r>
            <w:r w:rsidRPr="00013E4D">
              <w:rPr>
                <w:rFonts w:ascii="Arial" w:hAnsi="Arial" w:cs="Arial"/>
                <w:sz w:val="20"/>
                <w:szCs w:val="20"/>
              </w:rPr>
              <w:t>filmska</w:t>
            </w:r>
            <w:r w:rsidR="00C31619" w:rsidRPr="00013E4D">
              <w:rPr>
                <w:rFonts w:ascii="Arial" w:hAnsi="Arial" w:cs="Arial"/>
                <w:sz w:val="20"/>
                <w:szCs w:val="20"/>
              </w:rPr>
              <w:t xml:space="preserve"> </w:t>
            </w:r>
            <w:r w:rsidRPr="00013E4D">
              <w:rPr>
                <w:rFonts w:ascii="Arial" w:hAnsi="Arial" w:cs="Arial"/>
                <w:sz w:val="20"/>
                <w:szCs w:val="20"/>
              </w:rPr>
              <w:t>naracija.</w:t>
            </w:r>
            <w:r w:rsidR="00C31619" w:rsidRPr="00013E4D">
              <w:rPr>
                <w:rFonts w:ascii="Arial" w:hAnsi="Arial" w:cs="Arial"/>
                <w:sz w:val="20"/>
                <w:szCs w:val="20"/>
              </w:rPr>
              <w:t xml:space="preserve"> </w:t>
            </w:r>
            <w:r w:rsidRPr="00013E4D">
              <w:rPr>
                <w:rFonts w:ascii="Arial" w:hAnsi="Arial" w:cs="Arial"/>
                <w:sz w:val="20"/>
                <w:szCs w:val="20"/>
              </w:rPr>
              <w:t>Gledanje</w:t>
            </w:r>
            <w:r w:rsidR="00C31619" w:rsidRPr="00013E4D">
              <w:rPr>
                <w:rFonts w:ascii="Arial" w:hAnsi="Arial" w:cs="Arial"/>
                <w:sz w:val="20"/>
                <w:szCs w:val="20"/>
              </w:rPr>
              <w:t xml:space="preserve"> I </w:t>
            </w:r>
            <w:r w:rsidRPr="00013E4D">
              <w:rPr>
                <w:rFonts w:ascii="Arial" w:hAnsi="Arial" w:cs="Arial"/>
                <w:sz w:val="20"/>
                <w:szCs w:val="20"/>
              </w:rPr>
              <w:t>analiza</w:t>
            </w:r>
            <w:r w:rsidR="00C31619" w:rsidRPr="00013E4D">
              <w:rPr>
                <w:rFonts w:ascii="Arial" w:hAnsi="Arial" w:cs="Arial"/>
                <w:sz w:val="20"/>
                <w:szCs w:val="20"/>
              </w:rPr>
              <w:t xml:space="preserve"> </w:t>
            </w:r>
            <w:r w:rsidRPr="00013E4D">
              <w:rPr>
                <w:rFonts w:ascii="Arial" w:hAnsi="Arial" w:cs="Arial"/>
                <w:sz w:val="20"/>
                <w:szCs w:val="20"/>
              </w:rPr>
              <w:t xml:space="preserve">filma: </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Majkai sin,</w:t>
            </w:r>
            <w:r w:rsidR="00C31619" w:rsidRPr="00013E4D">
              <w:rPr>
                <w:rFonts w:ascii="Arial" w:hAnsi="Arial" w:cs="Arial"/>
                <w:sz w:val="20"/>
                <w:szCs w:val="20"/>
              </w:rPr>
              <w:t xml:space="preserve"> </w:t>
            </w:r>
            <w:r w:rsidRPr="00013E4D">
              <w:rPr>
                <w:rFonts w:ascii="Arial" w:hAnsi="Arial" w:cs="Arial"/>
                <w:sz w:val="20"/>
                <w:szCs w:val="20"/>
              </w:rPr>
              <w:t>AleksandarSokurov (1997).</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Mentorska</w:t>
            </w:r>
            <w:r w:rsidR="00C31619" w:rsidRPr="00013E4D">
              <w:rPr>
                <w:rFonts w:ascii="Arial" w:hAnsi="Arial" w:cs="Arial"/>
                <w:sz w:val="20"/>
                <w:szCs w:val="20"/>
              </w:rPr>
              <w:t xml:space="preserve"> </w:t>
            </w:r>
            <w:r w:rsidRPr="00013E4D">
              <w:rPr>
                <w:rFonts w:ascii="Arial" w:hAnsi="Arial" w:cs="Arial"/>
                <w:sz w:val="20"/>
                <w:szCs w:val="20"/>
              </w:rPr>
              <w:t>poduka:</w:t>
            </w:r>
            <w:r w:rsidR="00C31619" w:rsidRPr="00013E4D">
              <w:rPr>
                <w:rFonts w:ascii="Arial" w:hAnsi="Arial" w:cs="Arial"/>
                <w:sz w:val="20"/>
                <w:szCs w:val="20"/>
              </w:rPr>
              <w:t xml:space="preserve"> </w:t>
            </w:r>
            <w:r w:rsidRPr="00013E4D">
              <w:rPr>
                <w:rFonts w:ascii="Arial" w:hAnsi="Arial" w:cs="Arial"/>
                <w:sz w:val="20"/>
                <w:szCs w:val="20"/>
              </w:rPr>
              <w:t>Fotografija</w:t>
            </w:r>
            <w:r w:rsidR="00C31619" w:rsidRPr="00013E4D">
              <w:rPr>
                <w:rFonts w:ascii="Arial" w:hAnsi="Arial" w:cs="Arial"/>
                <w:sz w:val="20"/>
                <w:szCs w:val="20"/>
              </w:rPr>
              <w:t xml:space="preserve"> </w:t>
            </w:r>
            <w:r w:rsidRPr="00013E4D">
              <w:rPr>
                <w:rFonts w:ascii="Arial" w:hAnsi="Arial" w:cs="Arial"/>
                <w:sz w:val="20"/>
                <w:szCs w:val="20"/>
              </w:rPr>
              <w:t>kao</w:t>
            </w:r>
            <w:r w:rsidR="00C31619" w:rsidRPr="00013E4D">
              <w:rPr>
                <w:rFonts w:ascii="Arial" w:hAnsi="Arial" w:cs="Arial"/>
                <w:sz w:val="20"/>
                <w:szCs w:val="20"/>
              </w:rPr>
              <w:t xml:space="preserve"> </w:t>
            </w:r>
            <w:r w:rsidRPr="00013E4D">
              <w:rPr>
                <w:rFonts w:ascii="Arial" w:hAnsi="Arial" w:cs="Arial"/>
                <w:sz w:val="20"/>
                <w:szCs w:val="20"/>
              </w:rPr>
              <w:t xml:space="preserve">priča. </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Vježba: Jedna</w:t>
            </w:r>
            <w:r w:rsidR="00C31619" w:rsidRPr="00013E4D">
              <w:rPr>
                <w:rFonts w:ascii="Arial" w:hAnsi="Arial" w:cs="Arial"/>
                <w:sz w:val="20"/>
                <w:szCs w:val="20"/>
              </w:rPr>
              <w:t xml:space="preserve"> </w:t>
            </w:r>
            <w:r w:rsidRPr="00013E4D">
              <w:rPr>
                <w:rFonts w:ascii="Arial" w:hAnsi="Arial" w:cs="Arial"/>
                <w:sz w:val="20"/>
                <w:szCs w:val="20"/>
              </w:rPr>
              <w:t>fotografija</w:t>
            </w:r>
            <w:r w:rsidR="00C31619" w:rsidRPr="00013E4D">
              <w:rPr>
                <w:rFonts w:ascii="Arial" w:hAnsi="Arial" w:cs="Arial"/>
                <w:sz w:val="20"/>
                <w:szCs w:val="20"/>
              </w:rPr>
              <w:t xml:space="preserve"> </w:t>
            </w:r>
            <w:r w:rsidRPr="00013E4D">
              <w:rPr>
                <w:rFonts w:ascii="Arial" w:hAnsi="Arial" w:cs="Arial"/>
                <w:sz w:val="20"/>
                <w:szCs w:val="20"/>
              </w:rPr>
              <w:t>jedan film.</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13.</w:t>
            </w:r>
            <w:r w:rsidR="00C5716F" w:rsidRPr="00013E4D">
              <w:rPr>
                <w:rFonts w:ascii="Arial" w:hAnsi="Arial" w:cs="Arial"/>
                <w:sz w:val="20"/>
                <w:szCs w:val="20"/>
              </w:rPr>
              <w:t xml:space="preserve"> (2P+2V)</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Mentorska</w:t>
            </w:r>
            <w:r w:rsidR="00C31619" w:rsidRPr="00013E4D">
              <w:rPr>
                <w:rFonts w:ascii="Arial" w:hAnsi="Arial" w:cs="Arial"/>
                <w:sz w:val="20"/>
                <w:szCs w:val="20"/>
              </w:rPr>
              <w:t xml:space="preserve"> </w:t>
            </w:r>
            <w:r w:rsidRPr="00013E4D">
              <w:rPr>
                <w:rFonts w:ascii="Arial" w:hAnsi="Arial" w:cs="Arial"/>
                <w:sz w:val="20"/>
                <w:szCs w:val="20"/>
              </w:rPr>
              <w:t>poduka</w:t>
            </w:r>
            <w:r w:rsidR="00C31619" w:rsidRPr="00013E4D">
              <w:rPr>
                <w:rFonts w:ascii="Arial" w:hAnsi="Arial" w:cs="Arial"/>
                <w:sz w:val="20"/>
                <w:szCs w:val="20"/>
              </w:rPr>
              <w:t xml:space="preserve"> I </w:t>
            </w:r>
            <w:r w:rsidRPr="00013E4D">
              <w:rPr>
                <w:rFonts w:ascii="Arial" w:hAnsi="Arial" w:cs="Arial"/>
                <w:sz w:val="20"/>
                <w:szCs w:val="20"/>
              </w:rPr>
              <w:t>vježbe</w:t>
            </w:r>
            <w:r w:rsidR="00C31619" w:rsidRPr="00013E4D">
              <w:rPr>
                <w:rFonts w:ascii="Arial" w:hAnsi="Arial" w:cs="Arial"/>
                <w:sz w:val="20"/>
                <w:szCs w:val="20"/>
              </w:rPr>
              <w:t xml:space="preserve"> </w:t>
            </w:r>
            <w:r w:rsidRPr="00013E4D">
              <w:rPr>
                <w:rFonts w:ascii="Arial" w:hAnsi="Arial" w:cs="Arial"/>
                <w:sz w:val="20"/>
                <w:szCs w:val="20"/>
              </w:rPr>
              <w:t>kroz</w:t>
            </w:r>
            <w:r w:rsidR="00C31619" w:rsidRPr="00013E4D">
              <w:rPr>
                <w:rFonts w:ascii="Arial" w:hAnsi="Arial" w:cs="Arial"/>
                <w:sz w:val="20"/>
                <w:szCs w:val="20"/>
              </w:rPr>
              <w:t xml:space="preserve"> </w:t>
            </w:r>
            <w:r w:rsidRPr="00013E4D">
              <w:rPr>
                <w:rFonts w:ascii="Arial" w:hAnsi="Arial" w:cs="Arial"/>
                <w:sz w:val="20"/>
                <w:szCs w:val="20"/>
              </w:rPr>
              <w:t>superviziranje</w:t>
            </w:r>
            <w:r w:rsidR="00C31619" w:rsidRPr="00013E4D">
              <w:rPr>
                <w:rFonts w:ascii="Arial" w:hAnsi="Arial" w:cs="Arial"/>
                <w:sz w:val="20"/>
                <w:szCs w:val="20"/>
              </w:rPr>
              <w:t xml:space="preserve"> </w:t>
            </w:r>
            <w:r w:rsidRPr="00013E4D">
              <w:rPr>
                <w:rFonts w:ascii="Arial" w:hAnsi="Arial" w:cs="Arial"/>
                <w:sz w:val="20"/>
                <w:szCs w:val="20"/>
              </w:rPr>
              <w:t>studentskih</w:t>
            </w:r>
            <w:r w:rsidR="00C31619" w:rsidRPr="00013E4D">
              <w:rPr>
                <w:rFonts w:ascii="Arial" w:hAnsi="Arial" w:cs="Arial"/>
                <w:sz w:val="20"/>
                <w:szCs w:val="20"/>
              </w:rPr>
              <w:t xml:space="preserve"> </w:t>
            </w:r>
            <w:r w:rsidRPr="00013E4D">
              <w:rPr>
                <w:rFonts w:ascii="Arial" w:hAnsi="Arial" w:cs="Arial"/>
                <w:sz w:val="20"/>
                <w:szCs w:val="20"/>
              </w:rPr>
              <w:t>filmova.</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14.</w:t>
            </w:r>
            <w:r w:rsidR="00C5716F" w:rsidRPr="00013E4D">
              <w:rPr>
                <w:rFonts w:ascii="Arial" w:hAnsi="Arial" w:cs="Arial"/>
                <w:sz w:val="20"/>
                <w:szCs w:val="20"/>
              </w:rPr>
              <w:t xml:space="preserve"> (2P+2V)</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Mentorska</w:t>
            </w:r>
            <w:r w:rsidR="00C31619" w:rsidRPr="00013E4D">
              <w:rPr>
                <w:rFonts w:ascii="Arial" w:hAnsi="Arial" w:cs="Arial"/>
                <w:sz w:val="20"/>
                <w:szCs w:val="20"/>
              </w:rPr>
              <w:t xml:space="preserve"> </w:t>
            </w:r>
            <w:r w:rsidRPr="00013E4D">
              <w:rPr>
                <w:rFonts w:ascii="Arial" w:hAnsi="Arial" w:cs="Arial"/>
                <w:sz w:val="20"/>
                <w:szCs w:val="20"/>
              </w:rPr>
              <w:t>poduka</w:t>
            </w:r>
            <w:r w:rsidR="00C31619" w:rsidRPr="00013E4D">
              <w:rPr>
                <w:rFonts w:ascii="Arial" w:hAnsi="Arial" w:cs="Arial"/>
                <w:sz w:val="20"/>
                <w:szCs w:val="20"/>
              </w:rPr>
              <w:t xml:space="preserve"> I </w:t>
            </w:r>
            <w:r w:rsidRPr="00013E4D">
              <w:rPr>
                <w:rFonts w:ascii="Arial" w:hAnsi="Arial" w:cs="Arial"/>
                <w:sz w:val="20"/>
                <w:szCs w:val="20"/>
              </w:rPr>
              <w:t>vježbe</w:t>
            </w:r>
            <w:r w:rsidR="00C31619" w:rsidRPr="00013E4D">
              <w:rPr>
                <w:rFonts w:ascii="Arial" w:hAnsi="Arial" w:cs="Arial"/>
                <w:sz w:val="20"/>
                <w:szCs w:val="20"/>
              </w:rPr>
              <w:t xml:space="preserve"> </w:t>
            </w:r>
            <w:r w:rsidRPr="00013E4D">
              <w:rPr>
                <w:rFonts w:ascii="Arial" w:hAnsi="Arial" w:cs="Arial"/>
                <w:sz w:val="20"/>
                <w:szCs w:val="20"/>
              </w:rPr>
              <w:t>kroz</w:t>
            </w:r>
            <w:r w:rsidR="00C31619" w:rsidRPr="00013E4D">
              <w:rPr>
                <w:rFonts w:ascii="Arial" w:hAnsi="Arial" w:cs="Arial"/>
                <w:sz w:val="20"/>
                <w:szCs w:val="20"/>
              </w:rPr>
              <w:t xml:space="preserve"> </w:t>
            </w:r>
            <w:r w:rsidRPr="00013E4D">
              <w:rPr>
                <w:rFonts w:ascii="Arial" w:hAnsi="Arial" w:cs="Arial"/>
                <w:sz w:val="20"/>
                <w:szCs w:val="20"/>
              </w:rPr>
              <w:t>superviziranje</w:t>
            </w:r>
            <w:r w:rsidR="00C31619" w:rsidRPr="00013E4D">
              <w:rPr>
                <w:rFonts w:ascii="Arial" w:hAnsi="Arial" w:cs="Arial"/>
                <w:sz w:val="20"/>
                <w:szCs w:val="20"/>
              </w:rPr>
              <w:t xml:space="preserve"> </w:t>
            </w:r>
            <w:r w:rsidRPr="00013E4D">
              <w:rPr>
                <w:rFonts w:ascii="Arial" w:hAnsi="Arial" w:cs="Arial"/>
                <w:sz w:val="20"/>
                <w:szCs w:val="20"/>
              </w:rPr>
              <w:t>studentskih</w:t>
            </w:r>
            <w:r w:rsidR="00C31619" w:rsidRPr="00013E4D">
              <w:rPr>
                <w:rFonts w:ascii="Arial" w:hAnsi="Arial" w:cs="Arial"/>
                <w:sz w:val="20"/>
                <w:szCs w:val="20"/>
              </w:rPr>
              <w:t xml:space="preserve"> </w:t>
            </w:r>
            <w:r w:rsidRPr="00013E4D">
              <w:rPr>
                <w:rFonts w:ascii="Arial" w:hAnsi="Arial" w:cs="Arial"/>
                <w:sz w:val="20"/>
                <w:szCs w:val="20"/>
              </w:rPr>
              <w:t>filmova.</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15.</w:t>
            </w:r>
            <w:r w:rsidR="00C5716F" w:rsidRPr="00013E4D">
              <w:rPr>
                <w:rFonts w:ascii="Arial" w:hAnsi="Arial" w:cs="Arial"/>
                <w:sz w:val="20"/>
                <w:szCs w:val="20"/>
              </w:rPr>
              <w:t xml:space="preserve"> (2P+2V)</w:t>
            </w:r>
          </w:p>
          <w:p w:rsidR="0048061D" w:rsidRPr="00013E4D" w:rsidRDefault="0048061D" w:rsidP="001913B7">
            <w:pPr>
              <w:spacing w:after="0"/>
              <w:rPr>
                <w:rFonts w:ascii="Arial" w:hAnsi="Arial" w:cs="Arial"/>
                <w:sz w:val="20"/>
                <w:szCs w:val="20"/>
              </w:rPr>
            </w:pPr>
            <w:r w:rsidRPr="00013E4D">
              <w:rPr>
                <w:rFonts w:ascii="Arial" w:hAnsi="Arial" w:cs="Arial"/>
                <w:sz w:val="20"/>
                <w:szCs w:val="20"/>
              </w:rPr>
              <w:t>Mentorska poduka i vježbe kroz superviziranje studentskih filmova.</w:t>
            </w:r>
          </w:p>
        </w:tc>
      </w:tr>
      <w:tr w:rsidR="0048061D" w:rsidRPr="00013E4D" w:rsidTr="00042D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sz w:val="20"/>
                <w:szCs w:val="20"/>
                <w:lang w:val="hr-HR"/>
              </w:rPr>
              <w:t xml:space="preserve">X </w:t>
            </w:r>
            <w:r w:rsidRPr="00013E4D">
              <w:rPr>
                <w:rFonts w:ascii="Arial" w:hAnsi="Arial" w:cs="Arial"/>
                <w:b w:val="0"/>
                <w:sz w:val="20"/>
                <w:szCs w:val="20"/>
                <w:lang w:val="hr-HR"/>
              </w:rPr>
              <w:t xml:space="preserve"> predavanja</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sz w:val="20"/>
                <w:szCs w:val="20"/>
                <w:lang w:val="hr-HR"/>
              </w:rPr>
              <w:t xml:space="preserve">X </w:t>
            </w:r>
            <w:r w:rsidRPr="00013E4D">
              <w:rPr>
                <w:rFonts w:ascii="Arial" w:hAnsi="Arial" w:cs="Arial"/>
                <w:b w:val="0"/>
                <w:sz w:val="20"/>
                <w:szCs w:val="20"/>
                <w:lang w:val="hr-HR"/>
              </w:rPr>
              <w:t xml:space="preserve"> vježbe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48061D" w:rsidRPr="00013E4D" w:rsidRDefault="0048061D" w:rsidP="00042DBD">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sz w:val="20"/>
                <w:szCs w:val="20"/>
                <w:lang w:val="hr-HR"/>
              </w:rPr>
              <w:t xml:space="preserve">X </w:t>
            </w:r>
            <w:r w:rsidRPr="00013E4D">
              <w:rPr>
                <w:rFonts w:ascii="Arial" w:hAnsi="Arial" w:cs="Arial"/>
                <w:b w:val="0"/>
                <w:sz w:val="20"/>
                <w:szCs w:val="20"/>
                <w:lang w:val="hr-HR"/>
              </w:rPr>
              <w:t xml:space="preserve"> samostalni  zadaci</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multimedija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laboratorij</w:t>
            </w:r>
          </w:p>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sz w:val="20"/>
                <w:szCs w:val="20"/>
                <w:lang w:val="hr-HR"/>
              </w:rPr>
              <w:t xml:space="preserve">X </w:t>
            </w:r>
            <w:r w:rsidRPr="00013E4D">
              <w:rPr>
                <w:rFonts w:ascii="Arial" w:hAnsi="Arial" w:cs="Arial"/>
                <w:b w:val="0"/>
                <w:sz w:val="20"/>
                <w:szCs w:val="20"/>
                <w:lang w:val="hr-HR"/>
              </w:rPr>
              <w:t>mentorski rad</w:t>
            </w:r>
          </w:p>
          <w:p w:rsidR="0048061D" w:rsidRPr="00013E4D" w:rsidRDefault="0048061D" w:rsidP="00042DBD">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009C2C47" w:rsidRPr="00013E4D">
              <w:rPr>
                <w:rFonts w:ascii="Arial" w:hAnsi="Arial" w:cs="Arial"/>
                <w:sz w:val="20"/>
                <w:szCs w:val="20"/>
              </w:rPr>
              <w:fldChar w:fldCharType="begin">
                <w:ffData>
                  <w:name w:val="Text1"/>
                  <w:enabled/>
                  <w:calcOnExit w:val="0"/>
                  <w:textInput/>
                </w:ffData>
              </w:fldChar>
            </w:r>
            <w:r w:rsidRPr="00013E4D">
              <w:rPr>
                <w:rFonts w:ascii="Arial" w:hAnsi="Arial" w:cs="Arial"/>
                <w:sz w:val="20"/>
                <w:szCs w:val="20"/>
              </w:rPr>
              <w:instrText xml:space="preserve"> FORMTEXT </w:instrText>
            </w:r>
            <w:r w:rsidR="009C2C47" w:rsidRPr="00013E4D">
              <w:rPr>
                <w:rFonts w:ascii="Arial" w:hAnsi="Arial" w:cs="Arial"/>
                <w:sz w:val="20"/>
                <w:szCs w:val="20"/>
              </w:rPr>
            </w:r>
            <w:r w:rsidR="009C2C47" w:rsidRPr="00013E4D">
              <w:rPr>
                <w:rFonts w:ascii="Arial" w:hAnsi="Arial" w:cs="Arial"/>
                <w:sz w:val="20"/>
                <w:szCs w:val="20"/>
              </w:rPr>
              <w:fldChar w:fldCharType="separate"/>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009C2C47" w:rsidRPr="00013E4D">
              <w:rPr>
                <w:rFonts w:ascii="Arial" w:hAnsi="Arial" w:cs="Arial"/>
                <w:sz w:val="20"/>
                <w:szCs w:val="20"/>
              </w:rPr>
              <w:fldChar w:fldCharType="end"/>
            </w:r>
            <w:r w:rsidRPr="00013E4D">
              <w:rPr>
                <w:rFonts w:ascii="Arial" w:hAnsi="Arial" w:cs="Arial"/>
                <w:sz w:val="20"/>
                <w:szCs w:val="20"/>
              </w:rPr>
              <w:t xml:space="preserve"> (ostalo upisati)</w:t>
            </w:r>
          </w:p>
        </w:tc>
      </w:tr>
      <w:tr w:rsidR="0048061D" w:rsidRPr="00013E4D" w:rsidTr="00042D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2</w:t>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Scenarij</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Literatura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2</w:t>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8061D" w:rsidRPr="00013E4D" w:rsidRDefault="0048061D" w:rsidP="00042DBD">
            <w:pPr>
              <w:pStyle w:val="Heading2"/>
              <w:rPr>
                <w:rFonts w:ascii="Arial" w:hAnsi="Arial" w:cs="Arial"/>
                <w:kern w:val="1"/>
                <w:sz w:val="20"/>
                <w:szCs w:val="20"/>
              </w:rPr>
            </w:pPr>
            <w:r w:rsidRPr="00013E4D">
              <w:rPr>
                <w:rFonts w:ascii="Arial" w:hAnsi="Arial" w:cs="Arial"/>
                <w:kern w:val="1"/>
                <w:sz w:val="20"/>
                <w:szCs w:val="20"/>
              </w:rPr>
              <w:t>Praćenje</w:t>
            </w:r>
            <w:r w:rsidR="00C31619" w:rsidRPr="00013E4D">
              <w:rPr>
                <w:rFonts w:ascii="Arial" w:hAnsi="Arial" w:cs="Arial"/>
                <w:kern w:val="1"/>
                <w:sz w:val="20"/>
                <w:szCs w:val="20"/>
              </w:rPr>
              <w:t xml:space="preserve"> </w:t>
            </w:r>
            <w:r w:rsidRPr="00013E4D">
              <w:rPr>
                <w:rFonts w:ascii="Arial" w:hAnsi="Arial" w:cs="Arial"/>
                <w:kern w:val="1"/>
                <w:sz w:val="20"/>
                <w:szCs w:val="20"/>
              </w:rPr>
              <w:t>umjetničkog</w:t>
            </w:r>
            <w:r w:rsidR="00C31619" w:rsidRPr="00013E4D">
              <w:rPr>
                <w:rFonts w:ascii="Arial" w:hAnsi="Arial" w:cs="Arial"/>
                <w:kern w:val="1"/>
                <w:sz w:val="20"/>
                <w:szCs w:val="20"/>
              </w:rPr>
              <w:t xml:space="preserve"> </w:t>
            </w:r>
            <w:r w:rsidRPr="00013E4D">
              <w:rPr>
                <w:rFonts w:ascii="Arial" w:hAnsi="Arial" w:cs="Arial"/>
                <w:kern w:val="1"/>
                <w:sz w:val="20"/>
                <w:szCs w:val="20"/>
              </w:rPr>
              <w:t>rada</w:t>
            </w:r>
            <w:r w:rsidR="00C31619" w:rsidRPr="00013E4D">
              <w:rPr>
                <w:rFonts w:ascii="Arial" w:hAnsi="Arial" w:cs="Arial"/>
                <w:kern w:val="1"/>
                <w:sz w:val="20"/>
                <w:szCs w:val="20"/>
              </w:rPr>
              <w:t xml:space="preserve"> </w:t>
            </w:r>
            <w:r w:rsidRPr="00013E4D">
              <w:rPr>
                <w:rFonts w:ascii="Arial" w:hAnsi="Arial" w:cs="Arial"/>
                <w:kern w:val="1"/>
                <w:sz w:val="20"/>
                <w:szCs w:val="20"/>
              </w:rPr>
              <w:t>kroz</w:t>
            </w:r>
            <w:r w:rsidR="00C31619" w:rsidRPr="00013E4D">
              <w:rPr>
                <w:rFonts w:ascii="Arial" w:hAnsi="Arial" w:cs="Arial"/>
                <w:kern w:val="1"/>
                <w:sz w:val="20"/>
                <w:szCs w:val="20"/>
              </w:rPr>
              <w:t xml:space="preserve"> </w:t>
            </w:r>
            <w:r w:rsidRPr="00013E4D">
              <w:rPr>
                <w:rFonts w:ascii="Arial" w:hAnsi="Arial" w:cs="Arial"/>
                <w:kern w:val="1"/>
                <w:sz w:val="20"/>
                <w:szCs w:val="20"/>
              </w:rPr>
              <w:t>mentorsku</w:t>
            </w:r>
            <w:r w:rsidR="00C31619" w:rsidRPr="00013E4D">
              <w:rPr>
                <w:rFonts w:ascii="Arial" w:hAnsi="Arial" w:cs="Arial"/>
                <w:kern w:val="1"/>
                <w:sz w:val="20"/>
                <w:szCs w:val="20"/>
              </w:rPr>
              <w:t xml:space="preserve"> </w:t>
            </w:r>
            <w:r w:rsidRPr="00013E4D">
              <w:rPr>
                <w:rFonts w:ascii="Arial" w:hAnsi="Arial" w:cs="Arial"/>
                <w:kern w:val="1"/>
                <w:sz w:val="20"/>
                <w:szCs w:val="20"/>
              </w:rPr>
              <w:t>poduku</w:t>
            </w:r>
            <w:r w:rsidR="00C31619" w:rsidRPr="00013E4D">
              <w:rPr>
                <w:rFonts w:ascii="Arial" w:hAnsi="Arial" w:cs="Arial"/>
                <w:kern w:val="1"/>
                <w:sz w:val="20"/>
                <w:szCs w:val="20"/>
              </w:rPr>
              <w:t xml:space="preserve"> I </w:t>
            </w:r>
            <w:r w:rsidRPr="00013E4D">
              <w:rPr>
                <w:rFonts w:ascii="Arial" w:hAnsi="Arial" w:cs="Arial"/>
                <w:kern w:val="1"/>
                <w:sz w:val="20"/>
                <w:szCs w:val="20"/>
              </w:rPr>
              <w:t>ocjenjivanje</w:t>
            </w:r>
            <w:r w:rsidR="00C31619" w:rsidRPr="00013E4D">
              <w:rPr>
                <w:rFonts w:ascii="Arial" w:hAnsi="Arial" w:cs="Arial"/>
                <w:kern w:val="1"/>
                <w:sz w:val="20"/>
                <w:szCs w:val="20"/>
              </w:rPr>
              <w:t xml:space="preserve"> </w:t>
            </w:r>
            <w:r w:rsidRPr="00013E4D">
              <w:rPr>
                <w:rFonts w:ascii="Arial" w:hAnsi="Arial" w:cs="Arial"/>
                <w:kern w:val="1"/>
                <w:sz w:val="20"/>
                <w:szCs w:val="20"/>
              </w:rPr>
              <w:t>kvalitete</w:t>
            </w:r>
            <w:r w:rsidR="00C31619" w:rsidRPr="00013E4D">
              <w:rPr>
                <w:rFonts w:ascii="Arial" w:hAnsi="Arial" w:cs="Arial"/>
                <w:kern w:val="1"/>
                <w:sz w:val="20"/>
                <w:szCs w:val="20"/>
              </w:rPr>
              <w:t xml:space="preserve"> </w:t>
            </w:r>
            <w:r w:rsidRPr="00013E4D">
              <w:rPr>
                <w:rFonts w:ascii="Arial" w:hAnsi="Arial" w:cs="Arial"/>
                <w:kern w:val="1"/>
                <w:sz w:val="20"/>
                <w:szCs w:val="20"/>
              </w:rPr>
              <w:t>studentskih</w:t>
            </w:r>
            <w:r w:rsidR="00C31619" w:rsidRPr="00013E4D">
              <w:rPr>
                <w:rFonts w:ascii="Arial" w:hAnsi="Arial" w:cs="Arial"/>
                <w:kern w:val="1"/>
                <w:sz w:val="20"/>
                <w:szCs w:val="20"/>
              </w:rPr>
              <w:t xml:space="preserve"> </w:t>
            </w:r>
            <w:r w:rsidRPr="00013E4D">
              <w:rPr>
                <w:rFonts w:ascii="Arial" w:hAnsi="Arial" w:cs="Arial"/>
                <w:kern w:val="1"/>
                <w:sz w:val="20"/>
                <w:szCs w:val="20"/>
              </w:rPr>
              <w:t>filmova (45 % konačne</w:t>
            </w:r>
            <w:r w:rsidR="00C31619" w:rsidRPr="00013E4D">
              <w:rPr>
                <w:rFonts w:ascii="Arial" w:hAnsi="Arial" w:cs="Arial"/>
                <w:kern w:val="1"/>
                <w:sz w:val="20"/>
                <w:szCs w:val="20"/>
              </w:rPr>
              <w:t xml:space="preserve"> </w:t>
            </w:r>
            <w:r w:rsidRPr="00013E4D">
              <w:rPr>
                <w:rFonts w:ascii="Arial" w:hAnsi="Arial" w:cs="Arial"/>
                <w:kern w:val="1"/>
                <w:sz w:val="20"/>
                <w:szCs w:val="20"/>
              </w:rPr>
              <w:t xml:space="preserve">ocjene / od toga </w:t>
            </w:r>
          </w:p>
          <w:p w:rsidR="0048061D" w:rsidRPr="00013E4D" w:rsidRDefault="0048061D" w:rsidP="00042DBD">
            <w:pPr>
              <w:pStyle w:val="Heading2"/>
              <w:rPr>
                <w:rFonts w:ascii="Arial" w:hAnsi="Arial" w:cs="Arial"/>
                <w:kern w:val="1"/>
                <w:sz w:val="20"/>
                <w:szCs w:val="20"/>
              </w:rPr>
            </w:pPr>
            <w:r w:rsidRPr="00013E4D">
              <w:rPr>
                <w:rFonts w:ascii="Arial" w:hAnsi="Arial" w:cs="Arial"/>
                <w:kern w:val="1"/>
                <w:sz w:val="20"/>
                <w:szCs w:val="20"/>
              </w:rPr>
              <w:t>15% produkcijski</w:t>
            </w:r>
            <w:r w:rsidR="00C31619" w:rsidRPr="00013E4D">
              <w:rPr>
                <w:rFonts w:ascii="Arial" w:hAnsi="Arial" w:cs="Arial"/>
                <w:kern w:val="1"/>
                <w:sz w:val="20"/>
                <w:szCs w:val="20"/>
              </w:rPr>
              <w:t xml:space="preserve"> </w:t>
            </w:r>
            <w:r w:rsidRPr="00013E4D">
              <w:rPr>
                <w:rFonts w:ascii="Arial" w:hAnsi="Arial" w:cs="Arial"/>
                <w:kern w:val="1"/>
                <w:sz w:val="20"/>
                <w:szCs w:val="20"/>
              </w:rPr>
              <w:t>aspekt, 15% sadržajnii 15% konceptualno</w:t>
            </w:r>
            <w:r w:rsidR="00C31619" w:rsidRPr="00013E4D">
              <w:rPr>
                <w:rFonts w:ascii="Arial" w:hAnsi="Arial" w:cs="Arial"/>
                <w:kern w:val="1"/>
                <w:sz w:val="20"/>
                <w:szCs w:val="20"/>
              </w:rPr>
              <w:t>-</w:t>
            </w:r>
            <w:r w:rsidRPr="00013E4D">
              <w:rPr>
                <w:rFonts w:ascii="Arial" w:hAnsi="Arial" w:cs="Arial"/>
                <w:kern w:val="1"/>
                <w:sz w:val="20"/>
                <w:szCs w:val="20"/>
              </w:rPr>
              <w:t>formalni).</w:t>
            </w:r>
          </w:p>
          <w:p w:rsidR="0048061D" w:rsidRPr="00013E4D" w:rsidRDefault="0048061D" w:rsidP="00042DBD">
            <w:pPr>
              <w:pStyle w:val="Heading2"/>
              <w:rPr>
                <w:rFonts w:ascii="Arial" w:hAnsi="Arial" w:cs="Arial"/>
                <w:kern w:val="1"/>
                <w:sz w:val="20"/>
                <w:szCs w:val="20"/>
              </w:rPr>
            </w:pPr>
            <w:r w:rsidRPr="00013E4D">
              <w:rPr>
                <w:rFonts w:ascii="Arial" w:hAnsi="Arial" w:cs="Arial"/>
                <w:kern w:val="1"/>
                <w:sz w:val="20"/>
                <w:szCs w:val="20"/>
              </w:rPr>
              <w:t>Zalaganje</w:t>
            </w:r>
            <w:r w:rsidR="00C31619" w:rsidRPr="00013E4D">
              <w:rPr>
                <w:rFonts w:ascii="Arial" w:hAnsi="Arial" w:cs="Arial"/>
                <w:kern w:val="1"/>
                <w:sz w:val="20"/>
                <w:szCs w:val="20"/>
              </w:rPr>
              <w:t xml:space="preserve"> I </w:t>
            </w:r>
            <w:r w:rsidRPr="00013E4D">
              <w:rPr>
                <w:rFonts w:ascii="Arial" w:hAnsi="Arial" w:cs="Arial"/>
                <w:kern w:val="1"/>
                <w:sz w:val="20"/>
                <w:szCs w:val="20"/>
              </w:rPr>
              <w:t>diskusija</w:t>
            </w:r>
            <w:r w:rsidR="00C31619" w:rsidRPr="00013E4D">
              <w:rPr>
                <w:rFonts w:ascii="Arial" w:hAnsi="Arial" w:cs="Arial"/>
                <w:kern w:val="1"/>
                <w:sz w:val="20"/>
                <w:szCs w:val="20"/>
              </w:rPr>
              <w:t xml:space="preserve"> </w:t>
            </w:r>
            <w:r w:rsidRPr="00013E4D">
              <w:rPr>
                <w:rFonts w:ascii="Arial" w:hAnsi="Arial" w:cs="Arial"/>
                <w:kern w:val="1"/>
                <w:sz w:val="20"/>
                <w:szCs w:val="20"/>
              </w:rPr>
              <w:t>na</w:t>
            </w:r>
            <w:r w:rsidR="00C31619" w:rsidRPr="00013E4D">
              <w:rPr>
                <w:rFonts w:ascii="Arial" w:hAnsi="Arial" w:cs="Arial"/>
                <w:kern w:val="1"/>
                <w:sz w:val="20"/>
                <w:szCs w:val="20"/>
              </w:rPr>
              <w:t xml:space="preserve"> </w:t>
            </w:r>
            <w:r w:rsidRPr="00013E4D">
              <w:rPr>
                <w:rFonts w:ascii="Arial" w:hAnsi="Arial" w:cs="Arial"/>
                <w:kern w:val="1"/>
                <w:sz w:val="20"/>
                <w:szCs w:val="20"/>
              </w:rPr>
              <w:t xml:space="preserve">predavanjima (15% ocjene). </w:t>
            </w:r>
          </w:p>
          <w:p w:rsidR="0048061D" w:rsidRPr="00013E4D" w:rsidRDefault="0048061D" w:rsidP="00042DBD">
            <w:pPr>
              <w:pStyle w:val="Heading2"/>
              <w:rPr>
                <w:rFonts w:ascii="Arial" w:hAnsi="Arial" w:cs="Arial"/>
                <w:sz w:val="20"/>
                <w:szCs w:val="20"/>
              </w:rPr>
            </w:pPr>
            <w:r w:rsidRPr="00013E4D">
              <w:rPr>
                <w:rFonts w:ascii="Arial" w:hAnsi="Arial" w:cs="Arial"/>
                <w:sz w:val="20"/>
                <w:szCs w:val="20"/>
              </w:rPr>
              <w:t xml:space="preserve">Znanje literature </w:t>
            </w:r>
            <w:r w:rsidRPr="00013E4D">
              <w:rPr>
                <w:rFonts w:ascii="Arial" w:hAnsi="Arial" w:cs="Arial"/>
                <w:kern w:val="1"/>
                <w:sz w:val="20"/>
                <w:szCs w:val="20"/>
              </w:rPr>
              <w:t>(20% ocjene).</w:t>
            </w:r>
          </w:p>
          <w:p w:rsidR="0048061D" w:rsidRPr="00013E4D" w:rsidRDefault="0048061D" w:rsidP="00042DBD">
            <w:pPr>
              <w:pStyle w:val="Heading2"/>
              <w:rPr>
                <w:rFonts w:ascii="Arial" w:hAnsi="Arial" w:cs="Arial"/>
                <w:kern w:val="1"/>
                <w:sz w:val="20"/>
                <w:szCs w:val="20"/>
              </w:rPr>
            </w:pPr>
            <w:r w:rsidRPr="00013E4D">
              <w:rPr>
                <w:rFonts w:ascii="Arial" w:hAnsi="Arial" w:cs="Arial"/>
                <w:kern w:val="1"/>
                <w:sz w:val="20"/>
                <w:szCs w:val="20"/>
              </w:rPr>
              <w:t>Realizacijavježbi (20% ocjene).</w:t>
            </w:r>
          </w:p>
          <w:p w:rsidR="0048061D" w:rsidRPr="00013E4D" w:rsidRDefault="0048061D" w:rsidP="00042DBD">
            <w:pPr>
              <w:tabs>
                <w:tab w:val="left" w:pos="2820"/>
              </w:tabs>
              <w:spacing w:after="0"/>
              <w:rPr>
                <w:rFonts w:ascii="Arial" w:hAnsi="Arial" w:cs="Arial"/>
                <w:sz w:val="20"/>
                <w:szCs w:val="20"/>
              </w:rPr>
            </w:pPr>
          </w:p>
        </w:tc>
      </w:tr>
      <w:tr w:rsidR="0048061D" w:rsidRPr="00013E4D" w:rsidTr="00042D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pStyle w:val="BodyText"/>
              <w:rPr>
                <w:i/>
                <w:iCs/>
                <w:color w:val="000000"/>
                <w:sz w:val="20"/>
                <w:szCs w:val="20"/>
              </w:rPr>
            </w:pPr>
            <w:r w:rsidRPr="00013E4D">
              <w:rPr>
                <w:i/>
                <w:sz w:val="20"/>
                <w:szCs w:val="20"/>
              </w:rPr>
              <w:t>Ogledi o devet autora</w:t>
            </w:r>
            <w:r w:rsidRPr="00013E4D">
              <w:rPr>
                <w:sz w:val="20"/>
                <w:szCs w:val="20"/>
              </w:rPr>
              <w:t>. Ante Peterlić, Centar za kulturnu djelatnost, Zagreb (1983).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pStyle w:val="BodyText"/>
              <w:rPr>
                <w:i/>
                <w:iCs/>
                <w:sz w:val="20"/>
                <w:szCs w:val="20"/>
                <w:lang w:val="hr-HR"/>
              </w:rPr>
            </w:pPr>
            <w:r w:rsidRPr="00013E4D">
              <w:rPr>
                <w:i/>
                <w:kern w:val="24"/>
                <w:sz w:val="20"/>
                <w:szCs w:val="20"/>
              </w:rPr>
              <w:t>O Povijesti Filmskog stila,</w:t>
            </w:r>
            <w:r w:rsidRPr="00013E4D">
              <w:rPr>
                <w:sz w:val="20"/>
                <w:szCs w:val="20"/>
              </w:rPr>
              <w:t xml:space="preserve"> (izabrana poglavlja),</w:t>
            </w:r>
            <w:r w:rsidRPr="00013E4D">
              <w:rPr>
                <w:kern w:val="24"/>
                <w:sz w:val="20"/>
                <w:szCs w:val="20"/>
              </w:rPr>
              <w:t>David Bordwell, Hrvatski filmski savez, Zagreb, 2005</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color w:val="000000"/>
                <w:sz w:val="20"/>
                <w:szCs w:val="20"/>
              </w:rPr>
            </w:pPr>
            <w:r w:rsidRPr="00013E4D">
              <w:rPr>
                <w:rFonts w:ascii="Arial" w:hAnsi="Arial" w:cs="Arial"/>
                <w:i/>
                <w:iCs/>
                <w:sz w:val="20"/>
                <w:szCs w:val="20"/>
              </w:rPr>
              <w:t>The Film directors intuition</w:t>
            </w:r>
            <w:r w:rsidRPr="00013E4D">
              <w:rPr>
                <w:rFonts w:ascii="Arial" w:hAnsi="Arial" w:cs="Arial"/>
                <w:sz w:val="20"/>
                <w:szCs w:val="20"/>
              </w:rPr>
              <w:t>, Judith Weston, Michael Wiese Productions, Studio City, California, 2003</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C31619"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Dopunska literatura</w:t>
            </w:r>
          </w:p>
        </w:tc>
        <w:tc>
          <w:tcPr>
            <w:tcW w:w="7552" w:type="dxa"/>
            <w:gridSpan w:val="12"/>
            <w:tcBorders>
              <w:top w:val="single" w:sz="12" w:space="0" w:color="auto"/>
              <w:right w:val="single" w:sz="12" w:space="0" w:color="auto"/>
            </w:tcBorders>
            <w:tcMar>
              <w:left w:w="57" w:type="dxa"/>
              <w:right w:w="57" w:type="dxa"/>
            </w:tcMar>
          </w:tcPr>
          <w:p w:rsidR="0048061D" w:rsidRPr="00013E4D" w:rsidRDefault="0048061D" w:rsidP="00042DBD">
            <w:pPr>
              <w:pStyle w:val="Heading2"/>
              <w:rPr>
                <w:rFonts w:ascii="Arial" w:hAnsi="Arial" w:cs="Arial"/>
                <w:i/>
                <w:iCs/>
                <w:sz w:val="20"/>
                <w:szCs w:val="20"/>
              </w:rPr>
            </w:pPr>
            <w:r w:rsidRPr="00013E4D">
              <w:rPr>
                <w:rFonts w:ascii="Arial" w:hAnsi="Arial" w:cs="Arial"/>
                <w:i/>
                <w:sz w:val="20"/>
                <w:szCs w:val="20"/>
              </w:rPr>
              <w:t>Film Directing, Shot by Shot</w:t>
            </w:r>
            <w:r w:rsidRPr="00013E4D">
              <w:rPr>
                <w:rFonts w:ascii="Arial" w:hAnsi="Arial" w:cs="Arial"/>
                <w:sz w:val="20"/>
                <w:szCs w:val="20"/>
              </w:rPr>
              <w:t>, Steven D. Katz, Michael Wiese Productions, Studio City, California, 2008</w:t>
            </w:r>
          </w:p>
          <w:p w:rsidR="0048061D" w:rsidRPr="00013E4D" w:rsidRDefault="0048061D" w:rsidP="00042DBD">
            <w:pPr>
              <w:pStyle w:val="Heading2"/>
              <w:rPr>
                <w:rFonts w:ascii="Arial" w:hAnsi="Arial" w:cs="Arial"/>
                <w:sz w:val="20"/>
                <w:szCs w:val="20"/>
              </w:rPr>
            </w:pPr>
            <w:r w:rsidRPr="00013E4D">
              <w:rPr>
                <w:rFonts w:ascii="Arial" w:hAnsi="Arial" w:cs="Arial"/>
                <w:i/>
                <w:iCs/>
                <w:sz w:val="20"/>
                <w:szCs w:val="20"/>
              </w:rPr>
              <w:t>Alternative Script Writing</w:t>
            </w:r>
            <w:r w:rsidRPr="00013E4D">
              <w:rPr>
                <w:rFonts w:ascii="Arial" w:hAnsi="Arial" w:cs="Arial"/>
                <w:sz w:val="20"/>
                <w:szCs w:val="20"/>
              </w:rPr>
              <w:t>, Ken Dancyger, Focal Press;  Butterworth-Heinemann, Boston 1998</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Načini praćenja kvalitete koji osiguravaju </w:t>
            </w:r>
            <w:r w:rsidRPr="00013E4D">
              <w:rPr>
                <w:rFonts w:ascii="Arial" w:hAnsi="Arial" w:cs="Arial"/>
                <w:color w:val="000000"/>
                <w:sz w:val="20"/>
                <w:szCs w:val="20"/>
              </w:rPr>
              <w:lastRenderedPageBreak/>
              <w:t>stjecanje utvrđenih ishoda učenja</w:t>
            </w:r>
          </w:p>
        </w:tc>
        <w:tc>
          <w:tcPr>
            <w:tcW w:w="7552" w:type="dxa"/>
            <w:gridSpan w:val="12"/>
            <w:tcBorders>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lastRenderedPageBreak/>
              <w:t xml:space="preserve">Evidencija o nazočnosti na predavanjima; ispitivanje o znanju literature, praćenje razvoja individualnih projekata (scenarija, redateljske koncepcije), diskusije na </w:t>
            </w:r>
            <w:r w:rsidRPr="00013E4D">
              <w:rPr>
                <w:rFonts w:ascii="Arial" w:hAnsi="Arial" w:cs="Arial"/>
                <w:sz w:val="20"/>
                <w:szCs w:val="20"/>
              </w:rPr>
              <w:lastRenderedPageBreak/>
              <w:t>analizi filmova, realizacija vježbi.</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8061D" w:rsidRPr="00013E4D" w:rsidRDefault="0048061D" w:rsidP="00042DBD">
            <w:pPr>
              <w:pStyle w:val="Heading2"/>
              <w:rPr>
                <w:rFonts w:ascii="Arial" w:hAnsi="Arial" w:cs="Arial"/>
                <w:kern w:val="1"/>
                <w:sz w:val="20"/>
                <w:szCs w:val="20"/>
              </w:rPr>
            </w:pPr>
            <w:r w:rsidRPr="00013E4D">
              <w:rPr>
                <w:rFonts w:ascii="Arial" w:hAnsi="Arial" w:cs="Arial"/>
                <w:kern w:val="1"/>
                <w:sz w:val="20"/>
                <w:szCs w:val="20"/>
              </w:rPr>
              <w:t>Specifičn</w:t>
            </w:r>
            <w:r w:rsidR="00C31619" w:rsidRPr="00013E4D">
              <w:rPr>
                <w:rFonts w:ascii="Arial" w:hAnsi="Arial" w:cs="Arial"/>
                <w:kern w:val="1"/>
                <w:sz w:val="20"/>
                <w:szCs w:val="20"/>
              </w:rPr>
              <w:t xml:space="preserve"> </w:t>
            </w:r>
            <w:r w:rsidRPr="00013E4D">
              <w:rPr>
                <w:rFonts w:ascii="Arial" w:hAnsi="Arial" w:cs="Arial"/>
                <w:kern w:val="1"/>
                <w:sz w:val="20"/>
                <w:szCs w:val="20"/>
              </w:rPr>
              <w:t>isadržaji u održavanju</w:t>
            </w:r>
            <w:r w:rsidR="00C31619" w:rsidRPr="00013E4D">
              <w:rPr>
                <w:rFonts w:ascii="Arial" w:hAnsi="Arial" w:cs="Arial"/>
                <w:kern w:val="1"/>
                <w:sz w:val="20"/>
                <w:szCs w:val="20"/>
              </w:rPr>
              <w:t xml:space="preserve"> </w:t>
            </w:r>
            <w:r w:rsidRPr="00013E4D">
              <w:rPr>
                <w:rFonts w:ascii="Arial" w:hAnsi="Arial" w:cs="Arial"/>
                <w:kern w:val="1"/>
                <w:sz w:val="20"/>
                <w:szCs w:val="20"/>
              </w:rPr>
              <w:t>nastave:</w:t>
            </w:r>
          </w:p>
          <w:p w:rsidR="0048061D" w:rsidRPr="00013E4D" w:rsidRDefault="0048061D" w:rsidP="00042DBD">
            <w:pPr>
              <w:pStyle w:val="Heading2"/>
              <w:rPr>
                <w:rFonts w:ascii="Arial" w:hAnsi="Arial" w:cs="Arial"/>
                <w:kern w:val="1"/>
                <w:sz w:val="20"/>
                <w:szCs w:val="20"/>
              </w:rPr>
            </w:pPr>
            <w:r w:rsidRPr="00013E4D">
              <w:rPr>
                <w:rFonts w:ascii="Arial" w:hAnsi="Arial" w:cs="Arial"/>
                <w:kern w:val="1"/>
                <w:sz w:val="20"/>
                <w:szCs w:val="20"/>
              </w:rPr>
              <w:t>Superviziranje</w:t>
            </w:r>
            <w:r w:rsidR="00C31619" w:rsidRPr="00013E4D">
              <w:rPr>
                <w:rFonts w:ascii="Arial" w:hAnsi="Arial" w:cs="Arial"/>
                <w:kern w:val="1"/>
                <w:sz w:val="20"/>
                <w:szCs w:val="20"/>
              </w:rPr>
              <w:t xml:space="preserve"> </w:t>
            </w:r>
            <w:r w:rsidRPr="00013E4D">
              <w:rPr>
                <w:rFonts w:ascii="Arial" w:hAnsi="Arial" w:cs="Arial"/>
                <w:kern w:val="1"/>
                <w:sz w:val="20"/>
                <w:szCs w:val="20"/>
              </w:rPr>
              <w:t>studentovog</w:t>
            </w:r>
            <w:r w:rsidR="00C31619" w:rsidRPr="00013E4D">
              <w:rPr>
                <w:rFonts w:ascii="Arial" w:hAnsi="Arial" w:cs="Arial"/>
                <w:kern w:val="1"/>
                <w:sz w:val="20"/>
                <w:szCs w:val="20"/>
              </w:rPr>
              <w:t xml:space="preserve"> </w:t>
            </w:r>
            <w:r w:rsidRPr="00013E4D">
              <w:rPr>
                <w:rFonts w:ascii="Arial" w:hAnsi="Arial" w:cs="Arial"/>
                <w:kern w:val="1"/>
                <w:sz w:val="20"/>
                <w:szCs w:val="20"/>
              </w:rPr>
              <w:t>umjetničkog</w:t>
            </w:r>
            <w:r w:rsidR="00C31619" w:rsidRPr="00013E4D">
              <w:rPr>
                <w:rFonts w:ascii="Arial" w:hAnsi="Arial" w:cs="Arial"/>
                <w:kern w:val="1"/>
                <w:sz w:val="20"/>
                <w:szCs w:val="20"/>
              </w:rPr>
              <w:t xml:space="preserve"> I </w:t>
            </w:r>
            <w:r w:rsidRPr="00013E4D">
              <w:rPr>
                <w:rFonts w:ascii="Arial" w:hAnsi="Arial" w:cs="Arial"/>
                <w:kern w:val="1"/>
                <w:sz w:val="20"/>
                <w:szCs w:val="20"/>
              </w:rPr>
              <w:t>profesionalnog</w:t>
            </w:r>
            <w:r w:rsidR="00C31619" w:rsidRPr="00013E4D">
              <w:rPr>
                <w:rFonts w:ascii="Arial" w:hAnsi="Arial" w:cs="Arial"/>
                <w:kern w:val="1"/>
                <w:sz w:val="20"/>
                <w:szCs w:val="20"/>
              </w:rPr>
              <w:t xml:space="preserve"> </w:t>
            </w:r>
            <w:r w:rsidRPr="00013E4D">
              <w:rPr>
                <w:rFonts w:ascii="Arial" w:hAnsi="Arial" w:cs="Arial"/>
                <w:kern w:val="1"/>
                <w:sz w:val="20"/>
                <w:szCs w:val="20"/>
              </w:rPr>
              <w:t>rada.</w:t>
            </w:r>
            <w:r w:rsidR="00C31619" w:rsidRPr="00013E4D">
              <w:rPr>
                <w:rFonts w:ascii="Arial" w:hAnsi="Arial" w:cs="Arial"/>
                <w:kern w:val="1"/>
                <w:sz w:val="20"/>
                <w:szCs w:val="20"/>
              </w:rPr>
              <w:t xml:space="preserve"> </w:t>
            </w:r>
            <w:r w:rsidRPr="00013E4D">
              <w:rPr>
                <w:rFonts w:ascii="Arial" w:hAnsi="Arial" w:cs="Arial"/>
                <w:kern w:val="1"/>
                <w:sz w:val="20"/>
                <w:szCs w:val="20"/>
              </w:rPr>
              <w:t>Mentorska</w:t>
            </w:r>
          </w:p>
          <w:p w:rsidR="0048061D" w:rsidRPr="00013E4D" w:rsidRDefault="00C31619" w:rsidP="00042DBD">
            <w:pPr>
              <w:pStyle w:val="Heading2"/>
              <w:rPr>
                <w:rFonts w:ascii="Arial" w:hAnsi="Arial" w:cs="Arial"/>
                <w:kern w:val="1"/>
                <w:sz w:val="20"/>
                <w:szCs w:val="20"/>
              </w:rPr>
            </w:pPr>
            <w:r w:rsidRPr="00013E4D">
              <w:rPr>
                <w:rFonts w:ascii="Arial" w:hAnsi="Arial" w:cs="Arial"/>
                <w:kern w:val="1"/>
                <w:sz w:val="20"/>
                <w:szCs w:val="20"/>
              </w:rPr>
              <w:t>P</w:t>
            </w:r>
            <w:r w:rsidR="0048061D" w:rsidRPr="00013E4D">
              <w:rPr>
                <w:rFonts w:ascii="Arial" w:hAnsi="Arial" w:cs="Arial"/>
                <w:kern w:val="1"/>
                <w:sz w:val="20"/>
                <w:szCs w:val="20"/>
              </w:rPr>
              <w:t>oduka</w:t>
            </w:r>
            <w:r w:rsidRPr="00013E4D">
              <w:rPr>
                <w:rFonts w:ascii="Arial" w:hAnsi="Arial" w:cs="Arial"/>
                <w:kern w:val="1"/>
                <w:sz w:val="20"/>
                <w:szCs w:val="20"/>
              </w:rPr>
              <w:t xml:space="preserve"> </w:t>
            </w:r>
            <w:r w:rsidR="0048061D" w:rsidRPr="00013E4D">
              <w:rPr>
                <w:rFonts w:ascii="Arial" w:hAnsi="Arial" w:cs="Arial"/>
                <w:kern w:val="1"/>
                <w:sz w:val="20"/>
                <w:szCs w:val="20"/>
              </w:rPr>
              <w:t>sa</w:t>
            </w:r>
            <w:r w:rsidRPr="00013E4D">
              <w:rPr>
                <w:rFonts w:ascii="Arial" w:hAnsi="Arial" w:cs="Arial"/>
                <w:kern w:val="1"/>
                <w:sz w:val="20"/>
                <w:szCs w:val="20"/>
              </w:rPr>
              <w:t xml:space="preserve"> </w:t>
            </w:r>
            <w:r w:rsidR="0048061D" w:rsidRPr="00013E4D">
              <w:rPr>
                <w:rFonts w:ascii="Arial" w:hAnsi="Arial" w:cs="Arial"/>
                <w:kern w:val="1"/>
                <w:sz w:val="20"/>
                <w:szCs w:val="20"/>
              </w:rPr>
              <w:t>osvrtima</w:t>
            </w:r>
            <w:r w:rsidRPr="00013E4D">
              <w:rPr>
                <w:rFonts w:ascii="Arial" w:hAnsi="Arial" w:cs="Arial"/>
                <w:kern w:val="1"/>
                <w:sz w:val="20"/>
                <w:szCs w:val="20"/>
              </w:rPr>
              <w:t xml:space="preserve"> I </w:t>
            </w:r>
            <w:r w:rsidR="0048061D" w:rsidRPr="00013E4D">
              <w:rPr>
                <w:rFonts w:ascii="Arial" w:hAnsi="Arial" w:cs="Arial"/>
                <w:kern w:val="1"/>
                <w:sz w:val="20"/>
                <w:szCs w:val="20"/>
              </w:rPr>
              <w:t>sugestijama</w:t>
            </w:r>
            <w:r w:rsidRPr="00013E4D">
              <w:rPr>
                <w:rFonts w:ascii="Arial" w:hAnsi="Arial" w:cs="Arial"/>
                <w:kern w:val="1"/>
                <w:sz w:val="20"/>
                <w:szCs w:val="20"/>
              </w:rPr>
              <w:t xml:space="preserve"> </w:t>
            </w:r>
            <w:r w:rsidR="0048061D" w:rsidRPr="00013E4D">
              <w:rPr>
                <w:rFonts w:ascii="Arial" w:hAnsi="Arial" w:cs="Arial"/>
                <w:kern w:val="1"/>
                <w:sz w:val="20"/>
                <w:szCs w:val="20"/>
              </w:rPr>
              <w:t>na</w:t>
            </w:r>
            <w:r w:rsidRPr="00013E4D">
              <w:rPr>
                <w:rFonts w:ascii="Arial" w:hAnsi="Arial" w:cs="Arial"/>
                <w:kern w:val="1"/>
                <w:sz w:val="20"/>
                <w:szCs w:val="20"/>
              </w:rPr>
              <w:t xml:space="preserve"> </w:t>
            </w:r>
            <w:r w:rsidR="0048061D" w:rsidRPr="00013E4D">
              <w:rPr>
                <w:rFonts w:ascii="Arial" w:hAnsi="Arial" w:cs="Arial"/>
                <w:kern w:val="1"/>
                <w:sz w:val="20"/>
                <w:szCs w:val="20"/>
              </w:rPr>
              <w:t>kreativni</w:t>
            </w:r>
            <w:r w:rsidRPr="00013E4D">
              <w:rPr>
                <w:rFonts w:ascii="Arial" w:hAnsi="Arial" w:cs="Arial"/>
                <w:kern w:val="1"/>
                <w:sz w:val="20"/>
                <w:szCs w:val="20"/>
              </w:rPr>
              <w:t xml:space="preserve"> </w:t>
            </w:r>
            <w:r w:rsidR="0048061D" w:rsidRPr="00013E4D">
              <w:rPr>
                <w:rFonts w:ascii="Arial" w:hAnsi="Arial" w:cs="Arial"/>
                <w:kern w:val="1"/>
                <w:sz w:val="20"/>
                <w:szCs w:val="20"/>
              </w:rPr>
              <w:t>proces, izvedbu, koncept, metode</w:t>
            </w:r>
            <w:r w:rsidRPr="00013E4D">
              <w:rPr>
                <w:rFonts w:ascii="Arial" w:hAnsi="Arial" w:cs="Arial"/>
                <w:kern w:val="1"/>
                <w:sz w:val="20"/>
                <w:szCs w:val="20"/>
              </w:rPr>
              <w:t xml:space="preserve"> </w:t>
            </w:r>
            <w:r w:rsidR="0048061D" w:rsidRPr="00013E4D">
              <w:rPr>
                <w:rFonts w:ascii="Arial" w:hAnsi="Arial" w:cs="Arial"/>
                <w:kern w:val="1"/>
                <w:sz w:val="20"/>
                <w:szCs w:val="20"/>
              </w:rPr>
              <w:t>rada</w:t>
            </w:r>
            <w:r w:rsidRPr="00013E4D">
              <w:rPr>
                <w:rFonts w:ascii="Arial" w:hAnsi="Arial" w:cs="Arial"/>
                <w:kern w:val="1"/>
                <w:sz w:val="20"/>
                <w:szCs w:val="20"/>
              </w:rPr>
              <w:t xml:space="preserve"> I </w:t>
            </w:r>
            <w:r w:rsidR="0048061D" w:rsidRPr="00013E4D">
              <w:rPr>
                <w:rFonts w:ascii="Arial" w:hAnsi="Arial" w:cs="Arial"/>
                <w:kern w:val="1"/>
                <w:sz w:val="20"/>
                <w:szCs w:val="20"/>
              </w:rPr>
              <w:t>estetiku. Čitanje</w:t>
            </w:r>
            <w:r w:rsidRPr="00013E4D">
              <w:rPr>
                <w:rFonts w:ascii="Arial" w:hAnsi="Arial" w:cs="Arial"/>
                <w:kern w:val="1"/>
                <w:sz w:val="20"/>
                <w:szCs w:val="20"/>
              </w:rPr>
              <w:t xml:space="preserve"> I </w:t>
            </w:r>
            <w:r w:rsidR="0048061D" w:rsidRPr="00013E4D">
              <w:rPr>
                <w:rFonts w:ascii="Arial" w:hAnsi="Arial" w:cs="Arial"/>
                <w:kern w:val="1"/>
                <w:sz w:val="20"/>
                <w:szCs w:val="20"/>
              </w:rPr>
              <w:t>znanje literature.</w:t>
            </w:r>
          </w:p>
          <w:p w:rsidR="0048061D" w:rsidRPr="00013E4D" w:rsidRDefault="0048061D" w:rsidP="00042DBD">
            <w:pPr>
              <w:pStyle w:val="Heading2"/>
              <w:rPr>
                <w:rFonts w:ascii="Arial" w:hAnsi="Arial" w:cs="Arial"/>
                <w:kern w:val="1"/>
                <w:sz w:val="20"/>
                <w:szCs w:val="20"/>
              </w:rPr>
            </w:pPr>
            <w:r w:rsidRPr="00013E4D">
              <w:rPr>
                <w:rFonts w:ascii="Arial" w:hAnsi="Arial" w:cs="Arial"/>
                <w:kern w:val="1"/>
                <w:sz w:val="20"/>
                <w:szCs w:val="20"/>
              </w:rPr>
              <w:t>Predavanja</w:t>
            </w:r>
            <w:r w:rsidR="00C31619" w:rsidRPr="00013E4D">
              <w:rPr>
                <w:rFonts w:ascii="Arial" w:hAnsi="Arial" w:cs="Arial"/>
                <w:kern w:val="1"/>
                <w:sz w:val="20"/>
                <w:szCs w:val="20"/>
              </w:rPr>
              <w:t xml:space="preserve"> </w:t>
            </w:r>
            <w:r w:rsidRPr="00013E4D">
              <w:rPr>
                <w:rFonts w:ascii="Arial" w:hAnsi="Arial" w:cs="Arial"/>
                <w:kern w:val="1"/>
                <w:sz w:val="20"/>
                <w:szCs w:val="20"/>
              </w:rPr>
              <w:t>kroz</w:t>
            </w:r>
            <w:r w:rsidR="00C31619" w:rsidRPr="00013E4D">
              <w:rPr>
                <w:rFonts w:ascii="Arial" w:hAnsi="Arial" w:cs="Arial"/>
                <w:kern w:val="1"/>
                <w:sz w:val="20"/>
                <w:szCs w:val="20"/>
              </w:rPr>
              <w:t xml:space="preserve"> </w:t>
            </w:r>
            <w:r w:rsidRPr="00013E4D">
              <w:rPr>
                <w:rFonts w:ascii="Arial" w:hAnsi="Arial" w:cs="Arial"/>
                <w:kern w:val="1"/>
                <w:sz w:val="20"/>
                <w:szCs w:val="20"/>
              </w:rPr>
              <w:t>analizu</w:t>
            </w:r>
            <w:r w:rsidR="00C31619" w:rsidRPr="00013E4D">
              <w:rPr>
                <w:rFonts w:ascii="Arial" w:hAnsi="Arial" w:cs="Arial"/>
                <w:kern w:val="1"/>
                <w:sz w:val="20"/>
                <w:szCs w:val="20"/>
              </w:rPr>
              <w:t xml:space="preserve"> </w:t>
            </w:r>
            <w:r w:rsidRPr="00013E4D">
              <w:rPr>
                <w:rFonts w:ascii="Arial" w:hAnsi="Arial" w:cs="Arial"/>
                <w:kern w:val="1"/>
                <w:sz w:val="20"/>
                <w:szCs w:val="20"/>
              </w:rPr>
              <w:t>pojedinog</w:t>
            </w:r>
            <w:r w:rsidR="00C31619" w:rsidRPr="00013E4D">
              <w:rPr>
                <w:rFonts w:ascii="Arial" w:hAnsi="Arial" w:cs="Arial"/>
                <w:kern w:val="1"/>
                <w:sz w:val="20"/>
                <w:szCs w:val="20"/>
              </w:rPr>
              <w:t xml:space="preserve"> </w:t>
            </w:r>
            <w:r w:rsidRPr="00013E4D">
              <w:rPr>
                <w:rFonts w:ascii="Arial" w:hAnsi="Arial" w:cs="Arial"/>
                <w:kern w:val="1"/>
                <w:sz w:val="20"/>
                <w:szCs w:val="20"/>
              </w:rPr>
              <w:t>rada, autora</w:t>
            </w:r>
            <w:r w:rsidR="00C31619" w:rsidRPr="00013E4D">
              <w:rPr>
                <w:rFonts w:ascii="Arial" w:hAnsi="Arial" w:cs="Arial"/>
                <w:kern w:val="1"/>
                <w:sz w:val="20"/>
                <w:szCs w:val="20"/>
              </w:rPr>
              <w:t xml:space="preserve"> </w:t>
            </w:r>
            <w:r w:rsidRPr="00013E4D">
              <w:rPr>
                <w:rFonts w:ascii="Arial" w:hAnsi="Arial" w:cs="Arial"/>
                <w:kern w:val="1"/>
                <w:sz w:val="20"/>
                <w:szCs w:val="20"/>
              </w:rPr>
              <w:t>ili</w:t>
            </w:r>
            <w:r w:rsidR="00C31619" w:rsidRPr="00013E4D">
              <w:rPr>
                <w:rFonts w:ascii="Arial" w:hAnsi="Arial" w:cs="Arial"/>
                <w:kern w:val="1"/>
                <w:sz w:val="20"/>
                <w:szCs w:val="20"/>
              </w:rPr>
              <w:t xml:space="preserve"> </w:t>
            </w:r>
            <w:r w:rsidRPr="00013E4D">
              <w:rPr>
                <w:rFonts w:ascii="Arial" w:hAnsi="Arial" w:cs="Arial"/>
                <w:kern w:val="1"/>
                <w:sz w:val="20"/>
                <w:szCs w:val="20"/>
              </w:rPr>
              <w:t>niza</w:t>
            </w:r>
            <w:r w:rsidR="00C31619" w:rsidRPr="00013E4D">
              <w:rPr>
                <w:rFonts w:ascii="Arial" w:hAnsi="Arial" w:cs="Arial"/>
                <w:kern w:val="1"/>
                <w:sz w:val="20"/>
                <w:szCs w:val="20"/>
              </w:rPr>
              <w:t xml:space="preserve"> </w:t>
            </w:r>
            <w:r w:rsidRPr="00013E4D">
              <w:rPr>
                <w:rFonts w:ascii="Arial" w:hAnsi="Arial" w:cs="Arial"/>
                <w:kern w:val="1"/>
                <w:sz w:val="20"/>
                <w:szCs w:val="20"/>
              </w:rPr>
              <w:t>radova</w:t>
            </w:r>
            <w:r w:rsidR="00C31619" w:rsidRPr="00013E4D">
              <w:rPr>
                <w:rFonts w:ascii="Arial" w:hAnsi="Arial" w:cs="Arial"/>
                <w:kern w:val="1"/>
                <w:sz w:val="20"/>
                <w:szCs w:val="20"/>
              </w:rPr>
              <w:t xml:space="preserve"> I </w:t>
            </w:r>
            <w:r w:rsidRPr="00013E4D">
              <w:rPr>
                <w:rFonts w:ascii="Arial" w:hAnsi="Arial" w:cs="Arial"/>
                <w:kern w:val="1"/>
                <w:sz w:val="20"/>
                <w:szCs w:val="20"/>
              </w:rPr>
              <w:t>tema s ciljem da se što</w:t>
            </w:r>
            <w:r w:rsidR="00C31619" w:rsidRPr="00013E4D">
              <w:rPr>
                <w:rFonts w:ascii="Arial" w:hAnsi="Arial" w:cs="Arial"/>
                <w:kern w:val="1"/>
                <w:sz w:val="20"/>
                <w:szCs w:val="20"/>
              </w:rPr>
              <w:t xml:space="preserve"> </w:t>
            </w:r>
            <w:r w:rsidRPr="00013E4D">
              <w:rPr>
                <w:rFonts w:ascii="Arial" w:hAnsi="Arial" w:cs="Arial"/>
                <w:kern w:val="1"/>
                <w:sz w:val="20"/>
                <w:szCs w:val="20"/>
              </w:rPr>
              <w:t>bolje</w:t>
            </w:r>
            <w:r w:rsidR="00C31619" w:rsidRPr="00013E4D">
              <w:rPr>
                <w:rFonts w:ascii="Arial" w:hAnsi="Arial" w:cs="Arial"/>
                <w:kern w:val="1"/>
                <w:sz w:val="20"/>
                <w:szCs w:val="20"/>
              </w:rPr>
              <w:t xml:space="preserve"> </w:t>
            </w:r>
            <w:r w:rsidRPr="00013E4D">
              <w:rPr>
                <w:rFonts w:ascii="Arial" w:hAnsi="Arial" w:cs="Arial"/>
                <w:kern w:val="1"/>
                <w:sz w:val="20"/>
                <w:szCs w:val="20"/>
              </w:rPr>
              <w:t>upozna</w:t>
            </w:r>
            <w:r w:rsidR="00C31619" w:rsidRPr="00013E4D">
              <w:rPr>
                <w:rFonts w:ascii="Arial" w:hAnsi="Arial" w:cs="Arial"/>
                <w:kern w:val="1"/>
                <w:sz w:val="20"/>
                <w:szCs w:val="20"/>
              </w:rPr>
              <w:t xml:space="preserve"> I </w:t>
            </w:r>
            <w:r w:rsidRPr="00013E4D">
              <w:rPr>
                <w:rFonts w:ascii="Arial" w:hAnsi="Arial" w:cs="Arial"/>
                <w:kern w:val="1"/>
                <w:sz w:val="20"/>
                <w:szCs w:val="20"/>
              </w:rPr>
              <w:t>razradi</w:t>
            </w:r>
            <w:r w:rsidR="00C31619" w:rsidRPr="00013E4D">
              <w:rPr>
                <w:rFonts w:ascii="Arial" w:hAnsi="Arial" w:cs="Arial"/>
                <w:kern w:val="1"/>
                <w:sz w:val="20"/>
                <w:szCs w:val="20"/>
              </w:rPr>
              <w:t xml:space="preserve"> </w:t>
            </w:r>
            <w:r w:rsidRPr="00013E4D">
              <w:rPr>
                <w:rFonts w:ascii="Arial" w:hAnsi="Arial" w:cs="Arial"/>
                <w:kern w:val="1"/>
                <w:sz w:val="20"/>
                <w:szCs w:val="20"/>
              </w:rPr>
              <w:t>određena</w:t>
            </w:r>
            <w:r w:rsidR="00C31619" w:rsidRPr="00013E4D">
              <w:rPr>
                <w:rFonts w:ascii="Arial" w:hAnsi="Arial" w:cs="Arial"/>
                <w:kern w:val="1"/>
                <w:sz w:val="20"/>
                <w:szCs w:val="20"/>
              </w:rPr>
              <w:t xml:space="preserve"> </w:t>
            </w:r>
            <w:r w:rsidRPr="00013E4D">
              <w:rPr>
                <w:rFonts w:ascii="Arial" w:hAnsi="Arial" w:cs="Arial"/>
                <w:kern w:val="1"/>
                <w:sz w:val="20"/>
                <w:szCs w:val="20"/>
              </w:rPr>
              <w:t>problematika. Od studenata se očekuje</w:t>
            </w:r>
            <w:r w:rsidR="00C31619" w:rsidRPr="00013E4D">
              <w:rPr>
                <w:rFonts w:ascii="Arial" w:hAnsi="Arial" w:cs="Arial"/>
                <w:kern w:val="1"/>
                <w:sz w:val="20"/>
                <w:szCs w:val="20"/>
              </w:rPr>
              <w:t xml:space="preserve"> </w:t>
            </w:r>
            <w:r w:rsidRPr="00013E4D">
              <w:rPr>
                <w:rFonts w:ascii="Arial" w:hAnsi="Arial" w:cs="Arial"/>
                <w:kern w:val="1"/>
                <w:sz w:val="20"/>
                <w:szCs w:val="20"/>
              </w:rPr>
              <w:t>sudjelovanje u analizama</w:t>
            </w:r>
            <w:r w:rsidR="00C31619" w:rsidRPr="00013E4D">
              <w:rPr>
                <w:rFonts w:ascii="Arial" w:hAnsi="Arial" w:cs="Arial"/>
                <w:kern w:val="1"/>
                <w:sz w:val="20"/>
                <w:szCs w:val="20"/>
              </w:rPr>
              <w:t xml:space="preserve"> I </w:t>
            </w:r>
            <w:r w:rsidRPr="00013E4D">
              <w:rPr>
                <w:rFonts w:ascii="Arial" w:hAnsi="Arial" w:cs="Arial"/>
                <w:kern w:val="1"/>
                <w:sz w:val="20"/>
                <w:szCs w:val="20"/>
              </w:rPr>
              <w:t>diskusiji. Praćenje</w:t>
            </w:r>
            <w:r w:rsidR="00C31619" w:rsidRPr="00013E4D">
              <w:rPr>
                <w:rFonts w:ascii="Arial" w:hAnsi="Arial" w:cs="Arial"/>
                <w:kern w:val="1"/>
                <w:sz w:val="20"/>
                <w:szCs w:val="20"/>
              </w:rPr>
              <w:t xml:space="preserve"> I </w:t>
            </w:r>
            <w:r w:rsidRPr="00013E4D">
              <w:rPr>
                <w:rFonts w:ascii="Arial" w:hAnsi="Arial" w:cs="Arial"/>
                <w:kern w:val="1"/>
                <w:sz w:val="20"/>
                <w:szCs w:val="20"/>
              </w:rPr>
              <w:t>realizacijavježbi</w:t>
            </w:r>
            <w:r w:rsidR="00C31619" w:rsidRPr="00013E4D">
              <w:rPr>
                <w:rFonts w:ascii="Arial" w:hAnsi="Arial" w:cs="Arial"/>
                <w:kern w:val="1"/>
                <w:sz w:val="20"/>
                <w:szCs w:val="20"/>
              </w:rPr>
              <w:t xml:space="preserve"> </w:t>
            </w:r>
            <w:r w:rsidRPr="00013E4D">
              <w:rPr>
                <w:rFonts w:ascii="Arial" w:hAnsi="Arial" w:cs="Arial"/>
                <w:kern w:val="1"/>
                <w:sz w:val="20"/>
                <w:szCs w:val="20"/>
              </w:rPr>
              <w:t>potrebnih</w:t>
            </w:r>
            <w:r w:rsidR="00C31619" w:rsidRPr="00013E4D">
              <w:rPr>
                <w:rFonts w:ascii="Arial" w:hAnsi="Arial" w:cs="Arial"/>
                <w:kern w:val="1"/>
                <w:sz w:val="20"/>
                <w:szCs w:val="20"/>
              </w:rPr>
              <w:t xml:space="preserve"> </w:t>
            </w:r>
            <w:r w:rsidRPr="00013E4D">
              <w:rPr>
                <w:rFonts w:ascii="Arial" w:hAnsi="Arial" w:cs="Arial"/>
                <w:kern w:val="1"/>
                <w:sz w:val="20"/>
                <w:szCs w:val="20"/>
              </w:rPr>
              <w:t>za</w:t>
            </w:r>
            <w:r w:rsidR="00C31619" w:rsidRPr="00013E4D">
              <w:rPr>
                <w:rFonts w:ascii="Arial" w:hAnsi="Arial" w:cs="Arial"/>
                <w:kern w:val="1"/>
                <w:sz w:val="20"/>
                <w:szCs w:val="20"/>
              </w:rPr>
              <w:t xml:space="preserve"> </w:t>
            </w:r>
            <w:r w:rsidRPr="00013E4D">
              <w:rPr>
                <w:rFonts w:ascii="Arial" w:hAnsi="Arial" w:cs="Arial"/>
                <w:kern w:val="1"/>
                <w:sz w:val="20"/>
                <w:szCs w:val="20"/>
              </w:rPr>
              <w:t>razvijanje</w:t>
            </w:r>
            <w:r w:rsidR="00C31619" w:rsidRPr="00013E4D">
              <w:rPr>
                <w:rFonts w:ascii="Arial" w:hAnsi="Arial" w:cs="Arial"/>
                <w:kern w:val="1"/>
                <w:sz w:val="20"/>
                <w:szCs w:val="20"/>
              </w:rPr>
              <w:t xml:space="preserve"> </w:t>
            </w:r>
            <w:r w:rsidRPr="00013E4D">
              <w:rPr>
                <w:rFonts w:ascii="Arial" w:hAnsi="Arial" w:cs="Arial"/>
                <w:kern w:val="1"/>
                <w:sz w:val="20"/>
                <w:szCs w:val="20"/>
              </w:rPr>
              <w:t>praktičnih</w:t>
            </w:r>
            <w:r w:rsidR="00C31619" w:rsidRPr="00013E4D">
              <w:rPr>
                <w:rFonts w:ascii="Arial" w:hAnsi="Arial" w:cs="Arial"/>
                <w:kern w:val="1"/>
                <w:sz w:val="20"/>
                <w:szCs w:val="20"/>
              </w:rPr>
              <w:t xml:space="preserve"> </w:t>
            </w:r>
            <w:r w:rsidRPr="00013E4D">
              <w:rPr>
                <w:rFonts w:ascii="Arial" w:hAnsi="Arial" w:cs="Arial"/>
                <w:kern w:val="1"/>
                <w:sz w:val="20"/>
                <w:szCs w:val="20"/>
              </w:rPr>
              <w:t>vještina u raznim</w:t>
            </w:r>
            <w:r w:rsidR="00C31619" w:rsidRPr="00013E4D">
              <w:rPr>
                <w:rFonts w:ascii="Arial" w:hAnsi="Arial" w:cs="Arial"/>
                <w:kern w:val="1"/>
                <w:sz w:val="20"/>
                <w:szCs w:val="20"/>
              </w:rPr>
              <w:t xml:space="preserve"> </w:t>
            </w:r>
            <w:r w:rsidRPr="00013E4D">
              <w:rPr>
                <w:rFonts w:ascii="Arial" w:hAnsi="Arial" w:cs="Arial"/>
                <w:kern w:val="1"/>
                <w:sz w:val="20"/>
                <w:szCs w:val="20"/>
              </w:rPr>
              <w:t>elementima</w:t>
            </w:r>
            <w:r w:rsidR="00C31619" w:rsidRPr="00013E4D">
              <w:rPr>
                <w:rFonts w:ascii="Arial" w:hAnsi="Arial" w:cs="Arial"/>
                <w:kern w:val="1"/>
                <w:sz w:val="20"/>
                <w:szCs w:val="20"/>
              </w:rPr>
              <w:t xml:space="preserve"> </w:t>
            </w:r>
            <w:r w:rsidRPr="00013E4D">
              <w:rPr>
                <w:rFonts w:ascii="Arial" w:hAnsi="Arial" w:cs="Arial"/>
                <w:kern w:val="1"/>
                <w:sz w:val="20"/>
                <w:szCs w:val="20"/>
              </w:rPr>
              <w:t>filmske</w:t>
            </w:r>
            <w:r w:rsidR="00C31619" w:rsidRPr="00013E4D">
              <w:rPr>
                <w:rFonts w:ascii="Arial" w:hAnsi="Arial" w:cs="Arial"/>
                <w:kern w:val="1"/>
                <w:sz w:val="20"/>
                <w:szCs w:val="20"/>
              </w:rPr>
              <w:t xml:space="preserve"> </w:t>
            </w:r>
            <w:r w:rsidRPr="00013E4D">
              <w:rPr>
                <w:rFonts w:ascii="Arial" w:hAnsi="Arial" w:cs="Arial"/>
                <w:kern w:val="1"/>
                <w:sz w:val="20"/>
                <w:szCs w:val="20"/>
              </w:rPr>
              <w:t>i video produkcije.</w:t>
            </w:r>
          </w:p>
        </w:tc>
      </w:tr>
    </w:tbl>
    <w:p w:rsidR="0048061D" w:rsidRPr="00013E4D" w:rsidRDefault="0048061D" w:rsidP="0048061D">
      <w:pPr>
        <w:spacing w:after="0" w:line="240" w:lineRule="auto"/>
        <w:jc w:val="both"/>
        <w:rPr>
          <w:rFonts w:ascii="Arial" w:hAnsi="Arial" w:cs="Arial"/>
          <w:sz w:val="20"/>
          <w:szCs w:val="20"/>
        </w:rPr>
      </w:pPr>
    </w:p>
    <w:p w:rsidR="0048061D" w:rsidRPr="00013E4D" w:rsidRDefault="0048061D" w:rsidP="0048061D">
      <w:pPr>
        <w:spacing w:after="0" w:line="240" w:lineRule="auto"/>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48061D">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8061D" w:rsidRPr="00013E4D" w:rsidTr="00042D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8061D" w:rsidRPr="00013E4D" w:rsidRDefault="0048061D" w:rsidP="00042DBD">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8061D" w:rsidRPr="00013E4D" w:rsidRDefault="0048061D" w:rsidP="00042DBD">
            <w:pPr>
              <w:spacing w:before="60" w:after="60" w:line="240" w:lineRule="auto"/>
              <w:ind w:left="397" w:hanging="397"/>
              <w:rPr>
                <w:rFonts w:ascii="Arial" w:hAnsi="Arial" w:cs="Arial"/>
                <w:b/>
                <w:sz w:val="20"/>
                <w:szCs w:val="20"/>
              </w:rPr>
            </w:pPr>
            <w:r w:rsidRPr="00013E4D">
              <w:rPr>
                <w:rFonts w:ascii="Arial" w:hAnsi="Arial" w:cs="Arial"/>
                <w:b/>
                <w:bCs/>
                <w:sz w:val="20"/>
                <w:szCs w:val="20"/>
              </w:rPr>
              <w:t>Eksperimentalni film 2</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lang w:val="en-GB"/>
              </w:rPr>
              <w:t>UAA803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8061D" w:rsidRPr="00013E4D" w:rsidRDefault="00F01115" w:rsidP="00042DBD">
            <w:pPr>
              <w:spacing w:after="0" w:line="240" w:lineRule="auto"/>
              <w:rPr>
                <w:rFonts w:ascii="Arial" w:hAnsi="Arial" w:cs="Arial"/>
                <w:sz w:val="20"/>
                <w:szCs w:val="20"/>
              </w:rPr>
            </w:pPr>
            <w:r w:rsidRPr="00013E4D">
              <w:rPr>
                <w:rFonts w:ascii="Arial" w:hAnsi="Arial" w:cs="Arial"/>
                <w:sz w:val="20"/>
                <w:szCs w:val="20"/>
              </w:rPr>
              <w:t>1/II.</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AA5E33" w:rsidP="00AA5E33">
            <w:pPr>
              <w:spacing w:after="0" w:line="240" w:lineRule="auto"/>
              <w:rPr>
                <w:rFonts w:ascii="Arial" w:hAnsi="Arial" w:cs="Arial"/>
                <w:sz w:val="20"/>
                <w:szCs w:val="20"/>
              </w:rPr>
            </w:pPr>
            <w:r w:rsidRPr="00013E4D">
              <w:rPr>
                <w:rFonts w:ascii="Arial" w:hAnsi="Arial" w:cs="Arial"/>
                <w:sz w:val="20"/>
                <w:szCs w:val="20"/>
              </w:rPr>
              <w:t>red. prof.</w:t>
            </w:r>
            <w:r>
              <w:rPr>
                <w:rFonts w:ascii="Arial" w:hAnsi="Arial" w:cs="Arial"/>
                <w:sz w:val="20"/>
                <w:szCs w:val="20"/>
              </w:rPr>
              <w:t xml:space="preserve"> </w:t>
            </w:r>
            <w:r w:rsidR="0048061D" w:rsidRPr="00013E4D">
              <w:rPr>
                <w:rFonts w:ascii="Arial" w:hAnsi="Arial" w:cs="Arial"/>
                <w:sz w:val="20"/>
                <w:szCs w:val="20"/>
              </w:rPr>
              <w:t>Vlado Zrnić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6</w:t>
            </w:r>
          </w:p>
        </w:tc>
      </w:tr>
      <w:tr w:rsidR="0048061D" w:rsidRPr="00013E4D" w:rsidTr="00042D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Goran Čače, predavač</w:t>
            </w:r>
          </w:p>
        </w:tc>
        <w:tc>
          <w:tcPr>
            <w:tcW w:w="2288" w:type="dxa"/>
            <w:gridSpan w:val="4"/>
            <w:vMerge w:val="restart"/>
            <w:tcBorders>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T</w:t>
            </w:r>
          </w:p>
        </w:tc>
      </w:tr>
      <w:tr w:rsidR="0048061D" w:rsidRPr="00013E4D" w:rsidTr="00042D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30</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0</w:t>
            </w:r>
          </w:p>
        </w:tc>
      </w:tr>
      <w:tr w:rsidR="0048061D" w:rsidRPr="00013E4D" w:rsidTr="00042D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8061D" w:rsidRPr="00013E4D" w:rsidRDefault="0048061D" w:rsidP="00042DBD">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sz w:val="20"/>
                <w:szCs w:val="20"/>
              </w:rPr>
              <w:t>Cilj predmeta je da student dobije uvid u eksperimentalni pristup filmskoj umjetnosti. Student će izraditi vlastiti film.</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D0476" w:rsidRPr="00013E4D" w:rsidRDefault="000D0476" w:rsidP="000D0476">
            <w:pPr>
              <w:rPr>
                <w:rFonts w:ascii="Arial" w:hAnsi="Arial" w:cs="Arial"/>
                <w:color w:val="000000" w:themeColor="text1"/>
                <w:sz w:val="20"/>
                <w:szCs w:val="20"/>
              </w:rPr>
            </w:pPr>
            <w:r w:rsidRPr="00013E4D">
              <w:rPr>
                <w:rFonts w:ascii="Arial" w:hAnsi="Arial" w:cs="Arial"/>
                <w:color w:val="000000" w:themeColor="text1"/>
                <w:sz w:val="20"/>
                <w:szCs w:val="20"/>
              </w:rPr>
              <w:t xml:space="preserve">Ispunjene studentske obveze predviđene programom kolegija </w:t>
            </w:r>
            <w:r w:rsidRPr="00013E4D">
              <w:rPr>
                <w:rFonts w:ascii="Arial" w:hAnsi="Arial" w:cs="Arial"/>
                <w:b/>
                <w:bCs/>
                <w:sz w:val="20"/>
                <w:szCs w:val="20"/>
              </w:rPr>
              <w:t xml:space="preserve">Eksperimentalni film </w:t>
            </w:r>
            <w:r w:rsidRPr="00013E4D">
              <w:rPr>
                <w:rFonts w:ascii="Arial" w:hAnsi="Arial" w:cs="Arial"/>
                <w:color w:val="000000" w:themeColor="text1"/>
                <w:sz w:val="20"/>
                <w:szCs w:val="20"/>
              </w:rPr>
              <w:t>1 (potpis nositelja kolegija).</w:t>
            </w:r>
          </w:p>
          <w:p w:rsidR="004B7B21" w:rsidRPr="00013E4D" w:rsidRDefault="004B7B21" w:rsidP="004B7B21">
            <w:pPr>
              <w:tabs>
                <w:tab w:val="left" w:pos="2820"/>
              </w:tabs>
              <w:spacing w:after="0" w:line="240" w:lineRule="auto"/>
              <w:rPr>
                <w:rFonts w:ascii="Arial" w:hAnsi="Arial" w:cs="Arial"/>
                <w:sz w:val="20"/>
                <w:szCs w:val="20"/>
              </w:rPr>
            </w:pPr>
            <w:r w:rsidRPr="00013E4D">
              <w:rPr>
                <w:rFonts w:ascii="Arial" w:hAnsi="Arial" w:cs="Arial"/>
                <w:sz w:val="20"/>
                <w:szCs w:val="20"/>
              </w:rPr>
              <w:t xml:space="preserve"> </w:t>
            </w:r>
          </w:p>
          <w:p w:rsidR="0048061D" w:rsidRPr="00013E4D" w:rsidRDefault="0048061D" w:rsidP="00042DBD">
            <w:pPr>
              <w:tabs>
                <w:tab w:val="left" w:pos="2820"/>
              </w:tabs>
              <w:spacing w:after="0"/>
              <w:rPr>
                <w:rFonts w:ascii="Arial" w:hAnsi="Arial" w:cs="Arial"/>
                <w:sz w:val="20"/>
                <w:szCs w:val="20"/>
              </w:rPr>
            </w:pP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Student će nakon položenog ispita biti u stanju:</w:t>
            </w:r>
          </w:p>
          <w:p w:rsidR="0048061D" w:rsidRPr="00013E4D" w:rsidRDefault="0048061D" w:rsidP="00042DBD">
            <w:pPr>
              <w:tabs>
                <w:tab w:val="left" w:pos="2820"/>
              </w:tabs>
              <w:spacing w:after="0"/>
              <w:rPr>
                <w:rFonts w:ascii="Arial" w:hAnsi="Arial" w:cs="Arial"/>
                <w:sz w:val="20"/>
                <w:szCs w:val="20"/>
              </w:rPr>
            </w:pP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Razviti sposobnost izrade</w:t>
            </w:r>
            <w:r w:rsidR="00F669A1" w:rsidRPr="00013E4D">
              <w:rPr>
                <w:rFonts w:ascii="Arial" w:hAnsi="Arial" w:cs="Arial"/>
                <w:sz w:val="20"/>
                <w:szCs w:val="20"/>
              </w:rPr>
              <w:t xml:space="preserve"> </w:t>
            </w:r>
            <w:r w:rsidRPr="00013E4D">
              <w:rPr>
                <w:rFonts w:ascii="Arial" w:hAnsi="Arial" w:cs="Arial"/>
                <w:sz w:val="20"/>
                <w:szCs w:val="20"/>
              </w:rPr>
              <w:t>eksperimentalnog filma;</w:t>
            </w: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Kritički se odnositi prema problemu</w:t>
            </w:r>
            <w:r w:rsidR="00F669A1" w:rsidRPr="00013E4D">
              <w:rPr>
                <w:rFonts w:ascii="Arial" w:hAnsi="Arial" w:cs="Arial"/>
                <w:sz w:val="20"/>
                <w:szCs w:val="20"/>
              </w:rPr>
              <w:t xml:space="preserve"> </w:t>
            </w:r>
            <w:r w:rsidRPr="00013E4D">
              <w:rPr>
                <w:rFonts w:ascii="Arial" w:hAnsi="Arial" w:cs="Arial"/>
                <w:sz w:val="20"/>
                <w:szCs w:val="20"/>
              </w:rPr>
              <w:t>vizualne recepcije eksperimentalnog;</w:t>
            </w: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Steći uvid u umjetničke dosege današnje filmske umjetnosti</w:t>
            </w:r>
            <w:r w:rsidR="004A33FB" w:rsidRPr="00013E4D">
              <w:rPr>
                <w:rFonts w:ascii="Arial" w:hAnsi="Arial" w:cs="Arial"/>
                <w:sz w:val="20"/>
                <w:szCs w:val="20"/>
              </w:rPr>
              <w:t>.</w:t>
            </w:r>
          </w:p>
          <w:p w:rsidR="0048061D" w:rsidRPr="00013E4D" w:rsidRDefault="0048061D" w:rsidP="00F07058">
            <w:pPr>
              <w:numPr>
                <w:ilvl w:val="0"/>
                <w:numId w:val="7"/>
              </w:numPr>
              <w:shd w:val="clear" w:color="auto" w:fill="FDFDFD"/>
              <w:spacing w:after="0" w:line="240" w:lineRule="auto"/>
              <w:ind w:left="0"/>
              <w:rPr>
                <w:rFonts w:ascii="Arial" w:eastAsia="Times New Roman" w:hAnsi="Arial" w:cs="Arial"/>
                <w:sz w:val="20"/>
                <w:szCs w:val="20"/>
                <w:lang w:eastAsia="hr-HR"/>
              </w:rPr>
            </w:pPr>
          </w:p>
          <w:p w:rsidR="0048061D" w:rsidRPr="00013E4D" w:rsidRDefault="0048061D" w:rsidP="00042DBD">
            <w:pPr>
              <w:pStyle w:val="ListParagraph"/>
              <w:tabs>
                <w:tab w:val="left" w:pos="2820"/>
              </w:tabs>
              <w:spacing w:after="0"/>
              <w:rPr>
                <w:rFonts w:ascii="Arial" w:hAnsi="Arial" w:cs="Arial"/>
                <w:sz w:val="20"/>
                <w:szCs w:val="20"/>
              </w:rPr>
            </w:pP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8061D" w:rsidRPr="00013E4D" w:rsidRDefault="0048061D"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rPr>
              <w:t>Nastavna jedinica:  Slobodni razgovor: upoznavanje sa studentima i njihovim radom, uvod u problematiku kolegija i pregled tema za predavanja u periodu jednog semestra.</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t xml:space="preserve">Dvozamjedbenost </w:t>
            </w:r>
            <w:r w:rsidRPr="00013E4D">
              <w:rPr>
                <w:rFonts w:ascii="Arial" w:hAnsi="Arial" w:cs="Arial"/>
                <w:sz w:val="20"/>
                <w:szCs w:val="20"/>
              </w:rPr>
              <w:t>slike - odnos sličnosti slike i svijeta i različitosti svijeta od slike</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t>Metonimijski i metaforički tipovi teksta - ekspanzija teksta i integracija sa stukturama našeg mozga</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t>Oživljavanje slikom - neizravne razine slikovne komunikacije, Britanski strukturalistički film</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t>Ikoničnost slikovnog znaka - prazni vs otvoreni označitelji, višeznačnost i otvorenost ikoničnih označitelja</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t>Imaginarni afektivni i simbolički logički registar pokretne slike - faktička slika, formalni identitet i emotivni komentar, Austrijska neoavangarda</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t>Nevidljiva putanja svijesti - struje svijesti, pojam realnosti i pseudorealnost, fenomen prirasta značenja, prirast značenja, prošireni konteksti</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lastRenderedPageBreak/>
              <w:t xml:space="preserve">Metonimija prednjeg plana - metonimija u funkciji otkrivanja pozadine značenja, brisanje konteksture, nevidljiva vidljivost, atributivne konotacije </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t>Dvije ideje slikovnog obilježavanja - konstrukcija i kompozicija slike, prostorna koncepcija, plošno polje i pozadina</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t>Interpretacijska praksa slike i vrijednosti slikovnosti - što je to predmet slike, ideja slikovnog koncepta, viđenje "kao" i viđenje "u" (Wollheim)</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t>Koncepcija cjelovitosti - prostorna koncepcija slike, realni odnosi unutar zakonitosti medija slike</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t>Metonimijska obilježja u strukturi plošnog prikazivanja - gestalt, elementi slike, prizor - predstava, perspektiva - percepcija, artikulacija vizualnog sklopa slike</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t>Relativna vidljivost - tobožnje slike (Ranciere) i nevidljiva svojstva vidljivih pojava, ideje mentalnih slika u reprezentaciji eksperimentalnog filma</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t xml:space="preserve">Studium i punctum - factual act i actual fact, Bartheseova teorija </w:t>
            </w:r>
            <w:r w:rsidRPr="00013E4D">
              <w:rPr>
                <w:rFonts w:ascii="Arial" w:hAnsi="Arial" w:cs="Arial"/>
                <w:i/>
                <w:sz w:val="20"/>
                <w:szCs w:val="20"/>
                <w:lang w:val="de-DE"/>
              </w:rPr>
              <w:t xml:space="preserve">spectatora </w:t>
            </w:r>
            <w:r w:rsidRPr="00013E4D">
              <w:rPr>
                <w:rFonts w:ascii="Arial" w:hAnsi="Arial" w:cs="Arial"/>
                <w:sz w:val="20"/>
                <w:szCs w:val="20"/>
                <w:lang w:val="de-DE"/>
              </w:rPr>
              <w:t>i operatora, metonimija, percepcija filma izvan filma, odsutna prisutnost</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9"/>
              </w:numPr>
              <w:spacing w:after="0" w:line="240" w:lineRule="auto"/>
              <w:rPr>
                <w:rFonts w:ascii="Arial" w:hAnsi="Arial" w:cs="Arial"/>
                <w:sz w:val="20"/>
                <w:szCs w:val="20"/>
                <w:lang w:val="de-DE"/>
              </w:rPr>
            </w:pPr>
            <w:r w:rsidRPr="00013E4D">
              <w:rPr>
                <w:rFonts w:ascii="Arial" w:hAnsi="Arial" w:cs="Arial"/>
                <w:sz w:val="20"/>
                <w:szCs w:val="20"/>
                <w:lang w:val="de-DE"/>
              </w:rPr>
              <w:t xml:space="preserve"> Pregled gradiva iz 2. semestra</w:t>
            </w:r>
            <w:r w:rsidR="00C5716F" w:rsidRPr="00013E4D">
              <w:rPr>
                <w:rFonts w:ascii="Arial" w:hAnsi="Arial" w:cs="Arial"/>
                <w:sz w:val="20"/>
                <w:szCs w:val="20"/>
              </w:rPr>
              <w:t xml:space="preserve"> (2P+2V)</w:t>
            </w:r>
          </w:p>
        </w:tc>
      </w:tr>
      <w:tr w:rsidR="0048061D" w:rsidRPr="00013E4D" w:rsidTr="00042D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Arial" w:hAnsi="Arial" w:cs="Arial"/>
                <w:b w:val="0"/>
                <w:sz w:val="20"/>
                <w:szCs w:val="20"/>
                <w:lang w:val="hr-HR"/>
              </w:rPr>
              <w:t xml:space="preserve"> predavanja</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Arial" w:hAnsi="Arial" w:cs="Arial"/>
                <w:b w:val="0"/>
                <w:sz w:val="20"/>
                <w:szCs w:val="20"/>
                <w:lang w:val="hr-HR"/>
              </w:rPr>
              <w:t xml:space="preserve"> vježbe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48061D" w:rsidRPr="00013E4D" w:rsidRDefault="0048061D" w:rsidP="00042DBD">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Arial" w:hAnsi="Arial" w:cs="Arial"/>
                <w:b w:val="0"/>
                <w:sz w:val="20"/>
                <w:szCs w:val="20"/>
                <w:lang w:val="hr-HR"/>
              </w:rPr>
              <w:t xml:space="preserve"> samostalni  zadaci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multimedija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laboratorij</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mentorski rad</w:t>
            </w:r>
          </w:p>
          <w:p w:rsidR="0048061D" w:rsidRPr="00013E4D" w:rsidRDefault="0048061D" w:rsidP="00042DBD">
            <w:pPr>
              <w:tabs>
                <w:tab w:val="left" w:pos="2820"/>
              </w:tabs>
              <w:spacing w:after="0"/>
              <w:rPr>
                <w:rFonts w:ascii="Arial" w:hAnsi="Arial" w:cs="Arial"/>
                <w:sz w:val="20"/>
                <w:szCs w:val="20"/>
              </w:rPr>
            </w:pPr>
            <w:r w:rsidRPr="00013E4D">
              <w:rPr>
                <w:rFonts w:ascii="MS Gothic" w:eastAsia="MS Gothic" w:hAnsi="MS Gothic" w:cs="MS Gothic" w:hint="eastAsia"/>
                <w:b/>
                <w:sz w:val="20"/>
                <w:szCs w:val="20"/>
              </w:rPr>
              <w:t>✓</w:t>
            </w:r>
            <w:r w:rsidRPr="00013E4D">
              <w:rPr>
                <w:rFonts w:ascii="Arial" w:hAnsi="Arial" w:cs="Arial"/>
                <w:sz w:val="20"/>
                <w:szCs w:val="20"/>
              </w:rPr>
              <w:t>priprema i diskusija filmova</w:t>
            </w:r>
          </w:p>
        </w:tc>
      </w:tr>
      <w:tr w:rsidR="0048061D" w:rsidRPr="00013E4D" w:rsidTr="00042D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r w:rsidRPr="00013E4D">
              <w:rPr>
                <w:rFonts w:ascii="Arial" w:hAnsi="Arial" w:cs="Arial"/>
                <w:sz w:val="20"/>
                <w:szCs w:val="20"/>
              </w:rPr>
              <w:t>Čitanje literature (manuskript i članci se šalju e-mailom), gledanje filmova</w:t>
            </w:r>
          </w:p>
        </w:tc>
      </w:tr>
      <w:tr w:rsidR="0048061D" w:rsidRPr="00013E4D" w:rsidTr="00042D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1</w:t>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2</w:t>
            </w: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1</w:t>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r w:rsidR="0048061D" w:rsidRPr="00013E4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Esej: 60%</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Referat: 25</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Sudjelovanje u nastavi: 15%</w:t>
            </w:r>
          </w:p>
        </w:tc>
      </w:tr>
      <w:tr w:rsidR="0048061D" w:rsidRPr="00013E4D" w:rsidTr="00042D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spacing w:after="0" w:line="240" w:lineRule="auto"/>
              <w:rPr>
                <w:rFonts w:ascii="Arial" w:hAnsi="Arial" w:cs="Arial"/>
                <w:i/>
                <w:sz w:val="20"/>
                <w:szCs w:val="20"/>
              </w:rPr>
            </w:pPr>
            <w:r w:rsidRPr="00013E4D">
              <w:rPr>
                <w:rFonts w:ascii="Arial" w:hAnsi="Arial" w:cs="Arial"/>
                <w:sz w:val="20"/>
                <w:szCs w:val="20"/>
              </w:rPr>
              <w:t xml:space="preserve">Walter Benjamin: </w:t>
            </w:r>
            <w:r w:rsidRPr="00013E4D">
              <w:rPr>
                <w:rFonts w:ascii="Arial" w:hAnsi="Arial" w:cs="Arial"/>
                <w:i/>
                <w:sz w:val="20"/>
                <w:szCs w:val="20"/>
              </w:rPr>
              <w:t>Umjetnost u eri mehaničke reprodukcije, 1986</w:t>
            </w:r>
            <w:r w:rsidR="004A33FB" w:rsidRPr="00013E4D">
              <w:rPr>
                <w:rFonts w:ascii="Arial" w:hAnsi="Arial" w:cs="Arial"/>
                <w:i/>
                <w:sz w:val="20"/>
                <w:szCs w:val="20"/>
              </w:rPr>
              <w:t>.</w:t>
            </w:r>
          </w:p>
          <w:p w:rsidR="0048061D" w:rsidRPr="00013E4D" w:rsidRDefault="0048061D" w:rsidP="00042DBD">
            <w:pPr>
              <w:spacing w:after="0" w:line="240" w:lineRule="auto"/>
              <w:rPr>
                <w:rFonts w:ascii="Arial" w:hAnsi="Arial" w:cs="Arial"/>
                <w:sz w:val="20"/>
                <w:szCs w:val="20"/>
                <w:lang w:val="en-US"/>
              </w:rPr>
            </w:pPr>
            <w:r w:rsidRPr="00013E4D">
              <w:rPr>
                <w:rFonts w:ascii="Arial" w:hAnsi="Arial" w:cs="Arial"/>
                <w:sz w:val="20"/>
                <w:szCs w:val="20"/>
              </w:rPr>
              <w:t xml:space="preserve">Vlado Zrnić, </w:t>
            </w:r>
            <w:r w:rsidRPr="00013E4D">
              <w:rPr>
                <w:rFonts w:ascii="Arial" w:hAnsi="Arial" w:cs="Arial"/>
                <w:i/>
                <w:sz w:val="20"/>
                <w:szCs w:val="20"/>
              </w:rPr>
              <w:t>Razne skripte</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8061D" w:rsidRPr="00013E4D" w:rsidRDefault="0048061D"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t>x</w:t>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rPr>
                <w:rFonts w:ascii="Arial" w:hAnsi="Arial" w:cs="Arial"/>
                <w:sz w:val="20"/>
                <w:szCs w:val="20"/>
              </w:rPr>
            </w:pPr>
            <w:r w:rsidRPr="00013E4D">
              <w:rPr>
                <w:rFonts w:ascii="Arial" w:hAnsi="Arial" w:cs="Arial"/>
                <w:sz w:val="20"/>
                <w:szCs w:val="20"/>
              </w:rPr>
              <w:t xml:space="preserve">Albert Laffay, </w:t>
            </w:r>
            <w:r w:rsidRPr="00013E4D">
              <w:rPr>
                <w:rFonts w:ascii="Arial" w:hAnsi="Arial" w:cs="Arial"/>
                <w:i/>
                <w:sz w:val="20"/>
                <w:szCs w:val="20"/>
              </w:rPr>
              <w:t xml:space="preserve">Logika filma, </w:t>
            </w:r>
            <w:r w:rsidRPr="00013E4D">
              <w:rPr>
                <w:rFonts w:ascii="Arial" w:hAnsi="Arial" w:cs="Arial"/>
                <w:sz w:val="20"/>
                <w:szCs w:val="20"/>
              </w:rPr>
              <w:t>Beograd, 1971.</w:t>
            </w:r>
          </w:p>
          <w:p w:rsidR="0048061D" w:rsidRPr="00013E4D" w:rsidRDefault="0048061D" w:rsidP="00042DBD">
            <w:pPr>
              <w:rPr>
                <w:rFonts w:ascii="Arial" w:hAnsi="Arial" w:cs="Arial"/>
                <w:sz w:val="20"/>
                <w:szCs w:val="20"/>
              </w:rPr>
            </w:pPr>
            <w:r w:rsidRPr="00013E4D">
              <w:rPr>
                <w:rFonts w:ascii="Arial" w:hAnsi="Arial" w:cs="Arial"/>
                <w:sz w:val="20"/>
                <w:szCs w:val="20"/>
              </w:rPr>
              <w:t>Videosfera, zbornik raznih autora, Beograd, 1980.</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48061D"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t>x</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48061D" w:rsidRPr="00013E4D" w:rsidRDefault="0048061D" w:rsidP="00042DB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D. Andrew, J-L. Baudry, R. Bellour, D. Bordwell, J. Butler, N. Carroll, J. Copjec, G. Deleuze, J. Gaines, T. Gunning, b. Hooks, F. Jost, L. Manovich, Ch. Metz, L. Mulvey, S. Neale, R. Odin, E. Shohat-R.Stam, V. Sobchack, S. Žižek.</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Načini praćenja </w:t>
            </w:r>
            <w:r w:rsidRPr="00013E4D">
              <w:rPr>
                <w:rFonts w:ascii="Arial"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lastRenderedPageBreak/>
              <w:t xml:space="preserve">Evidencija o nazočnosti na predavanjima; anketa; diskusija i interpretacija filmova; </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w:t>
            </w:r>
          </w:p>
        </w:tc>
      </w:tr>
    </w:tbl>
    <w:p w:rsidR="0048061D" w:rsidRPr="00013E4D" w:rsidRDefault="0048061D" w:rsidP="0048061D">
      <w:pPr>
        <w:spacing w:after="0" w:line="240" w:lineRule="auto"/>
        <w:jc w:val="both"/>
        <w:rPr>
          <w:rFonts w:ascii="Arial" w:hAnsi="Arial" w:cs="Arial"/>
          <w:sz w:val="20"/>
          <w:szCs w:val="20"/>
        </w:rPr>
      </w:pPr>
    </w:p>
    <w:p w:rsidR="0048061D" w:rsidRPr="00013E4D" w:rsidRDefault="0048061D" w:rsidP="0048061D">
      <w:pPr>
        <w:spacing w:after="0" w:line="240" w:lineRule="auto"/>
        <w:rPr>
          <w:rFonts w:ascii="Arial" w:hAnsi="Arial" w:cs="Arial"/>
          <w:sz w:val="20"/>
          <w:szCs w:val="20"/>
        </w:rPr>
      </w:pPr>
    </w:p>
    <w:p w:rsidR="0048061D" w:rsidRPr="00013E4D" w:rsidRDefault="0048061D" w:rsidP="0048061D">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8061D" w:rsidRPr="00013E4D" w:rsidTr="00042D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8061D" w:rsidRPr="00013E4D" w:rsidRDefault="0048061D" w:rsidP="00042DBD">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8061D" w:rsidRPr="00013E4D" w:rsidRDefault="0048061D" w:rsidP="00042DBD">
            <w:pPr>
              <w:spacing w:before="60" w:after="60" w:line="240" w:lineRule="auto"/>
              <w:ind w:left="397" w:hanging="397"/>
              <w:rPr>
                <w:rFonts w:ascii="Arial" w:hAnsi="Arial" w:cs="Arial"/>
                <w:b/>
                <w:sz w:val="20"/>
                <w:szCs w:val="20"/>
              </w:rPr>
            </w:pPr>
            <w:r w:rsidRPr="00013E4D">
              <w:rPr>
                <w:rFonts w:ascii="Arial" w:hAnsi="Arial" w:cs="Arial"/>
                <w:b/>
                <w:bCs/>
                <w:sz w:val="20"/>
                <w:szCs w:val="20"/>
              </w:rPr>
              <w:t>Multimedijska umjetnost 2</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lang w:val="en-GB"/>
              </w:rPr>
              <w:t>UAA804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8061D" w:rsidRPr="00013E4D" w:rsidRDefault="0048061D" w:rsidP="00F01115">
            <w:pPr>
              <w:spacing w:after="0" w:line="240" w:lineRule="auto"/>
              <w:rPr>
                <w:rFonts w:ascii="Arial" w:hAnsi="Arial" w:cs="Arial"/>
                <w:sz w:val="20"/>
                <w:szCs w:val="20"/>
              </w:rPr>
            </w:pPr>
            <w:r w:rsidRPr="00013E4D">
              <w:rPr>
                <w:rFonts w:ascii="Arial" w:hAnsi="Arial" w:cs="Arial"/>
                <w:sz w:val="20"/>
                <w:szCs w:val="20"/>
              </w:rPr>
              <w:t>1</w:t>
            </w:r>
            <w:r w:rsidR="00F01115" w:rsidRPr="00013E4D">
              <w:rPr>
                <w:rFonts w:ascii="Arial" w:hAnsi="Arial" w:cs="Arial"/>
                <w:sz w:val="20"/>
                <w:szCs w:val="20"/>
              </w:rPr>
              <w:t>/II.</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AA5E33" w:rsidP="00AA5E33">
            <w:pPr>
              <w:spacing w:after="0" w:line="240" w:lineRule="auto"/>
              <w:rPr>
                <w:rFonts w:ascii="Arial" w:hAnsi="Arial" w:cs="Arial"/>
                <w:sz w:val="20"/>
                <w:szCs w:val="20"/>
              </w:rPr>
            </w:pPr>
            <w:r w:rsidRPr="00013E4D">
              <w:rPr>
                <w:rFonts w:ascii="Arial" w:hAnsi="Arial" w:cs="Arial"/>
                <w:sz w:val="20"/>
                <w:szCs w:val="20"/>
              </w:rPr>
              <w:t>izv.prof.art.</w:t>
            </w:r>
            <w:r w:rsidR="0048061D" w:rsidRPr="00013E4D">
              <w:rPr>
                <w:rFonts w:ascii="Arial" w:hAnsi="Arial" w:cs="Arial"/>
                <w:sz w:val="20"/>
                <w:szCs w:val="20"/>
              </w:rPr>
              <w:t>Toni Meštrović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6</w:t>
            </w:r>
          </w:p>
        </w:tc>
      </w:tr>
      <w:tr w:rsidR="0048061D" w:rsidRPr="00013E4D" w:rsidTr="00042D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Đildo Bavčević,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T</w:t>
            </w:r>
          </w:p>
        </w:tc>
      </w:tr>
      <w:tr w:rsidR="0048061D" w:rsidRPr="00013E4D" w:rsidTr="00042D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30</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0</w:t>
            </w:r>
          </w:p>
        </w:tc>
      </w:tr>
      <w:tr w:rsidR="0048061D" w:rsidRPr="00013E4D" w:rsidTr="00042D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8061D" w:rsidRPr="00013E4D" w:rsidRDefault="0048061D" w:rsidP="00042DBD">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sz w:val="20"/>
                <w:szCs w:val="20"/>
              </w:rPr>
              <w:t>Ciljevi kolegija suproučavanje svih umjetnickih formi koje se jednim imenom mogu nazvati multimedijskom umjetnošću u prostoru. (npr. video instalacije, VJ, slajd instalacije, svjetlosne instalacije, zvučne instalacije, računalne interaktivne instalacije, site-specific radovi, multimedijalni projekti</w:t>
            </w:r>
            <w:r w:rsidR="00C259B1" w:rsidRPr="00013E4D">
              <w:rPr>
                <w:rFonts w:ascii="Arial" w:hAnsi="Arial" w:cs="Arial"/>
                <w:sz w:val="20"/>
                <w:szCs w:val="20"/>
              </w:rPr>
              <w:t>,</w:t>
            </w:r>
            <w:r w:rsidRPr="00013E4D">
              <w:rPr>
                <w:rFonts w:ascii="Arial" w:hAnsi="Arial" w:cs="Arial"/>
                <w:sz w:val="20"/>
                <w:szCs w:val="20"/>
              </w:rPr>
              <w:t xml:space="preserve"> itd.).</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8061D" w:rsidRPr="00013E4D" w:rsidRDefault="00300137" w:rsidP="00042DBD">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013E4D">
              <w:rPr>
                <w:rFonts w:ascii="Arial" w:hAnsi="Arial" w:cs="Arial"/>
                <w:sz w:val="20"/>
                <w:szCs w:val="20"/>
              </w:rPr>
              <w:t>Multimedijske umjetnosti 1</w:t>
            </w:r>
            <w:r w:rsidRPr="00667252">
              <w:rPr>
                <w:rFonts w:ascii="Arial" w:hAnsi="Arial" w:cs="Arial"/>
                <w:color w:val="000000"/>
                <w:sz w:val="20"/>
                <w:szCs w:val="20"/>
                <w:shd w:val="clear" w:color="auto" w:fill="FFFFFF"/>
              </w:rPr>
              <w:t xml:space="preserve"> (potpis nositelja kolegija)</w:t>
            </w:r>
          </w:p>
          <w:p w:rsidR="004B7B21" w:rsidRPr="00013E4D" w:rsidRDefault="004B7B21" w:rsidP="00042DBD">
            <w:pPr>
              <w:tabs>
                <w:tab w:val="left" w:pos="2820"/>
              </w:tabs>
              <w:spacing w:after="0"/>
              <w:rPr>
                <w:rFonts w:ascii="Arial" w:hAnsi="Arial" w:cs="Arial"/>
                <w:sz w:val="20"/>
                <w:szCs w:val="20"/>
              </w:rPr>
            </w:pPr>
          </w:p>
          <w:p w:rsidR="004B7B21" w:rsidRPr="00013E4D" w:rsidRDefault="004B7B21" w:rsidP="00042DBD">
            <w:pPr>
              <w:tabs>
                <w:tab w:val="left" w:pos="2820"/>
              </w:tabs>
              <w:spacing w:after="0"/>
              <w:rPr>
                <w:rFonts w:ascii="Arial" w:hAnsi="Arial" w:cs="Arial"/>
                <w:sz w:val="20"/>
                <w:szCs w:val="20"/>
              </w:rPr>
            </w:pP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Poznavanje različitih oblika i primjera multimedijskih instalacija u prostoru.</w:t>
            </w:r>
            <w:r w:rsidR="00C5716F" w:rsidRPr="00013E4D">
              <w:rPr>
                <w:rFonts w:ascii="Arial" w:hAnsi="Arial" w:cs="Arial"/>
                <w:sz w:val="20"/>
                <w:szCs w:val="20"/>
              </w:rPr>
              <w:t xml:space="preserve"> </w:t>
            </w:r>
          </w:p>
          <w:p w:rsidR="0048061D" w:rsidRPr="00013E4D" w:rsidRDefault="0048061D" w:rsidP="00042DBD">
            <w:pPr>
              <w:pStyle w:val="ListParagraph"/>
              <w:tabs>
                <w:tab w:val="left" w:pos="2820"/>
              </w:tabs>
              <w:spacing w:after="0"/>
              <w:rPr>
                <w:rFonts w:ascii="Arial" w:hAnsi="Arial" w:cs="Arial"/>
                <w:sz w:val="20"/>
                <w:szCs w:val="20"/>
              </w:rPr>
            </w:pP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 xml:space="preserve">Sposobnost samostalne izvedbe umjetničke multimedijske instalacije u prostoru: od prve faze prikupljanja ili snimanja audio/vizualnih materijala, preko obrade materijala koristeći odgovarajuće računalne programe do faze postava i izvedbe rada u prostoru). </w:t>
            </w:r>
          </w:p>
          <w:p w:rsidR="0048061D" w:rsidRPr="00013E4D" w:rsidRDefault="0048061D" w:rsidP="00042DBD">
            <w:pPr>
              <w:pStyle w:val="ListParagraph"/>
              <w:tabs>
                <w:tab w:val="left" w:pos="2820"/>
              </w:tabs>
              <w:spacing w:after="0"/>
              <w:rPr>
                <w:rFonts w:ascii="Arial" w:hAnsi="Arial" w:cs="Arial"/>
                <w:sz w:val="20"/>
                <w:szCs w:val="20"/>
              </w:rPr>
            </w:pP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Sposobnost razlikovanja tehničko tehnoloških i prostornih zahtjeva pojedine multimedijske instalacije.</w:t>
            </w:r>
          </w:p>
          <w:p w:rsidR="0048061D" w:rsidRPr="00013E4D" w:rsidRDefault="0048061D" w:rsidP="00042DBD">
            <w:pPr>
              <w:pStyle w:val="ListParagraph"/>
              <w:tabs>
                <w:tab w:val="left" w:pos="2820"/>
              </w:tabs>
              <w:spacing w:after="0"/>
              <w:rPr>
                <w:rFonts w:ascii="Arial" w:hAnsi="Arial" w:cs="Arial"/>
                <w:sz w:val="20"/>
                <w:szCs w:val="20"/>
              </w:rPr>
            </w:pP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 xml:space="preserve">Sposobnost kritičke analize forme multimedijske instalacije, uključujući sposobnost identificiranja i opisivanja medija, formata produkcije i prezentacije. </w:t>
            </w:r>
          </w:p>
          <w:p w:rsidR="0048061D" w:rsidRPr="00013E4D" w:rsidRDefault="0048061D" w:rsidP="00042DBD">
            <w:pPr>
              <w:pStyle w:val="ListParagraph"/>
              <w:tabs>
                <w:tab w:val="left" w:pos="2820"/>
              </w:tabs>
              <w:spacing w:after="0"/>
              <w:rPr>
                <w:rFonts w:ascii="Arial" w:hAnsi="Arial" w:cs="Arial"/>
                <w:sz w:val="20"/>
                <w:szCs w:val="20"/>
              </w:rPr>
            </w:pP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 xml:space="preserve">Sposobnost kritičke analize sadržaja multimedijske instalacije, uključujući sposobnost identificiranja i opisivanja stila, konceptualnih i filozofskih intencija. </w:t>
            </w:r>
          </w:p>
          <w:p w:rsidR="0048061D" w:rsidRPr="00013E4D" w:rsidRDefault="0048061D" w:rsidP="00042DBD">
            <w:pPr>
              <w:pStyle w:val="ListParagraph"/>
              <w:tabs>
                <w:tab w:val="left" w:pos="2820"/>
              </w:tabs>
              <w:spacing w:after="0"/>
              <w:rPr>
                <w:rFonts w:ascii="Arial" w:hAnsi="Arial" w:cs="Arial"/>
                <w:sz w:val="20"/>
                <w:szCs w:val="20"/>
              </w:rPr>
            </w:pP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 xml:space="preserve">Sposobnost izrade </w:t>
            </w:r>
            <w:r w:rsidR="00C01210" w:rsidRPr="00013E4D">
              <w:rPr>
                <w:rFonts w:ascii="Arial" w:hAnsi="Arial" w:cs="Arial"/>
                <w:sz w:val="20"/>
                <w:szCs w:val="20"/>
              </w:rPr>
              <w:t>izjave umjetnika</w:t>
            </w:r>
            <w:r w:rsidRPr="00013E4D">
              <w:rPr>
                <w:rFonts w:ascii="Arial" w:hAnsi="Arial" w:cs="Arial"/>
                <w:sz w:val="20"/>
                <w:szCs w:val="20"/>
              </w:rPr>
              <w:t>.</w:t>
            </w:r>
          </w:p>
          <w:p w:rsidR="0048061D" w:rsidRPr="00013E4D" w:rsidRDefault="0048061D" w:rsidP="00042DBD">
            <w:pPr>
              <w:pStyle w:val="ListParagraph"/>
              <w:tabs>
                <w:tab w:val="left" w:pos="2820"/>
              </w:tabs>
              <w:spacing w:after="0"/>
              <w:rPr>
                <w:rFonts w:ascii="Arial" w:hAnsi="Arial" w:cs="Arial"/>
                <w:sz w:val="20"/>
                <w:szCs w:val="20"/>
              </w:rPr>
            </w:pP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Sposobnost izrade</w:t>
            </w:r>
            <w:r w:rsidR="00C259B1" w:rsidRPr="00013E4D">
              <w:rPr>
                <w:rFonts w:ascii="Arial" w:hAnsi="Arial" w:cs="Arial"/>
                <w:sz w:val="20"/>
                <w:szCs w:val="20"/>
              </w:rPr>
              <w:t xml:space="preserve"> </w:t>
            </w:r>
            <w:r w:rsidRPr="00013E4D">
              <w:rPr>
                <w:rFonts w:ascii="Arial" w:hAnsi="Arial" w:cs="Arial"/>
                <w:sz w:val="20"/>
                <w:szCs w:val="20"/>
              </w:rPr>
              <w:t>dokumentacije multimedijske instalacije.</w:t>
            </w:r>
          </w:p>
          <w:p w:rsidR="0048061D" w:rsidRPr="00013E4D" w:rsidRDefault="0048061D" w:rsidP="00042DBD">
            <w:pPr>
              <w:pStyle w:val="ListParagraph"/>
              <w:tabs>
                <w:tab w:val="left" w:pos="2820"/>
              </w:tabs>
              <w:spacing w:after="0"/>
              <w:rPr>
                <w:rFonts w:ascii="Arial" w:hAnsi="Arial" w:cs="Arial"/>
                <w:sz w:val="20"/>
                <w:szCs w:val="20"/>
              </w:rPr>
            </w:pP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w:t>
            </w:r>
            <w:r w:rsidRPr="00013E4D">
              <w:rPr>
                <w:rFonts w:ascii="Arial" w:hAnsi="Arial" w:cs="Arial"/>
                <w:color w:val="000000"/>
                <w:sz w:val="20"/>
                <w:szCs w:val="20"/>
              </w:rPr>
              <w:lastRenderedPageBreak/>
              <w:t xml:space="preserve">detaljno razrađen prema satnici nastave </w:t>
            </w:r>
          </w:p>
        </w:tc>
        <w:tc>
          <w:tcPr>
            <w:tcW w:w="7552" w:type="dxa"/>
            <w:gridSpan w:val="12"/>
            <w:tcBorders>
              <w:right w:val="single" w:sz="12" w:space="0" w:color="auto"/>
            </w:tcBorders>
            <w:tcMar>
              <w:left w:w="57" w:type="dxa"/>
              <w:right w:w="57" w:type="dxa"/>
            </w:tcMar>
          </w:tcPr>
          <w:p w:rsidR="0048061D" w:rsidRPr="00013E4D" w:rsidRDefault="0048061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lastRenderedPageBreak/>
              <w:t xml:space="preserve">Uvodno predavanje i upoznavanje sa sadržajem </w:t>
            </w:r>
          </w:p>
          <w:p w:rsidR="0048061D" w:rsidRPr="00013E4D" w:rsidRDefault="0048061D" w:rsidP="00042DBD">
            <w:pPr>
              <w:pStyle w:val="ListParagraph"/>
              <w:spacing w:after="0" w:line="240" w:lineRule="auto"/>
              <w:rPr>
                <w:rFonts w:ascii="Arial" w:hAnsi="Arial" w:cs="Arial"/>
                <w:sz w:val="20"/>
                <w:szCs w:val="20"/>
              </w:rPr>
            </w:pPr>
            <w:r w:rsidRPr="00013E4D">
              <w:rPr>
                <w:rFonts w:ascii="Arial" w:hAnsi="Arial" w:cs="Arial"/>
                <w:sz w:val="20"/>
                <w:szCs w:val="20"/>
              </w:rPr>
              <w:lastRenderedPageBreak/>
              <w:t>Gledanje i analiza dosadašnjeg umjetničkog rada mentora.</w:t>
            </w:r>
          </w:p>
          <w:p w:rsidR="0048061D" w:rsidRPr="00013E4D" w:rsidRDefault="0048061D" w:rsidP="00042DBD">
            <w:pPr>
              <w:pStyle w:val="ListParagraph"/>
              <w:spacing w:after="0" w:line="240" w:lineRule="auto"/>
              <w:rPr>
                <w:rFonts w:ascii="Arial" w:hAnsi="Arial" w:cs="Arial"/>
                <w:sz w:val="20"/>
                <w:szCs w:val="20"/>
              </w:rPr>
            </w:pPr>
            <w:r w:rsidRPr="00013E4D">
              <w:rPr>
                <w:rFonts w:ascii="Arial" w:hAnsi="Arial" w:cs="Arial"/>
                <w:sz w:val="20"/>
                <w:szCs w:val="20"/>
              </w:rPr>
              <w:t>ZADATAK 1: Za slijedeće predavanje studenti su dužni pripremiti foto/video prezentaciju presjeka svog dosadašnjeg umjetničkog rada: filmovi, instalacije, fotografije, skulpture… Svaki student ima 20 min za prezentaciju svog rada.</w:t>
            </w:r>
            <w:r w:rsidR="00C5716F" w:rsidRPr="00013E4D">
              <w:rPr>
                <w:rFonts w:ascii="Arial" w:hAnsi="Arial" w:cs="Arial"/>
                <w:sz w:val="20"/>
                <w:szCs w:val="20"/>
              </w:rPr>
              <w:t xml:space="preserve"> (2P+2V)</w:t>
            </w:r>
          </w:p>
          <w:p w:rsidR="0048061D" w:rsidRPr="00013E4D" w:rsidRDefault="0048061D" w:rsidP="00042DBD">
            <w:pPr>
              <w:pStyle w:val="ListParagraph"/>
              <w:spacing w:after="0" w:line="240" w:lineRule="auto"/>
              <w:rPr>
                <w:rFonts w:ascii="Arial" w:hAnsi="Arial" w:cs="Arial"/>
                <w:sz w:val="20"/>
                <w:szCs w:val="20"/>
              </w:rPr>
            </w:pPr>
          </w:p>
          <w:p w:rsidR="0048061D" w:rsidRPr="00013E4D" w:rsidRDefault="0048061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Gledanje i analiza sveukupnog umjetničkog rada studenata (prezentacija).</w:t>
            </w:r>
          </w:p>
          <w:p w:rsidR="0048061D" w:rsidRPr="00013E4D" w:rsidRDefault="0048061D" w:rsidP="00042DBD">
            <w:pPr>
              <w:pStyle w:val="ListParagraph"/>
              <w:spacing w:after="0" w:line="240" w:lineRule="auto"/>
              <w:rPr>
                <w:rFonts w:ascii="Arial" w:hAnsi="Arial" w:cs="Arial"/>
                <w:sz w:val="20"/>
                <w:szCs w:val="20"/>
              </w:rPr>
            </w:pPr>
            <w:r w:rsidRPr="00013E4D">
              <w:rPr>
                <w:rFonts w:ascii="Arial" w:hAnsi="Arial" w:cs="Arial"/>
                <w:sz w:val="20"/>
                <w:szCs w:val="20"/>
              </w:rPr>
              <w:t>ZADATAK 2: Bazirano na dosadašnjem umjetničkom radu studenti su dužni osmisliti koncept umjetničkog istraživanja u ovom semestru. Predaja koncepta u pismenom obliku putem e-maila.</w:t>
            </w:r>
            <w:r w:rsidR="00C5716F" w:rsidRPr="00013E4D">
              <w:rPr>
                <w:rFonts w:ascii="Arial" w:hAnsi="Arial" w:cs="Arial"/>
                <w:sz w:val="20"/>
                <w:szCs w:val="20"/>
              </w:rPr>
              <w:t xml:space="preserve"> (2P+2V)</w:t>
            </w:r>
          </w:p>
          <w:p w:rsidR="0048061D" w:rsidRPr="00013E4D" w:rsidRDefault="0048061D" w:rsidP="00042DBD">
            <w:pPr>
              <w:pStyle w:val="ListParagraph"/>
              <w:spacing w:after="0" w:line="240" w:lineRule="auto"/>
              <w:rPr>
                <w:rFonts w:ascii="Arial" w:hAnsi="Arial" w:cs="Arial"/>
                <w:sz w:val="20"/>
                <w:szCs w:val="20"/>
              </w:rPr>
            </w:pPr>
          </w:p>
          <w:p w:rsidR="0048061D" w:rsidRPr="00013E4D" w:rsidRDefault="0048061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Istraživanje i priprema koncepta studentskog umjetničkog projekta.</w:t>
            </w:r>
            <w:r w:rsidR="00C5716F" w:rsidRPr="00013E4D">
              <w:rPr>
                <w:rFonts w:ascii="Arial" w:hAnsi="Arial" w:cs="Arial"/>
                <w:sz w:val="20"/>
                <w:szCs w:val="20"/>
              </w:rPr>
              <w:t xml:space="preserve"> (2P+2V)</w:t>
            </w:r>
          </w:p>
          <w:p w:rsidR="0048061D" w:rsidRPr="00013E4D" w:rsidRDefault="0048061D" w:rsidP="00042DBD">
            <w:pPr>
              <w:pStyle w:val="ListParagraph"/>
              <w:spacing w:after="0" w:line="240" w:lineRule="auto"/>
              <w:rPr>
                <w:rFonts w:ascii="Arial" w:hAnsi="Arial" w:cs="Arial"/>
                <w:sz w:val="20"/>
                <w:szCs w:val="20"/>
              </w:rPr>
            </w:pPr>
          </w:p>
          <w:p w:rsidR="0048061D" w:rsidRPr="00013E4D" w:rsidRDefault="0048061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Razgovor i analiza studentskih prijedloga projekata pristiglih e-mailom.</w:t>
            </w:r>
          </w:p>
          <w:p w:rsidR="0048061D" w:rsidRPr="00013E4D" w:rsidRDefault="0048061D" w:rsidP="00042DBD">
            <w:pPr>
              <w:pStyle w:val="ListParagraph"/>
              <w:spacing w:after="0" w:line="240" w:lineRule="auto"/>
              <w:rPr>
                <w:rFonts w:ascii="Arial" w:hAnsi="Arial" w:cs="Arial"/>
                <w:sz w:val="20"/>
                <w:szCs w:val="20"/>
              </w:rPr>
            </w:pPr>
            <w:r w:rsidRPr="00013E4D">
              <w:rPr>
                <w:rFonts w:ascii="Arial" w:hAnsi="Arial" w:cs="Arial"/>
                <w:sz w:val="20"/>
                <w:szCs w:val="20"/>
              </w:rPr>
              <w:t>ZADATAK 3: Individualni rad, istraživanje, pisanje elaborata te prikupljanje audiovizualnih materijala za projekt.</w:t>
            </w:r>
            <w:r w:rsidR="00C5716F" w:rsidRPr="00013E4D">
              <w:rPr>
                <w:rFonts w:ascii="Arial" w:hAnsi="Arial" w:cs="Arial"/>
                <w:sz w:val="20"/>
                <w:szCs w:val="20"/>
              </w:rPr>
              <w:t xml:space="preserve"> (2P+2V)</w:t>
            </w:r>
          </w:p>
          <w:p w:rsidR="0048061D" w:rsidRPr="00013E4D" w:rsidRDefault="0048061D" w:rsidP="00042DBD">
            <w:pPr>
              <w:pStyle w:val="ListParagraph"/>
              <w:spacing w:after="0" w:line="240" w:lineRule="auto"/>
              <w:rPr>
                <w:rFonts w:ascii="Arial" w:hAnsi="Arial" w:cs="Arial"/>
                <w:sz w:val="20"/>
                <w:szCs w:val="20"/>
              </w:rPr>
            </w:pPr>
          </w:p>
          <w:p w:rsidR="0048061D" w:rsidRPr="00013E4D" w:rsidRDefault="0048061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Istraživanje, priprema i sakupljanje audiovizualnih materijala za realizaciju studentskog umjetničkog projekta.</w:t>
            </w:r>
            <w:r w:rsidR="00C5716F" w:rsidRPr="00013E4D">
              <w:rPr>
                <w:rFonts w:ascii="Arial" w:hAnsi="Arial" w:cs="Arial"/>
                <w:sz w:val="20"/>
                <w:szCs w:val="20"/>
              </w:rPr>
              <w:t xml:space="preserve"> (2P+2V)</w:t>
            </w:r>
          </w:p>
          <w:p w:rsidR="0048061D" w:rsidRPr="00013E4D" w:rsidRDefault="0048061D" w:rsidP="00042DBD">
            <w:pPr>
              <w:pStyle w:val="ListParagraph"/>
              <w:spacing w:after="0" w:line="240" w:lineRule="auto"/>
              <w:rPr>
                <w:rFonts w:ascii="Arial" w:hAnsi="Arial" w:cs="Arial"/>
                <w:sz w:val="20"/>
                <w:szCs w:val="20"/>
              </w:rPr>
            </w:pPr>
          </w:p>
          <w:p w:rsidR="0048061D" w:rsidRPr="00013E4D" w:rsidRDefault="0048061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Prezentacija istraživačkog i umjetničkog procesa studenata, razgovor i analiza. Gledanje i analiza različitih primjera iz suvremene i medijske umjetnosti.</w:t>
            </w:r>
          </w:p>
          <w:p w:rsidR="0048061D" w:rsidRPr="00013E4D" w:rsidRDefault="0048061D" w:rsidP="00042DBD">
            <w:pPr>
              <w:pStyle w:val="ListParagraph"/>
              <w:spacing w:after="0" w:line="240" w:lineRule="auto"/>
              <w:rPr>
                <w:rFonts w:ascii="Arial" w:hAnsi="Arial" w:cs="Arial"/>
                <w:sz w:val="20"/>
                <w:szCs w:val="20"/>
              </w:rPr>
            </w:pPr>
            <w:r w:rsidRPr="00013E4D">
              <w:rPr>
                <w:rFonts w:ascii="Arial" w:hAnsi="Arial" w:cs="Arial"/>
                <w:sz w:val="20"/>
                <w:szCs w:val="20"/>
              </w:rPr>
              <w:t>ZADATAK 4: Određivanje forme prezentacije projekta ili dijela projekta proizišlog iz umjetničkog istraživanja.</w:t>
            </w:r>
            <w:r w:rsidR="00C5716F" w:rsidRPr="00013E4D">
              <w:rPr>
                <w:rFonts w:ascii="Arial" w:hAnsi="Arial" w:cs="Arial"/>
                <w:sz w:val="20"/>
                <w:szCs w:val="20"/>
              </w:rPr>
              <w:t xml:space="preserve"> (2P+2V)</w:t>
            </w:r>
          </w:p>
          <w:p w:rsidR="0048061D" w:rsidRPr="00013E4D" w:rsidRDefault="0048061D" w:rsidP="00042DBD">
            <w:pPr>
              <w:pStyle w:val="ListParagraph"/>
              <w:spacing w:after="0" w:line="240" w:lineRule="auto"/>
              <w:rPr>
                <w:rFonts w:ascii="Arial" w:hAnsi="Arial" w:cs="Arial"/>
                <w:sz w:val="20"/>
                <w:szCs w:val="20"/>
              </w:rPr>
            </w:pPr>
          </w:p>
          <w:p w:rsidR="0048061D" w:rsidRPr="00013E4D" w:rsidRDefault="0048061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Istraživanje i sakupljanje audiovizualnih materijala za realizaciju studentskog umjetničkog projekta.</w:t>
            </w:r>
            <w:r w:rsidR="00C5716F" w:rsidRPr="00013E4D">
              <w:rPr>
                <w:rFonts w:ascii="Arial" w:hAnsi="Arial" w:cs="Arial"/>
                <w:sz w:val="20"/>
                <w:szCs w:val="20"/>
              </w:rPr>
              <w:t xml:space="preserve"> (2P+2V)</w:t>
            </w:r>
          </w:p>
          <w:p w:rsidR="0048061D" w:rsidRPr="00013E4D" w:rsidRDefault="0048061D" w:rsidP="00042DBD">
            <w:pPr>
              <w:pStyle w:val="ListParagraph"/>
              <w:spacing w:after="0" w:line="240" w:lineRule="auto"/>
              <w:rPr>
                <w:rFonts w:ascii="Arial" w:hAnsi="Arial" w:cs="Arial"/>
                <w:sz w:val="20"/>
                <w:szCs w:val="20"/>
              </w:rPr>
            </w:pPr>
          </w:p>
          <w:p w:rsidR="0048061D" w:rsidRPr="00013E4D" w:rsidRDefault="0048061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Prezentacija istraživačkog i umjetničkog procesa studenata, razgovor i analiza. Gledanje i analiza različitih primjera iz suvremene i medijske umjetnosti.</w:t>
            </w:r>
            <w:r w:rsidR="00C5716F" w:rsidRPr="00013E4D">
              <w:rPr>
                <w:rFonts w:ascii="Arial" w:hAnsi="Arial" w:cs="Arial"/>
                <w:sz w:val="20"/>
                <w:szCs w:val="20"/>
              </w:rPr>
              <w:t xml:space="preserve"> (2P+2V)</w:t>
            </w:r>
          </w:p>
          <w:p w:rsidR="0048061D" w:rsidRPr="00013E4D" w:rsidRDefault="0048061D" w:rsidP="00042DBD">
            <w:pPr>
              <w:pStyle w:val="ListParagraph"/>
              <w:spacing w:after="0" w:line="240" w:lineRule="auto"/>
              <w:rPr>
                <w:rFonts w:ascii="Arial" w:hAnsi="Arial" w:cs="Arial"/>
                <w:sz w:val="20"/>
                <w:szCs w:val="20"/>
              </w:rPr>
            </w:pPr>
          </w:p>
          <w:p w:rsidR="0048061D" w:rsidRPr="00013E4D" w:rsidRDefault="0048061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Istraživanje i sakupljanje audiovizualnih materijala za realizaciju studentskog umjetničkog projekta.</w:t>
            </w:r>
            <w:r w:rsidR="00C5716F" w:rsidRPr="00013E4D">
              <w:rPr>
                <w:rFonts w:ascii="Arial" w:hAnsi="Arial" w:cs="Arial"/>
                <w:sz w:val="20"/>
                <w:szCs w:val="20"/>
              </w:rPr>
              <w:t xml:space="preserve"> (2P+2V)</w:t>
            </w:r>
          </w:p>
          <w:p w:rsidR="0048061D" w:rsidRPr="00013E4D" w:rsidRDefault="0048061D" w:rsidP="00042DBD">
            <w:pPr>
              <w:pStyle w:val="ListParagraph"/>
              <w:spacing w:after="0" w:line="240" w:lineRule="auto"/>
              <w:rPr>
                <w:rFonts w:ascii="Arial" w:hAnsi="Arial" w:cs="Arial"/>
                <w:sz w:val="20"/>
                <w:szCs w:val="20"/>
              </w:rPr>
            </w:pPr>
          </w:p>
          <w:p w:rsidR="0048061D" w:rsidRPr="00013E4D" w:rsidRDefault="0048061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Prezentacija istraživačkog i umjetničkog procesa studenata, razgovor i analiza. Gledanje i analiza različitih primjera iz suvremene i medijske umjetnosti.</w:t>
            </w:r>
          </w:p>
          <w:p w:rsidR="0048061D" w:rsidRPr="00013E4D" w:rsidRDefault="0048061D" w:rsidP="00042DBD">
            <w:pPr>
              <w:pStyle w:val="ListParagraph"/>
              <w:spacing w:after="0" w:line="240" w:lineRule="auto"/>
              <w:rPr>
                <w:rFonts w:ascii="Arial" w:hAnsi="Arial" w:cs="Arial"/>
                <w:sz w:val="20"/>
                <w:szCs w:val="20"/>
              </w:rPr>
            </w:pPr>
            <w:r w:rsidRPr="00013E4D">
              <w:rPr>
                <w:rFonts w:ascii="Arial" w:hAnsi="Arial" w:cs="Arial"/>
                <w:sz w:val="20"/>
                <w:szCs w:val="20"/>
              </w:rPr>
              <w:t>ZADATAK 5: Finalizacija i priprema konačne realizacije rada te pisanje detaljnog elaborata o procesu umjetničkog radu.</w:t>
            </w:r>
            <w:r w:rsidR="00C5716F" w:rsidRPr="00013E4D">
              <w:rPr>
                <w:rFonts w:ascii="Arial" w:hAnsi="Arial" w:cs="Arial"/>
                <w:sz w:val="20"/>
                <w:szCs w:val="20"/>
              </w:rPr>
              <w:t xml:space="preserve"> (2P+2V)</w:t>
            </w:r>
          </w:p>
          <w:p w:rsidR="0048061D" w:rsidRPr="00013E4D" w:rsidRDefault="0048061D" w:rsidP="00042DBD">
            <w:pPr>
              <w:pStyle w:val="ListParagraph"/>
              <w:spacing w:after="0" w:line="240" w:lineRule="auto"/>
              <w:rPr>
                <w:rFonts w:ascii="Arial" w:hAnsi="Arial" w:cs="Arial"/>
                <w:sz w:val="20"/>
                <w:szCs w:val="20"/>
              </w:rPr>
            </w:pPr>
          </w:p>
          <w:p w:rsidR="0048061D" w:rsidRPr="00013E4D" w:rsidRDefault="0048061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Finalizacija i priprema konačne realizacije rada te pisanje detaljnog elaborata o procesu umjetničkog radu.</w:t>
            </w:r>
            <w:r w:rsidR="00C5716F" w:rsidRPr="00013E4D">
              <w:rPr>
                <w:rFonts w:ascii="Arial" w:hAnsi="Arial" w:cs="Arial"/>
                <w:sz w:val="20"/>
                <w:szCs w:val="20"/>
              </w:rPr>
              <w:t xml:space="preserve"> (2P+2V)</w:t>
            </w:r>
          </w:p>
          <w:p w:rsidR="0048061D" w:rsidRPr="00013E4D" w:rsidRDefault="0048061D" w:rsidP="00042DBD">
            <w:pPr>
              <w:pStyle w:val="ListParagraph"/>
              <w:spacing w:after="0" w:line="240" w:lineRule="auto"/>
              <w:rPr>
                <w:rFonts w:ascii="Arial" w:hAnsi="Arial" w:cs="Arial"/>
                <w:sz w:val="20"/>
                <w:szCs w:val="20"/>
              </w:rPr>
            </w:pPr>
          </w:p>
          <w:p w:rsidR="0048061D" w:rsidRPr="00013E4D" w:rsidRDefault="0048061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Razgovor i analiza finalnih materijala studentskih projekata za izložbu.</w:t>
            </w:r>
          </w:p>
          <w:p w:rsidR="0048061D" w:rsidRPr="00013E4D" w:rsidRDefault="0048061D" w:rsidP="00042DBD">
            <w:pPr>
              <w:pStyle w:val="ListParagraph"/>
              <w:spacing w:after="0" w:line="240" w:lineRule="auto"/>
              <w:rPr>
                <w:rFonts w:ascii="Arial" w:hAnsi="Arial" w:cs="Arial"/>
                <w:sz w:val="20"/>
                <w:szCs w:val="20"/>
              </w:rPr>
            </w:pPr>
            <w:r w:rsidRPr="00013E4D">
              <w:rPr>
                <w:rFonts w:ascii="Arial" w:hAnsi="Arial" w:cs="Arial"/>
                <w:sz w:val="20"/>
                <w:szCs w:val="20"/>
              </w:rPr>
              <w:t>ZADATAK 6: Priprema izvedba rada u prostoru.</w:t>
            </w:r>
            <w:r w:rsidR="00C5716F" w:rsidRPr="00013E4D">
              <w:rPr>
                <w:rFonts w:ascii="Arial" w:hAnsi="Arial" w:cs="Arial"/>
                <w:sz w:val="20"/>
                <w:szCs w:val="20"/>
              </w:rPr>
              <w:t xml:space="preserve"> (2P+2V)</w:t>
            </w:r>
          </w:p>
          <w:p w:rsidR="0048061D" w:rsidRPr="00013E4D" w:rsidRDefault="0048061D" w:rsidP="00042DBD">
            <w:pPr>
              <w:pStyle w:val="ListParagraph"/>
              <w:spacing w:after="0" w:line="240" w:lineRule="auto"/>
              <w:rPr>
                <w:rFonts w:ascii="Arial" w:hAnsi="Arial" w:cs="Arial"/>
                <w:sz w:val="20"/>
                <w:szCs w:val="20"/>
              </w:rPr>
            </w:pPr>
          </w:p>
          <w:p w:rsidR="0048061D" w:rsidRPr="00013E4D" w:rsidRDefault="0048061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Priprema izvedbe rada u prostoru.</w:t>
            </w:r>
            <w:r w:rsidR="00C5716F" w:rsidRPr="00013E4D">
              <w:rPr>
                <w:rFonts w:ascii="Arial" w:hAnsi="Arial" w:cs="Arial"/>
                <w:sz w:val="20"/>
                <w:szCs w:val="20"/>
              </w:rPr>
              <w:t xml:space="preserve"> (2P+2V)</w:t>
            </w:r>
          </w:p>
          <w:p w:rsidR="0048061D" w:rsidRPr="00013E4D" w:rsidRDefault="0048061D" w:rsidP="00042DBD">
            <w:pPr>
              <w:pStyle w:val="ListParagraph"/>
              <w:spacing w:after="0" w:line="240" w:lineRule="auto"/>
              <w:rPr>
                <w:rFonts w:ascii="Arial" w:hAnsi="Arial" w:cs="Arial"/>
                <w:sz w:val="20"/>
                <w:szCs w:val="20"/>
              </w:rPr>
            </w:pPr>
          </w:p>
          <w:p w:rsidR="0048061D" w:rsidRPr="00013E4D" w:rsidRDefault="0048061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Predavanje:Izvedba rada u prostoru. Suočavanje sa problemima izvedbe rada u galerijskom ili javnom prostoru.</w:t>
            </w:r>
          </w:p>
          <w:p w:rsidR="0048061D" w:rsidRPr="00013E4D" w:rsidRDefault="0048061D" w:rsidP="00042DBD">
            <w:pPr>
              <w:pStyle w:val="ListParagraph"/>
              <w:spacing w:after="0" w:line="240" w:lineRule="auto"/>
              <w:rPr>
                <w:rFonts w:ascii="Arial" w:hAnsi="Arial" w:cs="Arial"/>
                <w:sz w:val="20"/>
                <w:szCs w:val="20"/>
              </w:rPr>
            </w:pPr>
            <w:r w:rsidRPr="00013E4D">
              <w:rPr>
                <w:rFonts w:ascii="Arial" w:hAnsi="Arial" w:cs="Arial"/>
                <w:sz w:val="20"/>
                <w:szCs w:val="20"/>
              </w:rPr>
              <w:t xml:space="preserve">ZADATAK 7: Izrada video i foto dokumentacije rada u prostoru za ispit. Arhiviranje projekta u master formatu (Apple ProRes). Priprema video dokumentacije u format (H264) prikladan za podizanje na internet. Izrada </w:t>
            </w:r>
            <w:r w:rsidRPr="00013E4D">
              <w:rPr>
                <w:rFonts w:ascii="Arial" w:hAnsi="Arial" w:cs="Arial"/>
                <w:sz w:val="20"/>
                <w:szCs w:val="20"/>
              </w:rPr>
              <w:lastRenderedPageBreak/>
              <w:t>pismenog elaborata cijelog projekta.</w:t>
            </w:r>
            <w:r w:rsidR="00C5716F" w:rsidRPr="00013E4D">
              <w:rPr>
                <w:rFonts w:ascii="Arial" w:hAnsi="Arial" w:cs="Arial"/>
                <w:sz w:val="20"/>
                <w:szCs w:val="20"/>
              </w:rPr>
              <w:t xml:space="preserve"> (2P+2V)</w:t>
            </w:r>
          </w:p>
          <w:p w:rsidR="0048061D" w:rsidRPr="00013E4D" w:rsidRDefault="0048061D" w:rsidP="00042DBD">
            <w:pPr>
              <w:pStyle w:val="ListParagraph"/>
              <w:spacing w:after="0" w:line="240" w:lineRule="auto"/>
              <w:rPr>
                <w:rFonts w:ascii="Arial" w:hAnsi="Arial" w:cs="Arial"/>
                <w:sz w:val="20"/>
                <w:szCs w:val="20"/>
              </w:rPr>
            </w:pPr>
          </w:p>
          <w:p w:rsidR="0048061D" w:rsidRPr="00013E4D" w:rsidRDefault="0048061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Izrada video i foto dokumentacije rada u prostoru za ispit. Arhiviranje projekta u master formatu (Apple ProRes). Priprema video dokumentacije u format (H264) prikladan za podizanje na internet. Izrada detaljnog elaborata o procesu umjetničkog radu.</w:t>
            </w:r>
            <w:r w:rsidR="00C5716F" w:rsidRPr="00013E4D">
              <w:rPr>
                <w:rFonts w:ascii="Arial" w:hAnsi="Arial" w:cs="Arial"/>
                <w:sz w:val="20"/>
                <w:szCs w:val="20"/>
              </w:rPr>
              <w:t xml:space="preserve"> (2P+2V)</w:t>
            </w:r>
          </w:p>
          <w:p w:rsidR="0048061D" w:rsidRPr="00013E4D" w:rsidRDefault="0048061D" w:rsidP="00042DBD">
            <w:pPr>
              <w:pStyle w:val="ListParagraph"/>
              <w:spacing w:after="0" w:line="240" w:lineRule="auto"/>
              <w:rPr>
                <w:rFonts w:ascii="Arial" w:hAnsi="Arial" w:cs="Arial"/>
                <w:sz w:val="20"/>
                <w:szCs w:val="20"/>
              </w:rPr>
            </w:pPr>
          </w:p>
        </w:tc>
      </w:tr>
      <w:tr w:rsidR="0048061D" w:rsidRPr="00013E4D" w:rsidTr="00042D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predavanja</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vježbe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48061D" w:rsidRPr="00013E4D" w:rsidRDefault="0048061D" w:rsidP="00042DBD">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samostalni  zadaci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multimedija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laboratorij</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mentorski rad</w:t>
            </w:r>
          </w:p>
          <w:p w:rsidR="0048061D" w:rsidRPr="00013E4D" w:rsidRDefault="0048061D" w:rsidP="00042DBD">
            <w:pPr>
              <w:tabs>
                <w:tab w:val="left" w:pos="2820"/>
              </w:tabs>
              <w:spacing w:after="0"/>
              <w:rPr>
                <w:rFonts w:ascii="Arial" w:hAnsi="Arial" w:cs="Arial"/>
                <w:sz w:val="20"/>
                <w:szCs w:val="20"/>
              </w:rPr>
            </w:pPr>
            <w:r w:rsidRPr="00013E4D">
              <w:rPr>
                <w:rFonts w:ascii="MS Gothic" w:eastAsia="MS Gothic" w:hAnsi="MS Gothic" w:cs="MS Gothic" w:hint="eastAsia"/>
                <w:b/>
                <w:sz w:val="20"/>
                <w:szCs w:val="20"/>
              </w:rPr>
              <w:t>✓</w:t>
            </w:r>
            <w:r w:rsidRPr="00013E4D">
              <w:rPr>
                <w:rFonts w:ascii="Arial" w:hAnsi="Arial" w:cs="Arial"/>
                <w:sz w:val="20"/>
                <w:szCs w:val="20"/>
              </w:rPr>
              <w:t>priprema i diskusija filmova</w:t>
            </w:r>
          </w:p>
        </w:tc>
      </w:tr>
      <w:tr w:rsidR="0048061D" w:rsidRPr="00013E4D" w:rsidTr="00042D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Redovito praćenje nastave te aktivno sudjelovanje u diskusiji tijekom nastave.</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 xml:space="preserve">Izvršavanje svih zadataka u predviđenom roku. </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Usvajanje literature.</w:t>
            </w:r>
          </w:p>
        </w:tc>
      </w:tr>
      <w:tr w:rsidR="0048061D" w:rsidRPr="00013E4D" w:rsidTr="00042D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2</w:t>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2</w:t>
            </w: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r w:rsidR="0048061D" w:rsidRPr="00013E4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b/>
                <w:sz w:val="20"/>
                <w:szCs w:val="20"/>
              </w:rPr>
              <w:fldChar w:fldCharType="begin">
                <w:ffData>
                  <w:name w:val="Text1"/>
                  <w:enabled/>
                  <w:calcOnExit w:val="0"/>
                  <w:textInput/>
                </w:ffData>
              </w:fldChar>
            </w:r>
            <w:r w:rsidR="0048061D" w:rsidRPr="00013E4D">
              <w:rPr>
                <w:rFonts w:ascii="Arial" w:hAnsi="Arial" w:cs="Arial"/>
                <w:b/>
                <w:sz w:val="20"/>
                <w:szCs w:val="20"/>
              </w:rPr>
              <w:instrText xml:space="preserve"> FORMTEXT </w:instrText>
            </w:r>
            <w:r w:rsidRPr="00013E4D">
              <w:rPr>
                <w:rFonts w:ascii="Arial" w:hAnsi="Arial" w:cs="Arial"/>
                <w:b/>
                <w:sz w:val="20"/>
                <w:szCs w:val="20"/>
              </w:rPr>
            </w:r>
            <w:r w:rsidRPr="00013E4D">
              <w:rPr>
                <w:rFonts w:ascii="Arial" w:hAnsi="Arial" w:cs="Arial"/>
                <w:b/>
                <w:sz w:val="20"/>
                <w:szCs w:val="20"/>
              </w:rPr>
              <w:fldChar w:fldCharType="separate"/>
            </w:r>
            <w:r w:rsidR="0048061D" w:rsidRPr="00013E4D">
              <w:rPr>
                <w:rFonts w:ascii="Arial" w:hAnsi="Arial" w:cs="Arial"/>
                <w:b/>
                <w:noProof/>
                <w:sz w:val="20"/>
                <w:szCs w:val="20"/>
              </w:rPr>
              <w:t> </w:t>
            </w:r>
            <w:r w:rsidR="0048061D" w:rsidRPr="00013E4D">
              <w:rPr>
                <w:rFonts w:ascii="Arial" w:hAnsi="Arial" w:cs="Arial"/>
                <w:b/>
                <w:noProof/>
                <w:sz w:val="20"/>
                <w:szCs w:val="20"/>
              </w:rPr>
              <w:t> </w:t>
            </w:r>
            <w:r w:rsidR="0048061D" w:rsidRPr="00013E4D">
              <w:rPr>
                <w:rFonts w:ascii="Arial" w:hAnsi="Arial" w:cs="Arial"/>
                <w:b/>
                <w:noProof/>
                <w:sz w:val="20"/>
                <w:szCs w:val="20"/>
              </w:rPr>
              <w:t> </w:t>
            </w:r>
            <w:r w:rsidR="0048061D" w:rsidRPr="00013E4D">
              <w:rPr>
                <w:rFonts w:ascii="Arial" w:hAnsi="Arial" w:cs="Arial"/>
                <w:b/>
                <w:noProof/>
                <w:sz w:val="20"/>
                <w:szCs w:val="20"/>
              </w:rPr>
              <w:t> </w:t>
            </w:r>
            <w:r w:rsidR="0048061D" w:rsidRPr="00013E4D">
              <w:rPr>
                <w:rFonts w:ascii="Arial" w:hAnsi="Arial" w:cs="Arial"/>
                <w:b/>
                <w:noProof/>
                <w:sz w:val="20"/>
                <w:szCs w:val="20"/>
              </w:rPr>
              <w:t> </w:t>
            </w:r>
            <w:r w:rsidRPr="00013E4D">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8061D" w:rsidRPr="00013E4D" w:rsidRDefault="0048061D" w:rsidP="00042DBD">
            <w:pPr>
              <w:spacing w:line="240" w:lineRule="auto"/>
              <w:rPr>
                <w:rFonts w:ascii="Arial" w:hAnsi="Arial" w:cs="Arial"/>
                <w:sz w:val="20"/>
                <w:szCs w:val="20"/>
              </w:rPr>
            </w:pPr>
            <w:r w:rsidRPr="00013E4D">
              <w:rPr>
                <w:rFonts w:ascii="Arial" w:hAnsi="Arial" w:cs="Arial"/>
                <w:sz w:val="20"/>
                <w:szCs w:val="20"/>
              </w:rPr>
              <w:t>Praćenje umjetničkog rada i ocjenjivanje kvalitete završ</w:t>
            </w:r>
            <w:r w:rsidR="00C259B1" w:rsidRPr="00013E4D">
              <w:rPr>
                <w:rFonts w:ascii="Arial" w:hAnsi="Arial" w:cs="Arial"/>
                <w:sz w:val="20"/>
                <w:szCs w:val="20"/>
              </w:rPr>
              <w:t>nog/ih rada/ova na semestru (60</w:t>
            </w:r>
            <w:r w:rsidRPr="00013E4D">
              <w:rPr>
                <w:rFonts w:ascii="Arial" w:hAnsi="Arial" w:cs="Arial"/>
                <w:sz w:val="20"/>
                <w:szCs w:val="20"/>
              </w:rPr>
              <w:t>% konačne ocjene / od toga 20% produkcijski aspekt, 20% sadržajni i 20% konceptualno formalni). Zalaganje i diskusija na predavanjima (20% ocjene). Realizacija vježbi i seminara (20% ocjene).</w:t>
            </w:r>
          </w:p>
        </w:tc>
      </w:tr>
      <w:tr w:rsidR="0048061D" w:rsidRPr="00013E4D" w:rsidTr="00042D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rPr>
                <w:rFonts w:ascii="Arial" w:hAnsi="Arial" w:cs="Arial"/>
                <w:sz w:val="20"/>
                <w:szCs w:val="20"/>
              </w:rPr>
            </w:pPr>
            <w:r w:rsidRPr="00013E4D">
              <w:rPr>
                <w:rFonts w:ascii="Arial" w:hAnsi="Arial" w:cs="Arial"/>
                <w:sz w:val="20"/>
                <w:szCs w:val="20"/>
              </w:rPr>
              <w:t>Marina Kožul, Prošireni film, 25 FPS, Zagreb 2009.</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rPr>
                <w:rFonts w:ascii="Arial" w:eastAsia="Times New Roman" w:hAnsi="Arial" w:cs="Arial"/>
                <w:spacing w:val="-5"/>
                <w:sz w:val="20"/>
                <w:szCs w:val="20"/>
              </w:rPr>
            </w:pPr>
            <w:r w:rsidRPr="00013E4D">
              <w:rPr>
                <w:rFonts w:ascii="Arial" w:eastAsia="Times New Roman" w:hAnsi="Arial" w:cs="Arial"/>
                <w:spacing w:val="-5"/>
                <w:sz w:val="20"/>
                <w:szCs w:val="20"/>
              </w:rPr>
              <w:t>Michael Rush, New media in Art, Thames &amp; Hudson,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rPr>
                <w:rFonts w:ascii="Arial" w:hAnsi="Arial" w:cs="Arial"/>
                <w:iCs/>
                <w:sz w:val="20"/>
                <w:szCs w:val="20"/>
              </w:rPr>
            </w:pPr>
            <w:r w:rsidRPr="00013E4D">
              <w:rPr>
                <w:rFonts w:ascii="Arial" w:hAnsi="Arial" w:cs="Arial"/>
                <w:iCs/>
                <w:sz w:val="20"/>
                <w:szCs w:val="20"/>
              </w:rPr>
              <w:t>Michael Rush, Video Art, Thames &amp; Hudson, London,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spacing w:after="0" w:line="240" w:lineRule="auto"/>
              <w:rPr>
                <w:rFonts w:ascii="Arial" w:hAnsi="Arial" w:cs="Arial"/>
                <w:color w:val="000000"/>
                <w:sz w:val="20"/>
                <w:szCs w:val="20"/>
              </w:rPr>
            </w:pPr>
            <w:r w:rsidRPr="00013E4D">
              <w:rPr>
                <w:rFonts w:ascii="Arial" w:hAnsi="Arial" w:cs="Arial"/>
                <w:color w:val="000000"/>
                <w:sz w:val="20"/>
                <w:szCs w:val="20"/>
              </w:rPr>
              <w:t>Christiane Paul, Digital art, Thames &amp; Hudson, London,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48061D" w:rsidRPr="00013E4D" w:rsidRDefault="0048061D" w:rsidP="00042DB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Rachel Greene, Internet art, Thames &amp; Hudson, London, 2004.</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Krešimir Purgar, Vizualni studiji - Umjetnost i mediji u doba slikovnog obrata, cvs_centar za vizualne studije, Zagreb, 2009.</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Internet izvori, Stručni časopisi.</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Mieke Bal, </w:t>
            </w:r>
            <w:r w:rsidRPr="00013E4D">
              <w:rPr>
                <w:rFonts w:ascii="Arial" w:hAnsi="Arial" w:cs="Arial"/>
                <w:i/>
                <w:iCs/>
                <w:sz w:val="20"/>
                <w:szCs w:val="20"/>
              </w:rPr>
              <w:t>Thinking in Film: The Politics of Video Art Installation According to Eija-</w:t>
            </w:r>
            <w:r w:rsidRPr="00013E4D">
              <w:rPr>
                <w:rFonts w:ascii="Arial" w:hAnsi="Arial" w:cs="Arial"/>
                <w:i/>
                <w:iCs/>
                <w:sz w:val="20"/>
                <w:szCs w:val="20"/>
              </w:rPr>
              <w:lastRenderedPageBreak/>
              <w:t>Liisa Ahtila</w:t>
            </w:r>
            <w:r w:rsidRPr="00013E4D">
              <w:rPr>
                <w:rFonts w:ascii="Arial" w:hAnsi="Arial" w:cs="Arial"/>
                <w:sz w:val="20"/>
                <w:szCs w:val="20"/>
              </w:rPr>
              <w:t>, Bloomsbury Academic, 2013.</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Domenico Quaranta, </w:t>
            </w:r>
            <w:r w:rsidRPr="00013E4D">
              <w:rPr>
                <w:rFonts w:ascii="Arial" w:hAnsi="Arial" w:cs="Arial"/>
                <w:i/>
                <w:iCs/>
                <w:sz w:val="20"/>
                <w:szCs w:val="20"/>
              </w:rPr>
              <w:t>Beyond New Media Art</w:t>
            </w:r>
            <w:r w:rsidRPr="00013E4D">
              <w:rPr>
                <w:rFonts w:ascii="Arial" w:hAnsi="Arial" w:cs="Arial"/>
                <w:sz w:val="20"/>
                <w:szCs w:val="20"/>
              </w:rPr>
              <w:t>, lulu.com, 2013.</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Vivian van Saaze, Installation Art and the Museum: Presentation and Conservation of Changing Artworks, Amsterdam University Press, 2013</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Installation Art, Claire Bishop, Routledge, 2005.</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Siegfried Zielinski, Gloria Custance and Timothy Druckrey, Deep Time of the Media: Toward an Archaeology of Hearing and Seeing by Technical Means (Electronic Culture: History…, The MIT Press , 2008.</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Siegfried Zielinski and Gloria Custance, [...After the Media]: News from the Slow-Fading Twentieth Century (Univocal), Univocal Publishing; Reprint edition, 2013.</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Thomas Y. Levin, Ursula Frohne and Peter Weibel, </w:t>
            </w:r>
            <w:r w:rsidRPr="00013E4D">
              <w:rPr>
                <w:rFonts w:ascii="Arial" w:hAnsi="Arial" w:cs="Arial"/>
                <w:i/>
                <w:iCs/>
                <w:sz w:val="20"/>
                <w:szCs w:val="20"/>
              </w:rPr>
              <w:t>CTRL [SPACE]: Rhetorics of Surveillance from Bentham to Big Brother</w:t>
            </w:r>
            <w:r w:rsidRPr="00013E4D">
              <w:rPr>
                <w:rFonts w:ascii="Arial" w:hAnsi="Arial" w:cs="Arial"/>
                <w:sz w:val="20"/>
                <w:szCs w:val="20"/>
              </w:rPr>
              <w:t>, The MIT Press, 2002.</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Carolyn Christov-Bakargiev, Marcel Brisebois, Glenn Lowry and George Bures Miller, </w:t>
            </w:r>
            <w:r w:rsidRPr="00013E4D">
              <w:rPr>
                <w:rFonts w:ascii="Arial" w:hAnsi="Arial" w:cs="Arial"/>
                <w:i/>
                <w:iCs/>
                <w:sz w:val="20"/>
                <w:szCs w:val="20"/>
              </w:rPr>
              <w:t>Janet Cardiff: A Survey of Works, with George Bures Miller</w:t>
            </w:r>
            <w:r w:rsidRPr="00013E4D">
              <w:rPr>
                <w:rFonts w:ascii="Arial" w:hAnsi="Arial" w:cs="Arial"/>
                <w:sz w:val="20"/>
                <w:szCs w:val="20"/>
              </w:rPr>
              <w:t>, P.S.1 Contemporary Art Center, 2002.</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Mr. Robert C. Morgan, </w:t>
            </w:r>
            <w:r w:rsidRPr="00013E4D">
              <w:rPr>
                <w:rFonts w:ascii="Arial" w:hAnsi="Arial" w:cs="Arial"/>
                <w:i/>
                <w:iCs/>
                <w:sz w:val="20"/>
                <w:szCs w:val="20"/>
              </w:rPr>
              <w:t>Gary Hill (PAJ Books: Art + Performance)</w:t>
            </w:r>
            <w:r w:rsidRPr="00013E4D">
              <w:rPr>
                <w:rFonts w:ascii="Arial" w:hAnsi="Arial" w:cs="Arial"/>
                <w:sz w:val="20"/>
                <w:szCs w:val="20"/>
              </w:rPr>
              <w:t>,The Johns Hopkins University Press, 2000.</w:t>
            </w:r>
          </w:p>
          <w:p w:rsidR="0015753F" w:rsidRPr="00013E4D" w:rsidRDefault="0015753F" w:rsidP="0015753F">
            <w:pPr>
              <w:widowControl w:val="0"/>
              <w:tabs>
                <w:tab w:val="left" w:pos="566"/>
                <w:tab w:val="left" w:pos="1133"/>
                <w:tab w:val="left" w:pos="1700"/>
                <w:tab w:val="left" w:pos="2267"/>
                <w:tab w:val="left" w:pos="2820"/>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Frances Dyson, </w:t>
            </w:r>
            <w:r w:rsidRPr="00013E4D">
              <w:rPr>
                <w:rFonts w:ascii="Arial" w:hAnsi="Arial" w:cs="Arial"/>
                <w:i/>
                <w:iCs/>
                <w:sz w:val="20"/>
                <w:szCs w:val="20"/>
              </w:rPr>
              <w:t>Sounding New Media: Immersion and Embodiment in the Arts and Culture</w:t>
            </w:r>
            <w:r w:rsidRPr="00013E4D">
              <w:rPr>
                <w:rFonts w:ascii="Arial" w:hAnsi="Arial" w:cs="Arial"/>
                <w:sz w:val="20"/>
                <w:szCs w:val="20"/>
              </w:rPr>
              <w:t>, University of California Press, 2009.</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Grupne i pojedinačne konzultacije, korekture, aktivnost na nastavi, evidencija pohađanja nastave, studentske ankete, unutarnja i vanjska evaluacija studijskog programa i nastavnika, drugi oblici praćenja kvalitete nastave sukladni pravilima Sveučilišta u Splitu.</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 xml:space="preserve">Treba uzeti u obzir da je rad na Umjetničkim akademijama specifičan oblik nastave u visokom školstvu. Nastava iz kolegija: Multimedijska umjetnost je kombinacija predavanja, mentorske poduke i vježbi, a koja je ujedno praktična i teorijska, te se zbog specifičnosti materije koja se predaje radi u malim grupama. </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 xml:space="preserve">Praktični rad studenta iz kolegija Multimedijska umjetnost uvijek u sebi sadrži tehničko i teorijsko istraživanje i eksperimentiranje. </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Predavanja i vježbe se izvode na hrvatskom jeziku uz mogućnost praćenja na engleskom jeziku.</w:t>
            </w:r>
          </w:p>
        </w:tc>
      </w:tr>
    </w:tbl>
    <w:p w:rsidR="0048061D" w:rsidRPr="00013E4D" w:rsidRDefault="0048061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48061D">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8061D" w:rsidRPr="00013E4D" w:rsidTr="00042D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8061D" w:rsidRPr="00013E4D" w:rsidRDefault="0048061D" w:rsidP="00042DBD">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8061D" w:rsidRPr="00013E4D" w:rsidRDefault="0048061D" w:rsidP="00042DBD">
            <w:pPr>
              <w:spacing w:before="60" w:after="60" w:line="240" w:lineRule="auto"/>
              <w:ind w:left="397" w:hanging="397"/>
              <w:rPr>
                <w:rFonts w:ascii="Arial" w:hAnsi="Arial" w:cs="Arial"/>
                <w:b/>
                <w:sz w:val="20"/>
                <w:szCs w:val="20"/>
              </w:rPr>
            </w:pPr>
            <w:r w:rsidRPr="00013E4D">
              <w:rPr>
                <w:rFonts w:ascii="Arial" w:hAnsi="Arial" w:cs="Arial"/>
                <w:b/>
                <w:bCs/>
                <w:sz w:val="20"/>
                <w:szCs w:val="20"/>
              </w:rPr>
              <w:t>Umjetnost u kontekstu 2</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lang w:val="en-GB"/>
              </w:rPr>
              <w:t>UAA805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8061D" w:rsidRPr="00013E4D" w:rsidRDefault="00F01115" w:rsidP="00042DBD">
            <w:pPr>
              <w:spacing w:after="0" w:line="240" w:lineRule="auto"/>
              <w:rPr>
                <w:rFonts w:ascii="Arial" w:hAnsi="Arial" w:cs="Arial"/>
                <w:sz w:val="20"/>
                <w:szCs w:val="20"/>
              </w:rPr>
            </w:pPr>
            <w:r w:rsidRPr="00013E4D">
              <w:rPr>
                <w:rFonts w:ascii="Arial" w:hAnsi="Arial" w:cs="Arial"/>
                <w:sz w:val="20"/>
                <w:szCs w:val="20"/>
              </w:rPr>
              <w:t>1/II.</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AA5E33" w:rsidP="00AA5E33">
            <w:pPr>
              <w:spacing w:after="0" w:line="240" w:lineRule="auto"/>
              <w:rPr>
                <w:rFonts w:ascii="Arial" w:hAnsi="Arial" w:cs="Arial"/>
                <w:sz w:val="20"/>
                <w:szCs w:val="20"/>
              </w:rPr>
            </w:pPr>
            <w:r>
              <w:rPr>
                <w:rFonts w:ascii="Arial" w:hAnsi="Arial" w:cs="Arial"/>
                <w:sz w:val="20"/>
                <w:szCs w:val="20"/>
              </w:rPr>
              <w:t xml:space="preserve">izv.prof. </w:t>
            </w:r>
            <w:r w:rsidR="0048061D" w:rsidRPr="00013E4D">
              <w:rPr>
                <w:rFonts w:ascii="Arial" w:hAnsi="Arial" w:cs="Arial"/>
                <w:sz w:val="20"/>
                <w:szCs w:val="20"/>
              </w:rPr>
              <w:t>Sandra Sterle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6</w:t>
            </w:r>
          </w:p>
        </w:tc>
      </w:tr>
      <w:tr w:rsidR="0048061D" w:rsidRPr="00013E4D" w:rsidTr="00042D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Olga Andonović,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T</w:t>
            </w:r>
          </w:p>
        </w:tc>
      </w:tr>
      <w:tr w:rsidR="0048061D" w:rsidRPr="00013E4D" w:rsidTr="00042D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30</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0</w:t>
            </w:r>
          </w:p>
        </w:tc>
      </w:tr>
      <w:tr w:rsidR="0048061D" w:rsidRPr="00013E4D" w:rsidTr="00042D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8061D" w:rsidRPr="00013E4D" w:rsidRDefault="0048061D" w:rsidP="00042DBD">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sz w:val="20"/>
                <w:szCs w:val="20"/>
              </w:rPr>
              <w:t>Cilj predmeta je da studenti kroz upoznavanje sa raznim umjetničkim radovima, različitim pristupima radu, te kroz čitanje tekstova razviju svoj rad u specifičnom kontekstu. Studentski rad može varirati odfokusa na medijski kontekst, do urbanog prostora, prirodnog okoliša, galerijskog ambijenta itd.</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Uvjeti za upis predmeta i ulazne kompetencije </w:t>
            </w:r>
            <w:r w:rsidRPr="00013E4D">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48061D" w:rsidRPr="00300137" w:rsidRDefault="00300137" w:rsidP="00042DBD">
            <w:pPr>
              <w:tabs>
                <w:tab w:val="left" w:pos="2820"/>
              </w:tabs>
              <w:spacing w:after="0"/>
              <w:rPr>
                <w:rFonts w:ascii="Arial" w:hAnsi="Arial" w:cs="Arial"/>
                <w:color w:val="FF0000"/>
                <w:sz w:val="20"/>
                <w:szCs w:val="20"/>
              </w:rPr>
            </w:pPr>
            <w:r w:rsidRPr="00300137">
              <w:rPr>
                <w:rFonts w:ascii="Arial" w:hAnsi="Arial" w:cs="Arial"/>
                <w:color w:val="000000"/>
                <w:sz w:val="20"/>
                <w:szCs w:val="20"/>
                <w:shd w:val="clear" w:color="auto" w:fill="FFFFFF"/>
              </w:rPr>
              <w:lastRenderedPageBreak/>
              <w:t xml:space="preserve">Izvršene studentske obveze predviđene programom kolegija </w:t>
            </w:r>
            <w:r w:rsidRPr="00300137">
              <w:rPr>
                <w:rFonts w:ascii="Arial" w:hAnsi="Arial" w:cs="Arial"/>
                <w:bCs/>
                <w:sz w:val="20"/>
                <w:szCs w:val="20"/>
              </w:rPr>
              <w:t>Umjetnost u kontekstu</w:t>
            </w:r>
            <w:r w:rsidRPr="00300137">
              <w:rPr>
                <w:rFonts w:ascii="Arial" w:hAnsi="Arial" w:cs="Arial"/>
                <w:sz w:val="20"/>
                <w:szCs w:val="20"/>
              </w:rPr>
              <w:t xml:space="preserve"> 1 </w:t>
            </w:r>
            <w:r w:rsidRPr="00300137">
              <w:rPr>
                <w:rFonts w:ascii="Arial" w:hAnsi="Arial" w:cs="Arial"/>
                <w:color w:val="000000"/>
                <w:sz w:val="20"/>
                <w:szCs w:val="20"/>
                <w:shd w:val="clear" w:color="auto" w:fill="FFFFFF"/>
              </w:rPr>
              <w:t>(potpis nositelja kolegija)</w:t>
            </w:r>
          </w:p>
          <w:p w:rsidR="004B7B21" w:rsidRPr="00013E4D" w:rsidRDefault="004B7B21" w:rsidP="00300137">
            <w:pPr>
              <w:tabs>
                <w:tab w:val="left" w:pos="2820"/>
              </w:tabs>
              <w:spacing w:after="0" w:line="240" w:lineRule="auto"/>
              <w:rPr>
                <w:rFonts w:ascii="Arial" w:hAnsi="Arial" w:cs="Arial"/>
                <w:sz w:val="20"/>
                <w:szCs w:val="20"/>
              </w:rPr>
            </w:pP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Student će nakon položenog ispita biti u stanju:</w:t>
            </w:r>
          </w:p>
          <w:p w:rsidR="0048061D" w:rsidRPr="00013E4D" w:rsidRDefault="0048061D" w:rsidP="00042DBD">
            <w:pPr>
              <w:tabs>
                <w:tab w:val="left" w:pos="2820"/>
              </w:tabs>
              <w:spacing w:after="0"/>
              <w:rPr>
                <w:rFonts w:ascii="Arial" w:hAnsi="Arial" w:cs="Arial"/>
                <w:sz w:val="20"/>
                <w:szCs w:val="20"/>
              </w:rPr>
            </w:pP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Razviti analitički pristup umjetnosti u kontekstu;</w:t>
            </w:r>
            <w:r w:rsidR="00C5716F" w:rsidRPr="00013E4D">
              <w:rPr>
                <w:rFonts w:ascii="Arial" w:hAnsi="Arial" w:cs="Arial"/>
                <w:sz w:val="20"/>
                <w:szCs w:val="20"/>
              </w:rPr>
              <w:t xml:space="preserve"> </w:t>
            </w: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Upoznati se s umjetničkim radovima u raznim kontekstima;</w:t>
            </w: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Kritički se osvrnuti na umjetničke projekte i tekstove u raznim kontekstima;</w:t>
            </w: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Razviti vlastiti pristupumjetnosti u kontekstu;</w:t>
            </w: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Samostalno izraditi umjetnički rad u odabranom kontekstu;</w:t>
            </w:r>
          </w:p>
          <w:p w:rsidR="0048061D" w:rsidRPr="00013E4D" w:rsidRDefault="0048061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Prezentirati rezultate u odabranim grupama i komunicirati ih kolegama</w:t>
            </w:r>
          </w:p>
          <w:p w:rsidR="0048061D" w:rsidRPr="00013E4D" w:rsidRDefault="0048061D" w:rsidP="00F07058">
            <w:pPr>
              <w:numPr>
                <w:ilvl w:val="0"/>
                <w:numId w:val="7"/>
              </w:numPr>
              <w:shd w:val="clear" w:color="auto" w:fill="FDFDFD"/>
              <w:spacing w:after="0" w:line="240" w:lineRule="auto"/>
              <w:ind w:left="0"/>
              <w:rPr>
                <w:rFonts w:ascii="Arial" w:eastAsia="Times New Roman" w:hAnsi="Arial" w:cs="Arial"/>
                <w:sz w:val="20"/>
                <w:szCs w:val="20"/>
                <w:lang w:eastAsia="hr-HR"/>
              </w:rPr>
            </w:pPr>
          </w:p>
          <w:p w:rsidR="0048061D" w:rsidRPr="00013E4D" w:rsidRDefault="0048061D" w:rsidP="00042DBD">
            <w:pPr>
              <w:pStyle w:val="ListParagraph"/>
              <w:tabs>
                <w:tab w:val="left" w:pos="2820"/>
              </w:tabs>
              <w:spacing w:after="0"/>
              <w:rPr>
                <w:rFonts w:ascii="Arial" w:hAnsi="Arial" w:cs="Arial"/>
                <w:sz w:val="20"/>
                <w:szCs w:val="20"/>
              </w:rPr>
            </w:pP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lang w:val="it-IT"/>
              </w:rPr>
              <w:t>1.</w:t>
            </w:r>
            <w:r w:rsidRPr="00013E4D">
              <w:rPr>
                <w:rFonts w:ascii="Arial" w:hAnsi="Arial" w:cs="Arial"/>
                <w:sz w:val="20"/>
                <w:szCs w:val="20"/>
              </w:rPr>
              <w:t xml:space="preserve"> Uvodno predavanje o radu umjetnika u kontekstu. Pojmovi: rad s drugima, interaktivnost, zajdenička akcija, participatorne prakse.Vježba: mapa: moj kontekst 1.</w:t>
            </w:r>
            <w:r w:rsidR="00C5716F" w:rsidRPr="00013E4D">
              <w:rPr>
                <w:rFonts w:ascii="Arial" w:hAnsi="Arial" w:cs="Arial"/>
                <w:sz w:val="20"/>
                <w:szCs w:val="20"/>
              </w:rPr>
              <w:t xml:space="preserve"> (2P+2V)</w:t>
            </w:r>
          </w:p>
          <w:p w:rsidR="0048061D" w:rsidRPr="00013E4D" w:rsidRDefault="0048061D" w:rsidP="00042DBD">
            <w:pPr>
              <w:spacing w:after="0" w:line="240" w:lineRule="auto"/>
              <w:rPr>
                <w:rFonts w:ascii="Arial" w:hAnsi="Arial" w:cs="Arial"/>
                <w:sz w:val="20"/>
                <w:szCs w:val="20"/>
              </w:rPr>
            </w:pPr>
          </w:p>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2. Predavanje o istraživanju u radu: metode, načini, srodna područja. Vježba: moj kontekst 2.</w:t>
            </w:r>
            <w:r w:rsidR="00C5716F" w:rsidRPr="00013E4D">
              <w:rPr>
                <w:rFonts w:ascii="Arial" w:hAnsi="Arial" w:cs="Arial"/>
                <w:sz w:val="20"/>
                <w:szCs w:val="20"/>
              </w:rPr>
              <w:t xml:space="preserve"> (2P+2V)</w:t>
            </w:r>
          </w:p>
          <w:p w:rsidR="0048061D" w:rsidRPr="00013E4D" w:rsidRDefault="0048061D" w:rsidP="00042DBD">
            <w:pPr>
              <w:spacing w:after="0" w:line="240" w:lineRule="auto"/>
              <w:rPr>
                <w:rFonts w:ascii="Arial" w:hAnsi="Arial" w:cs="Arial"/>
                <w:sz w:val="20"/>
                <w:szCs w:val="20"/>
              </w:rPr>
            </w:pPr>
          </w:p>
          <w:p w:rsidR="0048061D" w:rsidRPr="00013E4D" w:rsidRDefault="0048061D" w:rsidP="00042DBD">
            <w:pPr>
              <w:rPr>
                <w:rFonts w:ascii="Arial" w:hAnsi="Arial" w:cs="Arial"/>
                <w:sz w:val="20"/>
                <w:szCs w:val="20"/>
              </w:rPr>
            </w:pPr>
            <w:r w:rsidRPr="00013E4D">
              <w:rPr>
                <w:rFonts w:ascii="Arial" w:hAnsi="Arial" w:cs="Arial"/>
                <w:sz w:val="20"/>
                <w:szCs w:val="20"/>
              </w:rPr>
              <w:t>3. Predavanje o kontekstu rada između osobnog i javnog:  primijer: Rirkrit Tiravanija. Vjezba: neformalni javni performans.</w:t>
            </w:r>
            <w:r w:rsidR="00C5716F" w:rsidRPr="00013E4D">
              <w:rPr>
                <w:rFonts w:ascii="Arial" w:hAnsi="Arial" w:cs="Arial"/>
                <w:sz w:val="20"/>
                <w:szCs w:val="20"/>
              </w:rPr>
              <w:t xml:space="preserve"> (2P+2V)</w:t>
            </w:r>
          </w:p>
          <w:p w:rsidR="0048061D" w:rsidRPr="00013E4D" w:rsidRDefault="0048061D" w:rsidP="00042DBD">
            <w:pPr>
              <w:rPr>
                <w:rFonts w:ascii="Arial" w:hAnsi="Arial" w:cs="Arial"/>
                <w:sz w:val="20"/>
                <w:szCs w:val="20"/>
              </w:rPr>
            </w:pPr>
            <w:r w:rsidRPr="00013E4D">
              <w:rPr>
                <w:rFonts w:ascii="Arial" w:hAnsi="Arial" w:cs="Arial"/>
                <w:sz w:val="20"/>
                <w:szCs w:val="20"/>
              </w:rPr>
              <w:t>4. Predavanje o radus drugima. Primijer: Alicia Framis.Vjezba: režija performansa ili akcije.</w:t>
            </w:r>
            <w:r w:rsidR="00C5716F" w:rsidRPr="00013E4D">
              <w:rPr>
                <w:rFonts w:ascii="Arial" w:hAnsi="Arial" w:cs="Arial"/>
                <w:sz w:val="20"/>
                <w:szCs w:val="20"/>
              </w:rPr>
              <w:t xml:space="preserve"> (2P+2V)</w:t>
            </w:r>
          </w:p>
          <w:p w:rsidR="0048061D" w:rsidRPr="00013E4D" w:rsidRDefault="0048061D" w:rsidP="00042DBD">
            <w:pPr>
              <w:rPr>
                <w:rFonts w:ascii="Arial" w:hAnsi="Arial" w:cs="Arial"/>
                <w:sz w:val="20"/>
                <w:szCs w:val="20"/>
              </w:rPr>
            </w:pPr>
            <w:r w:rsidRPr="00013E4D">
              <w:rPr>
                <w:rFonts w:ascii="Arial" w:hAnsi="Arial" w:cs="Arial"/>
                <w:sz w:val="20"/>
                <w:szCs w:val="20"/>
              </w:rPr>
              <w:t>5. Predavanje o interaktivnosti u radu. Primijer: Karen Lancel, Hermen Maat, Vjezba: interaktivni rad.</w:t>
            </w:r>
            <w:r w:rsidR="00C5716F" w:rsidRPr="00013E4D">
              <w:rPr>
                <w:rFonts w:ascii="Arial" w:hAnsi="Arial" w:cs="Arial"/>
                <w:sz w:val="20"/>
                <w:szCs w:val="20"/>
              </w:rPr>
              <w:t xml:space="preserve"> (2P+2V)</w:t>
            </w:r>
          </w:p>
          <w:p w:rsidR="0048061D" w:rsidRPr="00013E4D" w:rsidRDefault="0048061D" w:rsidP="00042DBD">
            <w:pPr>
              <w:rPr>
                <w:rFonts w:ascii="Arial" w:hAnsi="Arial" w:cs="Arial"/>
                <w:sz w:val="20"/>
                <w:szCs w:val="20"/>
              </w:rPr>
            </w:pPr>
            <w:r w:rsidRPr="00013E4D">
              <w:rPr>
                <w:rFonts w:ascii="Arial" w:hAnsi="Arial" w:cs="Arial"/>
                <w:sz w:val="20"/>
                <w:szCs w:val="20"/>
              </w:rPr>
              <w:t>6. Predavanje o radu kao zajedničkoj akciji. Primijer: Crveni Peristil. Vjezba: zajednička akcija.</w:t>
            </w:r>
            <w:r w:rsidR="00C5716F" w:rsidRPr="00013E4D">
              <w:rPr>
                <w:rFonts w:ascii="Arial" w:hAnsi="Arial" w:cs="Arial"/>
                <w:sz w:val="20"/>
                <w:szCs w:val="20"/>
              </w:rPr>
              <w:t xml:space="preserve"> (2P+2V)</w:t>
            </w:r>
          </w:p>
          <w:p w:rsidR="0048061D" w:rsidRPr="00013E4D" w:rsidRDefault="0048061D" w:rsidP="00042DBD">
            <w:pPr>
              <w:rPr>
                <w:rFonts w:ascii="Arial" w:hAnsi="Arial" w:cs="Arial"/>
                <w:sz w:val="20"/>
                <w:szCs w:val="20"/>
              </w:rPr>
            </w:pPr>
            <w:r w:rsidRPr="00013E4D">
              <w:rPr>
                <w:rFonts w:ascii="Arial" w:hAnsi="Arial" w:cs="Arial"/>
                <w:sz w:val="20"/>
                <w:szCs w:val="20"/>
              </w:rPr>
              <w:t>7. Predavanje  o participatornim praksama. Primijer: Andreja Kulunčić. Vjezba:participativna akcija.</w:t>
            </w:r>
            <w:r w:rsidR="00C5716F" w:rsidRPr="00013E4D">
              <w:rPr>
                <w:rFonts w:ascii="Arial" w:hAnsi="Arial" w:cs="Arial"/>
                <w:sz w:val="20"/>
                <w:szCs w:val="20"/>
              </w:rPr>
              <w:t xml:space="preserve"> (2P+2V)</w:t>
            </w:r>
          </w:p>
          <w:p w:rsidR="0048061D" w:rsidRPr="00013E4D" w:rsidRDefault="0048061D" w:rsidP="00042DBD">
            <w:pPr>
              <w:rPr>
                <w:rFonts w:ascii="Arial" w:hAnsi="Arial" w:cs="Arial"/>
                <w:sz w:val="20"/>
                <w:szCs w:val="20"/>
              </w:rPr>
            </w:pPr>
            <w:r w:rsidRPr="00013E4D">
              <w:rPr>
                <w:rFonts w:ascii="Arial" w:hAnsi="Arial" w:cs="Arial"/>
                <w:sz w:val="20"/>
                <w:szCs w:val="20"/>
              </w:rPr>
              <w:t>8. Pronalaženje vlastitog konteksta za rad: Pojmovi: osobno, javno, grupe, inteakcija, participacija.Vježba:mapa: moj kontekst 3.</w:t>
            </w:r>
            <w:r w:rsidR="00C5716F" w:rsidRPr="00013E4D">
              <w:rPr>
                <w:rFonts w:ascii="Arial" w:hAnsi="Arial" w:cs="Arial"/>
                <w:sz w:val="20"/>
                <w:szCs w:val="20"/>
              </w:rPr>
              <w:t xml:space="preserve"> (2P+2V)</w:t>
            </w:r>
          </w:p>
          <w:p w:rsidR="0048061D" w:rsidRPr="00013E4D" w:rsidRDefault="0048061D" w:rsidP="00042DBD">
            <w:pPr>
              <w:rPr>
                <w:rFonts w:ascii="Arial" w:hAnsi="Arial" w:cs="Arial"/>
                <w:sz w:val="20"/>
                <w:szCs w:val="20"/>
              </w:rPr>
            </w:pPr>
            <w:r w:rsidRPr="00013E4D">
              <w:rPr>
                <w:rFonts w:ascii="Arial" w:hAnsi="Arial" w:cs="Arial"/>
                <w:sz w:val="20"/>
                <w:szCs w:val="20"/>
              </w:rPr>
              <w:t>9. Predavanje o razvoju vlastitog rada: primjenjeno istraživanje. Vježba: moj kontekst 4.</w:t>
            </w:r>
            <w:r w:rsidR="00C5716F" w:rsidRPr="00013E4D">
              <w:rPr>
                <w:rFonts w:ascii="Arial" w:hAnsi="Arial" w:cs="Arial"/>
                <w:sz w:val="20"/>
                <w:szCs w:val="20"/>
              </w:rPr>
              <w:t xml:space="preserve"> (2P+2V)</w:t>
            </w:r>
          </w:p>
          <w:p w:rsidR="0048061D" w:rsidRPr="00013E4D" w:rsidRDefault="0048061D" w:rsidP="00042DBD">
            <w:pPr>
              <w:rPr>
                <w:rFonts w:ascii="Arial" w:hAnsi="Arial" w:cs="Arial"/>
                <w:sz w:val="20"/>
                <w:szCs w:val="20"/>
              </w:rPr>
            </w:pPr>
            <w:r w:rsidRPr="00013E4D">
              <w:rPr>
                <w:rFonts w:ascii="Arial" w:hAnsi="Arial" w:cs="Arial"/>
                <w:sz w:val="20"/>
                <w:szCs w:val="20"/>
              </w:rPr>
              <w:t>10. Analiza tekstova: Christian Kravagna, Boris Buden, Hyto Steyerl Vježba: Moj tekst 1.</w:t>
            </w:r>
            <w:r w:rsidR="00C5716F" w:rsidRPr="00013E4D">
              <w:rPr>
                <w:rFonts w:ascii="Arial" w:hAnsi="Arial" w:cs="Arial"/>
                <w:sz w:val="20"/>
                <w:szCs w:val="20"/>
              </w:rPr>
              <w:t xml:space="preserve"> (2P+2V)</w:t>
            </w:r>
          </w:p>
          <w:p w:rsidR="0048061D" w:rsidRPr="00013E4D" w:rsidRDefault="0048061D" w:rsidP="00042DBD">
            <w:pPr>
              <w:rPr>
                <w:rFonts w:ascii="Arial" w:hAnsi="Arial" w:cs="Arial"/>
                <w:sz w:val="20"/>
                <w:szCs w:val="20"/>
              </w:rPr>
            </w:pPr>
            <w:r w:rsidRPr="00013E4D">
              <w:rPr>
                <w:rFonts w:ascii="Arial" w:hAnsi="Arial" w:cs="Arial"/>
                <w:sz w:val="20"/>
                <w:szCs w:val="20"/>
              </w:rPr>
              <w:t>11. Analiza web site-ova: e- flux, ubu web, kulturepunkt. Moj tekst 2.</w:t>
            </w:r>
            <w:r w:rsidR="00C5716F" w:rsidRPr="00013E4D">
              <w:rPr>
                <w:rFonts w:ascii="Arial" w:hAnsi="Arial" w:cs="Arial"/>
                <w:sz w:val="20"/>
                <w:szCs w:val="20"/>
              </w:rPr>
              <w:t xml:space="preserve"> (2P+2V)</w:t>
            </w:r>
          </w:p>
          <w:p w:rsidR="0048061D" w:rsidRPr="00013E4D" w:rsidRDefault="0048061D" w:rsidP="00042DBD">
            <w:pPr>
              <w:rPr>
                <w:rFonts w:ascii="Arial" w:hAnsi="Arial" w:cs="Arial"/>
                <w:sz w:val="20"/>
                <w:szCs w:val="20"/>
              </w:rPr>
            </w:pPr>
            <w:r w:rsidRPr="00013E4D">
              <w:rPr>
                <w:rFonts w:ascii="Arial" w:hAnsi="Arial" w:cs="Arial"/>
                <w:sz w:val="20"/>
                <w:szCs w:val="20"/>
              </w:rPr>
              <w:t>12. Predavanje o odnosu projekta i teksta 1. Vježba: moj rad, moj tekst 1.</w:t>
            </w:r>
            <w:r w:rsidR="00C5716F" w:rsidRPr="00013E4D">
              <w:rPr>
                <w:rFonts w:ascii="Arial" w:hAnsi="Arial" w:cs="Arial"/>
                <w:sz w:val="20"/>
                <w:szCs w:val="20"/>
              </w:rPr>
              <w:t xml:space="preserve"> (2P+2V)</w:t>
            </w:r>
          </w:p>
          <w:p w:rsidR="0048061D" w:rsidRPr="00013E4D" w:rsidRDefault="0048061D" w:rsidP="00042DBD">
            <w:pPr>
              <w:rPr>
                <w:rFonts w:ascii="Arial" w:hAnsi="Arial" w:cs="Arial"/>
                <w:sz w:val="20"/>
                <w:szCs w:val="20"/>
              </w:rPr>
            </w:pPr>
            <w:r w:rsidRPr="00013E4D">
              <w:rPr>
                <w:rFonts w:ascii="Arial" w:hAnsi="Arial" w:cs="Arial"/>
                <w:sz w:val="20"/>
                <w:szCs w:val="20"/>
              </w:rPr>
              <w:t>13. Predavanje o odnosu projekta i teksta 2. Vježba: moj rad, moj tekst 2.</w:t>
            </w:r>
            <w:r w:rsidR="00C5716F" w:rsidRPr="00013E4D">
              <w:rPr>
                <w:rFonts w:ascii="Arial" w:hAnsi="Arial" w:cs="Arial"/>
                <w:sz w:val="20"/>
                <w:szCs w:val="20"/>
              </w:rPr>
              <w:t xml:space="preserve"> (2P+2V)</w:t>
            </w:r>
          </w:p>
          <w:p w:rsidR="0048061D" w:rsidRPr="00013E4D" w:rsidRDefault="0048061D" w:rsidP="00042DBD">
            <w:pPr>
              <w:rPr>
                <w:rFonts w:ascii="Arial" w:hAnsi="Arial" w:cs="Arial"/>
                <w:sz w:val="20"/>
                <w:szCs w:val="20"/>
              </w:rPr>
            </w:pPr>
            <w:r w:rsidRPr="00013E4D">
              <w:rPr>
                <w:rFonts w:ascii="Arial" w:hAnsi="Arial" w:cs="Arial"/>
                <w:sz w:val="20"/>
                <w:szCs w:val="20"/>
              </w:rPr>
              <w:t>14. Prezentacija, komunikacija s grupom i dovršavnje radova.</w:t>
            </w:r>
            <w:r w:rsidR="00C5716F" w:rsidRPr="00013E4D">
              <w:rPr>
                <w:rFonts w:ascii="Arial" w:hAnsi="Arial" w:cs="Arial"/>
                <w:sz w:val="20"/>
                <w:szCs w:val="20"/>
              </w:rPr>
              <w:t xml:space="preserve"> (2P+2V)</w:t>
            </w:r>
          </w:p>
          <w:p w:rsidR="0048061D" w:rsidRPr="00013E4D" w:rsidRDefault="0048061D" w:rsidP="00042DBD">
            <w:pPr>
              <w:rPr>
                <w:rFonts w:ascii="Arial" w:hAnsi="Arial" w:cs="Arial"/>
                <w:sz w:val="20"/>
                <w:szCs w:val="20"/>
              </w:rPr>
            </w:pPr>
            <w:r w:rsidRPr="00013E4D">
              <w:rPr>
                <w:rFonts w:ascii="Arial" w:hAnsi="Arial" w:cs="Arial"/>
                <w:sz w:val="20"/>
                <w:szCs w:val="20"/>
              </w:rPr>
              <w:t>15. Rezentacija radova i razgovor.</w:t>
            </w:r>
            <w:r w:rsidR="00C5716F" w:rsidRPr="00013E4D">
              <w:rPr>
                <w:rFonts w:ascii="Arial" w:hAnsi="Arial" w:cs="Arial"/>
                <w:sz w:val="20"/>
                <w:szCs w:val="20"/>
              </w:rPr>
              <w:t xml:space="preserve"> (2P+2V)</w:t>
            </w:r>
          </w:p>
        </w:tc>
      </w:tr>
      <w:tr w:rsidR="0048061D" w:rsidRPr="00013E4D" w:rsidTr="00042D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Vrste izvođenja </w:t>
            </w:r>
            <w:r w:rsidRPr="00013E4D">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b w:val="0"/>
                <w:sz w:val="20"/>
                <w:szCs w:val="20"/>
                <w:lang w:val="hr-HR"/>
              </w:rPr>
              <w:lastRenderedPageBreak/>
              <w:t>x</w:t>
            </w:r>
            <w:r w:rsidRPr="00013E4D">
              <w:rPr>
                <w:rFonts w:ascii="Arial" w:hAnsi="Arial" w:cs="Arial"/>
                <w:b w:val="0"/>
                <w:sz w:val="20"/>
                <w:szCs w:val="20"/>
                <w:lang w:val="hr-HR"/>
              </w:rPr>
              <w:t>predavanja</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lastRenderedPageBreak/>
              <w:t>☐</w:t>
            </w:r>
            <w:r w:rsidRPr="00013E4D">
              <w:rPr>
                <w:rFonts w:ascii="Arial" w:hAnsi="Arial" w:cs="Arial"/>
                <w:b w:val="0"/>
                <w:sz w:val="20"/>
                <w:szCs w:val="20"/>
                <w:lang w:val="hr-HR"/>
              </w:rPr>
              <w:t xml:space="preserve">seminari i radionice  </w:t>
            </w:r>
          </w:p>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Arial" w:hAnsi="Arial" w:cs="Arial"/>
                <w:b w:val="0"/>
                <w:sz w:val="20"/>
                <w:szCs w:val="20"/>
                <w:lang w:val="hr-HR"/>
              </w:rPr>
              <w:t xml:space="preserve"> vježbe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48061D" w:rsidRPr="00013E4D" w:rsidRDefault="0048061D" w:rsidP="00042DBD">
            <w:pPr>
              <w:tabs>
                <w:tab w:val="left" w:pos="2820"/>
              </w:tabs>
              <w:spacing w:after="0"/>
              <w:rPr>
                <w:rFonts w:ascii="Arial" w:hAnsi="Arial" w:cs="Arial"/>
                <w:sz w:val="20"/>
                <w:szCs w:val="20"/>
              </w:rPr>
            </w:pPr>
            <w:r w:rsidRPr="00013E4D">
              <w:rPr>
                <w:rFonts w:ascii="Arial" w:eastAsia="MS Gothic" w:hAnsi="Arial" w:cs="Arial"/>
                <w:sz w:val="20"/>
                <w:szCs w:val="20"/>
              </w:rPr>
              <w:t>x</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b w:val="0"/>
                <w:sz w:val="20"/>
                <w:szCs w:val="20"/>
                <w:lang w:val="hr-HR"/>
              </w:rPr>
              <w:lastRenderedPageBreak/>
              <w:t>x</w:t>
            </w:r>
            <w:r w:rsidRPr="00013E4D">
              <w:rPr>
                <w:rFonts w:ascii="Arial" w:hAnsi="Arial" w:cs="Arial"/>
                <w:b w:val="0"/>
                <w:sz w:val="20"/>
                <w:szCs w:val="20"/>
                <w:lang w:val="hr-HR"/>
              </w:rPr>
              <w:t xml:space="preserve"> samostalni  zadaci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lastRenderedPageBreak/>
              <w:t>☐</w:t>
            </w:r>
            <w:r w:rsidRPr="00013E4D">
              <w:rPr>
                <w:rFonts w:ascii="Arial" w:hAnsi="Arial" w:cs="Arial"/>
                <w:b w:val="0"/>
                <w:sz w:val="20"/>
                <w:szCs w:val="20"/>
                <w:lang w:val="hr-HR"/>
              </w:rPr>
              <w:t xml:space="preserve"> multimedija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laboratorij</w:t>
            </w:r>
          </w:p>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b w:val="0"/>
                <w:sz w:val="20"/>
                <w:szCs w:val="20"/>
                <w:lang w:val="hr-HR"/>
              </w:rPr>
              <w:t xml:space="preserve">x </w:t>
            </w:r>
            <w:r w:rsidRPr="00013E4D">
              <w:rPr>
                <w:rFonts w:ascii="Arial" w:hAnsi="Arial" w:cs="Arial"/>
                <w:b w:val="0"/>
                <w:sz w:val="20"/>
                <w:szCs w:val="20"/>
                <w:lang w:val="hr-HR"/>
              </w:rPr>
              <w:t>mentorski rad</w:t>
            </w:r>
          </w:p>
          <w:p w:rsidR="0048061D" w:rsidRPr="00013E4D" w:rsidRDefault="0048061D" w:rsidP="00042DBD">
            <w:pPr>
              <w:tabs>
                <w:tab w:val="left" w:pos="2820"/>
              </w:tabs>
              <w:spacing w:after="0"/>
              <w:rPr>
                <w:rFonts w:ascii="Arial" w:hAnsi="Arial" w:cs="Arial"/>
                <w:sz w:val="20"/>
                <w:szCs w:val="20"/>
              </w:rPr>
            </w:pPr>
            <w:r w:rsidRPr="00013E4D">
              <w:rPr>
                <w:rFonts w:ascii="MS Gothic" w:eastAsia="MS Gothic" w:hAnsi="MS Gothic" w:cs="MS Gothic" w:hint="eastAsia"/>
                <w:b/>
                <w:sz w:val="20"/>
                <w:szCs w:val="20"/>
              </w:rPr>
              <w:t>☐</w:t>
            </w:r>
            <w:r w:rsidRPr="00013E4D">
              <w:rPr>
                <w:rFonts w:ascii="Arial" w:hAnsi="Arial" w:cs="Arial"/>
                <w:sz w:val="20"/>
                <w:szCs w:val="20"/>
              </w:rPr>
              <w:t>priprema i diskusija filmova</w:t>
            </w:r>
          </w:p>
        </w:tc>
      </w:tr>
      <w:tr w:rsidR="0048061D" w:rsidRPr="00013E4D" w:rsidTr="00042D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r w:rsidRPr="00013E4D">
              <w:rPr>
                <w:rFonts w:ascii="Arial" w:hAnsi="Arial" w:cs="Arial"/>
                <w:sz w:val="20"/>
                <w:szCs w:val="20"/>
              </w:rPr>
              <w:t>Praćenje predavanja i vizulanih primjera radova, vježbe, izrada vlastitog rada, čitanje literature</w:t>
            </w:r>
          </w:p>
        </w:tc>
      </w:tr>
      <w:tr w:rsidR="0048061D" w:rsidRPr="00013E4D" w:rsidTr="00042D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2</w:t>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8061D" w:rsidRPr="00013E4D" w:rsidRDefault="0048061D" w:rsidP="00042DBD">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r w:rsidRPr="00013E4D">
              <w:rPr>
                <w:rFonts w:ascii="Arial" w:hAnsi="Arial" w:cs="Arial"/>
                <w:sz w:val="20"/>
                <w:szCs w:val="20"/>
              </w:rPr>
              <w:t xml:space="preserve">Čitanje literature </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r w:rsidRPr="00013E4D">
              <w:rPr>
                <w:rFonts w:ascii="Arial" w:hAnsi="Arial" w:cs="Arial"/>
                <w:color w:val="000000"/>
                <w:sz w:val="20"/>
                <w:szCs w:val="20"/>
              </w:rPr>
              <w:t>2</w:t>
            </w:r>
          </w:p>
        </w:tc>
      </w:tr>
      <w:tr w:rsidR="0048061D" w:rsidRPr="00013E4D" w:rsidTr="00042D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p>
        </w:tc>
      </w:tr>
      <w:tr w:rsidR="0048061D" w:rsidRPr="00013E4D" w:rsidTr="00042D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Praktični rad: 45%</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Vježbe: 25%</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Pohađanje nastave: 15%</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Literatura: 15%</w:t>
            </w:r>
          </w:p>
        </w:tc>
      </w:tr>
      <w:tr w:rsidR="0048061D" w:rsidRPr="00013E4D" w:rsidTr="00042D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rPr>
                <w:rFonts w:ascii="Arial" w:hAnsi="Arial" w:cs="Arial"/>
                <w:sz w:val="20"/>
                <w:szCs w:val="20"/>
              </w:rPr>
            </w:pPr>
            <w:r w:rsidRPr="00013E4D">
              <w:rPr>
                <w:rFonts w:ascii="Arial" w:hAnsi="Arial" w:cs="Arial"/>
                <w:sz w:val="20"/>
                <w:szCs w:val="20"/>
              </w:rPr>
              <w:t>Body Art and Performance, Lea Vergine,</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pStyle w:val="Tekstpasuskojinijeprvi"/>
              <w:spacing w:after="0"/>
              <w:jc w:val="left"/>
              <w:rPr>
                <w:rFonts w:ascii="Arial" w:hAnsi="Arial" w:cs="Arial"/>
                <w:sz w:val="20"/>
                <w:lang w:val="hr-HR"/>
              </w:rPr>
            </w:pPr>
            <w:r w:rsidRPr="00013E4D">
              <w:rPr>
                <w:rFonts w:ascii="Arial" w:hAnsi="Arial" w:cs="Arial"/>
                <w:i/>
                <w:sz w:val="20"/>
                <w:lang w:val="hr-HR"/>
              </w:rPr>
              <w:t xml:space="preserve">Miwon Kwon, </w:t>
            </w:r>
            <w:r w:rsidRPr="00013E4D">
              <w:rPr>
                <w:rFonts w:ascii="Arial" w:hAnsi="Arial" w:cs="Arial"/>
                <w:sz w:val="20"/>
                <w:lang w:val="hr-HR"/>
              </w:rPr>
              <w:t>One place after another,MIT Press,2002</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rPr>
                <w:rFonts w:ascii="Arial" w:hAnsi="Arial" w:cs="Arial"/>
                <w:sz w:val="20"/>
                <w:szCs w:val="20"/>
              </w:rPr>
            </w:pPr>
            <w:r w:rsidRPr="00013E4D">
              <w:rPr>
                <w:rFonts w:ascii="Arial" w:hAnsi="Arial" w:cs="Arial"/>
                <w:sz w:val="20"/>
                <w:szCs w:val="20"/>
              </w:rPr>
              <w:t>Lev Manovich</w:t>
            </w:r>
            <w:r w:rsidRPr="00013E4D">
              <w:rPr>
                <w:rFonts w:ascii="Arial" w:hAnsi="Arial" w:cs="Arial"/>
                <w:i/>
                <w:sz w:val="20"/>
                <w:szCs w:val="20"/>
              </w:rPr>
              <w:t>,The Language of New Media</w:t>
            </w:r>
            <w:r w:rsidRPr="00013E4D">
              <w:rPr>
                <w:rFonts w:ascii="Arial" w:hAnsi="Arial" w:cs="Arial"/>
                <w:sz w:val="20"/>
                <w:szCs w:val="20"/>
              </w:rPr>
              <w:t>, MIT Press 2001</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48061D" w:rsidRPr="00013E4D" w:rsidRDefault="0048061D" w:rsidP="00042DB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8061D" w:rsidRPr="00013E4D" w:rsidRDefault="00E94ED5" w:rsidP="00042DBD">
            <w:pPr>
              <w:tabs>
                <w:tab w:val="left" w:pos="2820"/>
              </w:tabs>
              <w:spacing w:after="0"/>
              <w:rPr>
                <w:rFonts w:ascii="Arial" w:hAnsi="Arial" w:cs="Arial"/>
                <w:sz w:val="20"/>
                <w:szCs w:val="20"/>
              </w:rPr>
            </w:pPr>
            <w:r w:rsidRPr="00013E4D">
              <w:rPr>
                <w:rFonts w:ascii="Arial" w:hAnsi="Arial" w:cs="Arial"/>
                <w:sz w:val="20"/>
                <w:szCs w:val="20"/>
              </w:rPr>
              <w:t>i</w:t>
            </w:r>
            <w:r w:rsidR="0048061D" w:rsidRPr="00013E4D">
              <w:rPr>
                <w:rFonts w:ascii="Arial" w:hAnsi="Arial" w:cs="Arial"/>
                <w:sz w:val="20"/>
                <w:szCs w:val="20"/>
              </w:rPr>
              <w:t>nternet</w:t>
            </w:r>
            <w:r w:rsidRPr="00013E4D">
              <w:rPr>
                <w:rFonts w:ascii="Arial" w:hAnsi="Arial" w:cs="Arial"/>
                <w:sz w:val="20"/>
                <w:szCs w:val="20"/>
              </w:rPr>
              <w:t>ski</w:t>
            </w:r>
            <w:r w:rsidR="0048061D" w:rsidRPr="00013E4D">
              <w:rPr>
                <w:rFonts w:ascii="Arial" w:hAnsi="Arial" w:cs="Arial"/>
                <w:sz w:val="20"/>
                <w:szCs w:val="20"/>
              </w:rPr>
              <w:t xml:space="preserve"> izvori, stručni časopisi</w:t>
            </w:r>
            <w:r w:rsidRPr="00013E4D">
              <w:rPr>
                <w:rFonts w:ascii="Arial" w:hAnsi="Arial" w:cs="Arial"/>
                <w:sz w:val="20"/>
                <w:szCs w:val="20"/>
              </w:rPr>
              <w:t>;</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w:t>
            </w:r>
          </w:p>
        </w:tc>
      </w:tr>
    </w:tbl>
    <w:p w:rsidR="0048061D" w:rsidRPr="00013E4D" w:rsidRDefault="0048061D" w:rsidP="0048061D">
      <w:pPr>
        <w:spacing w:after="0" w:line="240" w:lineRule="auto"/>
        <w:jc w:val="both"/>
        <w:rPr>
          <w:rFonts w:ascii="Arial" w:hAnsi="Arial" w:cs="Arial"/>
          <w:sz w:val="20"/>
          <w:szCs w:val="20"/>
        </w:rPr>
      </w:pPr>
    </w:p>
    <w:p w:rsidR="0048061D" w:rsidRPr="00013E4D" w:rsidRDefault="0048061D" w:rsidP="0048061D">
      <w:pPr>
        <w:spacing w:after="0" w:line="240" w:lineRule="auto"/>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48061D">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8061D" w:rsidRPr="00013E4D" w:rsidTr="00042D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8061D" w:rsidRPr="00013E4D" w:rsidRDefault="0048061D" w:rsidP="00042DBD">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8061D" w:rsidRPr="00013E4D" w:rsidRDefault="0048061D" w:rsidP="00042DBD">
            <w:pPr>
              <w:spacing w:before="60" w:after="60" w:line="240" w:lineRule="auto"/>
              <w:ind w:left="397" w:hanging="397"/>
              <w:rPr>
                <w:rFonts w:ascii="Arial" w:hAnsi="Arial" w:cs="Arial"/>
                <w:b/>
                <w:sz w:val="20"/>
                <w:szCs w:val="20"/>
              </w:rPr>
            </w:pPr>
            <w:r w:rsidRPr="00013E4D">
              <w:rPr>
                <w:rFonts w:ascii="Arial" w:hAnsi="Arial" w:cs="Arial"/>
                <w:b/>
                <w:bCs/>
                <w:sz w:val="20"/>
                <w:szCs w:val="20"/>
              </w:rPr>
              <w:t>Računalna animacija 2</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lang w:val="en-GB"/>
              </w:rPr>
              <w:t>UAA806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1</w:t>
            </w:r>
            <w:r w:rsidR="000D0476" w:rsidRPr="00013E4D">
              <w:rPr>
                <w:rFonts w:ascii="Arial" w:hAnsi="Arial" w:cs="Arial"/>
                <w:sz w:val="20"/>
                <w:szCs w:val="20"/>
              </w:rPr>
              <w:t>/II.</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Style w:val="Strong"/>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AA5E33" w:rsidP="00AA5E33">
            <w:pPr>
              <w:spacing w:after="0" w:line="240" w:lineRule="auto"/>
              <w:rPr>
                <w:rFonts w:ascii="Arial" w:hAnsi="Arial" w:cs="Arial"/>
                <w:sz w:val="20"/>
                <w:szCs w:val="20"/>
              </w:rPr>
            </w:pPr>
            <w:r>
              <w:rPr>
                <w:rFonts w:ascii="Arial" w:hAnsi="Arial" w:cs="Arial"/>
                <w:sz w:val="20"/>
                <w:szCs w:val="20"/>
              </w:rPr>
              <w:t xml:space="preserve">doc. </w:t>
            </w:r>
            <w:r w:rsidR="0048061D" w:rsidRPr="00013E4D">
              <w:rPr>
                <w:rFonts w:ascii="Arial" w:hAnsi="Arial" w:cs="Arial"/>
                <w:sz w:val="20"/>
                <w:szCs w:val="20"/>
              </w:rPr>
              <w:t>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6</w:t>
            </w:r>
          </w:p>
        </w:tc>
      </w:tr>
      <w:tr w:rsidR="0048061D" w:rsidRPr="00013E4D" w:rsidTr="00042D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 xml:space="preserve">Marko Meštrović, stručni suradnik </w:t>
            </w:r>
          </w:p>
        </w:tc>
        <w:tc>
          <w:tcPr>
            <w:tcW w:w="2288" w:type="dxa"/>
            <w:gridSpan w:val="4"/>
            <w:vMerge w:val="restart"/>
            <w:tcBorders>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T</w:t>
            </w:r>
          </w:p>
        </w:tc>
      </w:tr>
      <w:tr w:rsidR="0048061D" w:rsidRPr="00013E4D" w:rsidTr="00042D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0</w:t>
            </w: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30</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0</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0</w:t>
            </w:r>
          </w:p>
        </w:tc>
      </w:tr>
      <w:tr w:rsidR="0048061D" w:rsidRPr="00013E4D" w:rsidTr="00042D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8061D" w:rsidRPr="00013E4D" w:rsidRDefault="0048061D" w:rsidP="00042DBD">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Izrada 2d/3d ili hibridnog animiranog filma koristeći napredne tehnike računalne animacije</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B7B21" w:rsidRPr="00300137" w:rsidRDefault="00300137" w:rsidP="00042DBD">
            <w:pPr>
              <w:tabs>
                <w:tab w:val="left" w:pos="2820"/>
              </w:tabs>
              <w:spacing w:after="0"/>
              <w:rPr>
                <w:rFonts w:ascii="Arial" w:hAnsi="Arial" w:cs="Arial"/>
                <w:sz w:val="20"/>
                <w:szCs w:val="20"/>
              </w:rPr>
            </w:pPr>
            <w:r w:rsidRPr="00300137">
              <w:rPr>
                <w:rFonts w:ascii="Arial" w:hAnsi="Arial" w:cs="Arial"/>
                <w:color w:val="000000"/>
                <w:sz w:val="20"/>
                <w:szCs w:val="20"/>
                <w:shd w:val="clear" w:color="auto" w:fill="FFFFFF"/>
              </w:rPr>
              <w:t xml:space="preserve">Izvršene studentske obveze predviđene programom kolegija </w:t>
            </w:r>
            <w:r w:rsidRPr="00300137">
              <w:rPr>
                <w:rFonts w:ascii="Arial" w:hAnsi="Arial" w:cs="Arial"/>
                <w:bCs/>
                <w:sz w:val="20"/>
                <w:szCs w:val="20"/>
              </w:rPr>
              <w:t xml:space="preserve">Računalna animacija </w:t>
            </w:r>
            <w:r w:rsidRPr="00300137">
              <w:rPr>
                <w:rFonts w:ascii="Arial" w:hAnsi="Arial" w:cs="Arial"/>
                <w:sz w:val="20"/>
                <w:szCs w:val="20"/>
              </w:rPr>
              <w:t>1</w:t>
            </w:r>
            <w:r w:rsidRPr="00300137">
              <w:rPr>
                <w:rFonts w:ascii="Arial" w:hAnsi="Arial" w:cs="Arial"/>
                <w:color w:val="000000"/>
                <w:sz w:val="20"/>
                <w:szCs w:val="20"/>
                <w:shd w:val="clear" w:color="auto" w:fill="FFFFFF"/>
              </w:rPr>
              <w:t xml:space="preserve"> (potpis nositelja kolegija)</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Student će nakon položenog ispita biti u stanju:</w:t>
            </w:r>
          </w:p>
          <w:p w:rsidR="0048061D" w:rsidRPr="00013E4D" w:rsidRDefault="0048061D" w:rsidP="00F07058">
            <w:pPr>
              <w:numPr>
                <w:ilvl w:val="0"/>
                <w:numId w:val="7"/>
              </w:numPr>
              <w:shd w:val="clear" w:color="auto" w:fill="FDFDFD"/>
              <w:spacing w:after="0" w:line="240" w:lineRule="auto"/>
              <w:ind w:left="0"/>
              <w:rPr>
                <w:rFonts w:ascii="Arial" w:eastAsia="Times New Roman" w:hAnsi="Arial" w:cs="Arial"/>
                <w:sz w:val="20"/>
                <w:szCs w:val="20"/>
                <w:lang w:eastAsia="hr-HR"/>
              </w:rPr>
            </w:pPr>
          </w:p>
          <w:p w:rsidR="0048061D" w:rsidRPr="00013E4D" w:rsidRDefault="0048061D" w:rsidP="00F07058">
            <w:pPr>
              <w:pStyle w:val="ListParagraph"/>
              <w:numPr>
                <w:ilvl w:val="0"/>
                <w:numId w:val="12"/>
              </w:numPr>
              <w:tabs>
                <w:tab w:val="left" w:pos="2820"/>
              </w:tabs>
              <w:spacing w:after="0"/>
              <w:rPr>
                <w:rFonts w:ascii="Arial" w:hAnsi="Arial" w:cs="Arial"/>
                <w:sz w:val="20"/>
                <w:szCs w:val="20"/>
              </w:rPr>
            </w:pPr>
            <w:r w:rsidRPr="00013E4D">
              <w:rPr>
                <w:rFonts w:ascii="Arial" w:eastAsia="Times New Roman" w:hAnsi="Arial" w:cs="Arial"/>
                <w:sz w:val="20"/>
                <w:szCs w:val="20"/>
                <w:lang w:eastAsia="hr-HR"/>
              </w:rPr>
              <w:t>Izraditi 2d/3d ili hibridni animirani film</w:t>
            </w:r>
          </w:p>
          <w:p w:rsidR="0048061D" w:rsidRPr="00013E4D" w:rsidRDefault="0048061D" w:rsidP="00F07058">
            <w:pPr>
              <w:pStyle w:val="ListParagraph"/>
              <w:numPr>
                <w:ilvl w:val="0"/>
                <w:numId w:val="12"/>
              </w:numPr>
              <w:tabs>
                <w:tab w:val="left" w:pos="2820"/>
              </w:tabs>
              <w:spacing w:after="0"/>
              <w:rPr>
                <w:rFonts w:ascii="Arial" w:hAnsi="Arial" w:cs="Arial"/>
                <w:sz w:val="20"/>
                <w:szCs w:val="20"/>
              </w:rPr>
            </w:pPr>
            <w:r w:rsidRPr="00013E4D">
              <w:rPr>
                <w:rFonts w:ascii="Arial" w:eastAsia="Times New Roman" w:hAnsi="Arial" w:cs="Arial"/>
                <w:sz w:val="20"/>
                <w:szCs w:val="20"/>
                <w:lang w:eastAsia="hr-HR"/>
              </w:rPr>
              <w:t>Biti upoznat sa produkcijskim procesom izrade autorskog animiranog filma</w:t>
            </w:r>
          </w:p>
          <w:p w:rsidR="0048061D" w:rsidRPr="00013E4D" w:rsidRDefault="0048061D" w:rsidP="00F07058">
            <w:pPr>
              <w:pStyle w:val="ListParagraph"/>
              <w:numPr>
                <w:ilvl w:val="0"/>
                <w:numId w:val="12"/>
              </w:numPr>
              <w:tabs>
                <w:tab w:val="left" w:pos="2820"/>
              </w:tabs>
              <w:spacing w:after="0"/>
              <w:rPr>
                <w:rFonts w:ascii="Arial" w:hAnsi="Arial" w:cs="Arial"/>
                <w:sz w:val="20"/>
                <w:szCs w:val="20"/>
              </w:rPr>
            </w:pPr>
            <w:r w:rsidRPr="00013E4D">
              <w:rPr>
                <w:rFonts w:ascii="Arial" w:hAnsi="Arial" w:cs="Arial"/>
                <w:sz w:val="20"/>
                <w:szCs w:val="20"/>
              </w:rPr>
              <w:t>likovno promišljati u kontekstu 2d ili hibridnog animiranog filma</w:t>
            </w:r>
          </w:p>
          <w:p w:rsidR="0048061D" w:rsidRPr="00013E4D" w:rsidRDefault="0048061D" w:rsidP="00F07058">
            <w:pPr>
              <w:pStyle w:val="ListParagraph"/>
              <w:numPr>
                <w:ilvl w:val="0"/>
                <w:numId w:val="12"/>
              </w:numPr>
              <w:tabs>
                <w:tab w:val="left" w:pos="2820"/>
              </w:tabs>
              <w:spacing w:after="0"/>
              <w:rPr>
                <w:rFonts w:ascii="Arial" w:hAnsi="Arial" w:cs="Arial"/>
                <w:sz w:val="20"/>
                <w:szCs w:val="20"/>
              </w:rPr>
            </w:pPr>
            <w:r w:rsidRPr="00013E4D">
              <w:rPr>
                <w:rFonts w:ascii="Arial" w:hAnsi="Arial" w:cs="Arial"/>
                <w:sz w:val="20"/>
                <w:szCs w:val="20"/>
              </w:rPr>
              <w:t>Kolažirati različite filmske i likovne medije</w:t>
            </w:r>
          </w:p>
          <w:p w:rsidR="0048061D" w:rsidRPr="00013E4D" w:rsidRDefault="0048061D" w:rsidP="00042DBD">
            <w:pPr>
              <w:pStyle w:val="ListParagraph"/>
              <w:tabs>
                <w:tab w:val="left" w:pos="2820"/>
              </w:tabs>
              <w:spacing w:after="0"/>
              <w:rPr>
                <w:rFonts w:ascii="Arial" w:hAnsi="Arial" w:cs="Arial"/>
                <w:sz w:val="20"/>
                <w:szCs w:val="20"/>
              </w:rPr>
            </w:pPr>
          </w:p>
          <w:p w:rsidR="0048061D" w:rsidRPr="00013E4D" w:rsidRDefault="0048061D" w:rsidP="00042DBD">
            <w:pPr>
              <w:tabs>
                <w:tab w:val="left" w:pos="2820"/>
              </w:tabs>
              <w:spacing w:after="0"/>
              <w:rPr>
                <w:rFonts w:ascii="Arial" w:hAnsi="Arial" w:cs="Arial"/>
                <w:sz w:val="20"/>
                <w:szCs w:val="20"/>
              </w:rPr>
            </w:pP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Razgovor o ciljevima kolegija i nastavnom planu.</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Pregled izrađenih materijala u prijašnjem semestru</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Priprema detaljnog produkcijskog plana za izradu 2d/3d ili hibridnog animiranog filma. Gledanje recentne produkcije animiranog filma i razgovor o gledanom .</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Priprema detaljnog produkcijskog plana za izradu 2d/3d ili hibridnog animiranog filma. Gledanje recentne produkcije animiranog filma i razgovor o gledanom .</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Priprema detaljnog izvedbenog plana za izradu 2d/3d ili hibridnog animiranog filma. Gledanje recentne produkcije animiranog filma i razgovor o gledanom .</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Priprema detaljnog izvedbenog plana za izradu 2d/3d ili hibridnog animiranog filma. Gledanje recentne produkcije animiranog filma i razgovor o gledanom .</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 xml:space="preserve">Finaliziranje scenografskih elemenata i likova </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Finaliziranje scenografskih elemenata i likova</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Izrada 2d/3d ili hibridnog animiranog filma po prethodno izrađenom materijalu.</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Izrada 2d/3d ili hibridnog animiranog filma po prethodno izrađenom materijalu.</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Izrada 2d/3d ili hibridnog animiranog filma po prethodno izrađenom materijalu.</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Gledanje recentne produkcije animiranog filma i razgovor o gledanom .</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Izrada 2d/3d ili hibridnog animiranog filma po prethodno izrađenom materijalu.</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Finalne korekcije na izrađenom materijalu. Finalne konzultacije</w:t>
            </w:r>
            <w:r w:rsidR="00C5716F" w:rsidRPr="00013E4D">
              <w:rPr>
                <w:rFonts w:ascii="Arial" w:hAnsi="Arial" w:cs="Arial"/>
                <w:sz w:val="20"/>
                <w:szCs w:val="20"/>
              </w:rPr>
              <w:t xml:space="preserve"> (2P+2V)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Finalne konzulatacije. Gledanje izrađenog materijala</w:t>
            </w:r>
            <w:r w:rsidR="00C5716F" w:rsidRPr="00013E4D">
              <w:rPr>
                <w:rFonts w:ascii="Arial" w:hAnsi="Arial" w:cs="Arial"/>
                <w:sz w:val="20"/>
                <w:szCs w:val="20"/>
              </w:rPr>
              <w:t xml:space="preserve"> (2P+2V)</w:t>
            </w:r>
          </w:p>
        </w:tc>
      </w:tr>
      <w:tr w:rsidR="0048061D" w:rsidRPr="00013E4D" w:rsidTr="00042D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predavanja</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vježbe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48061D" w:rsidRPr="00013E4D" w:rsidRDefault="0048061D" w:rsidP="00042DBD">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Vrste izvođenja nastave:</w:t>
            </w:r>
          </w:p>
        </w:tc>
      </w:tr>
      <w:tr w:rsidR="0048061D" w:rsidRPr="00013E4D" w:rsidTr="00042D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48061D" w:rsidRPr="00013E4D" w:rsidRDefault="0048061D" w:rsidP="00042DB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48061D" w:rsidRPr="00013E4D" w:rsidRDefault="0048061D" w:rsidP="00042DBD">
            <w:pPr>
              <w:rPr>
                <w:rFonts w:ascii="Arial" w:hAnsi="Arial" w:cs="Arial"/>
                <w:sz w:val="20"/>
                <w:szCs w:val="20"/>
              </w:rPr>
            </w:pPr>
            <w:r w:rsidRPr="00013E4D">
              <w:rPr>
                <w:rFonts w:ascii="Arial" w:hAnsi="Arial" w:cs="Arial"/>
                <w:sz w:val="20"/>
                <w:szCs w:val="20"/>
              </w:rPr>
              <w:t>Priprema za naredna predavanja u vidu izrade zadataka zadanih na predhodnim predavanjima a koji se sastoje od izrade scenarija, mood boarda, storyboarda i slično..</w:t>
            </w:r>
          </w:p>
        </w:tc>
      </w:tr>
      <w:tr w:rsidR="0048061D" w:rsidRPr="00013E4D" w:rsidTr="00042D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3</w:t>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1</w:t>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r w:rsidR="0048061D" w:rsidRPr="00013E4D">
              <w:rPr>
                <w:rFonts w:ascii="Arial" w:hAnsi="Arial" w:cs="Arial"/>
                <w:b w:val="0"/>
                <w:sz w:val="20"/>
                <w:szCs w:val="20"/>
                <w:lang w:val="hr-HR"/>
              </w:rPr>
              <w:t xml:space="preserve"> </w:t>
            </w:r>
            <w:r w:rsidR="0048061D" w:rsidRPr="00013E4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b/>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b/>
                <w:sz w:val="20"/>
                <w:szCs w:val="20"/>
              </w:rPr>
            </w:r>
            <w:r w:rsidRPr="00013E4D">
              <w:rPr>
                <w:rFonts w:ascii="Arial" w:hAnsi="Arial" w:cs="Arial"/>
                <w:b/>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Praktičan rad: 70%</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Pohađanje nastave: 30%</w:t>
            </w:r>
          </w:p>
        </w:tc>
      </w:tr>
      <w:tr w:rsidR="0048061D" w:rsidRPr="00013E4D" w:rsidTr="00042D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rPr>
                <w:rFonts w:ascii="Arial" w:hAnsi="Arial" w:cs="Arial"/>
                <w:sz w:val="20"/>
                <w:szCs w:val="20"/>
              </w:rPr>
            </w:pPr>
            <w:r w:rsidRPr="00013E4D">
              <w:rPr>
                <w:rFonts w:ascii="Arial" w:hAnsi="Arial" w:cs="Arial"/>
                <w:color w:val="000000"/>
                <w:sz w:val="20"/>
                <w:szCs w:val="20"/>
              </w:rPr>
              <w:t xml:space="preserve">Richard Williams: "The animators survival kit”; </w:t>
            </w:r>
            <w:r w:rsidRPr="00013E4D">
              <w:rPr>
                <w:rFonts w:ascii="Arial" w:hAnsi="Arial" w:cs="Arial"/>
                <w:sz w:val="20"/>
                <w:szCs w:val="20"/>
              </w:rPr>
              <w:t>Faber &amp; Faber; Second Edition edition (2009)</w:t>
            </w:r>
          </w:p>
          <w:p w:rsidR="0048061D" w:rsidRPr="00013E4D" w:rsidRDefault="0048061D" w:rsidP="00042DBD">
            <w:pPr>
              <w:rPr>
                <w:rFonts w:ascii="Arial" w:eastAsia="MS Mincho" w:hAnsi="Arial" w:cs="Arial"/>
                <w:sz w:val="20"/>
                <w:szCs w:val="20"/>
              </w:rPr>
            </w:pPr>
            <w:r w:rsidRPr="00013E4D">
              <w:rPr>
                <w:rFonts w:ascii="Arial" w:eastAsia="MS Mincho" w:hAnsi="Arial" w:cs="Arial"/>
                <w:sz w:val="20"/>
                <w:szCs w:val="20"/>
              </w:rPr>
              <w:t>Mark Simon, Storyboards: Motion in</w:t>
            </w:r>
            <w:r w:rsidR="00E94ED5" w:rsidRPr="00013E4D">
              <w:rPr>
                <w:rFonts w:ascii="Arial" w:eastAsia="MS Mincho" w:hAnsi="Arial" w:cs="Arial"/>
                <w:sz w:val="20"/>
                <w:szCs w:val="20"/>
              </w:rPr>
              <w:t xml:space="preserve"> art; Focal Press, Boston  2000</w:t>
            </w:r>
            <w:r w:rsidRPr="00013E4D">
              <w:rPr>
                <w:rFonts w:ascii="Arial" w:eastAsia="MS Mincho" w:hAnsi="Arial" w:cs="Arial"/>
                <w:sz w:val="20"/>
                <w:szCs w:val="20"/>
              </w:rPr>
              <w:t>.</w:t>
            </w:r>
          </w:p>
          <w:p w:rsidR="0048061D" w:rsidRPr="00013E4D" w:rsidRDefault="0048061D" w:rsidP="00042DBD">
            <w:pPr>
              <w:rPr>
                <w:rFonts w:ascii="Arial" w:hAnsi="Arial" w:cs="Arial"/>
                <w:sz w:val="20"/>
                <w:szCs w:val="20"/>
              </w:rPr>
            </w:pPr>
            <w:r w:rsidRPr="00013E4D">
              <w:rPr>
                <w:rFonts w:ascii="Arial" w:eastAsia="MS Mincho" w:hAnsi="Arial" w:cs="Arial"/>
                <w:sz w:val="20"/>
                <w:szCs w:val="20"/>
              </w:rPr>
              <w:t>Steven D. Katz, Shot by shot; Michael Wiese,Los Angeles</w:t>
            </w:r>
            <w:r w:rsidR="00E94ED5" w:rsidRPr="00013E4D">
              <w:rPr>
                <w:rFonts w:ascii="Arial" w:eastAsia="MS Mincho" w:hAnsi="Arial" w:cs="Arial"/>
                <w:sz w:val="20"/>
                <w:szCs w:val="20"/>
              </w:rPr>
              <w:t>,</w:t>
            </w:r>
            <w:r w:rsidRPr="00013E4D">
              <w:rPr>
                <w:rFonts w:ascii="Arial" w:eastAsia="MS Mincho" w:hAnsi="Arial" w:cs="Arial"/>
                <w:sz w:val="20"/>
                <w:szCs w:val="20"/>
              </w:rPr>
              <w:t xml:space="preserve"> 2001</w:t>
            </w:r>
            <w:r w:rsidR="00E94ED5" w:rsidRPr="00013E4D">
              <w:rPr>
                <w:rFonts w:ascii="Arial" w:eastAsia="MS Mincho" w:hAnsi="Arial" w:cs="Arial"/>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pStyle w:val="Tekstpasuskojinijeprvi"/>
              <w:spacing w:after="0"/>
              <w:jc w:val="left"/>
              <w:rPr>
                <w:rFonts w:ascii="Arial" w:hAnsi="Arial" w:cs="Arial"/>
                <w:sz w:val="20"/>
                <w:lang w:val="hr-HR"/>
              </w:rPr>
            </w:pPr>
            <w:r w:rsidRPr="00013E4D">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48061D" w:rsidRPr="00013E4D" w:rsidRDefault="0048061D" w:rsidP="00042DB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Kit Laybourne:</w:t>
            </w:r>
            <w:r w:rsidR="00AA5E33">
              <w:rPr>
                <w:rFonts w:ascii="Arial" w:hAnsi="Arial" w:cs="Arial"/>
                <w:sz w:val="20"/>
                <w:szCs w:val="20"/>
              </w:rPr>
              <w:t xml:space="preserve"> </w:t>
            </w:r>
            <w:r w:rsidRPr="00013E4D">
              <w:rPr>
                <w:rFonts w:ascii="Arial" w:hAnsi="Arial" w:cs="Arial"/>
                <w:sz w:val="20"/>
                <w:szCs w:val="20"/>
              </w:rPr>
              <w:t>"The animation book"; Three Rivers Press; Rev Sub edition</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 xml:space="preserve">Evidencija o nazočnosti na predavanjima; anketa; diskusija i pregled izrađenih vježbi i filmova; </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Ostalo (prema </w:t>
            </w:r>
            <w:r w:rsidRPr="00013E4D">
              <w:rPr>
                <w:rFonts w:ascii="Arial" w:hAnsi="Arial" w:cs="Arial"/>
                <w:color w:val="000000"/>
                <w:sz w:val="20"/>
                <w:szCs w:val="20"/>
              </w:rPr>
              <w:lastRenderedPageBreak/>
              <w:t>mišljenju predlagatelja)</w:t>
            </w:r>
          </w:p>
        </w:tc>
        <w:tc>
          <w:tcPr>
            <w:tcW w:w="7552" w:type="dxa"/>
            <w:gridSpan w:val="12"/>
            <w:tcBorders>
              <w:bottom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lastRenderedPageBreak/>
              <w:t>/</w:t>
            </w:r>
          </w:p>
        </w:tc>
      </w:tr>
    </w:tbl>
    <w:p w:rsidR="0048061D" w:rsidRPr="00013E4D" w:rsidRDefault="0048061D" w:rsidP="0048061D">
      <w:pPr>
        <w:spacing w:after="0" w:line="240" w:lineRule="auto"/>
        <w:jc w:val="both"/>
        <w:rPr>
          <w:rFonts w:ascii="Arial" w:hAnsi="Arial" w:cs="Arial"/>
          <w:sz w:val="20"/>
          <w:szCs w:val="20"/>
        </w:rPr>
      </w:pPr>
    </w:p>
    <w:p w:rsidR="0048061D" w:rsidRPr="00013E4D" w:rsidRDefault="0048061D" w:rsidP="0048061D">
      <w:pPr>
        <w:spacing w:after="0" w:line="240" w:lineRule="auto"/>
        <w:rPr>
          <w:rFonts w:ascii="Arial" w:hAnsi="Arial" w:cs="Arial"/>
          <w:sz w:val="20"/>
          <w:szCs w:val="20"/>
        </w:rPr>
      </w:pPr>
    </w:p>
    <w:tbl>
      <w:tblPr>
        <w:tblW w:w="0" w:type="auto"/>
        <w:tblInd w:w="-4" w:type="dxa"/>
        <w:tblLayout w:type="fixed"/>
        <w:tblLook w:val="0000"/>
      </w:tblPr>
      <w:tblGrid>
        <w:gridCol w:w="1900"/>
        <w:gridCol w:w="12"/>
        <w:gridCol w:w="1677"/>
        <w:gridCol w:w="782"/>
        <w:gridCol w:w="43"/>
        <w:gridCol w:w="888"/>
        <w:gridCol w:w="344"/>
        <w:gridCol w:w="968"/>
        <w:gridCol w:w="88"/>
        <w:gridCol w:w="726"/>
        <w:gridCol w:w="518"/>
        <w:gridCol w:w="188"/>
        <w:gridCol w:w="712"/>
        <w:gridCol w:w="658"/>
        <w:gridCol w:w="50"/>
        <w:gridCol w:w="20"/>
      </w:tblGrid>
      <w:tr w:rsidR="0048061D" w:rsidRPr="00013E4D" w:rsidTr="00042DBD">
        <w:tc>
          <w:tcPr>
            <w:tcW w:w="1900" w:type="dxa"/>
            <w:tcBorders>
              <w:top w:val="single" w:sz="8" w:space="0" w:color="000000"/>
              <w:left w:val="single" w:sz="8" w:space="0" w:color="000000"/>
              <w:bottom w:val="single" w:sz="8" w:space="0" w:color="000000"/>
            </w:tcBorders>
            <w:shd w:val="clear" w:color="auto" w:fill="66CCFF"/>
            <w:vAlign w:val="center"/>
          </w:tcPr>
          <w:p w:rsidR="0048061D" w:rsidRPr="00013E4D" w:rsidRDefault="0048061D" w:rsidP="00042DBD">
            <w:pPr>
              <w:spacing w:before="60" w:after="60" w:line="240" w:lineRule="auto"/>
              <w:ind w:left="397" w:hanging="397"/>
              <w:rPr>
                <w:rStyle w:val="Strong"/>
                <w:rFonts w:ascii="Arial" w:hAnsi="Arial" w:cs="Arial"/>
                <w:sz w:val="20"/>
                <w:szCs w:val="20"/>
              </w:rPr>
            </w:pPr>
            <w:r w:rsidRPr="00013E4D">
              <w:rPr>
                <w:rFonts w:ascii="Arial" w:hAnsi="Arial" w:cs="Arial"/>
                <w:b/>
                <w:sz w:val="20"/>
                <w:szCs w:val="20"/>
              </w:rPr>
              <w:t>NAZIV PREDMETA</w:t>
            </w:r>
          </w:p>
        </w:tc>
        <w:tc>
          <w:tcPr>
            <w:tcW w:w="7674" w:type="dxa"/>
            <w:gridSpan w:val="15"/>
            <w:tcBorders>
              <w:top w:val="single" w:sz="8" w:space="0" w:color="000000"/>
              <w:left w:val="single" w:sz="8" w:space="0" w:color="000000"/>
              <w:bottom w:val="single" w:sz="8" w:space="0" w:color="000000"/>
              <w:right w:val="single" w:sz="8" w:space="0" w:color="000000"/>
            </w:tcBorders>
            <w:shd w:val="clear" w:color="auto" w:fill="66CCFF"/>
            <w:vAlign w:val="center"/>
          </w:tcPr>
          <w:p w:rsidR="0048061D" w:rsidRPr="00013E4D" w:rsidRDefault="0048061D" w:rsidP="00042DBD">
            <w:pPr>
              <w:tabs>
                <w:tab w:val="left" w:pos="2820"/>
              </w:tabs>
              <w:spacing w:after="0" w:line="240" w:lineRule="auto"/>
              <w:rPr>
                <w:rStyle w:val="Strong"/>
                <w:rFonts w:ascii="Arial" w:hAnsi="Arial" w:cs="Arial"/>
                <w:sz w:val="20"/>
                <w:szCs w:val="20"/>
              </w:rPr>
            </w:pPr>
            <w:r w:rsidRPr="00013E4D">
              <w:rPr>
                <w:rStyle w:val="Strong"/>
                <w:rFonts w:ascii="Arial" w:hAnsi="Arial" w:cs="Arial"/>
                <w:sz w:val="20"/>
                <w:szCs w:val="20"/>
              </w:rPr>
              <w:t>Crtanje, Grafika, Animacija2</w:t>
            </w:r>
          </w:p>
        </w:tc>
      </w:tr>
      <w:tr w:rsidR="0048061D" w:rsidRPr="00013E4D" w:rsidTr="00042DBD">
        <w:tc>
          <w:tcPr>
            <w:tcW w:w="1912" w:type="dxa"/>
            <w:gridSpan w:val="2"/>
            <w:tcBorders>
              <w:top w:val="single" w:sz="8" w:space="0" w:color="000000"/>
              <w:left w:val="single" w:sz="8" w:space="0" w:color="000000"/>
              <w:bottom w:val="single" w:sz="4" w:space="0" w:color="000000"/>
            </w:tcBorders>
            <w:shd w:val="clear" w:color="auto" w:fill="CCFFFF"/>
            <w:vAlign w:val="center"/>
          </w:tcPr>
          <w:p w:rsidR="0048061D" w:rsidRPr="00013E4D" w:rsidRDefault="0048061D" w:rsidP="00042DBD">
            <w:pPr>
              <w:spacing w:after="0" w:line="240" w:lineRule="auto"/>
              <w:rPr>
                <w:rFonts w:ascii="Arial" w:hAnsi="Arial" w:cs="Arial"/>
                <w:sz w:val="20"/>
                <w:szCs w:val="20"/>
              </w:rPr>
            </w:pPr>
            <w:r w:rsidRPr="00013E4D">
              <w:rPr>
                <w:rStyle w:val="Strong"/>
                <w:rFonts w:ascii="Arial" w:hAnsi="Arial" w:cs="Arial"/>
                <w:sz w:val="20"/>
                <w:szCs w:val="20"/>
              </w:rPr>
              <w:t>Kod</w:t>
            </w:r>
          </w:p>
        </w:tc>
        <w:tc>
          <w:tcPr>
            <w:tcW w:w="2502" w:type="dxa"/>
            <w:gridSpan w:val="3"/>
            <w:tcBorders>
              <w:top w:val="single" w:sz="8" w:space="0" w:color="000000"/>
              <w:left w:val="single" w:sz="4" w:space="0" w:color="000000"/>
              <w:bottom w:val="single" w:sz="4" w:space="0" w:color="000000"/>
            </w:tcBorders>
            <w:shd w:val="clear" w:color="auto" w:fill="auto"/>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UAA807</w:t>
            </w:r>
          </w:p>
          <w:p w:rsidR="0048061D" w:rsidRPr="00013E4D" w:rsidRDefault="0048061D" w:rsidP="00042DBD">
            <w:pPr>
              <w:spacing w:after="0" w:line="240" w:lineRule="auto"/>
              <w:rPr>
                <w:rFonts w:ascii="Arial" w:hAnsi="Arial" w:cs="Arial"/>
                <w:sz w:val="20"/>
                <w:szCs w:val="20"/>
              </w:rPr>
            </w:pP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Godina studija</w:t>
            </w:r>
          </w:p>
        </w:tc>
        <w:tc>
          <w:tcPr>
            <w:tcW w:w="2872" w:type="dxa"/>
            <w:gridSpan w:val="7"/>
            <w:tcBorders>
              <w:top w:val="single" w:sz="8" w:space="0" w:color="000000"/>
              <w:left w:val="single" w:sz="8" w:space="0" w:color="000000"/>
              <w:bottom w:val="single" w:sz="4" w:space="0" w:color="000000"/>
              <w:right w:val="single" w:sz="8" w:space="0" w:color="000000"/>
            </w:tcBorders>
            <w:shd w:val="clear" w:color="auto" w:fill="auto"/>
          </w:tcPr>
          <w:p w:rsidR="0048061D" w:rsidRPr="00013E4D" w:rsidRDefault="00F01115" w:rsidP="00042DBD">
            <w:pPr>
              <w:snapToGrid w:val="0"/>
              <w:spacing w:after="0" w:line="240" w:lineRule="auto"/>
              <w:rPr>
                <w:rStyle w:val="Strong"/>
                <w:rFonts w:ascii="Arial" w:hAnsi="Arial" w:cs="Arial"/>
                <w:sz w:val="20"/>
                <w:szCs w:val="20"/>
              </w:rPr>
            </w:pPr>
            <w:r w:rsidRPr="00013E4D">
              <w:rPr>
                <w:rFonts w:ascii="Arial" w:hAnsi="Arial" w:cs="Arial"/>
                <w:sz w:val="20"/>
                <w:szCs w:val="20"/>
              </w:rPr>
              <w:t>1/II.</w:t>
            </w:r>
          </w:p>
        </w:tc>
      </w:tr>
      <w:tr w:rsidR="0048061D" w:rsidRPr="00013E4D" w:rsidTr="00042DBD">
        <w:tc>
          <w:tcPr>
            <w:tcW w:w="1912" w:type="dxa"/>
            <w:gridSpan w:val="2"/>
            <w:tcBorders>
              <w:top w:val="single" w:sz="4" w:space="0" w:color="000000"/>
              <w:left w:val="single" w:sz="8" w:space="0" w:color="000000"/>
              <w:bottom w:val="single" w:sz="8" w:space="0" w:color="000000"/>
            </w:tcBorders>
            <w:shd w:val="clear" w:color="auto" w:fill="CCFFFF"/>
            <w:vAlign w:val="center"/>
          </w:tcPr>
          <w:p w:rsidR="0048061D" w:rsidRPr="00013E4D" w:rsidRDefault="0048061D" w:rsidP="00042DBD">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top w:val="single" w:sz="4" w:space="0" w:color="000000"/>
              <w:left w:val="single" w:sz="4" w:space="0" w:color="000000"/>
              <w:bottom w:val="single" w:sz="8" w:space="0" w:color="000000"/>
            </w:tcBorders>
            <w:shd w:val="clear" w:color="auto" w:fill="auto"/>
          </w:tcPr>
          <w:p w:rsidR="0048061D" w:rsidRPr="00013E4D" w:rsidRDefault="00AA5E33" w:rsidP="00AA5E33">
            <w:pPr>
              <w:spacing w:after="0" w:line="240" w:lineRule="auto"/>
              <w:rPr>
                <w:rFonts w:ascii="Arial" w:hAnsi="Arial" w:cs="Arial"/>
                <w:sz w:val="20"/>
                <w:szCs w:val="20"/>
              </w:rPr>
            </w:pPr>
            <w:r>
              <w:rPr>
                <w:rFonts w:ascii="Arial" w:hAnsi="Arial" w:cs="Arial"/>
                <w:sz w:val="20"/>
                <w:szCs w:val="20"/>
              </w:rPr>
              <w:t xml:space="preserve">doc. </w:t>
            </w:r>
            <w:r w:rsidR="0048061D" w:rsidRPr="00013E4D">
              <w:rPr>
                <w:rFonts w:ascii="Arial" w:hAnsi="Arial" w:cs="Arial"/>
                <w:sz w:val="20"/>
                <w:szCs w:val="20"/>
              </w:rPr>
              <w:t>ak.slik.Veljko Popovic</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Bodovna vrijednost (ECTS)</w:t>
            </w:r>
          </w:p>
        </w:tc>
        <w:tc>
          <w:tcPr>
            <w:tcW w:w="2872" w:type="dxa"/>
            <w:gridSpan w:val="7"/>
            <w:tcBorders>
              <w:top w:val="single" w:sz="4" w:space="0" w:color="000000"/>
              <w:left w:val="single" w:sz="8" w:space="0" w:color="000000"/>
              <w:bottom w:val="single" w:sz="8" w:space="0" w:color="000000"/>
              <w:right w:val="single" w:sz="8" w:space="0" w:color="000000"/>
            </w:tcBorders>
            <w:shd w:val="clear" w:color="auto" w:fill="auto"/>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6</w:t>
            </w:r>
          </w:p>
        </w:tc>
      </w:tr>
      <w:tr w:rsidR="0048061D" w:rsidRPr="00013E4D" w:rsidTr="00042DBD">
        <w:trPr>
          <w:trHeight w:val="345"/>
        </w:trPr>
        <w:tc>
          <w:tcPr>
            <w:tcW w:w="1912" w:type="dxa"/>
            <w:gridSpan w:val="2"/>
            <w:vMerge w:val="restart"/>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top w:val="single" w:sz="4" w:space="0" w:color="000000"/>
              <w:left w:val="single" w:sz="4" w:space="0" w:color="000000"/>
              <w:bottom w:val="single" w:sz="4" w:space="0" w:color="000000"/>
            </w:tcBorders>
            <w:shd w:val="clear" w:color="auto" w:fill="auto"/>
          </w:tcPr>
          <w:p w:rsidR="0048061D" w:rsidRPr="00013E4D" w:rsidRDefault="0048061D" w:rsidP="00042DBD">
            <w:pPr>
              <w:snapToGrid w:val="0"/>
              <w:spacing w:after="0" w:line="240" w:lineRule="auto"/>
              <w:rPr>
                <w:rFonts w:ascii="Arial" w:hAnsi="Arial" w:cs="Arial"/>
                <w:sz w:val="20"/>
                <w:szCs w:val="20"/>
              </w:rPr>
            </w:pPr>
          </w:p>
          <w:p w:rsidR="0048061D" w:rsidRPr="00013E4D" w:rsidRDefault="00E94ED5" w:rsidP="00042DBD">
            <w:pPr>
              <w:spacing w:after="0" w:line="240" w:lineRule="auto"/>
              <w:rPr>
                <w:rFonts w:ascii="Arial" w:hAnsi="Arial" w:cs="Arial"/>
                <w:sz w:val="20"/>
                <w:szCs w:val="20"/>
              </w:rPr>
            </w:pPr>
            <w:r w:rsidRPr="00013E4D">
              <w:rPr>
                <w:rFonts w:ascii="Arial" w:hAnsi="Arial" w:cs="Arial"/>
                <w:sz w:val="20"/>
                <w:szCs w:val="20"/>
              </w:rPr>
              <w:t>ak. slik.Marko Meštrović, struč</w:t>
            </w:r>
            <w:r w:rsidR="0048061D" w:rsidRPr="00013E4D">
              <w:rPr>
                <w:rFonts w:ascii="Arial" w:hAnsi="Arial" w:cs="Arial"/>
                <w:sz w:val="20"/>
                <w:szCs w:val="20"/>
              </w:rPr>
              <w:t>ni suradnik</w:t>
            </w: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V</w:t>
            </w:r>
          </w:p>
        </w:tc>
        <w:tc>
          <w:tcPr>
            <w:tcW w:w="728" w:type="dxa"/>
            <w:gridSpan w:val="3"/>
            <w:tcBorders>
              <w:top w:val="single" w:sz="4" w:space="0" w:color="000000"/>
              <w:left w:val="single" w:sz="8" w:space="0" w:color="000000"/>
              <w:bottom w:val="single" w:sz="8" w:space="0" w:color="000000"/>
              <w:right w:val="single" w:sz="8" w:space="0" w:color="000000"/>
            </w:tcBorders>
            <w:shd w:val="clear" w:color="auto" w:fill="auto"/>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T</w:t>
            </w:r>
          </w:p>
        </w:tc>
      </w:tr>
      <w:tr w:rsidR="0048061D" w:rsidRPr="00013E4D" w:rsidTr="00042DBD">
        <w:trPr>
          <w:trHeight w:val="345"/>
        </w:trPr>
        <w:tc>
          <w:tcPr>
            <w:tcW w:w="1912" w:type="dxa"/>
            <w:gridSpan w:val="2"/>
            <w:vMerge/>
            <w:tcBorders>
              <w:top w:val="single" w:sz="4" w:space="0" w:color="000000"/>
              <w:left w:val="single" w:sz="8" w:space="0" w:color="000000"/>
              <w:bottom w:val="single" w:sz="8" w:space="0" w:color="000000"/>
            </w:tcBorders>
            <w:shd w:val="clear" w:color="auto" w:fill="CCFFFF"/>
            <w:vAlign w:val="center"/>
          </w:tcPr>
          <w:p w:rsidR="0048061D" w:rsidRPr="00013E4D" w:rsidRDefault="0048061D" w:rsidP="00042DBD">
            <w:pPr>
              <w:snapToGrid w:val="0"/>
              <w:spacing w:after="0" w:line="240" w:lineRule="auto"/>
              <w:rPr>
                <w:rFonts w:ascii="Arial" w:hAnsi="Arial" w:cs="Arial"/>
                <w:sz w:val="20"/>
                <w:szCs w:val="20"/>
              </w:rPr>
            </w:pPr>
          </w:p>
        </w:tc>
        <w:tc>
          <w:tcPr>
            <w:tcW w:w="2502" w:type="dxa"/>
            <w:gridSpan w:val="3"/>
            <w:vMerge/>
            <w:tcBorders>
              <w:top w:val="single" w:sz="4" w:space="0" w:color="000000"/>
              <w:left w:val="single" w:sz="4" w:space="0" w:color="000000"/>
              <w:bottom w:val="single" w:sz="8" w:space="0" w:color="000000"/>
            </w:tcBorders>
            <w:shd w:val="clear" w:color="auto" w:fill="auto"/>
          </w:tcPr>
          <w:p w:rsidR="0048061D" w:rsidRPr="00013E4D" w:rsidRDefault="0048061D" w:rsidP="00042DBD">
            <w:pPr>
              <w:snapToGrid w:val="0"/>
              <w:spacing w:after="0" w:line="240" w:lineRule="auto"/>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48061D" w:rsidRPr="00013E4D" w:rsidRDefault="0048061D" w:rsidP="00042DBD">
            <w:pPr>
              <w:snapToGrid w:val="0"/>
              <w:spacing w:after="0" w:line="240" w:lineRule="auto"/>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30</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30</w:t>
            </w:r>
          </w:p>
        </w:tc>
        <w:tc>
          <w:tcPr>
            <w:tcW w:w="728" w:type="dxa"/>
            <w:gridSpan w:val="3"/>
            <w:tcBorders>
              <w:top w:val="single" w:sz="4" w:space="0" w:color="000000"/>
              <w:left w:val="single" w:sz="8" w:space="0" w:color="000000"/>
              <w:bottom w:val="single" w:sz="8" w:space="0" w:color="000000"/>
              <w:right w:val="single" w:sz="8" w:space="0" w:color="000000"/>
            </w:tcBorders>
            <w:shd w:val="clear" w:color="auto" w:fill="auto"/>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0</w:t>
            </w:r>
          </w:p>
        </w:tc>
      </w:tr>
      <w:tr w:rsidR="0048061D" w:rsidRPr="00013E4D" w:rsidTr="00042DBD">
        <w:tc>
          <w:tcPr>
            <w:tcW w:w="1912" w:type="dxa"/>
            <w:gridSpan w:val="2"/>
            <w:tcBorders>
              <w:top w:val="single" w:sz="4" w:space="0" w:color="000000"/>
              <w:left w:val="single" w:sz="8" w:space="0" w:color="000000"/>
              <w:bottom w:val="single" w:sz="8" w:space="0" w:color="000000"/>
            </w:tcBorders>
            <w:shd w:val="clear" w:color="auto" w:fill="CCFFFF"/>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top w:val="single" w:sz="4" w:space="0" w:color="000000"/>
              <w:left w:val="single" w:sz="4" w:space="0" w:color="000000"/>
              <w:bottom w:val="single" w:sz="8" w:space="0" w:color="000000"/>
            </w:tcBorders>
            <w:shd w:val="clear" w:color="auto" w:fill="auto"/>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Obavezni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872" w:type="dxa"/>
            <w:gridSpan w:val="7"/>
            <w:tcBorders>
              <w:top w:val="single" w:sz="4" w:space="0" w:color="000000"/>
              <w:left w:val="single" w:sz="8" w:space="0" w:color="000000"/>
              <w:bottom w:val="single" w:sz="8" w:space="0" w:color="000000"/>
              <w:right w:val="single" w:sz="8" w:space="0" w:color="000000"/>
            </w:tcBorders>
            <w:shd w:val="clear" w:color="auto" w:fill="auto"/>
          </w:tcPr>
          <w:p w:rsidR="0048061D" w:rsidRPr="00013E4D" w:rsidRDefault="009C2C47" w:rsidP="00042DBD">
            <w:pPr>
              <w:spacing w:after="0" w:line="240" w:lineRule="auto"/>
              <w:rPr>
                <w:rFonts w:ascii="Arial" w:hAnsi="Arial" w:cs="Arial"/>
                <w:b/>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0</w:t>
            </w:r>
            <w:r w:rsidRPr="00013E4D">
              <w:rPr>
                <w:rFonts w:ascii="Arial" w:hAnsi="Arial" w:cs="Arial"/>
                <w:sz w:val="20"/>
                <w:szCs w:val="20"/>
              </w:rPr>
              <w:fldChar w:fldCharType="end"/>
            </w:r>
          </w:p>
        </w:tc>
      </w:tr>
      <w:tr w:rsidR="0048061D" w:rsidRPr="00013E4D" w:rsidTr="00042DBD">
        <w:tblPrEx>
          <w:tblCellMar>
            <w:left w:w="57" w:type="dxa"/>
            <w:right w:w="57" w:type="dxa"/>
          </w:tblCellMar>
        </w:tblPrEx>
        <w:tc>
          <w:tcPr>
            <w:tcW w:w="9574" w:type="dxa"/>
            <w:gridSpan w:val="16"/>
            <w:tcBorders>
              <w:top w:val="single" w:sz="8" w:space="0" w:color="000000"/>
              <w:left w:val="single" w:sz="8" w:space="0" w:color="000000"/>
              <w:bottom w:val="single" w:sz="8" w:space="0" w:color="000000"/>
              <w:right w:val="single" w:sz="8" w:space="0" w:color="000000"/>
            </w:tcBorders>
            <w:shd w:val="clear" w:color="auto" w:fill="99CCFF"/>
            <w:vAlign w:val="center"/>
          </w:tcPr>
          <w:p w:rsidR="0048061D" w:rsidRPr="00013E4D" w:rsidRDefault="0048061D" w:rsidP="00042DBD">
            <w:pPr>
              <w:tabs>
                <w:tab w:val="left" w:pos="2820"/>
              </w:tabs>
              <w:spacing w:after="0"/>
              <w:jc w:val="center"/>
              <w:rPr>
                <w:rFonts w:ascii="Arial" w:hAnsi="Arial" w:cs="Arial"/>
                <w:color w:val="000000"/>
                <w:sz w:val="20"/>
                <w:szCs w:val="20"/>
              </w:rPr>
            </w:pPr>
            <w:r w:rsidRPr="00013E4D">
              <w:rPr>
                <w:rFonts w:ascii="Arial" w:hAnsi="Arial" w:cs="Arial"/>
                <w:b/>
                <w:sz w:val="20"/>
                <w:szCs w:val="20"/>
              </w:rPr>
              <w:t>OPIS PREDMETA</w:t>
            </w:r>
          </w:p>
        </w:tc>
      </w:tr>
      <w:tr w:rsidR="0048061D" w:rsidRPr="00013E4D" w:rsidTr="00042DBD">
        <w:tc>
          <w:tcPr>
            <w:tcW w:w="1912" w:type="dxa"/>
            <w:gridSpan w:val="2"/>
            <w:tcBorders>
              <w:top w:val="single" w:sz="8" w:space="0" w:color="000000"/>
              <w:left w:val="single" w:sz="8" w:space="0" w:color="000000"/>
              <w:bottom w:val="single" w:sz="4" w:space="0" w:color="000000"/>
            </w:tcBorders>
            <w:shd w:val="clear" w:color="auto" w:fill="CCFFFF"/>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Ciljevi predmeta</w:t>
            </w:r>
          </w:p>
        </w:tc>
        <w:tc>
          <w:tcPr>
            <w:tcW w:w="7662" w:type="dxa"/>
            <w:gridSpan w:val="14"/>
            <w:tcBorders>
              <w:top w:val="single" w:sz="8" w:space="0" w:color="000000"/>
              <w:left w:val="single" w:sz="4" w:space="0" w:color="000000"/>
              <w:bottom w:val="single" w:sz="4" w:space="0" w:color="000000"/>
              <w:right w:val="single" w:sz="8" w:space="0" w:color="000000"/>
            </w:tcBorders>
            <w:shd w:val="clear" w:color="auto" w:fill="auto"/>
          </w:tcPr>
          <w:p w:rsidR="0048061D" w:rsidRPr="00013E4D" w:rsidRDefault="0048061D" w:rsidP="00042DBD">
            <w:pPr>
              <w:tabs>
                <w:tab w:val="left" w:pos="2820"/>
              </w:tabs>
              <w:spacing w:after="0"/>
              <w:rPr>
                <w:rFonts w:ascii="Arial" w:hAnsi="Arial" w:cs="Arial"/>
                <w:color w:val="000000"/>
                <w:sz w:val="20"/>
                <w:szCs w:val="20"/>
              </w:rPr>
            </w:pPr>
            <w:r w:rsidRPr="00013E4D">
              <w:rPr>
                <w:rFonts w:ascii="Arial" w:hAnsi="Arial" w:cs="Arial"/>
                <w:color w:val="000000"/>
                <w:sz w:val="20"/>
                <w:szCs w:val="20"/>
              </w:rPr>
              <w:t>Samostalno izvođenje zamišljenog animiranog video rada do faze broacastinga</w:t>
            </w:r>
          </w:p>
        </w:tc>
      </w:tr>
      <w:tr w:rsidR="0048061D" w:rsidRPr="00013E4D" w:rsidTr="00042DBD">
        <w:tc>
          <w:tcPr>
            <w:tcW w:w="1912" w:type="dxa"/>
            <w:gridSpan w:val="2"/>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Uvjeti za upis predmeta i ulazne kompetencije potrebne za predmet</w:t>
            </w:r>
          </w:p>
        </w:tc>
        <w:tc>
          <w:tcPr>
            <w:tcW w:w="7662" w:type="dxa"/>
            <w:gridSpan w:val="14"/>
            <w:tcBorders>
              <w:top w:val="single" w:sz="4" w:space="0" w:color="000000"/>
              <w:left w:val="single" w:sz="4" w:space="0" w:color="000000"/>
              <w:bottom w:val="single" w:sz="4" w:space="0" w:color="000000"/>
              <w:right w:val="single" w:sz="8" w:space="0" w:color="000000"/>
            </w:tcBorders>
            <w:shd w:val="clear" w:color="auto" w:fill="auto"/>
          </w:tcPr>
          <w:p w:rsidR="00300137" w:rsidRPr="00300137" w:rsidRDefault="00300137" w:rsidP="004B7B21">
            <w:pPr>
              <w:tabs>
                <w:tab w:val="left" w:pos="2820"/>
              </w:tabs>
              <w:spacing w:after="0" w:line="240" w:lineRule="auto"/>
              <w:rPr>
                <w:rFonts w:ascii="Arial" w:hAnsi="Arial" w:cs="Arial"/>
                <w:sz w:val="20"/>
                <w:szCs w:val="20"/>
              </w:rPr>
            </w:pPr>
            <w:r w:rsidRPr="00300137">
              <w:rPr>
                <w:rFonts w:ascii="Arial" w:hAnsi="Arial" w:cs="Arial"/>
                <w:color w:val="000000"/>
                <w:sz w:val="20"/>
                <w:szCs w:val="20"/>
                <w:shd w:val="clear" w:color="auto" w:fill="FFFFFF"/>
              </w:rPr>
              <w:t xml:space="preserve">Izvršene studentske obveze predviđene programom kolegija </w:t>
            </w:r>
            <w:r w:rsidRPr="00300137">
              <w:rPr>
                <w:rStyle w:val="Strong"/>
                <w:rFonts w:ascii="Arial" w:hAnsi="Arial" w:cs="Arial"/>
                <w:sz w:val="20"/>
                <w:szCs w:val="20"/>
              </w:rPr>
              <w:t>Crtanje, Grafika, Animacija</w:t>
            </w:r>
            <w:r w:rsidRPr="00300137">
              <w:rPr>
                <w:rFonts w:ascii="Arial" w:hAnsi="Arial" w:cs="Arial"/>
                <w:sz w:val="20"/>
                <w:szCs w:val="20"/>
              </w:rPr>
              <w:t>1</w:t>
            </w:r>
            <w:r w:rsidRPr="00300137">
              <w:rPr>
                <w:rFonts w:ascii="Arial" w:hAnsi="Arial" w:cs="Arial"/>
                <w:color w:val="000000"/>
                <w:sz w:val="20"/>
                <w:szCs w:val="20"/>
                <w:shd w:val="clear" w:color="auto" w:fill="FFFFFF"/>
              </w:rPr>
              <w:t xml:space="preserve"> (potpis nositelja kolegija)</w:t>
            </w:r>
          </w:p>
          <w:p w:rsidR="0048061D" w:rsidRPr="00013E4D" w:rsidRDefault="0048061D" w:rsidP="00042DBD">
            <w:pPr>
              <w:tabs>
                <w:tab w:val="left" w:pos="2820"/>
              </w:tabs>
              <w:snapToGrid w:val="0"/>
              <w:spacing w:after="0" w:line="240" w:lineRule="auto"/>
              <w:rPr>
                <w:rFonts w:ascii="Arial" w:hAnsi="Arial" w:cs="Arial"/>
                <w:color w:val="000000"/>
                <w:sz w:val="20"/>
                <w:szCs w:val="20"/>
              </w:rPr>
            </w:pPr>
          </w:p>
        </w:tc>
      </w:tr>
      <w:tr w:rsidR="0048061D" w:rsidRPr="00013E4D" w:rsidTr="00042DBD">
        <w:tc>
          <w:tcPr>
            <w:tcW w:w="1912" w:type="dxa"/>
            <w:gridSpan w:val="2"/>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 xml:space="preserve">Očekivani ishodi učenja na razini predmeta (4-10 ishoda učenja) </w:t>
            </w:r>
          </w:p>
        </w:tc>
        <w:tc>
          <w:tcPr>
            <w:tcW w:w="7662" w:type="dxa"/>
            <w:gridSpan w:val="14"/>
            <w:tcBorders>
              <w:top w:val="single" w:sz="4" w:space="0" w:color="000000"/>
              <w:left w:val="single" w:sz="4" w:space="0" w:color="000000"/>
              <w:bottom w:val="single" w:sz="4" w:space="0" w:color="000000"/>
              <w:right w:val="single" w:sz="8" w:space="0" w:color="000000"/>
            </w:tcBorders>
            <w:shd w:val="clear" w:color="auto" w:fill="auto"/>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Student će nakon položenog kolegija moći:</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1. Samostlno izdvajanje jedne ideje po kriterijima pogodnosti za zadani zadatak, respektirajuci kontekst prikazivanja i očekivanja ciljane publike</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2.Primjena iskustva u odabiru tehnike i izvedba u materijalu.</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3.Autorska kontrola produkcijskih segmenata ko</w:t>
            </w:r>
            <w:r w:rsidR="00E94ED5" w:rsidRPr="00013E4D">
              <w:rPr>
                <w:rFonts w:ascii="Arial" w:hAnsi="Arial" w:cs="Arial"/>
                <w:sz w:val="20"/>
                <w:szCs w:val="20"/>
              </w:rPr>
              <w:t>je odrađuje netko drugi (npr. z</w:t>
            </w:r>
            <w:r w:rsidRPr="00013E4D">
              <w:rPr>
                <w:rFonts w:ascii="Arial" w:hAnsi="Arial" w:cs="Arial"/>
                <w:sz w:val="20"/>
                <w:szCs w:val="20"/>
              </w:rPr>
              <w:t>vuk)</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 xml:space="preserve">4.Samostalno postprodukcijsko "pakiranje" finalnog materijala u odnosu na početnu ideju  </w:t>
            </w:r>
          </w:p>
          <w:p w:rsidR="0048061D" w:rsidRPr="00013E4D" w:rsidRDefault="0048061D" w:rsidP="00042DBD">
            <w:pPr>
              <w:tabs>
                <w:tab w:val="left" w:pos="2820"/>
              </w:tabs>
              <w:spacing w:after="0"/>
              <w:rPr>
                <w:rFonts w:ascii="Arial" w:hAnsi="Arial" w:cs="Arial"/>
                <w:sz w:val="20"/>
                <w:szCs w:val="20"/>
              </w:rPr>
            </w:pPr>
          </w:p>
        </w:tc>
      </w:tr>
      <w:tr w:rsidR="0048061D" w:rsidRPr="00013E4D" w:rsidTr="00042DBD">
        <w:tc>
          <w:tcPr>
            <w:tcW w:w="1912" w:type="dxa"/>
            <w:gridSpan w:val="2"/>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662" w:type="dxa"/>
            <w:gridSpan w:val="14"/>
            <w:tcBorders>
              <w:top w:val="single" w:sz="4" w:space="0" w:color="000000"/>
              <w:left w:val="single" w:sz="4" w:space="0" w:color="000000"/>
              <w:bottom w:val="single" w:sz="4" w:space="0" w:color="000000"/>
              <w:right w:val="single" w:sz="8" w:space="0" w:color="000000"/>
            </w:tcBorders>
            <w:shd w:val="clear" w:color="auto" w:fill="auto"/>
          </w:tcPr>
          <w:p w:rsidR="0048061D" w:rsidRPr="00013E4D" w:rsidRDefault="0048061D" w:rsidP="00F07058">
            <w:pPr>
              <w:numPr>
                <w:ilvl w:val="0"/>
                <w:numId w:val="15"/>
              </w:numPr>
              <w:tabs>
                <w:tab w:val="left" w:pos="782"/>
              </w:tabs>
              <w:suppressAutoHyphens/>
              <w:spacing w:after="0"/>
              <w:rPr>
                <w:rFonts w:ascii="Arial" w:hAnsi="Arial" w:cs="Arial"/>
                <w:color w:val="000000"/>
                <w:sz w:val="20"/>
                <w:szCs w:val="20"/>
              </w:rPr>
            </w:pPr>
            <w:r w:rsidRPr="00013E4D">
              <w:rPr>
                <w:rFonts w:ascii="Arial" w:hAnsi="Arial" w:cs="Arial"/>
                <w:color w:val="000000"/>
                <w:sz w:val="20"/>
                <w:szCs w:val="20"/>
              </w:rPr>
              <w:t>Rasprava o zadanom zadatku (izrada špice) pregled referentnih materijala VIMEO, YOUTUBE</w:t>
            </w:r>
            <w:r w:rsidR="00C5716F" w:rsidRPr="00013E4D">
              <w:rPr>
                <w:rFonts w:ascii="Arial" w:hAnsi="Arial" w:cs="Arial"/>
                <w:color w:val="000000"/>
                <w:sz w:val="20"/>
                <w:szCs w:val="20"/>
              </w:rPr>
              <w:t xml:space="preserve"> </w:t>
            </w:r>
            <w:r w:rsidR="00C5716F" w:rsidRPr="00013E4D">
              <w:rPr>
                <w:rFonts w:ascii="Arial" w:hAnsi="Arial" w:cs="Arial"/>
                <w:sz w:val="20"/>
                <w:szCs w:val="20"/>
              </w:rPr>
              <w:t>(2P+2V)</w:t>
            </w:r>
          </w:p>
          <w:p w:rsidR="0048061D" w:rsidRPr="00013E4D" w:rsidRDefault="00F20CFD" w:rsidP="00F07058">
            <w:pPr>
              <w:numPr>
                <w:ilvl w:val="0"/>
                <w:numId w:val="15"/>
              </w:numPr>
              <w:tabs>
                <w:tab w:val="left" w:pos="782"/>
              </w:tabs>
              <w:suppressAutoHyphens/>
              <w:spacing w:after="0"/>
              <w:rPr>
                <w:rFonts w:ascii="Arial" w:hAnsi="Arial" w:cs="Arial"/>
                <w:color w:val="000000"/>
                <w:sz w:val="20"/>
                <w:szCs w:val="20"/>
              </w:rPr>
            </w:pPr>
            <w:r w:rsidRPr="00013E4D">
              <w:rPr>
                <w:rFonts w:ascii="Arial" w:hAnsi="Arial" w:cs="Arial"/>
                <w:color w:val="000000"/>
                <w:sz w:val="20"/>
                <w:szCs w:val="20"/>
              </w:rPr>
              <w:t>Važ</w:t>
            </w:r>
            <w:r w:rsidR="0048061D" w:rsidRPr="00013E4D">
              <w:rPr>
                <w:rFonts w:ascii="Arial" w:hAnsi="Arial" w:cs="Arial"/>
                <w:color w:val="000000"/>
                <w:sz w:val="20"/>
                <w:szCs w:val="20"/>
              </w:rPr>
              <w:t>nost percipiranja ideje kao vodilje u svim segmentima i fazama</w:t>
            </w:r>
            <w:r w:rsidRPr="00013E4D">
              <w:rPr>
                <w:rFonts w:ascii="Arial" w:hAnsi="Arial" w:cs="Arial"/>
                <w:color w:val="000000"/>
                <w:sz w:val="20"/>
                <w:szCs w:val="20"/>
              </w:rPr>
              <w:t>.</w:t>
            </w:r>
            <w:r w:rsidR="0048061D" w:rsidRPr="00013E4D">
              <w:rPr>
                <w:rFonts w:ascii="Arial" w:hAnsi="Arial" w:cs="Arial"/>
                <w:color w:val="000000"/>
                <w:sz w:val="20"/>
                <w:szCs w:val="20"/>
              </w:rPr>
              <w:t xml:space="preserve"> produkcije. Odgovornost autora kao nositelja pocetne ideje i odgovornost</w:t>
            </w:r>
            <w:r w:rsidRPr="00013E4D">
              <w:rPr>
                <w:rFonts w:ascii="Arial" w:hAnsi="Arial" w:cs="Arial"/>
                <w:color w:val="000000"/>
                <w:sz w:val="20"/>
                <w:szCs w:val="20"/>
              </w:rPr>
              <w:t>.</w:t>
            </w:r>
            <w:r w:rsidR="0048061D" w:rsidRPr="00013E4D">
              <w:rPr>
                <w:rFonts w:ascii="Arial" w:hAnsi="Arial" w:cs="Arial"/>
                <w:color w:val="000000"/>
                <w:sz w:val="20"/>
                <w:szCs w:val="20"/>
              </w:rPr>
              <w:t xml:space="preserve"> suradnika u odnosu na autora. Uspostava zdravih odnosa u timskom radu.</w:t>
            </w:r>
            <w:r w:rsidR="00C5716F" w:rsidRPr="00013E4D">
              <w:rPr>
                <w:rFonts w:ascii="Arial" w:hAnsi="Arial" w:cs="Arial"/>
                <w:color w:val="000000"/>
                <w:sz w:val="20"/>
                <w:szCs w:val="20"/>
              </w:rPr>
              <w:t xml:space="preserve"> </w:t>
            </w:r>
            <w:r w:rsidR="00C5716F" w:rsidRPr="00013E4D">
              <w:rPr>
                <w:rFonts w:ascii="Arial" w:hAnsi="Arial" w:cs="Arial"/>
                <w:sz w:val="20"/>
                <w:szCs w:val="20"/>
              </w:rPr>
              <w:t>(2P+2V)</w:t>
            </w:r>
          </w:p>
          <w:p w:rsidR="0048061D" w:rsidRPr="00013E4D" w:rsidRDefault="0048061D" w:rsidP="00F07058">
            <w:pPr>
              <w:numPr>
                <w:ilvl w:val="0"/>
                <w:numId w:val="15"/>
              </w:numPr>
              <w:tabs>
                <w:tab w:val="left" w:pos="782"/>
              </w:tabs>
              <w:suppressAutoHyphens/>
              <w:spacing w:after="0"/>
              <w:rPr>
                <w:rFonts w:ascii="Arial" w:hAnsi="Arial" w:cs="Arial"/>
                <w:color w:val="000000"/>
                <w:sz w:val="20"/>
                <w:szCs w:val="20"/>
              </w:rPr>
            </w:pPr>
            <w:r w:rsidRPr="00013E4D">
              <w:rPr>
                <w:rFonts w:ascii="Arial" w:hAnsi="Arial" w:cs="Arial"/>
                <w:color w:val="000000"/>
                <w:sz w:val="20"/>
                <w:szCs w:val="20"/>
              </w:rPr>
              <w:t>Izrada skica i razrada onih koje nose ideju.</w:t>
            </w:r>
            <w:r w:rsidR="00C5716F" w:rsidRPr="00013E4D">
              <w:rPr>
                <w:rFonts w:ascii="Arial" w:hAnsi="Arial" w:cs="Arial"/>
                <w:color w:val="000000"/>
                <w:sz w:val="20"/>
                <w:szCs w:val="20"/>
              </w:rPr>
              <w:t xml:space="preserve"> </w:t>
            </w:r>
            <w:r w:rsidR="00C5716F" w:rsidRPr="00013E4D">
              <w:rPr>
                <w:rFonts w:ascii="Arial" w:hAnsi="Arial" w:cs="Arial"/>
                <w:sz w:val="20"/>
                <w:szCs w:val="20"/>
              </w:rPr>
              <w:t>(2P+2V)</w:t>
            </w:r>
          </w:p>
          <w:p w:rsidR="0048061D" w:rsidRPr="00013E4D" w:rsidRDefault="0048061D" w:rsidP="00F07058">
            <w:pPr>
              <w:numPr>
                <w:ilvl w:val="0"/>
                <w:numId w:val="15"/>
              </w:numPr>
              <w:tabs>
                <w:tab w:val="left" w:pos="782"/>
              </w:tabs>
              <w:suppressAutoHyphens/>
              <w:spacing w:after="0"/>
              <w:rPr>
                <w:rFonts w:ascii="Arial" w:hAnsi="Arial" w:cs="Arial"/>
                <w:color w:val="000000"/>
                <w:sz w:val="20"/>
                <w:szCs w:val="20"/>
              </w:rPr>
            </w:pPr>
            <w:r w:rsidRPr="00013E4D">
              <w:rPr>
                <w:rFonts w:ascii="Arial" w:hAnsi="Arial" w:cs="Arial"/>
                <w:color w:val="000000"/>
                <w:sz w:val="20"/>
                <w:szCs w:val="20"/>
              </w:rPr>
              <w:t>Odabir pogodne ideje i daljnja razrada</w:t>
            </w:r>
            <w:r w:rsidR="00F20CFD" w:rsidRPr="00013E4D">
              <w:rPr>
                <w:rFonts w:ascii="Arial" w:hAnsi="Arial" w:cs="Arial"/>
                <w:color w:val="000000"/>
                <w:sz w:val="20"/>
                <w:szCs w:val="20"/>
              </w:rPr>
              <w:t>.</w:t>
            </w:r>
            <w:r w:rsidR="00C5716F" w:rsidRPr="00013E4D">
              <w:rPr>
                <w:rFonts w:ascii="Arial" w:hAnsi="Arial" w:cs="Arial"/>
                <w:color w:val="000000"/>
                <w:sz w:val="20"/>
                <w:szCs w:val="20"/>
              </w:rPr>
              <w:t xml:space="preserve"> </w:t>
            </w:r>
            <w:r w:rsidR="00C5716F" w:rsidRPr="00013E4D">
              <w:rPr>
                <w:rFonts w:ascii="Arial" w:hAnsi="Arial" w:cs="Arial"/>
                <w:sz w:val="20"/>
                <w:szCs w:val="20"/>
              </w:rPr>
              <w:t>(2P+2V)</w:t>
            </w:r>
          </w:p>
          <w:p w:rsidR="0048061D" w:rsidRPr="00013E4D" w:rsidRDefault="0048061D" w:rsidP="00F07058">
            <w:pPr>
              <w:numPr>
                <w:ilvl w:val="0"/>
                <w:numId w:val="15"/>
              </w:numPr>
              <w:tabs>
                <w:tab w:val="left" w:pos="782"/>
              </w:tabs>
              <w:suppressAutoHyphens/>
              <w:spacing w:after="0"/>
              <w:rPr>
                <w:rFonts w:ascii="Arial" w:hAnsi="Arial" w:cs="Arial"/>
                <w:color w:val="000000"/>
                <w:sz w:val="20"/>
                <w:szCs w:val="20"/>
              </w:rPr>
            </w:pPr>
            <w:r w:rsidRPr="00013E4D">
              <w:rPr>
                <w:rFonts w:ascii="Arial" w:hAnsi="Arial" w:cs="Arial"/>
                <w:color w:val="000000"/>
                <w:sz w:val="20"/>
                <w:szCs w:val="20"/>
              </w:rPr>
              <w:t xml:space="preserve">Razlike u pristupima i pripremama projekata,  festivalska spica nasuprot tv reklama nasuprot animirani film. </w:t>
            </w:r>
            <w:r w:rsidR="00C5716F" w:rsidRPr="00013E4D">
              <w:rPr>
                <w:rFonts w:ascii="Arial" w:hAnsi="Arial" w:cs="Arial"/>
                <w:sz w:val="20"/>
                <w:szCs w:val="20"/>
              </w:rPr>
              <w:t>(2P+2V)</w:t>
            </w:r>
          </w:p>
          <w:p w:rsidR="0048061D" w:rsidRPr="00013E4D" w:rsidRDefault="0048061D" w:rsidP="00F07058">
            <w:pPr>
              <w:numPr>
                <w:ilvl w:val="0"/>
                <w:numId w:val="15"/>
              </w:numPr>
              <w:tabs>
                <w:tab w:val="left" w:pos="782"/>
              </w:tabs>
              <w:suppressAutoHyphens/>
              <w:spacing w:after="0"/>
              <w:rPr>
                <w:rFonts w:ascii="Arial" w:hAnsi="Arial" w:cs="Arial"/>
                <w:color w:val="000000"/>
                <w:sz w:val="20"/>
                <w:szCs w:val="20"/>
              </w:rPr>
            </w:pPr>
            <w:r w:rsidRPr="00013E4D">
              <w:rPr>
                <w:rFonts w:ascii="Arial" w:hAnsi="Arial" w:cs="Arial"/>
                <w:color w:val="000000"/>
                <w:sz w:val="20"/>
                <w:szCs w:val="20"/>
              </w:rPr>
              <w:t>Pojam sinop</w:t>
            </w:r>
            <w:r w:rsidR="00F20CFD" w:rsidRPr="00013E4D">
              <w:rPr>
                <w:rFonts w:ascii="Arial" w:hAnsi="Arial" w:cs="Arial"/>
                <w:color w:val="000000"/>
                <w:sz w:val="20"/>
                <w:szCs w:val="20"/>
              </w:rPr>
              <w:t>sisa, scenarija, storyboarda, la</w:t>
            </w:r>
            <w:r w:rsidRPr="00013E4D">
              <w:rPr>
                <w:rFonts w:ascii="Arial" w:hAnsi="Arial" w:cs="Arial"/>
                <w:color w:val="000000"/>
                <w:sz w:val="20"/>
                <w:szCs w:val="20"/>
              </w:rPr>
              <w:t>youta, animatika</w:t>
            </w:r>
            <w:r w:rsidR="00F20CFD" w:rsidRPr="00013E4D">
              <w:rPr>
                <w:rFonts w:ascii="Arial" w:hAnsi="Arial" w:cs="Arial"/>
                <w:color w:val="000000"/>
                <w:sz w:val="20"/>
                <w:szCs w:val="20"/>
              </w:rPr>
              <w:t>.</w:t>
            </w:r>
            <w:r w:rsidRPr="00013E4D">
              <w:rPr>
                <w:rFonts w:ascii="Arial" w:hAnsi="Arial" w:cs="Arial"/>
                <w:color w:val="000000"/>
                <w:sz w:val="20"/>
                <w:szCs w:val="20"/>
              </w:rPr>
              <w:t xml:space="preserve"> </w:t>
            </w:r>
            <w:r w:rsidR="00C5716F" w:rsidRPr="00013E4D">
              <w:rPr>
                <w:rFonts w:ascii="Arial" w:hAnsi="Arial" w:cs="Arial"/>
                <w:sz w:val="20"/>
                <w:szCs w:val="20"/>
              </w:rPr>
              <w:t>(2P+2V)</w:t>
            </w:r>
          </w:p>
          <w:p w:rsidR="0048061D" w:rsidRPr="00013E4D" w:rsidRDefault="0048061D" w:rsidP="00F07058">
            <w:pPr>
              <w:numPr>
                <w:ilvl w:val="0"/>
                <w:numId w:val="15"/>
              </w:numPr>
              <w:tabs>
                <w:tab w:val="left" w:pos="782"/>
              </w:tabs>
              <w:suppressAutoHyphens/>
              <w:spacing w:after="0"/>
              <w:rPr>
                <w:rFonts w:ascii="Arial" w:hAnsi="Arial" w:cs="Arial"/>
                <w:color w:val="000000"/>
                <w:sz w:val="20"/>
                <w:szCs w:val="20"/>
              </w:rPr>
            </w:pPr>
            <w:r w:rsidRPr="00013E4D">
              <w:rPr>
                <w:rFonts w:ascii="Arial" w:hAnsi="Arial" w:cs="Arial"/>
                <w:color w:val="000000"/>
                <w:sz w:val="20"/>
                <w:szCs w:val="20"/>
              </w:rPr>
              <w:t>Definiranje tehnike i pocetak rada na storyboardu</w:t>
            </w:r>
            <w:r w:rsidR="00F20CFD" w:rsidRPr="00013E4D">
              <w:rPr>
                <w:rFonts w:ascii="Arial" w:hAnsi="Arial" w:cs="Arial"/>
                <w:color w:val="000000"/>
                <w:sz w:val="20"/>
                <w:szCs w:val="20"/>
              </w:rPr>
              <w:t>.</w:t>
            </w:r>
            <w:r w:rsidR="00C5716F" w:rsidRPr="00013E4D">
              <w:rPr>
                <w:rFonts w:ascii="Arial" w:hAnsi="Arial" w:cs="Arial"/>
                <w:sz w:val="20"/>
                <w:szCs w:val="20"/>
              </w:rPr>
              <w:t xml:space="preserve"> (2P+2V)</w:t>
            </w:r>
          </w:p>
          <w:p w:rsidR="0048061D" w:rsidRPr="00013E4D" w:rsidRDefault="0048061D" w:rsidP="00F07058">
            <w:pPr>
              <w:numPr>
                <w:ilvl w:val="0"/>
                <w:numId w:val="15"/>
              </w:numPr>
              <w:tabs>
                <w:tab w:val="left" w:pos="782"/>
              </w:tabs>
              <w:suppressAutoHyphens/>
              <w:spacing w:after="0"/>
              <w:rPr>
                <w:rFonts w:ascii="Arial" w:hAnsi="Arial" w:cs="Arial"/>
                <w:color w:val="000000"/>
                <w:sz w:val="20"/>
                <w:szCs w:val="20"/>
              </w:rPr>
            </w:pPr>
            <w:r w:rsidRPr="00013E4D">
              <w:rPr>
                <w:rFonts w:ascii="Arial" w:hAnsi="Arial" w:cs="Arial"/>
                <w:color w:val="000000"/>
                <w:sz w:val="20"/>
                <w:szCs w:val="20"/>
              </w:rPr>
              <w:t>Izrada storyboaarda</w:t>
            </w:r>
            <w:r w:rsidR="00F20CFD" w:rsidRPr="00013E4D">
              <w:rPr>
                <w:rFonts w:ascii="Arial" w:hAnsi="Arial" w:cs="Arial"/>
                <w:color w:val="000000"/>
                <w:sz w:val="20"/>
                <w:szCs w:val="20"/>
              </w:rPr>
              <w:t>.</w:t>
            </w:r>
            <w:r w:rsidR="00C5716F" w:rsidRPr="00013E4D">
              <w:rPr>
                <w:rFonts w:ascii="Arial" w:hAnsi="Arial" w:cs="Arial"/>
                <w:sz w:val="20"/>
                <w:szCs w:val="20"/>
              </w:rPr>
              <w:t xml:space="preserve"> (2P+2V)</w:t>
            </w:r>
          </w:p>
          <w:p w:rsidR="0048061D" w:rsidRPr="00013E4D" w:rsidRDefault="0048061D" w:rsidP="00F07058">
            <w:pPr>
              <w:numPr>
                <w:ilvl w:val="0"/>
                <w:numId w:val="15"/>
              </w:numPr>
              <w:tabs>
                <w:tab w:val="left" w:pos="782"/>
              </w:tabs>
              <w:suppressAutoHyphens/>
              <w:spacing w:after="0"/>
              <w:rPr>
                <w:rFonts w:ascii="Arial" w:hAnsi="Arial" w:cs="Arial"/>
                <w:color w:val="000000"/>
                <w:sz w:val="20"/>
                <w:szCs w:val="20"/>
              </w:rPr>
            </w:pPr>
            <w:r w:rsidRPr="00013E4D">
              <w:rPr>
                <w:rFonts w:ascii="Arial" w:hAnsi="Arial" w:cs="Arial"/>
                <w:color w:val="000000"/>
                <w:sz w:val="20"/>
                <w:szCs w:val="20"/>
              </w:rPr>
              <w:t>Adaptacija storyboarda u layout</w:t>
            </w:r>
            <w:r w:rsidR="00F01115" w:rsidRPr="00013E4D">
              <w:rPr>
                <w:rFonts w:ascii="Arial" w:hAnsi="Arial" w:cs="Arial"/>
                <w:color w:val="000000"/>
                <w:sz w:val="20"/>
                <w:szCs w:val="20"/>
              </w:rPr>
              <w:t xml:space="preserve"> </w:t>
            </w:r>
            <w:r w:rsidR="00C5716F" w:rsidRPr="00013E4D">
              <w:rPr>
                <w:rFonts w:ascii="Arial" w:hAnsi="Arial" w:cs="Arial"/>
                <w:sz w:val="20"/>
                <w:szCs w:val="20"/>
              </w:rPr>
              <w:t>(2P+2V)</w:t>
            </w:r>
          </w:p>
          <w:p w:rsidR="0048061D" w:rsidRPr="00013E4D" w:rsidRDefault="0048061D" w:rsidP="00F07058">
            <w:pPr>
              <w:numPr>
                <w:ilvl w:val="0"/>
                <w:numId w:val="15"/>
              </w:numPr>
              <w:tabs>
                <w:tab w:val="left" w:pos="782"/>
              </w:tabs>
              <w:suppressAutoHyphens/>
              <w:spacing w:after="0"/>
              <w:rPr>
                <w:rFonts w:ascii="Arial" w:hAnsi="Arial" w:cs="Arial"/>
                <w:color w:val="000000"/>
                <w:sz w:val="20"/>
                <w:szCs w:val="20"/>
              </w:rPr>
            </w:pPr>
            <w:r w:rsidRPr="00013E4D">
              <w:rPr>
                <w:rFonts w:ascii="Arial" w:hAnsi="Arial" w:cs="Arial"/>
                <w:color w:val="000000"/>
                <w:sz w:val="20"/>
                <w:szCs w:val="20"/>
              </w:rPr>
              <w:t xml:space="preserve">Adaptacija layouta u animatik, rad na timingu </w:t>
            </w:r>
            <w:r w:rsidR="00C5716F" w:rsidRPr="00013E4D">
              <w:rPr>
                <w:rFonts w:ascii="Arial" w:hAnsi="Arial" w:cs="Arial"/>
                <w:sz w:val="20"/>
                <w:szCs w:val="20"/>
              </w:rPr>
              <w:t>(2P+2V)</w:t>
            </w:r>
          </w:p>
          <w:p w:rsidR="0048061D" w:rsidRPr="00013E4D" w:rsidRDefault="0048061D" w:rsidP="00F07058">
            <w:pPr>
              <w:numPr>
                <w:ilvl w:val="0"/>
                <w:numId w:val="15"/>
              </w:numPr>
              <w:tabs>
                <w:tab w:val="left" w:pos="782"/>
              </w:tabs>
              <w:suppressAutoHyphens/>
              <w:spacing w:after="0"/>
              <w:rPr>
                <w:rFonts w:ascii="Arial" w:hAnsi="Arial" w:cs="Arial"/>
                <w:color w:val="000000"/>
                <w:sz w:val="20"/>
                <w:szCs w:val="20"/>
              </w:rPr>
            </w:pPr>
            <w:r w:rsidRPr="00013E4D">
              <w:rPr>
                <w:rFonts w:ascii="Arial" w:hAnsi="Arial" w:cs="Arial"/>
                <w:color w:val="000000"/>
                <w:sz w:val="20"/>
                <w:szCs w:val="20"/>
              </w:rPr>
              <w:t>Animacija, uskladjivanje karaktera animacije pe</w:t>
            </w:r>
            <w:r w:rsidR="00F20CFD" w:rsidRPr="00013E4D">
              <w:rPr>
                <w:rFonts w:ascii="Arial" w:hAnsi="Arial" w:cs="Arial"/>
                <w:color w:val="000000"/>
                <w:sz w:val="20"/>
                <w:szCs w:val="20"/>
              </w:rPr>
              <w:t>rcepcije vremena u odnosu na poč</w:t>
            </w:r>
            <w:r w:rsidRPr="00013E4D">
              <w:rPr>
                <w:rFonts w:ascii="Arial" w:hAnsi="Arial" w:cs="Arial"/>
                <w:color w:val="000000"/>
                <w:sz w:val="20"/>
                <w:szCs w:val="20"/>
              </w:rPr>
              <w:t xml:space="preserve">etnu ideju  </w:t>
            </w:r>
            <w:r w:rsidR="00C5716F" w:rsidRPr="00013E4D">
              <w:rPr>
                <w:rFonts w:ascii="Arial" w:hAnsi="Arial" w:cs="Arial"/>
                <w:sz w:val="20"/>
                <w:szCs w:val="20"/>
              </w:rPr>
              <w:t>(2P+2V)</w:t>
            </w:r>
          </w:p>
          <w:p w:rsidR="0048061D" w:rsidRPr="00013E4D" w:rsidRDefault="00F20CFD" w:rsidP="00F07058">
            <w:pPr>
              <w:numPr>
                <w:ilvl w:val="0"/>
                <w:numId w:val="15"/>
              </w:numPr>
              <w:tabs>
                <w:tab w:val="left" w:pos="782"/>
              </w:tabs>
              <w:suppressAutoHyphens/>
              <w:spacing w:after="0"/>
              <w:rPr>
                <w:rFonts w:ascii="Arial" w:hAnsi="Arial" w:cs="Arial"/>
                <w:color w:val="000000"/>
                <w:sz w:val="20"/>
                <w:szCs w:val="20"/>
              </w:rPr>
            </w:pPr>
            <w:r w:rsidRPr="00013E4D">
              <w:rPr>
                <w:rFonts w:ascii="Arial" w:hAnsi="Arial" w:cs="Arial"/>
                <w:color w:val="000000"/>
                <w:sz w:val="20"/>
                <w:szCs w:val="20"/>
              </w:rPr>
              <w:t>Animacija i montaž</w:t>
            </w:r>
            <w:r w:rsidR="0048061D" w:rsidRPr="00013E4D">
              <w:rPr>
                <w:rFonts w:ascii="Arial" w:hAnsi="Arial" w:cs="Arial"/>
                <w:color w:val="000000"/>
                <w:sz w:val="20"/>
                <w:szCs w:val="20"/>
              </w:rPr>
              <w:t>a, tekst</w:t>
            </w:r>
            <w:r w:rsidR="00C5716F" w:rsidRPr="00013E4D">
              <w:rPr>
                <w:rFonts w:ascii="Arial" w:hAnsi="Arial" w:cs="Arial"/>
                <w:sz w:val="20"/>
                <w:szCs w:val="20"/>
              </w:rPr>
              <w:t>(2P+2V)</w:t>
            </w:r>
          </w:p>
          <w:p w:rsidR="00F20CFD" w:rsidRPr="00013E4D" w:rsidRDefault="0048061D" w:rsidP="00F07058">
            <w:pPr>
              <w:numPr>
                <w:ilvl w:val="0"/>
                <w:numId w:val="15"/>
              </w:numPr>
              <w:tabs>
                <w:tab w:val="left" w:pos="782"/>
              </w:tabs>
              <w:suppressAutoHyphens/>
              <w:spacing w:after="0"/>
              <w:rPr>
                <w:rFonts w:ascii="Arial" w:hAnsi="Arial" w:cs="Arial"/>
                <w:color w:val="000000"/>
                <w:sz w:val="20"/>
                <w:szCs w:val="20"/>
              </w:rPr>
            </w:pPr>
            <w:r w:rsidRPr="00013E4D">
              <w:rPr>
                <w:rFonts w:ascii="Arial" w:hAnsi="Arial" w:cs="Arial"/>
                <w:color w:val="000000"/>
                <w:sz w:val="20"/>
                <w:szCs w:val="20"/>
              </w:rPr>
              <w:t>Vaznost perce</w:t>
            </w:r>
            <w:r w:rsidR="00F20CFD" w:rsidRPr="00013E4D">
              <w:rPr>
                <w:rFonts w:ascii="Arial" w:hAnsi="Arial" w:cs="Arial"/>
                <w:color w:val="000000"/>
                <w:sz w:val="20"/>
                <w:szCs w:val="20"/>
              </w:rPr>
              <w:t>pcije pocetne ideje i njena zvuč</w:t>
            </w:r>
            <w:r w:rsidRPr="00013E4D">
              <w:rPr>
                <w:rFonts w:ascii="Arial" w:hAnsi="Arial" w:cs="Arial"/>
                <w:color w:val="000000"/>
                <w:sz w:val="20"/>
                <w:szCs w:val="20"/>
              </w:rPr>
              <w:t>na vizija. Odnos prema suradniku (sound desi</w:t>
            </w:r>
            <w:r w:rsidR="00F20CFD" w:rsidRPr="00013E4D">
              <w:rPr>
                <w:rFonts w:ascii="Arial" w:hAnsi="Arial" w:cs="Arial"/>
                <w:color w:val="000000"/>
                <w:sz w:val="20"/>
                <w:szCs w:val="20"/>
              </w:rPr>
              <w:t>gner, kompozitor). Rad na zvuku;</w:t>
            </w:r>
            <w:r w:rsidR="00C5716F" w:rsidRPr="00013E4D">
              <w:rPr>
                <w:rFonts w:ascii="Arial" w:hAnsi="Arial" w:cs="Arial"/>
                <w:sz w:val="20"/>
                <w:szCs w:val="20"/>
              </w:rPr>
              <w:t xml:space="preserve"> (2P+2V)</w:t>
            </w:r>
          </w:p>
          <w:p w:rsidR="0048061D" w:rsidRPr="00013E4D" w:rsidRDefault="00F20CFD" w:rsidP="00F07058">
            <w:pPr>
              <w:numPr>
                <w:ilvl w:val="0"/>
                <w:numId w:val="15"/>
              </w:numPr>
              <w:tabs>
                <w:tab w:val="left" w:pos="782"/>
              </w:tabs>
              <w:suppressAutoHyphens/>
              <w:spacing w:after="0"/>
              <w:rPr>
                <w:rFonts w:ascii="Arial" w:hAnsi="Arial" w:cs="Arial"/>
                <w:color w:val="000000"/>
                <w:sz w:val="20"/>
                <w:szCs w:val="20"/>
              </w:rPr>
            </w:pPr>
            <w:r w:rsidRPr="00013E4D">
              <w:rPr>
                <w:rFonts w:ascii="Arial" w:hAnsi="Arial" w:cs="Arial"/>
                <w:color w:val="000000"/>
                <w:sz w:val="20"/>
                <w:szCs w:val="20"/>
              </w:rPr>
              <w:t>Pakiranje festivalske š</w:t>
            </w:r>
            <w:r w:rsidR="0048061D" w:rsidRPr="00013E4D">
              <w:rPr>
                <w:rFonts w:ascii="Arial" w:hAnsi="Arial" w:cs="Arial"/>
                <w:color w:val="000000"/>
                <w:sz w:val="20"/>
                <w:szCs w:val="20"/>
              </w:rPr>
              <w:t xml:space="preserve">pice fine-tuning, </w:t>
            </w:r>
            <w:r w:rsidR="00C5716F" w:rsidRPr="00013E4D">
              <w:rPr>
                <w:rFonts w:ascii="Arial" w:hAnsi="Arial" w:cs="Arial"/>
                <w:sz w:val="20"/>
                <w:szCs w:val="20"/>
              </w:rPr>
              <w:t>(2P+2V)</w:t>
            </w:r>
          </w:p>
          <w:p w:rsidR="0048061D" w:rsidRPr="00013E4D" w:rsidRDefault="00F20CFD" w:rsidP="00F07058">
            <w:pPr>
              <w:numPr>
                <w:ilvl w:val="0"/>
                <w:numId w:val="15"/>
              </w:numPr>
              <w:tabs>
                <w:tab w:val="left" w:pos="782"/>
              </w:tabs>
              <w:suppressAutoHyphens/>
              <w:spacing w:after="0"/>
              <w:rPr>
                <w:rFonts w:ascii="Arial" w:hAnsi="Arial" w:cs="Arial"/>
                <w:color w:val="000000"/>
                <w:sz w:val="20"/>
                <w:szCs w:val="20"/>
              </w:rPr>
            </w:pPr>
            <w:r w:rsidRPr="00013E4D">
              <w:rPr>
                <w:rFonts w:ascii="Arial" w:hAnsi="Arial" w:cs="Arial"/>
                <w:color w:val="000000"/>
                <w:sz w:val="20"/>
                <w:szCs w:val="20"/>
              </w:rPr>
              <w:t>Pregled poč</w:t>
            </w:r>
            <w:r w:rsidR="0048061D" w:rsidRPr="00013E4D">
              <w:rPr>
                <w:rFonts w:ascii="Arial" w:hAnsi="Arial" w:cs="Arial"/>
                <w:color w:val="000000"/>
                <w:sz w:val="20"/>
                <w:szCs w:val="20"/>
              </w:rPr>
              <w:t xml:space="preserve">etnih skica. </w:t>
            </w:r>
            <w:r w:rsidRPr="00013E4D">
              <w:rPr>
                <w:rFonts w:ascii="Arial" w:hAnsi="Arial" w:cs="Arial"/>
                <w:color w:val="000000"/>
                <w:sz w:val="20"/>
                <w:szCs w:val="20"/>
              </w:rPr>
              <w:t>Revalorizacija procesa i zaključ</w:t>
            </w:r>
            <w:r w:rsidR="0048061D" w:rsidRPr="00013E4D">
              <w:rPr>
                <w:rFonts w:ascii="Arial" w:hAnsi="Arial" w:cs="Arial"/>
                <w:color w:val="000000"/>
                <w:sz w:val="20"/>
                <w:szCs w:val="20"/>
              </w:rPr>
              <w:t>ci</w:t>
            </w:r>
            <w:r w:rsidRPr="00013E4D">
              <w:rPr>
                <w:rFonts w:ascii="Arial" w:hAnsi="Arial" w:cs="Arial"/>
                <w:color w:val="000000"/>
                <w:sz w:val="20"/>
                <w:szCs w:val="20"/>
              </w:rPr>
              <w:t>.</w:t>
            </w:r>
            <w:r w:rsidR="0048061D" w:rsidRPr="00013E4D">
              <w:rPr>
                <w:rFonts w:ascii="Arial" w:hAnsi="Arial" w:cs="Arial"/>
                <w:color w:val="000000"/>
                <w:sz w:val="20"/>
                <w:szCs w:val="20"/>
              </w:rPr>
              <w:t xml:space="preserve"> </w:t>
            </w:r>
            <w:r w:rsidR="00C5716F" w:rsidRPr="00013E4D">
              <w:rPr>
                <w:rFonts w:ascii="Arial" w:hAnsi="Arial" w:cs="Arial"/>
                <w:sz w:val="20"/>
                <w:szCs w:val="20"/>
              </w:rPr>
              <w:t>(2P+2V)</w:t>
            </w:r>
          </w:p>
        </w:tc>
      </w:tr>
      <w:tr w:rsidR="0048061D" w:rsidRPr="00013E4D" w:rsidTr="00042DBD">
        <w:tblPrEx>
          <w:tblCellMar>
            <w:left w:w="0" w:type="dxa"/>
            <w:right w:w="0" w:type="dxa"/>
          </w:tblCellMar>
        </w:tblPrEx>
        <w:trPr>
          <w:gridAfter w:val="1"/>
          <w:wAfter w:w="20" w:type="dxa"/>
          <w:trHeight w:val="349"/>
        </w:trPr>
        <w:tc>
          <w:tcPr>
            <w:tcW w:w="1912" w:type="dxa"/>
            <w:gridSpan w:val="2"/>
            <w:vMerge w:val="restart"/>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042DBD">
            <w:pPr>
              <w:tabs>
                <w:tab w:val="left" w:pos="2820"/>
              </w:tabs>
              <w:spacing w:after="0" w:line="240" w:lineRule="auto"/>
              <w:rPr>
                <w:rFonts w:ascii="Arial" w:eastAsia="MS Gothic" w:hAnsi="Arial" w:cs="Arial"/>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Borders>
              <w:top w:val="single" w:sz="4" w:space="0" w:color="000000"/>
              <w:left w:val="single" w:sz="4" w:space="0" w:color="000000"/>
              <w:bottom w:val="single" w:sz="4" w:space="0" w:color="000000"/>
            </w:tcBorders>
            <w:shd w:val="clear" w:color="auto" w:fill="auto"/>
            <w:vAlign w:val="center"/>
          </w:tcPr>
          <w:p w:rsidR="0048061D" w:rsidRPr="00013E4D" w:rsidRDefault="0048061D" w:rsidP="00042DBD">
            <w:pPr>
              <w:pStyle w:val="FieldText"/>
              <w:rPr>
                <w:rFonts w:ascii="Arial" w:eastAsia="MS Gothic" w:hAnsi="Arial" w:cs="Arial"/>
                <w:b w:val="0"/>
                <w:sz w:val="20"/>
                <w:szCs w:val="20"/>
                <w:lang w:val="hr-HR"/>
              </w:rPr>
            </w:pPr>
            <w:r w:rsidRPr="00013E4D">
              <w:rPr>
                <w:rFonts w:ascii="Arial" w:eastAsia="MS Gothic" w:hAnsi="Arial" w:cs="Arial"/>
                <w:sz w:val="20"/>
                <w:szCs w:val="20"/>
                <w:lang w:val="hr-HR"/>
              </w:rPr>
              <w:t>X</w:t>
            </w:r>
            <w:r w:rsidRPr="00013E4D">
              <w:rPr>
                <w:rFonts w:ascii="Arial" w:hAnsi="Arial" w:cs="Arial"/>
                <w:sz w:val="20"/>
                <w:szCs w:val="20"/>
                <w:lang w:val="hr-HR"/>
              </w:rPr>
              <w:t xml:space="preserve"> predavanja</w:t>
            </w:r>
          </w:p>
          <w:p w:rsidR="0048061D" w:rsidRPr="00013E4D" w:rsidRDefault="0048061D" w:rsidP="00042DBD">
            <w:pPr>
              <w:pStyle w:val="FieldText"/>
              <w:rPr>
                <w:rFonts w:ascii="Arial" w:eastAsia="MS Gothic" w:hAnsi="Arial" w:cs="Arial"/>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48061D" w:rsidRPr="00013E4D" w:rsidRDefault="0048061D" w:rsidP="00042DBD">
            <w:pPr>
              <w:pStyle w:val="FieldText"/>
              <w:rPr>
                <w:rFonts w:ascii="Arial" w:eastAsia="MS Gothic" w:hAnsi="Arial" w:cs="Arial"/>
                <w:b w:val="0"/>
                <w:sz w:val="20"/>
                <w:szCs w:val="20"/>
                <w:lang w:val="hr-HR"/>
              </w:rPr>
            </w:pPr>
            <w:r w:rsidRPr="00013E4D">
              <w:rPr>
                <w:rFonts w:ascii="Arial" w:eastAsia="MS Gothic" w:hAnsi="Arial" w:cs="Arial"/>
                <w:sz w:val="20"/>
                <w:szCs w:val="20"/>
                <w:lang w:val="hr-HR"/>
              </w:rPr>
              <w:t>X</w:t>
            </w:r>
            <w:r w:rsidRPr="00013E4D">
              <w:rPr>
                <w:rFonts w:ascii="Arial" w:hAnsi="Arial" w:cs="Arial"/>
                <w:sz w:val="20"/>
                <w:szCs w:val="20"/>
                <w:lang w:val="hr-HR"/>
              </w:rPr>
              <w:t xml:space="preserve"> vježbe  </w:t>
            </w:r>
          </w:p>
          <w:p w:rsidR="0048061D" w:rsidRPr="00013E4D" w:rsidRDefault="0048061D" w:rsidP="00042DBD">
            <w:pPr>
              <w:pStyle w:val="FieldText"/>
              <w:rPr>
                <w:rFonts w:ascii="Arial" w:eastAsia="MS Gothic"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48061D" w:rsidRPr="00013E4D" w:rsidRDefault="0048061D" w:rsidP="00042DBD">
            <w:pPr>
              <w:pStyle w:val="FieldText"/>
              <w:rPr>
                <w:rFonts w:ascii="Arial" w:eastAsia="MS Gothic" w:hAnsi="Arial" w:cs="Arial"/>
                <w:sz w:val="20"/>
                <w:szCs w:val="20"/>
              </w:rPr>
            </w:pPr>
            <w:r w:rsidRPr="00013E4D">
              <w:rPr>
                <w:rFonts w:ascii="MS Gothic" w:eastAsia="MS Gothic" w:hAnsi="MS Gothic" w:cs="MS Gothic" w:hint="eastAsia"/>
                <w:b w:val="0"/>
                <w:sz w:val="20"/>
                <w:szCs w:val="20"/>
                <w:lang w:val="hr-HR"/>
              </w:rPr>
              <w:t>☐</w:t>
            </w:r>
            <w:r w:rsidRPr="00013E4D">
              <w:rPr>
                <w:rFonts w:ascii="Arial" w:eastAsia="MS Gothic" w:hAnsi="Arial" w:cs="Arial"/>
                <w:b w:val="0"/>
                <w:sz w:val="20"/>
                <w:szCs w:val="20"/>
                <w:lang w:val="hr-HR"/>
              </w:rPr>
              <w:t xml:space="preserve"> </w:t>
            </w:r>
            <w:r w:rsidRPr="00013E4D">
              <w:rPr>
                <w:rFonts w:ascii="Arial" w:hAnsi="Arial" w:cs="Arial"/>
                <w:b w:val="0"/>
                <w:sz w:val="20"/>
                <w:szCs w:val="20"/>
                <w:lang w:val="hr-HR"/>
              </w:rPr>
              <w:t>mješovito e-učenje</w:t>
            </w:r>
          </w:p>
          <w:p w:rsidR="0048061D" w:rsidRPr="00013E4D" w:rsidRDefault="0048061D" w:rsidP="00042DBD">
            <w:pPr>
              <w:tabs>
                <w:tab w:val="left" w:pos="2820"/>
              </w:tabs>
              <w:spacing w:after="0"/>
              <w:rPr>
                <w:rFonts w:ascii="Arial" w:eastAsia="MS Gothic"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terenska nastava</w:t>
            </w:r>
          </w:p>
        </w:tc>
        <w:tc>
          <w:tcPr>
            <w:tcW w:w="4202" w:type="dxa"/>
            <w:gridSpan w:val="8"/>
            <w:vMerge w:val="restart"/>
            <w:tcBorders>
              <w:top w:val="single" w:sz="4" w:space="0" w:color="000000"/>
              <w:left w:val="single" w:sz="4" w:space="0" w:color="000000"/>
              <w:bottom w:val="single" w:sz="4" w:space="0" w:color="000000"/>
            </w:tcBorders>
            <w:shd w:val="clear" w:color="auto" w:fill="auto"/>
            <w:vAlign w:val="center"/>
          </w:tcPr>
          <w:p w:rsidR="0048061D" w:rsidRPr="00013E4D" w:rsidRDefault="0048061D" w:rsidP="00042DBD">
            <w:pPr>
              <w:pStyle w:val="FieldText"/>
              <w:rPr>
                <w:rFonts w:ascii="Arial" w:eastAsia="MS Gothic" w:hAnsi="Arial" w:cs="Arial"/>
                <w:sz w:val="20"/>
                <w:szCs w:val="20"/>
                <w:lang w:val="hr-HR"/>
              </w:rPr>
            </w:pPr>
            <w:r w:rsidRPr="00013E4D">
              <w:rPr>
                <w:rFonts w:ascii="Arial" w:eastAsia="MS Gothic" w:hAnsi="Arial" w:cs="Arial"/>
                <w:sz w:val="20"/>
                <w:szCs w:val="20"/>
                <w:lang w:val="hr-HR"/>
              </w:rPr>
              <w:t>X</w:t>
            </w:r>
            <w:r w:rsidRPr="00013E4D">
              <w:rPr>
                <w:rFonts w:ascii="Arial" w:hAnsi="Arial" w:cs="Arial"/>
                <w:sz w:val="20"/>
                <w:szCs w:val="20"/>
                <w:lang w:val="hr-HR"/>
              </w:rPr>
              <w:t xml:space="preserve"> samostalni  zadaci  </w:t>
            </w:r>
          </w:p>
          <w:p w:rsidR="0048061D" w:rsidRPr="00013E4D" w:rsidRDefault="0048061D" w:rsidP="00042DBD">
            <w:pPr>
              <w:pStyle w:val="FieldText"/>
              <w:rPr>
                <w:rFonts w:ascii="Arial" w:eastAsia="MS Gothic" w:hAnsi="Arial" w:cs="Arial"/>
                <w:b w:val="0"/>
                <w:sz w:val="20"/>
                <w:szCs w:val="20"/>
                <w:lang w:val="hr-HR"/>
              </w:rPr>
            </w:pPr>
            <w:r w:rsidRPr="00013E4D">
              <w:rPr>
                <w:rFonts w:ascii="Arial" w:eastAsia="MS Gothic" w:hAnsi="Arial" w:cs="Arial"/>
                <w:sz w:val="20"/>
                <w:szCs w:val="20"/>
                <w:lang w:val="hr-HR"/>
              </w:rPr>
              <w:t xml:space="preserve">X </w:t>
            </w:r>
            <w:r w:rsidRPr="00013E4D">
              <w:rPr>
                <w:rFonts w:ascii="Arial" w:hAnsi="Arial" w:cs="Arial"/>
                <w:sz w:val="20"/>
                <w:szCs w:val="20"/>
                <w:lang w:val="hr-HR"/>
              </w:rPr>
              <w:t xml:space="preserve">multimedija </w:t>
            </w:r>
          </w:p>
          <w:p w:rsidR="0048061D" w:rsidRPr="00013E4D" w:rsidRDefault="0048061D" w:rsidP="00042DBD">
            <w:pPr>
              <w:pStyle w:val="FieldText"/>
              <w:rPr>
                <w:rFonts w:ascii="Arial" w:eastAsia="MS Gothic" w:hAnsi="Arial" w:cs="Arial"/>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laboratorij</w:t>
            </w:r>
          </w:p>
          <w:p w:rsidR="0048061D" w:rsidRPr="00013E4D" w:rsidRDefault="0048061D" w:rsidP="00042DBD">
            <w:pPr>
              <w:pStyle w:val="FieldText"/>
              <w:rPr>
                <w:rFonts w:ascii="Arial" w:eastAsia="MS Gothic" w:hAnsi="Arial" w:cs="Arial"/>
                <w:sz w:val="20"/>
                <w:szCs w:val="20"/>
              </w:rPr>
            </w:pPr>
            <w:r w:rsidRPr="00013E4D">
              <w:rPr>
                <w:rFonts w:ascii="Arial" w:eastAsia="MS Gothic" w:hAnsi="Arial" w:cs="Arial"/>
                <w:sz w:val="20"/>
                <w:szCs w:val="20"/>
                <w:lang w:val="hr-HR"/>
              </w:rPr>
              <w:t xml:space="preserve">X </w:t>
            </w:r>
            <w:r w:rsidRPr="00013E4D">
              <w:rPr>
                <w:rFonts w:ascii="Arial" w:hAnsi="Arial" w:cs="Arial"/>
                <w:sz w:val="20"/>
                <w:szCs w:val="20"/>
                <w:lang w:val="hr-HR"/>
              </w:rPr>
              <w:t>mentorski rad</w:t>
            </w:r>
          </w:p>
          <w:p w:rsidR="0048061D" w:rsidRPr="00013E4D" w:rsidRDefault="0048061D" w:rsidP="00042DBD">
            <w:pPr>
              <w:tabs>
                <w:tab w:val="left" w:pos="2820"/>
              </w:tabs>
              <w:spacing w:after="0"/>
              <w:rPr>
                <w:rFonts w:ascii="Arial" w:hAnsi="Arial" w:cs="Arial"/>
                <w:color w:val="000000"/>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w:t>
            </w:r>
            <w:r w:rsidR="009C2C47" w:rsidRPr="00013E4D">
              <w:rPr>
                <w:rFonts w:ascii="Arial" w:hAnsi="Arial" w:cs="Arial"/>
                <w:sz w:val="20"/>
                <w:szCs w:val="20"/>
              </w:rPr>
              <w:fldChar w:fldCharType="begin"/>
            </w:r>
            <w:r w:rsidRPr="00013E4D">
              <w:rPr>
                <w:rFonts w:ascii="Arial" w:hAnsi="Arial" w:cs="Arial"/>
                <w:sz w:val="20"/>
                <w:szCs w:val="20"/>
              </w:rPr>
              <w:instrText xml:space="preserve"> FILLIN "Text1"</w:instrText>
            </w:r>
            <w:r w:rsidR="009C2C47" w:rsidRPr="00013E4D">
              <w:rPr>
                <w:rFonts w:ascii="Arial" w:hAnsi="Arial" w:cs="Arial"/>
                <w:sz w:val="20"/>
                <w:szCs w:val="20"/>
              </w:rPr>
              <w:fldChar w:fldCharType="separate"/>
            </w:r>
            <w:r w:rsidRPr="00013E4D">
              <w:rPr>
                <w:rFonts w:ascii="Arial" w:hAnsi="Arial" w:cs="Arial"/>
                <w:sz w:val="20"/>
                <w:szCs w:val="20"/>
              </w:rPr>
              <w:t>     </w:t>
            </w:r>
            <w:r w:rsidR="009C2C47" w:rsidRPr="00013E4D">
              <w:rPr>
                <w:rFonts w:ascii="Arial" w:hAnsi="Arial" w:cs="Arial"/>
                <w:sz w:val="20"/>
                <w:szCs w:val="20"/>
              </w:rPr>
              <w:fldChar w:fldCharType="end"/>
            </w:r>
            <w:r w:rsidRPr="00013E4D">
              <w:rPr>
                <w:rFonts w:ascii="Arial" w:hAnsi="Arial" w:cs="Arial"/>
                <w:sz w:val="20"/>
                <w:szCs w:val="20"/>
              </w:rPr>
              <w:t xml:space="preserve"> (ostalo upisati)</w:t>
            </w:r>
            <w:r w:rsidRPr="00013E4D">
              <w:rPr>
                <w:rFonts w:ascii="Arial" w:hAnsi="Arial" w:cs="Arial"/>
                <w:b/>
                <w:sz w:val="20"/>
                <w:szCs w:val="20"/>
              </w:rPr>
              <w:t xml:space="preserve">  </w:t>
            </w:r>
          </w:p>
        </w:tc>
        <w:tc>
          <w:tcPr>
            <w:tcW w:w="50" w:type="dxa"/>
            <w:tcBorders>
              <w:left w:val="single" w:sz="4" w:space="0" w:color="000000"/>
            </w:tcBorders>
            <w:shd w:val="clear" w:color="auto" w:fill="auto"/>
          </w:tcPr>
          <w:p w:rsidR="0048061D" w:rsidRPr="00013E4D" w:rsidRDefault="0048061D" w:rsidP="00042DBD">
            <w:pPr>
              <w:snapToGrid w:val="0"/>
              <w:rPr>
                <w:rFonts w:ascii="Arial" w:hAnsi="Arial" w:cs="Arial"/>
                <w:color w:val="000000"/>
                <w:sz w:val="20"/>
                <w:szCs w:val="20"/>
              </w:rPr>
            </w:pPr>
          </w:p>
        </w:tc>
      </w:tr>
      <w:tr w:rsidR="0048061D" w:rsidRPr="00013E4D" w:rsidTr="00042DBD">
        <w:tblPrEx>
          <w:tblCellMar>
            <w:left w:w="0" w:type="dxa"/>
            <w:right w:w="0" w:type="dxa"/>
          </w:tblCellMar>
        </w:tblPrEx>
        <w:trPr>
          <w:gridAfter w:val="1"/>
          <w:wAfter w:w="20" w:type="dxa"/>
          <w:trHeight w:val="577"/>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042DBD">
            <w:pPr>
              <w:tabs>
                <w:tab w:val="left" w:pos="2820"/>
              </w:tabs>
              <w:snapToGrid w:val="0"/>
              <w:spacing w:after="0"/>
              <w:rPr>
                <w:rFonts w:ascii="Arial" w:hAnsi="Arial" w:cs="Arial"/>
                <w:color w:val="000000"/>
                <w:sz w:val="20"/>
                <w:szCs w:val="20"/>
              </w:rPr>
            </w:pPr>
          </w:p>
        </w:tc>
        <w:tc>
          <w:tcPr>
            <w:tcW w:w="3390" w:type="dxa"/>
            <w:gridSpan w:val="4"/>
            <w:vMerge/>
            <w:tcBorders>
              <w:top w:val="single" w:sz="4" w:space="0" w:color="000000"/>
              <w:left w:val="single" w:sz="4" w:space="0" w:color="000000"/>
              <w:bottom w:val="single" w:sz="4" w:space="0" w:color="000000"/>
            </w:tcBorders>
            <w:shd w:val="clear" w:color="auto" w:fill="auto"/>
            <w:vAlign w:val="center"/>
          </w:tcPr>
          <w:p w:rsidR="0048061D" w:rsidRPr="00013E4D" w:rsidRDefault="0048061D" w:rsidP="00042DBD">
            <w:pPr>
              <w:pStyle w:val="FieldText"/>
              <w:snapToGrid w:val="0"/>
              <w:rPr>
                <w:rFonts w:ascii="Arial" w:hAnsi="Arial" w:cs="Arial"/>
                <w:b w:val="0"/>
                <w:sz w:val="20"/>
                <w:szCs w:val="20"/>
                <w:lang w:val="hr-HR"/>
              </w:rPr>
            </w:pPr>
          </w:p>
        </w:tc>
        <w:tc>
          <w:tcPr>
            <w:tcW w:w="4202" w:type="dxa"/>
            <w:gridSpan w:val="8"/>
            <w:vMerge/>
            <w:tcBorders>
              <w:top w:val="single" w:sz="4" w:space="0" w:color="000000"/>
              <w:left w:val="single" w:sz="4" w:space="0" w:color="000000"/>
              <w:bottom w:val="single" w:sz="4" w:space="0" w:color="000000"/>
            </w:tcBorders>
            <w:shd w:val="clear" w:color="auto" w:fill="auto"/>
            <w:vAlign w:val="center"/>
          </w:tcPr>
          <w:p w:rsidR="0048061D" w:rsidRPr="00013E4D" w:rsidRDefault="0048061D" w:rsidP="00042DBD">
            <w:pPr>
              <w:pStyle w:val="FieldText"/>
              <w:snapToGrid w:val="0"/>
              <w:rPr>
                <w:rFonts w:ascii="Arial" w:hAnsi="Arial" w:cs="Arial"/>
                <w:b w:val="0"/>
                <w:sz w:val="20"/>
                <w:szCs w:val="20"/>
                <w:lang w:val="hr-HR"/>
              </w:rPr>
            </w:pPr>
          </w:p>
        </w:tc>
        <w:tc>
          <w:tcPr>
            <w:tcW w:w="50" w:type="dxa"/>
            <w:tcBorders>
              <w:left w:val="single" w:sz="4" w:space="0" w:color="000000"/>
            </w:tcBorders>
            <w:shd w:val="clear" w:color="auto" w:fill="auto"/>
          </w:tcPr>
          <w:p w:rsidR="0048061D" w:rsidRPr="00013E4D" w:rsidRDefault="0048061D" w:rsidP="00042DBD">
            <w:pPr>
              <w:snapToGrid w:val="0"/>
              <w:rPr>
                <w:rFonts w:ascii="Arial" w:hAnsi="Arial" w:cs="Arial"/>
                <w:color w:val="000000"/>
                <w:sz w:val="20"/>
                <w:szCs w:val="20"/>
              </w:rPr>
            </w:pPr>
          </w:p>
        </w:tc>
      </w:tr>
      <w:tr w:rsidR="0048061D" w:rsidRPr="00013E4D" w:rsidTr="00042DBD">
        <w:tc>
          <w:tcPr>
            <w:tcW w:w="1912" w:type="dxa"/>
            <w:gridSpan w:val="2"/>
            <w:tcBorders>
              <w:top w:val="single" w:sz="4" w:space="0" w:color="000000"/>
              <w:left w:val="single" w:sz="8" w:space="0" w:color="000000"/>
              <w:bottom w:val="single" w:sz="8" w:space="0" w:color="000000"/>
            </w:tcBorders>
            <w:shd w:val="clear" w:color="auto" w:fill="CCFFFF"/>
            <w:vAlign w:val="cente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Obveze studenata</w:t>
            </w:r>
          </w:p>
        </w:tc>
        <w:tc>
          <w:tcPr>
            <w:tcW w:w="7662" w:type="dxa"/>
            <w:gridSpan w:val="14"/>
            <w:tcBorders>
              <w:top w:val="single" w:sz="4" w:space="0" w:color="000000"/>
              <w:left w:val="single" w:sz="4" w:space="0" w:color="000000"/>
              <w:bottom w:val="single" w:sz="8" w:space="0" w:color="000000"/>
              <w:right w:val="single" w:sz="8" w:space="0" w:color="000000"/>
            </w:tcBorders>
            <w:shd w:val="clear" w:color="auto" w:fill="auto"/>
            <w:vAlign w:val="center"/>
          </w:tcPr>
          <w:p w:rsidR="0048061D" w:rsidRPr="00013E4D" w:rsidRDefault="0048061D" w:rsidP="00042DBD">
            <w:pPr>
              <w:tabs>
                <w:tab w:val="left" w:pos="2820"/>
              </w:tabs>
              <w:spacing w:after="0"/>
              <w:rPr>
                <w:rFonts w:ascii="Arial" w:hAnsi="Arial" w:cs="Arial"/>
                <w:color w:val="000000"/>
                <w:sz w:val="20"/>
                <w:szCs w:val="20"/>
              </w:rPr>
            </w:pPr>
            <w:r w:rsidRPr="00013E4D">
              <w:rPr>
                <w:rFonts w:ascii="Arial" w:hAnsi="Arial" w:cs="Arial"/>
                <w:sz w:val="20"/>
                <w:szCs w:val="20"/>
              </w:rPr>
              <w:t>Redovito pohađanje i aktivno sudjelovanje u nastavi, praćenje literature i polaganje ispita.</w:t>
            </w:r>
          </w:p>
        </w:tc>
      </w:tr>
      <w:tr w:rsidR="0048061D" w:rsidRPr="00013E4D" w:rsidTr="00042DBD">
        <w:trPr>
          <w:trHeight w:val="397"/>
        </w:trPr>
        <w:tc>
          <w:tcPr>
            <w:tcW w:w="1912" w:type="dxa"/>
            <w:gridSpan w:val="2"/>
            <w:vMerge w:val="restart"/>
            <w:tcBorders>
              <w:top w:val="single" w:sz="8" w:space="0" w:color="000000"/>
              <w:left w:val="single" w:sz="8" w:space="0" w:color="000000"/>
              <w:bottom w:val="single" w:sz="4" w:space="0" w:color="000000"/>
            </w:tcBorders>
            <w:shd w:val="clear" w:color="auto" w:fill="CCFFFF"/>
            <w:vAlign w:val="cente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8" w:space="0" w:color="000000"/>
              <w:left w:val="single" w:sz="4" w:space="0" w:color="000000"/>
              <w:bottom w:val="single" w:sz="4" w:space="0" w:color="000000"/>
            </w:tcBorders>
            <w:shd w:val="clear" w:color="auto" w:fill="auto"/>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8" w:space="0" w:color="000000"/>
              <w:left w:val="single" w:sz="4" w:space="0" w:color="000000"/>
              <w:bottom w:val="single" w:sz="4" w:space="0" w:color="000000"/>
            </w:tcBorders>
            <w:shd w:val="clear" w:color="auto" w:fill="auto"/>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2</w:t>
            </w:r>
          </w:p>
        </w:tc>
        <w:tc>
          <w:tcPr>
            <w:tcW w:w="1275" w:type="dxa"/>
            <w:gridSpan w:val="3"/>
            <w:tcBorders>
              <w:top w:val="single" w:sz="8" w:space="0" w:color="000000"/>
              <w:left w:val="single" w:sz="4" w:space="0" w:color="000000"/>
              <w:bottom w:val="single" w:sz="4" w:space="0" w:color="000000"/>
            </w:tcBorders>
            <w:shd w:val="clear" w:color="auto" w:fill="auto"/>
            <w:vAlign w:val="center"/>
          </w:tcPr>
          <w:p w:rsidR="0048061D" w:rsidRPr="00013E4D" w:rsidRDefault="0048061D" w:rsidP="00042DBD">
            <w:pPr>
              <w:pStyle w:val="FieldText"/>
              <w:rPr>
                <w:rFonts w:ascii="Arial" w:hAnsi="Arial" w:cs="Arial"/>
                <w:sz w:val="20"/>
                <w:szCs w:val="20"/>
              </w:rPr>
            </w:pPr>
            <w:r w:rsidRPr="00013E4D">
              <w:rPr>
                <w:rFonts w:ascii="Arial" w:hAnsi="Arial" w:cs="Arial"/>
                <w:b w:val="0"/>
                <w:sz w:val="20"/>
                <w:szCs w:val="20"/>
                <w:lang w:val="hr-HR"/>
              </w:rPr>
              <w:t>Istraživanje</w:t>
            </w:r>
          </w:p>
        </w:tc>
        <w:tc>
          <w:tcPr>
            <w:tcW w:w="968" w:type="dxa"/>
            <w:tcBorders>
              <w:top w:val="single" w:sz="8" w:space="0" w:color="000000"/>
              <w:left w:val="single" w:sz="4" w:space="0" w:color="000000"/>
              <w:bottom w:val="single" w:sz="4" w:space="0" w:color="000000"/>
            </w:tcBorders>
            <w:shd w:val="clear" w:color="auto" w:fill="auto"/>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r>
            <w:r w:rsidR="0048061D" w:rsidRPr="00013E4D">
              <w:rPr>
                <w:rFonts w:ascii="Arial" w:hAnsi="Arial" w:cs="Arial"/>
                <w:b w:val="0"/>
                <w:sz w:val="20"/>
                <w:szCs w:val="20"/>
                <w:lang w:val="hr-HR"/>
              </w:rPr>
              <w:instrText xml:space="preserve"> FILLIN "Text1"</w:instrText>
            </w:r>
            <w:r w:rsidRPr="00013E4D">
              <w:rPr>
                <w:rFonts w:ascii="Arial" w:hAnsi="Arial" w:cs="Arial"/>
                <w:b w:val="0"/>
                <w:sz w:val="20"/>
                <w:szCs w:val="20"/>
                <w:lang w:val="hr-HR"/>
              </w:rPr>
              <w:fldChar w:fldCharType="separate"/>
            </w:r>
            <w:r w:rsidR="0048061D" w:rsidRPr="00013E4D">
              <w:rPr>
                <w:rFonts w:ascii="Arial" w:hAnsi="Arial" w:cs="Arial"/>
                <w:b w:val="0"/>
                <w:sz w:val="20"/>
                <w:szCs w:val="20"/>
                <w:lang w:val="hr-HR"/>
              </w:rPr>
              <w:t>1</w:t>
            </w:r>
            <w:r w:rsidRPr="00013E4D">
              <w:rPr>
                <w:rFonts w:ascii="Arial" w:hAnsi="Arial" w:cs="Arial"/>
                <w:b w:val="0"/>
                <w:sz w:val="20"/>
                <w:szCs w:val="20"/>
                <w:lang w:val="hr-HR"/>
              </w:rPr>
              <w:fldChar w:fldCharType="end"/>
            </w: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Praktični rad</w:t>
            </w:r>
          </w:p>
        </w:tc>
        <w:tc>
          <w:tcPr>
            <w:tcW w:w="1440" w:type="dxa"/>
            <w:gridSpan w:val="4"/>
            <w:tcBorders>
              <w:top w:val="single" w:sz="8" w:space="0" w:color="000000"/>
              <w:left w:val="single" w:sz="4" w:space="0" w:color="000000"/>
              <w:bottom w:val="single" w:sz="4" w:space="0" w:color="000000"/>
              <w:right w:val="single" w:sz="8" w:space="0" w:color="000000"/>
            </w:tcBorders>
            <w:shd w:val="clear" w:color="auto" w:fill="auto"/>
            <w:vAlign w:val="center"/>
          </w:tcPr>
          <w:p w:rsidR="0048061D" w:rsidRPr="00013E4D" w:rsidRDefault="0048061D" w:rsidP="00042DBD">
            <w:pPr>
              <w:pStyle w:val="FieldText"/>
              <w:rPr>
                <w:rFonts w:ascii="Arial" w:hAnsi="Arial" w:cs="Arial"/>
                <w:color w:val="000000"/>
                <w:sz w:val="20"/>
                <w:szCs w:val="20"/>
              </w:rPr>
            </w:pPr>
            <w:r w:rsidRPr="00013E4D">
              <w:rPr>
                <w:rFonts w:ascii="Arial" w:hAnsi="Arial" w:cs="Arial"/>
                <w:b w:val="0"/>
                <w:sz w:val="20"/>
                <w:szCs w:val="20"/>
                <w:lang w:val="hr-HR"/>
              </w:rPr>
              <w:t>3</w:t>
            </w:r>
          </w:p>
        </w:tc>
      </w:tr>
      <w:tr w:rsidR="0048061D" w:rsidRPr="00013E4D" w:rsidTr="00042DBD">
        <w:trPr>
          <w:trHeight w:val="397"/>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F07058">
            <w:pPr>
              <w:numPr>
                <w:ilvl w:val="0"/>
                <w:numId w:val="16"/>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48061D" w:rsidRPr="00013E4D" w:rsidRDefault="0048061D" w:rsidP="00042DBD">
            <w:pPr>
              <w:pStyle w:val="FieldText"/>
              <w:rPr>
                <w:rFonts w:ascii="Arial" w:hAnsi="Arial" w:cs="Arial"/>
                <w:sz w:val="20"/>
                <w:szCs w:val="20"/>
              </w:rPr>
            </w:pPr>
            <w:r w:rsidRPr="00013E4D">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r>
            <w:r w:rsidR="0048061D" w:rsidRPr="00013E4D">
              <w:rPr>
                <w:rFonts w:ascii="Arial" w:hAnsi="Arial" w:cs="Arial"/>
                <w:b w:val="0"/>
                <w:sz w:val="20"/>
                <w:szCs w:val="20"/>
                <w:lang w:val="hr-HR"/>
              </w:rPr>
              <w:instrText xml:space="preserve"> FILLIN "Text1"</w:instrText>
            </w:r>
            <w:r w:rsidRPr="00013E4D">
              <w:rPr>
                <w:rFonts w:ascii="Arial" w:hAnsi="Arial" w:cs="Arial"/>
                <w:b w:val="0"/>
                <w:sz w:val="20"/>
                <w:szCs w:val="20"/>
                <w:lang w:val="hr-HR"/>
              </w:rPr>
              <w:fldChar w:fldCharType="separate"/>
            </w:r>
            <w:r w:rsidR="0048061D" w:rsidRPr="00013E4D">
              <w:rPr>
                <w:rFonts w:ascii="Arial" w:hAnsi="Arial" w:cs="Arial"/>
                <w:b w:val="0"/>
                <w:sz w:val="20"/>
                <w:szCs w:val="20"/>
                <w:lang w:val="hr-HR"/>
              </w:rPr>
              <w:t>     </w:t>
            </w:r>
            <w:r w:rsidRPr="00013E4D">
              <w:rPr>
                <w:rFonts w:ascii="Arial" w:hAnsi="Arial" w:cs="Arial"/>
                <w:b w:val="0"/>
                <w:sz w:val="20"/>
                <w:szCs w:val="20"/>
                <w:lang w:val="hr-HR"/>
              </w:rPr>
              <w:fldChar w:fldCharType="end"/>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48061D" w:rsidRPr="00013E4D" w:rsidRDefault="0048061D" w:rsidP="00042DBD">
            <w:pPr>
              <w:pStyle w:val="FieldText"/>
              <w:rPr>
                <w:rFonts w:ascii="Arial" w:hAnsi="Arial" w:cs="Arial"/>
                <w:sz w:val="20"/>
                <w:szCs w:val="20"/>
              </w:rPr>
            </w:pPr>
            <w:r w:rsidRPr="00013E4D">
              <w:rPr>
                <w:rFonts w:ascii="Arial" w:hAnsi="Arial" w:cs="Arial"/>
                <w:b w:val="0"/>
                <w:sz w:val="20"/>
                <w:szCs w:val="20"/>
                <w:lang w:val="hr-HR"/>
              </w:rPr>
              <w:t>Referat</w:t>
            </w:r>
          </w:p>
        </w:tc>
        <w:tc>
          <w:tcPr>
            <w:tcW w:w="968" w:type="dxa"/>
            <w:tcBorders>
              <w:top w:val="single" w:sz="4" w:space="0" w:color="000000"/>
              <w:left w:val="single" w:sz="4" w:space="0" w:color="000000"/>
              <w:bottom w:val="single" w:sz="4" w:space="0" w:color="000000"/>
            </w:tcBorders>
            <w:shd w:val="clear" w:color="auto" w:fill="auto"/>
            <w:vAlign w:val="center"/>
          </w:tcPr>
          <w:p w:rsidR="0048061D" w:rsidRPr="00013E4D" w:rsidRDefault="009C2C47" w:rsidP="00042DBD">
            <w:pPr>
              <w:pStyle w:val="FieldText"/>
              <w:rPr>
                <w:rFonts w:ascii="Arial" w:hAnsi="Arial" w:cs="Arial"/>
                <w:sz w:val="20"/>
                <w:szCs w:val="20"/>
              </w:rPr>
            </w:pPr>
            <w:r w:rsidRPr="00013E4D">
              <w:rPr>
                <w:rFonts w:ascii="Arial" w:hAnsi="Arial" w:cs="Arial"/>
                <w:b w:val="0"/>
                <w:sz w:val="20"/>
                <w:szCs w:val="20"/>
                <w:lang w:val="hr-HR"/>
              </w:rPr>
              <w:fldChar w:fldCharType="begin"/>
            </w:r>
            <w:r w:rsidR="0048061D" w:rsidRPr="00013E4D">
              <w:rPr>
                <w:rFonts w:ascii="Arial" w:hAnsi="Arial" w:cs="Arial"/>
                <w:b w:val="0"/>
                <w:sz w:val="20"/>
                <w:szCs w:val="20"/>
                <w:lang w:val="hr-HR"/>
              </w:rPr>
              <w:instrText xml:space="preserve"> FILLIN "Text1"</w:instrText>
            </w:r>
            <w:r w:rsidRPr="00013E4D">
              <w:rPr>
                <w:rFonts w:ascii="Arial" w:hAnsi="Arial" w:cs="Arial"/>
                <w:b w:val="0"/>
                <w:sz w:val="20"/>
                <w:szCs w:val="20"/>
                <w:lang w:val="hr-HR"/>
              </w:rPr>
              <w:fldChar w:fldCharType="separate"/>
            </w:r>
            <w:r w:rsidR="0048061D" w:rsidRPr="00013E4D">
              <w:rPr>
                <w:rFonts w:ascii="Arial" w:hAnsi="Arial" w:cs="Arial"/>
                <w:b w:val="0"/>
                <w:sz w:val="20"/>
                <w:szCs w:val="20"/>
                <w:lang w:val="hr-HR"/>
              </w:rPr>
              <w:t>     </w:t>
            </w:r>
            <w:r w:rsidRPr="00013E4D">
              <w:rPr>
                <w:rFonts w:ascii="Arial" w:hAnsi="Arial" w:cs="Arial"/>
                <w:b w:val="0"/>
                <w:sz w:val="20"/>
                <w:szCs w:val="20"/>
                <w:lang w:val="hr-HR"/>
              </w:rPr>
              <w:fldChar w:fldCharType="end"/>
            </w: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r>
            <w:r w:rsidR="0048061D" w:rsidRPr="00013E4D">
              <w:rPr>
                <w:rFonts w:ascii="Arial" w:hAnsi="Arial" w:cs="Arial"/>
                <w:b w:val="0"/>
                <w:sz w:val="20"/>
                <w:szCs w:val="20"/>
                <w:lang w:val="hr-HR"/>
              </w:rPr>
              <w:instrText xml:space="preserve"> FILLIN "Text1"</w:instrText>
            </w:r>
            <w:r w:rsidRPr="00013E4D">
              <w:rPr>
                <w:rFonts w:ascii="Arial" w:hAnsi="Arial" w:cs="Arial"/>
                <w:b w:val="0"/>
                <w:sz w:val="20"/>
                <w:szCs w:val="20"/>
                <w:lang w:val="hr-HR"/>
              </w:rPr>
              <w:fldChar w:fldCharType="separate"/>
            </w:r>
            <w:r w:rsidR="0048061D" w:rsidRPr="00013E4D">
              <w:rPr>
                <w:rFonts w:ascii="Arial" w:hAnsi="Arial" w:cs="Arial"/>
                <w:b w:val="0"/>
                <w:sz w:val="20"/>
                <w:szCs w:val="20"/>
                <w:lang w:val="hr-HR"/>
              </w:rPr>
              <w:t>     </w:t>
            </w:r>
            <w:r w:rsidRPr="00013E4D">
              <w:rPr>
                <w:rFonts w:ascii="Arial" w:hAnsi="Arial" w:cs="Arial"/>
                <w:b w:val="0"/>
                <w:sz w:val="20"/>
                <w:szCs w:val="20"/>
                <w:lang w:val="hr-HR"/>
              </w:rPr>
              <w:fldChar w:fldCharType="end"/>
            </w:r>
            <w:r w:rsidR="0048061D" w:rsidRPr="00013E4D">
              <w:rPr>
                <w:rFonts w:ascii="Arial" w:hAnsi="Arial" w:cs="Arial"/>
                <w:b w:val="0"/>
                <w:sz w:val="20"/>
                <w:szCs w:val="20"/>
                <w:lang w:val="hr-HR"/>
              </w:rPr>
              <w:t xml:space="preserve"> </w:t>
            </w:r>
            <w:r w:rsidR="0048061D" w:rsidRPr="00013E4D">
              <w:rPr>
                <w:rFonts w:ascii="Arial" w:hAnsi="Arial" w:cs="Arial"/>
                <w:b w:val="0"/>
                <w:color w:val="000000"/>
                <w:sz w:val="20"/>
                <w:szCs w:val="20"/>
                <w:lang w:val="hr-HR"/>
              </w:rPr>
              <w:t>(Ostalo upisati)</w:t>
            </w:r>
          </w:p>
        </w:tc>
        <w:tc>
          <w:tcPr>
            <w:tcW w:w="1440"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48061D" w:rsidRPr="00013E4D" w:rsidRDefault="0048061D" w:rsidP="00042DBD">
            <w:pPr>
              <w:pStyle w:val="FieldText"/>
              <w:snapToGrid w:val="0"/>
              <w:rPr>
                <w:rFonts w:ascii="Arial" w:hAnsi="Arial" w:cs="Arial"/>
                <w:b w:val="0"/>
                <w:sz w:val="20"/>
                <w:szCs w:val="20"/>
                <w:lang w:val="hr-HR"/>
              </w:rPr>
            </w:pPr>
          </w:p>
        </w:tc>
      </w:tr>
      <w:tr w:rsidR="0048061D" w:rsidRPr="00013E4D" w:rsidTr="00042DBD">
        <w:trPr>
          <w:trHeight w:val="397"/>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F07058">
            <w:pPr>
              <w:numPr>
                <w:ilvl w:val="0"/>
                <w:numId w:val="16"/>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48061D" w:rsidRPr="00013E4D" w:rsidRDefault="0048061D" w:rsidP="00042DBD">
            <w:pPr>
              <w:pStyle w:val="FieldText"/>
              <w:rPr>
                <w:rFonts w:ascii="Arial" w:hAnsi="Arial" w:cs="Arial"/>
                <w:sz w:val="20"/>
                <w:szCs w:val="20"/>
              </w:rPr>
            </w:pPr>
            <w:r w:rsidRPr="00013E4D">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r>
            <w:r w:rsidR="0048061D" w:rsidRPr="00013E4D">
              <w:rPr>
                <w:rFonts w:ascii="Arial" w:hAnsi="Arial" w:cs="Arial"/>
                <w:b w:val="0"/>
                <w:sz w:val="20"/>
                <w:szCs w:val="20"/>
                <w:lang w:val="hr-HR"/>
              </w:rPr>
              <w:instrText xml:space="preserve"> FILLIN "Text1"</w:instrText>
            </w:r>
            <w:r w:rsidRPr="00013E4D">
              <w:rPr>
                <w:rFonts w:ascii="Arial" w:hAnsi="Arial" w:cs="Arial"/>
                <w:b w:val="0"/>
                <w:sz w:val="20"/>
                <w:szCs w:val="20"/>
                <w:lang w:val="hr-HR"/>
              </w:rPr>
              <w:fldChar w:fldCharType="separate"/>
            </w:r>
            <w:r w:rsidR="0048061D" w:rsidRPr="00013E4D">
              <w:rPr>
                <w:rFonts w:ascii="Arial" w:hAnsi="Arial" w:cs="Arial"/>
                <w:b w:val="0"/>
                <w:sz w:val="20"/>
                <w:szCs w:val="20"/>
                <w:lang w:val="hr-HR"/>
              </w:rPr>
              <w:t>     </w:t>
            </w:r>
            <w:r w:rsidRPr="00013E4D">
              <w:rPr>
                <w:rFonts w:ascii="Arial" w:hAnsi="Arial" w:cs="Arial"/>
                <w:b w:val="0"/>
                <w:sz w:val="20"/>
                <w:szCs w:val="20"/>
                <w:lang w:val="hr-HR"/>
              </w:rPr>
              <w:fldChar w:fldCharType="end"/>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48061D" w:rsidRPr="00013E4D" w:rsidRDefault="0048061D" w:rsidP="00042DBD">
            <w:pPr>
              <w:pStyle w:val="FieldText"/>
              <w:rPr>
                <w:rFonts w:ascii="Arial" w:hAnsi="Arial" w:cs="Arial"/>
                <w:sz w:val="20"/>
                <w:szCs w:val="20"/>
              </w:rPr>
            </w:pPr>
            <w:r w:rsidRPr="00013E4D">
              <w:rPr>
                <w:rFonts w:ascii="Arial" w:hAnsi="Arial" w:cs="Arial"/>
                <w:b w:val="0"/>
                <w:color w:val="000000"/>
                <w:sz w:val="20"/>
                <w:szCs w:val="20"/>
                <w:lang w:val="hr-HR"/>
              </w:rPr>
              <w:t>Seminarski rad</w:t>
            </w:r>
          </w:p>
        </w:tc>
        <w:tc>
          <w:tcPr>
            <w:tcW w:w="968" w:type="dxa"/>
            <w:tcBorders>
              <w:top w:val="single" w:sz="4" w:space="0" w:color="000000"/>
              <w:left w:val="single" w:sz="4" w:space="0" w:color="000000"/>
              <w:bottom w:val="single" w:sz="4" w:space="0" w:color="000000"/>
            </w:tcBorders>
            <w:shd w:val="clear" w:color="auto" w:fill="auto"/>
            <w:vAlign w:val="center"/>
          </w:tcPr>
          <w:p w:rsidR="0048061D" w:rsidRPr="00013E4D" w:rsidRDefault="009C2C47" w:rsidP="00042DBD">
            <w:pPr>
              <w:pStyle w:val="FieldText"/>
              <w:rPr>
                <w:rFonts w:ascii="Arial" w:hAnsi="Arial" w:cs="Arial"/>
                <w:sz w:val="20"/>
                <w:szCs w:val="20"/>
              </w:rPr>
            </w:pPr>
            <w:r w:rsidRPr="00013E4D">
              <w:rPr>
                <w:rFonts w:ascii="Arial" w:hAnsi="Arial" w:cs="Arial"/>
                <w:b w:val="0"/>
                <w:sz w:val="20"/>
                <w:szCs w:val="20"/>
                <w:lang w:val="hr-HR"/>
              </w:rPr>
              <w:fldChar w:fldCharType="begin"/>
            </w:r>
            <w:r w:rsidR="0048061D" w:rsidRPr="00013E4D">
              <w:rPr>
                <w:rFonts w:ascii="Arial" w:hAnsi="Arial" w:cs="Arial"/>
                <w:b w:val="0"/>
                <w:sz w:val="20"/>
                <w:szCs w:val="20"/>
                <w:lang w:val="hr-HR"/>
              </w:rPr>
              <w:instrText xml:space="preserve"> FILLIN "Text1"</w:instrText>
            </w:r>
            <w:r w:rsidRPr="00013E4D">
              <w:rPr>
                <w:rFonts w:ascii="Arial" w:hAnsi="Arial" w:cs="Arial"/>
                <w:b w:val="0"/>
                <w:sz w:val="20"/>
                <w:szCs w:val="20"/>
                <w:lang w:val="hr-HR"/>
              </w:rPr>
              <w:fldChar w:fldCharType="separate"/>
            </w:r>
            <w:r w:rsidR="0048061D" w:rsidRPr="00013E4D">
              <w:rPr>
                <w:rFonts w:ascii="Arial" w:hAnsi="Arial" w:cs="Arial"/>
                <w:b w:val="0"/>
                <w:sz w:val="20"/>
                <w:szCs w:val="20"/>
                <w:lang w:val="hr-HR"/>
              </w:rPr>
              <w:t>     </w:t>
            </w:r>
            <w:r w:rsidRPr="00013E4D">
              <w:rPr>
                <w:rFonts w:ascii="Arial" w:hAnsi="Arial" w:cs="Arial"/>
                <w:b w:val="0"/>
                <w:sz w:val="20"/>
                <w:szCs w:val="20"/>
                <w:lang w:val="hr-HR"/>
              </w:rPr>
              <w:fldChar w:fldCharType="end"/>
            </w: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8061D" w:rsidRPr="00013E4D" w:rsidRDefault="009C2C47" w:rsidP="00042DBD">
            <w:pPr>
              <w:pStyle w:val="FieldText"/>
              <w:rPr>
                <w:rFonts w:ascii="Arial" w:hAnsi="Arial" w:cs="Arial"/>
                <w:sz w:val="20"/>
                <w:szCs w:val="20"/>
              </w:rPr>
            </w:pPr>
            <w:r w:rsidRPr="00013E4D">
              <w:rPr>
                <w:rFonts w:ascii="Arial" w:hAnsi="Arial" w:cs="Arial"/>
                <w:b w:val="0"/>
                <w:sz w:val="20"/>
                <w:szCs w:val="20"/>
                <w:lang w:val="hr-HR"/>
              </w:rPr>
              <w:fldChar w:fldCharType="begin"/>
            </w:r>
            <w:r w:rsidR="0048061D" w:rsidRPr="00013E4D">
              <w:rPr>
                <w:rFonts w:ascii="Arial" w:hAnsi="Arial" w:cs="Arial"/>
                <w:b w:val="0"/>
                <w:sz w:val="20"/>
                <w:szCs w:val="20"/>
                <w:lang w:val="hr-HR"/>
              </w:rPr>
              <w:instrText xml:space="preserve"> FILLIN "Text1"</w:instrText>
            </w:r>
            <w:r w:rsidRPr="00013E4D">
              <w:rPr>
                <w:rFonts w:ascii="Arial" w:hAnsi="Arial" w:cs="Arial"/>
                <w:b w:val="0"/>
                <w:sz w:val="20"/>
                <w:szCs w:val="20"/>
                <w:lang w:val="hr-HR"/>
              </w:rPr>
              <w:fldChar w:fldCharType="separate"/>
            </w:r>
            <w:r w:rsidR="0048061D" w:rsidRPr="00013E4D">
              <w:rPr>
                <w:rFonts w:ascii="Arial" w:hAnsi="Arial" w:cs="Arial"/>
                <w:b w:val="0"/>
                <w:sz w:val="20"/>
                <w:szCs w:val="20"/>
                <w:lang w:val="hr-HR"/>
              </w:rPr>
              <w:t>     </w:t>
            </w:r>
            <w:r w:rsidRPr="00013E4D">
              <w:rPr>
                <w:rFonts w:ascii="Arial" w:hAnsi="Arial" w:cs="Arial"/>
                <w:b w:val="0"/>
                <w:sz w:val="20"/>
                <w:szCs w:val="20"/>
                <w:lang w:val="hr-HR"/>
              </w:rPr>
              <w:fldChar w:fldCharType="end"/>
            </w:r>
            <w:r w:rsidR="0048061D" w:rsidRPr="00013E4D">
              <w:rPr>
                <w:rFonts w:ascii="Arial" w:hAnsi="Arial" w:cs="Arial"/>
                <w:b w:val="0"/>
                <w:sz w:val="20"/>
                <w:szCs w:val="20"/>
                <w:lang w:val="hr-HR"/>
              </w:rPr>
              <w:t xml:space="preserve"> </w:t>
            </w:r>
            <w:r w:rsidR="0048061D" w:rsidRPr="00013E4D">
              <w:rPr>
                <w:rFonts w:ascii="Arial" w:hAnsi="Arial" w:cs="Arial"/>
                <w:b w:val="0"/>
                <w:color w:val="000000"/>
                <w:sz w:val="20"/>
                <w:szCs w:val="20"/>
                <w:lang w:val="hr-HR"/>
              </w:rPr>
              <w:t>(Ostalo upisati)</w:t>
            </w:r>
          </w:p>
        </w:tc>
        <w:tc>
          <w:tcPr>
            <w:tcW w:w="1440"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48061D" w:rsidRPr="00013E4D" w:rsidRDefault="009C2C47" w:rsidP="00042DBD">
            <w:pPr>
              <w:pStyle w:val="FieldText"/>
              <w:rPr>
                <w:rFonts w:ascii="Arial" w:hAnsi="Arial" w:cs="Arial"/>
                <w:color w:val="000000"/>
                <w:sz w:val="20"/>
                <w:szCs w:val="20"/>
              </w:rPr>
            </w:pPr>
            <w:r w:rsidRPr="00013E4D">
              <w:rPr>
                <w:rFonts w:ascii="Arial" w:hAnsi="Arial" w:cs="Arial"/>
                <w:b w:val="0"/>
                <w:sz w:val="20"/>
                <w:szCs w:val="20"/>
                <w:lang w:val="hr-HR"/>
              </w:rPr>
              <w:fldChar w:fldCharType="begin"/>
            </w:r>
            <w:r w:rsidR="0048061D" w:rsidRPr="00013E4D">
              <w:rPr>
                <w:rFonts w:ascii="Arial" w:hAnsi="Arial" w:cs="Arial"/>
                <w:b w:val="0"/>
                <w:sz w:val="20"/>
                <w:szCs w:val="20"/>
                <w:lang w:val="hr-HR"/>
              </w:rPr>
              <w:instrText xml:space="preserve"> FILLIN "Text1"</w:instrText>
            </w:r>
            <w:r w:rsidRPr="00013E4D">
              <w:rPr>
                <w:rFonts w:ascii="Arial" w:hAnsi="Arial" w:cs="Arial"/>
                <w:b w:val="0"/>
                <w:sz w:val="20"/>
                <w:szCs w:val="20"/>
                <w:lang w:val="hr-HR"/>
              </w:rPr>
              <w:fldChar w:fldCharType="separate"/>
            </w:r>
            <w:r w:rsidR="0048061D" w:rsidRPr="00013E4D">
              <w:rPr>
                <w:rFonts w:ascii="Arial" w:hAnsi="Arial" w:cs="Arial"/>
                <w:b w:val="0"/>
                <w:sz w:val="20"/>
                <w:szCs w:val="20"/>
                <w:lang w:val="hr-HR"/>
              </w:rPr>
              <w:t>     </w:t>
            </w:r>
            <w:r w:rsidRPr="00013E4D">
              <w:rPr>
                <w:rFonts w:ascii="Arial" w:hAnsi="Arial" w:cs="Arial"/>
                <w:b w:val="0"/>
                <w:sz w:val="20"/>
                <w:szCs w:val="20"/>
                <w:lang w:val="hr-HR"/>
              </w:rPr>
              <w:fldChar w:fldCharType="end"/>
            </w:r>
          </w:p>
        </w:tc>
      </w:tr>
      <w:tr w:rsidR="0048061D" w:rsidRPr="00013E4D" w:rsidTr="00042DBD">
        <w:trPr>
          <w:trHeight w:val="397"/>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F07058">
            <w:pPr>
              <w:numPr>
                <w:ilvl w:val="0"/>
                <w:numId w:val="16"/>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4" w:space="0" w:color="000000"/>
            </w:tcBorders>
            <w:shd w:val="clear" w:color="auto" w:fill="auto"/>
            <w:vAlign w:val="center"/>
          </w:tcPr>
          <w:p w:rsidR="0048061D" w:rsidRPr="00013E4D" w:rsidRDefault="0048061D" w:rsidP="00042DBD">
            <w:pPr>
              <w:pStyle w:val="FieldText"/>
              <w:rPr>
                <w:rFonts w:ascii="Arial" w:hAnsi="Arial" w:cs="Arial"/>
                <w:sz w:val="20"/>
                <w:szCs w:val="20"/>
              </w:rPr>
            </w:pPr>
            <w:r w:rsidRPr="00013E4D">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r>
            <w:r w:rsidR="0048061D" w:rsidRPr="00013E4D">
              <w:rPr>
                <w:rFonts w:ascii="Arial" w:hAnsi="Arial" w:cs="Arial"/>
                <w:b w:val="0"/>
                <w:sz w:val="20"/>
                <w:szCs w:val="20"/>
                <w:lang w:val="hr-HR"/>
              </w:rPr>
              <w:instrText xml:space="preserve"> FILLIN "Text1"</w:instrText>
            </w:r>
            <w:r w:rsidRPr="00013E4D">
              <w:rPr>
                <w:rFonts w:ascii="Arial" w:hAnsi="Arial" w:cs="Arial"/>
                <w:b w:val="0"/>
                <w:sz w:val="20"/>
                <w:szCs w:val="20"/>
                <w:lang w:val="hr-HR"/>
              </w:rPr>
              <w:fldChar w:fldCharType="separate"/>
            </w:r>
            <w:r w:rsidR="0048061D" w:rsidRPr="00013E4D">
              <w:rPr>
                <w:rFonts w:ascii="Arial" w:hAnsi="Arial" w:cs="Arial"/>
                <w:b w:val="0"/>
                <w:sz w:val="20"/>
                <w:szCs w:val="20"/>
                <w:lang w:val="hr-HR"/>
              </w:rPr>
              <w:t>     </w:t>
            </w:r>
            <w:r w:rsidRPr="00013E4D">
              <w:rPr>
                <w:rFonts w:ascii="Arial" w:hAnsi="Arial" w:cs="Arial"/>
                <w:b w:val="0"/>
                <w:sz w:val="20"/>
                <w:szCs w:val="20"/>
                <w:lang w:val="hr-HR"/>
              </w:rPr>
              <w:fldChar w:fldCharType="end"/>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48061D" w:rsidRPr="00013E4D" w:rsidRDefault="0048061D" w:rsidP="00042DBD">
            <w:pPr>
              <w:pStyle w:val="FieldText"/>
              <w:rPr>
                <w:rFonts w:ascii="Arial" w:hAnsi="Arial" w:cs="Arial"/>
                <w:sz w:val="20"/>
                <w:szCs w:val="20"/>
              </w:rPr>
            </w:pPr>
            <w:r w:rsidRPr="00013E4D">
              <w:rPr>
                <w:rFonts w:ascii="Arial" w:hAnsi="Arial" w:cs="Arial"/>
                <w:b w:val="0"/>
                <w:color w:val="000000"/>
                <w:sz w:val="20"/>
                <w:szCs w:val="20"/>
                <w:lang w:val="hr-HR"/>
              </w:rPr>
              <w:t>Usmeni ispit</w:t>
            </w:r>
          </w:p>
        </w:tc>
        <w:tc>
          <w:tcPr>
            <w:tcW w:w="968" w:type="dxa"/>
            <w:tcBorders>
              <w:top w:val="single" w:sz="4" w:space="0" w:color="000000"/>
              <w:left w:val="single" w:sz="4" w:space="0" w:color="000000"/>
              <w:bottom w:val="single" w:sz="4" w:space="0" w:color="000000"/>
            </w:tcBorders>
            <w:shd w:val="clear" w:color="auto" w:fill="auto"/>
            <w:vAlign w:val="center"/>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b/>
                <w:sz w:val="20"/>
                <w:szCs w:val="20"/>
              </w:rPr>
              <w:fldChar w:fldCharType="begin"/>
            </w:r>
            <w:r w:rsidR="0048061D" w:rsidRPr="00013E4D">
              <w:rPr>
                <w:rFonts w:ascii="Arial" w:hAnsi="Arial" w:cs="Arial"/>
                <w:b/>
                <w:sz w:val="20"/>
                <w:szCs w:val="20"/>
              </w:rPr>
              <w:instrText xml:space="preserve"> FILLIN "Text1"</w:instrText>
            </w:r>
            <w:r w:rsidRPr="00013E4D">
              <w:rPr>
                <w:rFonts w:ascii="Arial" w:hAnsi="Arial" w:cs="Arial"/>
                <w:b/>
                <w:sz w:val="20"/>
                <w:szCs w:val="20"/>
              </w:rPr>
              <w:fldChar w:fldCharType="separate"/>
            </w:r>
            <w:r w:rsidR="0048061D" w:rsidRPr="00013E4D">
              <w:rPr>
                <w:rFonts w:ascii="Arial" w:hAnsi="Arial" w:cs="Arial"/>
                <w:b/>
                <w:sz w:val="20"/>
                <w:szCs w:val="20"/>
              </w:rPr>
              <w:t>     </w:t>
            </w:r>
            <w:r w:rsidRPr="00013E4D">
              <w:rPr>
                <w:rFonts w:ascii="Arial" w:hAnsi="Arial" w:cs="Arial"/>
                <w:b/>
                <w:sz w:val="20"/>
                <w:szCs w:val="20"/>
              </w:rPr>
              <w:fldChar w:fldCharType="end"/>
            </w: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440"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r>
      <w:tr w:rsidR="0048061D" w:rsidRPr="00013E4D" w:rsidTr="00042DBD">
        <w:trPr>
          <w:trHeight w:val="397"/>
        </w:trPr>
        <w:tc>
          <w:tcPr>
            <w:tcW w:w="1912" w:type="dxa"/>
            <w:gridSpan w:val="2"/>
            <w:vMerge/>
            <w:tcBorders>
              <w:top w:val="single" w:sz="4" w:space="0" w:color="000000"/>
              <w:left w:val="single" w:sz="8" w:space="0" w:color="000000"/>
              <w:bottom w:val="single" w:sz="8" w:space="0" w:color="000000"/>
            </w:tcBorders>
            <w:shd w:val="clear" w:color="auto" w:fill="CCFFFF"/>
            <w:vAlign w:val="center"/>
          </w:tcPr>
          <w:p w:rsidR="0048061D" w:rsidRPr="00013E4D" w:rsidRDefault="0048061D" w:rsidP="00F07058">
            <w:pPr>
              <w:numPr>
                <w:ilvl w:val="0"/>
                <w:numId w:val="16"/>
              </w:numPr>
              <w:tabs>
                <w:tab w:val="left" w:pos="2820"/>
              </w:tabs>
              <w:suppressAutoHyphens/>
              <w:snapToGrid w:val="0"/>
              <w:spacing w:after="0" w:line="240" w:lineRule="auto"/>
              <w:rPr>
                <w:rFonts w:ascii="Arial" w:hAnsi="Arial" w:cs="Arial"/>
                <w:color w:val="000000"/>
                <w:sz w:val="20"/>
                <w:szCs w:val="20"/>
              </w:rPr>
            </w:pPr>
          </w:p>
        </w:tc>
        <w:tc>
          <w:tcPr>
            <w:tcW w:w="1677" w:type="dxa"/>
            <w:tcBorders>
              <w:top w:val="single" w:sz="4" w:space="0" w:color="000000"/>
              <w:left w:val="single" w:sz="4" w:space="0" w:color="000000"/>
              <w:bottom w:val="single" w:sz="8" w:space="0" w:color="000000"/>
            </w:tcBorders>
            <w:shd w:val="clear" w:color="auto" w:fill="auto"/>
            <w:vAlign w:val="cente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b/>
                <w:sz w:val="20"/>
                <w:szCs w:val="20"/>
              </w:rPr>
              <w:fldChar w:fldCharType="begin"/>
            </w:r>
            <w:r w:rsidR="0048061D" w:rsidRPr="00013E4D">
              <w:rPr>
                <w:rFonts w:ascii="Arial" w:hAnsi="Arial" w:cs="Arial"/>
                <w:b/>
                <w:sz w:val="20"/>
                <w:szCs w:val="20"/>
              </w:rPr>
              <w:instrText xml:space="preserve"> FILLIN "Text1"</w:instrText>
            </w:r>
            <w:r w:rsidRPr="00013E4D">
              <w:rPr>
                <w:rFonts w:ascii="Arial" w:hAnsi="Arial" w:cs="Arial"/>
                <w:b/>
                <w:sz w:val="20"/>
                <w:szCs w:val="20"/>
              </w:rPr>
              <w:fldChar w:fldCharType="separate"/>
            </w:r>
            <w:r w:rsidR="0048061D" w:rsidRPr="00013E4D">
              <w:rPr>
                <w:rFonts w:ascii="Arial" w:hAnsi="Arial" w:cs="Arial"/>
                <w:b/>
                <w:sz w:val="20"/>
                <w:szCs w:val="20"/>
              </w:rPr>
              <w:t>     </w:t>
            </w:r>
            <w:r w:rsidRPr="00013E4D">
              <w:rPr>
                <w:rFonts w:ascii="Arial" w:hAnsi="Arial" w:cs="Arial"/>
                <w:b/>
                <w:sz w:val="20"/>
                <w:szCs w:val="20"/>
              </w:rPr>
              <w:fldChar w:fldCharType="end"/>
            </w:r>
          </w:p>
        </w:tc>
        <w:tc>
          <w:tcPr>
            <w:tcW w:w="1275" w:type="dxa"/>
            <w:gridSpan w:val="3"/>
            <w:tcBorders>
              <w:top w:val="single" w:sz="4" w:space="0" w:color="000000"/>
              <w:left w:val="single" w:sz="8" w:space="0" w:color="000000"/>
              <w:bottom w:val="single" w:sz="8" w:space="0" w:color="000000"/>
            </w:tcBorders>
            <w:shd w:val="clear" w:color="auto" w:fill="auto"/>
            <w:vAlign w:val="cente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color w:val="000000"/>
                <w:sz w:val="20"/>
                <w:szCs w:val="20"/>
              </w:rPr>
              <w:t>Projekt</w:t>
            </w:r>
          </w:p>
        </w:tc>
        <w:tc>
          <w:tcPr>
            <w:tcW w:w="968" w:type="dxa"/>
            <w:tcBorders>
              <w:top w:val="single" w:sz="4" w:space="0" w:color="000000"/>
              <w:left w:val="single" w:sz="8" w:space="0" w:color="000000"/>
              <w:bottom w:val="single" w:sz="8" w:space="0" w:color="000000"/>
            </w:tcBorders>
            <w:shd w:val="clear" w:color="auto" w:fill="auto"/>
            <w:vAlign w:val="center"/>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440"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8" w:space="0" w:color="000000"/>
              <w:left w:val="single" w:sz="8" w:space="0" w:color="000000"/>
              <w:bottom w:val="single" w:sz="8" w:space="0" w:color="000000"/>
            </w:tcBorders>
            <w:shd w:val="clear" w:color="auto" w:fill="CCFFFF"/>
            <w:vAlign w:val="center"/>
          </w:tcPr>
          <w:p w:rsidR="0048061D" w:rsidRPr="00013E4D" w:rsidRDefault="0048061D" w:rsidP="00042DBD">
            <w:pPr>
              <w:tabs>
                <w:tab w:val="left" w:pos="360"/>
                <w:tab w:val="left" w:pos="540"/>
              </w:tabs>
              <w:spacing w:after="0" w:line="240" w:lineRule="auto"/>
              <w:rPr>
                <w:rFonts w:ascii="Arial" w:hAnsi="Arial" w:cs="Arial"/>
                <w:sz w:val="20"/>
                <w:szCs w:val="20"/>
              </w:rPr>
            </w:pPr>
            <w:r w:rsidRPr="00013E4D">
              <w:rPr>
                <w:rFonts w:ascii="Arial" w:hAnsi="Arial" w:cs="Arial"/>
                <w:color w:val="000000"/>
                <w:sz w:val="20"/>
                <w:szCs w:val="20"/>
              </w:rPr>
              <w:t>Ocjenjivanje i vrjednovanje rada studenata tijekom nastave i na završnom ispitu</w:t>
            </w:r>
          </w:p>
        </w:tc>
        <w:tc>
          <w:tcPr>
            <w:tcW w:w="7662" w:type="dxa"/>
            <w:gridSpan w:val="14"/>
            <w:tcBorders>
              <w:top w:val="single" w:sz="8" w:space="0" w:color="000000"/>
              <w:left w:val="single" w:sz="4" w:space="0" w:color="000000"/>
              <w:bottom w:val="single" w:sz="8" w:space="0" w:color="000000"/>
              <w:right w:val="single" w:sz="8" w:space="0" w:color="000000"/>
            </w:tcBorders>
            <w:shd w:val="clear" w:color="auto" w:fill="auto"/>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sz w:val="20"/>
                <w:szCs w:val="20"/>
              </w:rPr>
              <w:t>Redovito pohađanje i aktivn</w:t>
            </w:r>
            <w:r w:rsidR="00F20CFD" w:rsidRPr="00013E4D">
              <w:rPr>
                <w:rFonts w:ascii="Arial" w:hAnsi="Arial" w:cs="Arial"/>
                <w:sz w:val="20"/>
                <w:szCs w:val="20"/>
              </w:rPr>
              <w:t>o sudjelovanje u nastavi ima 25</w:t>
            </w:r>
            <w:r w:rsidRPr="00013E4D">
              <w:rPr>
                <w:rFonts w:ascii="Arial" w:hAnsi="Arial" w:cs="Arial"/>
                <w:sz w:val="20"/>
                <w:szCs w:val="20"/>
              </w:rPr>
              <w:t xml:space="preserve">%, a </w:t>
            </w:r>
            <w:r w:rsidRPr="00013E4D">
              <w:rPr>
                <w:rFonts w:ascii="Arial" w:hAnsi="Arial" w:cs="Arial"/>
                <w:b/>
                <w:color w:val="000000"/>
                <w:sz w:val="20"/>
                <w:szCs w:val="20"/>
              </w:rPr>
              <w:t>praktični rad</w:t>
            </w:r>
            <w:r w:rsidRPr="00013E4D">
              <w:rPr>
                <w:rFonts w:ascii="Arial" w:hAnsi="Arial" w:cs="Arial"/>
                <w:sz w:val="20"/>
                <w:szCs w:val="20"/>
              </w:rPr>
              <w:t xml:space="preserve"> i </w:t>
            </w:r>
            <w:r w:rsidRPr="00013E4D">
              <w:rPr>
                <w:rFonts w:ascii="Arial" w:hAnsi="Arial" w:cs="Arial"/>
                <w:b/>
                <w:sz w:val="20"/>
                <w:szCs w:val="20"/>
              </w:rPr>
              <w:t>Osobni rad</w:t>
            </w:r>
            <w:r w:rsidR="00F20CFD" w:rsidRPr="00013E4D">
              <w:rPr>
                <w:rFonts w:ascii="Arial" w:hAnsi="Arial" w:cs="Arial"/>
                <w:sz w:val="20"/>
                <w:szCs w:val="20"/>
              </w:rPr>
              <w:t xml:space="preserve"> 75</w:t>
            </w:r>
            <w:r w:rsidRPr="00013E4D">
              <w:rPr>
                <w:rFonts w:ascii="Arial" w:hAnsi="Arial" w:cs="Arial"/>
                <w:sz w:val="20"/>
                <w:szCs w:val="20"/>
              </w:rPr>
              <w:t>% udjela u vrednovanju i ocjenjivanju.</w:t>
            </w:r>
          </w:p>
        </w:tc>
      </w:tr>
      <w:tr w:rsidR="0048061D" w:rsidRPr="00013E4D" w:rsidTr="00042DBD">
        <w:tc>
          <w:tcPr>
            <w:tcW w:w="1912" w:type="dxa"/>
            <w:gridSpan w:val="2"/>
            <w:vMerge w:val="restart"/>
            <w:tcBorders>
              <w:top w:val="single" w:sz="8" w:space="0" w:color="000000"/>
              <w:left w:val="single" w:sz="8" w:space="0" w:color="000000"/>
              <w:bottom w:val="single" w:sz="4" w:space="0" w:color="000000"/>
            </w:tcBorders>
            <w:shd w:val="clear" w:color="auto" w:fill="CCFFFF"/>
            <w:vAlign w:val="center"/>
          </w:tcPr>
          <w:p w:rsidR="0048061D" w:rsidRPr="00013E4D" w:rsidRDefault="0048061D" w:rsidP="00042DBD">
            <w:pPr>
              <w:tabs>
                <w:tab w:val="left" w:pos="540"/>
              </w:tabs>
              <w:spacing w:after="0" w:line="240" w:lineRule="auto"/>
              <w:rPr>
                <w:rFonts w:ascii="Arial" w:hAnsi="Arial" w:cs="Arial"/>
                <w:b/>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8" w:space="0" w:color="000000"/>
              <w:left w:val="single" w:sz="4" w:space="0" w:color="000000"/>
              <w:bottom w:val="single" w:sz="4" w:space="0" w:color="000000"/>
            </w:tcBorders>
            <w:shd w:val="clear" w:color="auto" w:fill="CCECFF"/>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628" w:type="dxa"/>
            <w:gridSpan w:val="5"/>
            <w:tcBorders>
              <w:top w:val="single" w:sz="8" w:space="0" w:color="000000"/>
              <w:left w:val="single" w:sz="8" w:space="0" w:color="000000"/>
              <w:bottom w:val="single" w:sz="8" w:space="0" w:color="000000"/>
              <w:right w:val="single" w:sz="8" w:space="0" w:color="000000"/>
            </w:tcBorders>
            <w:shd w:val="clear" w:color="auto" w:fill="CCECFF"/>
            <w:vAlign w:val="center"/>
          </w:tcPr>
          <w:p w:rsidR="0048061D" w:rsidRPr="00013E4D" w:rsidRDefault="0048061D" w:rsidP="00042DBD">
            <w:pPr>
              <w:tabs>
                <w:tab w:val="left" w:pos="2820"/>
              </w:tabs>
              <w:spacing w:after="0"/>
              <w:jc w:val="center"/>
              <w:rPr>
                <w:rFonts w:ascii="Arial" w:hAnsi="Arial" w:cs="Arial"/>
                <w:color w:val="000000"/>
                <w:sz w:val="20"/>
                <w:szCs w:val="20"/>
              </w:rPr>
            </w:pPr>
            <w:r w:rsidRPr="00013E4D">
              <w:rPr>
                <w:rFonts w:ascii="Arial" w:hAnsi="Arial" w:cs="Arial"/>
                <w:b/>
                <w:color w:val="000000"/>
                <w:sz w:val="20"/>
                <w:szCs w:val="20"/>
              </w:rPr>
              <w:t>Dostupnost putem ostalih medija</w:t>
            </w:r>
          </w:p>
        </w:tc>
      </w:tr>
      <w:tr w:rsidR="0048061D" w:rsidRPr="00013E4D" w:rsidTr="00042DBD">
        <w:trPr>
          <w:trHeight w:val="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F07058">
            <w:pPr>
              <w:numPr>
                <w:ilvl w:val="0"/>
                <w:numId w:val="1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shd w:val="clear" w:color="auto" w:fill="FFFFFF"/>
              </w:rPr>
              <w:t xml:space="preserve">"Animators Survival Kit"  Richard Williams </w:t>
            </w:r>
          </w:p>
        </w:tc>
        <w:tc>
          <w:tcPr>
            <w:tcW w:w="1244" w:type="dxa"/>
            <w:gridSpan w:val="2"/>
            <w:tcBorders>
              <w:top w:val="single" w:sz="8" w:space="0" w:color="000000"/>
              <w:left w:val="single" w:sz="8" w:space="0" w:color="000000"/>
              <w:bottom w:val="single" w:sz="4" w:space="0" w:color="000000"/>
            </w:tcBorders>
            <w:shd w:val="clear" w:color="auto" w:fill="auto"/>
          </w:tcPr>
          <w:p w:rsidR="0048061D" w:rsidRPr="00013E4D" w:rsidRDefault="0048061D" w:rsidP="00042DBD">
            <w:pPr>
              <w:tabs>
                <w:tab w:val="left" w:pos="2820"/>
              </w:tabs>
              <w:spacing w:after="0"/>
              <w:jc w:val="center"/>
              <w:rPr>
                <w:rFonts w:ascii="Arial" w:hAnsi="Arial" w:cs="Arial"/>
                <w:sz w:val="20"/>
                <w:szCs w:val="20"/>
              </w:rPr>
            </w:pPr>
            <w:r w:rsidRPr="00013E4D">
              <w:rPr>
                <w:rFonts w:ascii="Arial" w:hAnsi="Arial" w:cs="Arial"/>
                <w:sz w:val="20"/>
                <w:szCs w:val="20"/>
              </w:rPr>
              <w:t>1</w:t>
            </w:r>
          </w:p>
        </w:tc>
        <w:tc>
          <w:tcPr>
            <w:tcW w:w="1628" w:type="dxa"/>
            <w:gridSpan w:val="5"/>
            <w:tcBorders>
              <w:top w:val="single" w:sz="8" w:space="0" w:color="000000"/>
              <w:left w:val="single" w:sz="8" w:space="0" w:color="000000"/>
              <w:bottom w:val="single" w:sz="4" w:space="0" w:color="000000"/>
              <w:right w:val="single" w:sz="8" w:space="0" w:color="000000"/>
            </w:tcBorders>
            <w:shd w:val="clear" w:color="auto" w:fill="auto"/>
          </w:tcPr>
          <w:p w:rsidR="0048061D" w:rsidRPr="00013E4D" w:rsidRDefault="0048061D" w:rsidP="00042DBD">
            <w:pPr>
              <w:tabs>
                <w:tab w:val="left" w:pos="2820"/>
              </w:tabs>
              <w:snapToGrid w:val="0"/>
              <w:spacing w:after="0"/>
              <w:jc w:val="center"/>
              <w:rPr>
                <w:rFonts w:ascii="Arial" w:hAnsi="Arial" w:cs="Arial"/>
                <w:sz w:val="20"/>
                <w:szCs w:val="20"/>
              </w:rPr>
            </w:pPr>
          </w:p>
        </w:tc>
      </w:tr>
      <w:tr w:rsidR="0048061D" w:rsidRPr="00013E4D" w:rsidTr="00042DBD">
        <w:trPr>
          <w:trHeight w:val="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F07058">
            <w:pPr>
              <w:numPr>
                <w:ilvl w:val="0"/>
                <w:numId w:val="1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48061D" w:rsidRPr="00013E4D" w:rsidRDefault="0048061D" w:rsidP="00042DBD">
            <w:pPr>
              <w:tabs>
                <w:tab w:val="left" w:pos="2820"/>
              </w:tabs>
              <w:snapToGrid w:val="0"/>
              <w:spacing w:after="0" w:line="240" w:lineRule="auto"/>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48061D" w:rsidRPr="00013E4D" w:rsidRDefault="0048061D" w:rsidP="00042DBD">
            <w:pPr>
              <w:tabs>
                <w:tab w:val="left" w:pos="2820"/>
              </w:tabs>
              <w:snapToGrid w:val="0"/>
              <w:spacing w:after="0"/>
              <w:jc w:val="center"/>
              <w:rPr>
                <w:rFonts w:ascii="Arial" w:hAnsi="Arial" w:cs="Arial"/>
                <w:sz w:val="20"/>
                <w:szCs w:val="20"/>
              </w:rPr>
            </w:pPr>
          </w:p>
        </w:tc>
        <w:tc>
          <w:tcPr>
            <w:tcW w:w="1628" w:type="dxa"/>
            <w:gridSpan w:val="5"/>
            <w:tcBorders>
              <w:top w:val="single" w:sz="4" w:space="0" w:color="000000"/>
              <w:left w:val="single" w:sz="8" w:space="0" w:color="000000"/>
              <w:bottom w:val="single" w:sz="4" w:space="0" w:color="000000"/>
              <w:right w:val="single" w:sz="8" w:space="0" w:color="000000"/>
            </w:tcBorders>
            <w:shd w:val="clear" w:color="auto" w:fill="auto"/>
          </w:tcPr>
          <w:p w:rsidR="0048061D" w:rsidRPr="00013E4D" w:rsidRDefault="0048061D" w:rsidP="00042DBD">
            <w:pPr>
              <w:tabs>
                <w:tab w:val="left" w:pos="2820"/>
              </w:tabs>
              <w:snapToGrid w:val="0"/>
              <w:spacing w:after="0"/>
              <w:jc w:val="center"/>
              <w:rPr>
                <w:rFonts w:ascii="Arial" w:hAnsi="Arial" w:cs="Arial"/>
                <w:sz w:val="20"/>
                <w:szCs w:val="20"/>
              </w:rPr>
            </w:pPr>
          </w:p>
        </w:tc>
      </w:tr>
      <w:tr w:rsidR="0048061D" w:rsidRPr="00013E4D" w:rsidTr="00042DBD">
        <w:trPr>
          <w:trHeight w:val="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F07058">
            <w:pPr>
              <w:numPr>
                <w:ilvl w:val="0"/>
                <w:numId w:val="1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tbl>
            <w:tblPr>
              <w:tblW w:w="0" w:type="auto"/>
              <w:tblLayout w:type="fixed"/>
              <w:tblCellMar>
                <w:left w:w="0" w:type="dxa"/>
                <w:right w:w="0" w:type="dxa"/>
              </w:tblCellMar>
              <w:tblLook w:val="0000"/>
            </w:tblPr>
            <w:tblGrid>
              <w:gridCol w:w="4658"/>
              <w:gridCol w:w="2113"/>
            </w:tblGrid>
            <w:tr w:rsidR="0048061D" w:rsidRPr="00013E4D" w:rsidTr="00042DBD">
              <w:trPr>
                <w:trHeight w:val="458"/>
              </w:trPr>
              <w:tc>
                <w:tcPr>
                  <w:tcW w:w="4658" w:type="dxa"/>
                  <w:shd w:val="clear" w:color="auto" w:fill="FFFFFF"/>
                </w:tcPr>
                <w:p w:rsidR="0048061D" w:rsidRPr="00013E4D" w:rsidRDefault="0048061D" w:rsidP="00042DBD">
                  <w:pPr>
                    <w:snapToGrid w:val="0"/>
                    <w:spacing w:after="0" w:line="240" w:lineRule="auto"/>
                    <w:rPr>
                      <w:rFonts w:ascii="Arial" w:eastAsia="Times New Roman" w:hAnsi="Arial" w:cs="Arial"/>
                      <w:color w:val="000000"/>
                      <w:sz w:val="20"/>
                      <w:szCs w:val="20"/>
                      <w:lang w:val="en-US"/>
                    </w:rPr>
                  </w:pPr>
                </w:p>
              </w:tc>
              <w:tc>
                <w:tcPr>
                  <w:tcW w:w="2113" w:type="dxa"/>
                  <w:shd w:val="clear" w:color="auto" w:fill="auto"/>
                </w:tcPr>
                <w:p w:rsidR="0048061D" w:rsidRPr="00013E4D" w:rsidRDefault="0048061D" w:rsidP="00042DBD">
                  <w:pPr>
                    <w:snapToGrid w:val="0"/>
                    <w:rPr>
                      <w:rFonts w:ascii="Arial" w:eastAsia="Times New Roman" w:hAnsi="Arial" w:cs="Arial"/>
                      <w:sz w:val="20"/>
                      <w:szCs w:val="20"/>
                      <w:lang w:val="en-US"/>
                    </w:rPr>
                  </w:pPr>
                </w:p>
              </w:tc>
            </w:tr>
            <w:tr w:rsidR="0048061D" w:rsidRPr="00013E4D" w:rsidTr="00042DBD">
              <w:tblPrEx>
                <w:tblCellMar>
                  <w:top w:w="24" w:type="dxa"/>
                  <w:left w:w="24" w:type="dxa"/>
                  <w:bottom w:w="24" w:type="dxa"/>
                  <w:right w:w="24" w:type="dxa"/>
                </w:tblCellMar>
              </w:tblPrEx>
              <w:tc>
                <w:tcPr>
                  <w:tcW w:w="4658" w:type="dxa"/>
                  <w:shd w:val="clear" w:color="auto" w:fill="FFFFFF"/>
                </w:tcPr>
                <w:p w:rsidR="0048061D" w:rsidRPr="00013E4D" w:rsidRDefault="0048061D" w:rsidP="00042DBD">
                  <w:pPr>
                    <w:snapToGrid w:val="0"/>
                    <w:spacing w:after="0" w:line="240" w:lineRule="auto"/>
                    <w:jc w:val="right"/>
                    <w:rPr>
                      <w:rFonts w:ascii="Arial" w:eastAsia="Times New Roman" w:hAnsi="Arial" w:cs="Arial"/>
                      <w:i/>
                      <w:iCs/>
                      <w:color w:val="0080CF"/>
                      <w:sz w:val="20"/>
                      <w:szCs w:val="20"/>
                      <w:lang w:val="en-US"/>
                    </w:rPr>
                  </w:pPr>
                </w:p>
              </w:tc>
              <w:tc>
                <w:tcPr>
                  <w:tcW w:w="2113" w:type="dxa"/>
                  <w:shd w:val="clear" w:color="auto" w:fill="FFFFFF"/>
                </w:tcPr>
                <w:p w:rsidR="0048061D" w:rsidRPr="00013E4D" w:rsidRDefault="0048061D" w:rsidP="00042DBD">
                  <w:pPr>
                    <w:snapToGrid w:val="0"/>
                    <w:spacing w:after="0" w:line="240" w:lineRule="auto"/>
                    <w:rPr>
                      <w:rFonts w:ascii="Arial" w:eastAsia="Times New Roman" w:hAnsi="Arial" w:cs="Arial"/>
                      <w:color w:val="000000"/>
                      <w:sz w:val="20"/>
                      <w:szCs w:val="20"/>
                      <w:lang w:val="en-US"/>
                    </w:rPr>
                  </w:pPr>
                </w:p>
              </w:tc>
            </w:tr>
          </w:tbl>
          <w:p w:rsidR="0048061D" w:rsidRPr="00013E4D" w:rsidRDefault="0048061D" w:rsidP="00042DBD">
            <w:pPr>
              <w:rPr>
                <w:rFonts w:ascii="Arial" w:hAnsi="Arial" w:cs="Arial"/>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48061D" w:rsidRPr="00013E4D" w:rsidRDefault="0048061D" w:rsidP="00042DBD">
            <w:pPr>
              <w:tabs>
                <w:tab w:val="left" w:pos="2820"/>
              </w:tabs>
              <w:snapToGrid w:val="0"/>
              <w:spacing w:after="0"/>
              <w:jc w:val="center"/>
              <w:rPr>
                <w:rFonts w:ascii="Arial" w:hAnsi="Arial" w:cs="Arial"/>
                <w:sz w:val="20"/>
                <w:szCs w:val="20"/>
              </w:rPr>
            </w:pPr>
          </w:p>
        </w:tc>
        <w:tc>
          <w:tcPr>
            <w:tcW w:w="1628" w:type="dxa"/>
            <w:gridSpan w:val="5"/>
            <w:tcBorders>
              <w:top w:val="single" w:sz="4" w:space="0" w:color="000000"/>
              <w:left w:val="single" w:sz="8" w:space="0" w:color="000000"/>
              <w:bottom w:val="single" w:sz="4" w:space="0" w:color="000000"/>
              <w:right w:val="single" w:sz="8" w:space="0" w:color="000000"/>
            </w:tcBorders>
            <w:shd w:val="clear" w:color="auto" w:fill="auto"/>
          </w:tcPr>
          <w:p w:rsidR="0048061D" w:rsidRPr="00013E4D" w:rsidRDefault="0048061D" w:rsidP="00042DBD">
            <w:pPr>
              <w:tabs>
                <w:tab w:val="left" w:pos="2820"/>
              </w:tabs>
              <w:snapToGrid w:val="0"/>
              <w:spacing w:after="0"/>
              <w:jc w:val="center"/>
              <w:rPr>
                <w:rFonts w:ascii="Arial" w:hAnsi="Arial" w:cs="Arial"/>
                <w:sz w:val="20"/>
                <w:szCs w:val="20"/>
              </w:rPr>
            </w:pPr>
          </w:p>
        </w:tc>
      </w:tr>
      <w:tr w:rsidR="0048061D" w:rsidRPr="00013E4D" w:rsidTr="00042DBD">
        <w:trPr>
          <w:trHeight w:val="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F07058">
            <w:pPr>
              <w:numPr>
                <w:ilvl w:val="0"/>
                <w:numId w:val="1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48061D" w:rsidRPr="00013E4D" w:rsidRDefault="0048061D" w:rsidP="00042DBD">
            <w:pPr>
              <w:tabs>
                <w:tab w:val="left" w:pos="2820"/>
              </w:tabs>
              <w:snapToGrid w:val="0"/>
              <w:spacing w:after="0" w:line="240" w:lineRule="auto"/>
              <w:rPr>
                <w:rFonts w:ascii="Arial" w:hAnsi="Arial" w:cs="Arial"/>
                <w:color w:val="000000"/>
                <w:sz w:val="20"/>
                <w:szCs w:val="20"/>
              </w:rPr>
            </w:pPr>
          </w:p>
        </w:tc>
        <w:tc>
          <w:tcPr>
            <w:tcW w:w="1244" w:type="dxa"/>
            <w:gridSpan w:val="2"/>
            <w:tcBorders>
              <w:top w:val="single" w:sz="4" w:space="0" w:color="000000"/>
              <w:left w:val="single" w:sz="8" w:space="0" w:color="000000"/>
              <w:bottom w:val="single" w:sz="4" w:space="0" w:color="000000"/>
            </w:tcBorders>
            <w:shd w:val="clear" w:color="auto" w:fill="auto"/>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c>
          <w:tcPr>
            <w:tcW w:w="1628" w:type="dxa"/>
            <w:gridSpan w:val="5"/>
            <w:tcBorders>
              <w:top w:val="single" w:sz="4" w:space="0" w:color="000000"/>
              <w:left w:val="single" w:sz="8" w:space="0" w:color="000000"/>
              <w:bottom w:val="single" w:sz="4" w:space="0" w:color="000000"/>
              <w:right w:val="single" w:sz="8" w:space="0" w:color="000000"/>
            </w:tcBorders>
            <w:shd w:val="clear" w:color="auto" w:fill="auto"/>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F07058">
            <w:pPr>
              <w:numPr>
                <w:ilvl w:val="0"/>
                <w:numId w:val="1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c>
          <w:tcPr>
            <w:tcW w:w="1244" w:type="dxa"/>
            <w:gridSpan w:val="2"/>
            <w:tcBorders>
              <w:top w:val="single" w:sz="4" w:space="0" w:color="000000"/>
              <w:left w:val="single" w:sz="8" w:space="0" w:color="000000"/>
              <w:bottom w:val="single" w:sz="4" w:space="0" w:color="000000"/>
            </w:tcBorders>
            <w:shd w:val="clear" w:color="auto" w:fill="auto"/>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c>
          <w:tcPr>
            <w:tcW w:w="1628" w:type="dxa"/>
            <w:gridSpan w:val="5"/>
            <w:tcBorders>
              <w:top w:val="single" w:sz="4" w:space="0" w:color="000000"/>
              <w:left w:val="single" w:sz="8" w:space="0" w:color="000000"/>
              <w:bottom w:val="single" w:sz="4" w:space="0" w:color="000000"/>
              <w:right w:val="single" w:sz="8" w:space="0" w:color="000000"/>
            </w:tcBorders>
            <w:shd w:val="clear" w:color="auto" w:fill="auto"/>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F07058">
            <w:pPr>
              <w:numPr>
                <w:ilvl w:val="0"/>
                <w:numId w:val="1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c>
          <w:tcPr>
            <w:tcW w:w="1244" w:type="dxa"/>
            <w:gridSpan w:val="2"/>
            <w:tcBorders>
              <w:top w:val="single" w:sz="4" w:space="0" w:color="000000"/>
              <w:left w:val="single" w:sz="8" w:space="0" w:color="000000"/>
              <w:bottom w:val="single" w:sz="4" w:space="0" w:color="000000"/>
            </w:tcBorders>
            <w:shd w:val="clear" w:color="auto" w:fill="auto"/>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c>
          <w:tcPr>
            <w:tcW w:w="1628" w:type="dxa"/>
            <w:gridSpan w:val="5"/>
            <w:tcBorders>
              <w:top w:val="single" w:sz="4" w:space="0" w:color="000000"/>
              <w:left w:val="single" w:sz="8" w:space="0" w:color="000000"/>
              <w:bottom w:val="single" w:sz="4" w:space="0" w:color="000000"/>
              <w:right w:val="single" w:sz="8" w:space="0" w:color="000000"/>
            </w:tcBorders>
            <w:shd w:val="clear" w:color="auto" w:fill="auto"/>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F07058">
            <w:pPr>
              <w:numPr>
                <w:ilvl w:val="0"/>
                <w:numId w:val="1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4" w:space="0" w:color="000000"/>
            </w:tcBorders>
            <w:shd w:val="clear" w:color="auto" w:fill="auto"/>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c>
          <w:tcPr>
            <w:tcW w:w="1244" w:type="dxa"/>
            <w:gridSpan w:val="2"/>
            <w:tcBorders>
              <w:top w:val="single" w:sz="4" w:space="0" w:color="000000"/>
              <w:left w:val="single" w:sz="8" w:space="0" w:color="000000"/>
              <w:bottom w:val="single" w:sz="4" w:space="0" w:color="000000"/>
            </w:tcBorders>
            <w:shd w:val="clear" w:color="auto" w:fill="auto"/>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c>
          <w:tcPr>
            <w:tcW w:w="1628" w:type="dxa"/>
            <w:gridSpan w:val="5"/>
            <w:tcBorders>
              <w:top w:val="single" w:sz="4" w:space="0" w:color="000000"/>
              <w:left w:val="single" w:sz="8" w:space="0" w:color="000000"/>
              <w:bottom w:val="single" w:sz="4" w:space="0" w:color="000000"/>
              <w:right w:val="single" w:sz="8" w:space="0" w:color="000000"/>
            </w:tcBorders>
            <w:shd w:val="clear" w:color="auto" w:fill="auto"/>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top w:val="single" w:sz="4" w:space="0" w:color="000000"/>
              <w:left w:val="single" w:sz="8" w:space="0" w:color="000000"/>
              <w:bottom w:val="single" w:sz="8" w:space="0" w:color="000000"/>
            </w:tcBorders>
            <w:shd w:val="clear" w:color="auto" w:fill="CCFFFF"/>
            <w:vAlign w:val="center"/>
          </w:tcPr>
          <w:p w:rsidR="0048061D" w:rsidRPr="00013E4D" w:rsidRDefault="0048061D" w:rsidP="00F07058">
            <w:pPr>
              <w:numPr>
                <w:ilvl w:val="0"/>
                <w:numId w:val="17"/>
              </w:numPr>
              <w:tabs>
                <w:tab w:val="left" w:pos="2820"/>
              </w:tabs>
              <w:suppressAutoHyphens/>
              <w:snapToGrid w:val="0"/>
              <w:spacing w:after="0" w:line="240" w:lineRule="auto"/>
              <w:rPr>
                <w:rFonts w:ascii="Arial" w:hAnsi="Arial" w:cs="Arial"/>
                <w:color w:val="000000"/>
                <w:sz w:val="20"/>
                <w:szCs w:val="20"/>
              </w:rPr>
            </w:pPr>
          </w:p>
        </w:tc>
        <w:tc>
          <w:tcPr>
            <w:tcW w:w="4790" w:type="dxa"/>
            <w:gridSpan w:val="7"/>
            <w:tcBorders>
              <w:top w:val="single" w:sz="4" w:space="0" w:color="000000"/>
              <w:left w:val="single" w:sz="4" w:space="0" w:color="000000"/>
              <w:bottom w:val="single" w:sz="8" w:space="0" w:color="000000"/>
            </w:tcBorders>
            <w:shd w:val="clear" w:color="auto" w:fill="auto"/>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c>
          <w:tcPr>
            <w:tcW w:w="1244" w:type="dxa"/>
            <w:gridSpan w:val="2"/>
            <w:tcBorders>
              <w:top w:val="single" w:sz="4" w:space="0" w:color="000000"/>
              <w:left w:val="single" w:sz="8" w:space="0" w:color="000000"/>
              <w:bottom w:val="single" w:sz="8" w:space="0" w:color="000000"/>
            </w:tcBorders>
            <w:shd w:val="clear" w:color="auto" w:fill="auto"/>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c>
          <w:tcPr>
            <w:tcW w:w="1628" w:type="dxa"/>
            <w:gridSpan w:val="5"/>
            <w:tcBorders>
              <w:top w:val="single" w:sz="4" w:space="0" w:color="000000"/>
              <w:left w:val="single" w:sz="8" w:space="0" w:color="000000"/>
              <w:bottom w:val="single" w:sz="8" w:space="0" w:color="000000"/>
              <w:right w:val="single" w:sz="8" w:space="0" w:color="000000"/>
            </w:tcBorders>
            <w:shd w:val="clear" w:color="auto" w:fill="auto"/>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r>
            <w:r w:rsidR="0048061D" w:rsidRPr="00013E4D">
              <w:rPr>
                <w:rFonts w:ascii="Arial" w:hAnsi="Arial" w:cs="Arial"/>
                <w:sz w:val="20"/>
                <w:szCs w:val="20"/>
              </w:rPr>
              <w:instrText xml:space="preserve"> FILLIN "Text1"</w:instrText>
            </w:r>
            <w:r w:rsidRPr="00013E4D">
              <w:rPr>
                <w:rFonts w:ascii="Arial" w:hAnsi="Arial" w:cs="Arial"/>
                <w:sz w:val="20"/>
                <w:szCs w:val="20"/>
              </w:rPr>
              <w:fldChar w:fldCharType="separate"/>
            </w:r>
            <w:r w:rsidR="0048061D" w:rsidRPr="00013E4D">
              <w:rPr>
                <w:rFonts w:ascii="Arial" w:hAnsi="Arial" w:cs="Arial"/>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8" w:space="0" w:color="000000"/>
              <w:left w:val="single" w:sz="8" w:space="0" w:color="000000"/>
              <w:bottom w:val="single" w:sz="4" w:space="0" w:color="000000"/>
            </w:tcBorders>
            <w:shd w:val="clear" w:color="auto" w:fill="CCFFFF"/>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48061D" w:rsidRPr="00013E4D" w:rsidRDefault="0048061D" w:rsidP="00042DBD">
            <w:pPr>
              <w:tabs>
                <w:tab w:val="left" w:pos="567"/>
              </w:tabs>
              <w:spacing w:after="0" w:line="240" w:lineRule="auto"/>
              <w:rPr>
                <w:rFonts w:ascii="Arial" w:hAnsi="Arial" w:cs="Arial"/>
                <w:color w:val="000000"/>
                <w:sz w:val="20"/>
                <w:szCs w:val="20"/>
              </w:rPr>
            </w:pPr>
          </w:p>
        </w:tc>
        <w:tc>
          <w:tcPr>
            <w:tcW w:w="7662" w:type="dxa"/>
            <w:gridSpan w:val="14"/>
            <w:tcBorders>
              <w:top w:val="single" w:sz="8" w:space="0" w:color="000000"/>
              <w:left w:val="single" w:sz="4" w:space="0" w:color="000000"/>
              <w:bottom w:val="single" w:sz="4" w:space="0" w:color="000000"/>
              <w:right w:val="single" w:sz="8" w:space="0" w:color="000000"/>
            </w:tcBorders>
            <w:shd w:val="clear" w:color="auto" w:fill="auto"/>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FF0000"/>
                <w:sz w:val="20"/>
                <w:szCs w:val="20"/>
              </w:rPr>
              <w:t xml:space="preserve"> </w:t>
            </w:r>
          </w:p>
        </w:tc>
      </w:tr>
      <w:tr w:rsidR="0048061D" w:rsidRPr="00013E4D" w:rsidTr="00042DBD">
        <w:tc>
          <w:tcPr>
            <w:tcW w:w="1912" w:type="dxa"/>
            <w:gridSpan w:val="2"/>
            <w:tcBorders>
              <w:top w:val="single" w:sz="4" w:space="0" w:color="000000"/>
              <w:left w:val="single" w:sz="8" w:space="0" w:color="000000"/>
              <w:bottom w:val="single" w:sz="4" w:space="0" w:color="000000"/>
            </w:tcBorders>
            <w:shd w:val="clear" w:color="auto" w:fill="CCFFFF"/>
            <w:vAlign w:val="center"/>
          </w:tcPr>
          <w:p w:rsidR="0048061D" w:rsidRPr="00013E4D" w:rsidRDefault="0048061D" w:rsidP="00042DBD">
            <w:pPr>
              <w:tabs>
                <w:tab w:val="left" w:pos="567"/>
              </w:tabs>
              <w:spacing w:after="0" w:line="240" w:lineRule="auto"/>
              <w:rPr>
                <w:rFonts w:ascii="Arial" w:hAnsi="Arial" w:cs="Arial"/>
                <w:sz w:val="20"/>
                <w:szCs w:val="20"/>
              </w:rPr>
            </w:pPr>
            <w:r w:rsidRPr="00013E4D">
              <w:rPr>
                <w:rFonts w:ascii="Arial" w:hAnsi="Arial" w:cs="Arial"/>
                <w:color w:val="000000"/>
                <w:sz w:val="20"/>
                <w:szCs w:val="20"/>
              </w:rPr>
              <w:t>Načini praćenja kvalitete koji osiguravaju stjecanje utvrđenih ishoda učenja</w:t>
            </w:r>
          </w:p>
        </w:tc>
        <w:tc>
          <w:tcPr>
            <w:tcW w:w="7662" w:type="dxa"/>
            <w:gridSpan w:val="14"/>
            <w:tcBorders>
              <w:top w:val="single" w:sz="4" w:space="0" w:color="000000"/>
              <w:left w:val="single" w:sz="4" w:space="0" w:color="000000"/>
              <w:bottom w:val="single" w:sz="4" w:space="0" w:color="000000"/>
              <w:right w:val="single" w:sz="8" w:space="0" w:color="000000"/>
            </w:tcBorders>
            <w:shd w:val="clear" w:color="auto" w:fill="auto"/>
          </w:tcPr>
          <w:p w:rsidR="0048061D" w:rsidRPr="00013E4D" w:rsidRDefault="0048061D" w:rsidP="00042DBD">
            <w:pPr>
              <w:tabs>
                <w:tab w:val="left" w:pos="2820"/>
              </w:tabs>
              <w:spacing w:after="0"/>
              <w:rPr>
                <w:rFonts w:ascii="Arial" w:hAnsi="Arial" w:cs="Arial"/>
                <w:color w:val="000000"/>
                <w:sz w:val="20"/>
                <w:szCs w:val="20"/>
              </w:rPr>
            </w:pPr>
            <w:r w:rsidRPr="00013E4D">
              <w:rPr>
                <w:rFonts w:ascii="Arial" w:hAnsi="Arial" w:cs="Arial"/>
                <w:sz w:val="20"/>
                <w:szCs w:val="20"/>
              </w:rPr>
              <w:t>Konzultacije, korekture, aktivnost na nastavi, evidencija pohađanja nastave, studentske ankete, unutarnja i vanjska evaluacija studijskog programa i nastavnika</w:t>
            </w:r>
            <w:r w:rsidR="00F20CFD" w:rsidRPr="00013E4D">
              <w:rPr>
                <w:rFonts w:ascii="Arial" w:hAnsi="Arial" w:cs="Arial"/>
                <w:sz w:val="20"/>
                <w:szCs w:val="20"/>
              </w:rPr>
              <w:t>.</w:t>
            </w:r>
          </w:p>
        </w:tc>
      </w:tr>
      <w:tr w:rsidR="0048061D" w:rsidRPr="00013E4D" w:rsidTr="00042DBD">
        <w:tc>
          <w:tcPr>
            <w:tcW w:w="1912" w:type="dxa"/>
            <w:gridSpan w:val="2"/>
            <w:tcBorders>
              <w:top w:val="single" w:sz="4" w:space="0" w:color="000000"/>
              <w:left w:val="single" w:sz="8" w:space="0" w:color="000000"/>
              <w:bottom w:val="single" w:sz="8" w:space="0" w:color="000000"/>
            </w:tcBorders>
            <w:shd w:val="clear" w:color="auto" w:fill="CCFFFF"/>
            <w:vAlign w:val="center"/>
          </w:tcPr>
          <w:p w:rsidR="0048061D" w:rsidRPr="00013E4D" w:rsidRDefault="0048061D" w:rsidP="00042DBD">
            <w:pPr>
              <w:tabs>
                <w:tab w:val="left" w:pos="567"/>
              </w:tabs>
              <w:spacing w:after="0" w:line="240" w:lineRule="auto"/>
              <w:rPr>
                <w:rFonts w:ascii="Arial" w:hAnsi="Arial" w:cs="Arial"/>
                <w:sz w:val="20"/>
                <w:szCs w:val="20"/>
              </w:rPr>
            </w:pPr>
            <w:r w:rsidRPr="00013E4D">
              <w:rPr>
                <w:rFonts w:ascii="Arial" w:hAnsi="Arial" w:cs="Arial"/>
                <w:color w:val="000000"/>
                <w:sz w:val="20"/>
                <w:szCs w:val="20"/>
              </w:rPr>
              <w:t>Ostalo (prema mišljenju predlagatelja)</w:t>
            </w:r>
          </w:p>
        </w:tc>
        <w:tc>
          <w:tcPr>
            <w:tcW w:w="7662" w:type="dxa"/>
            <w:gridSpan w:val="14"/>
            <w:tcBorders>
              <w:top w:val="single" w:sz="4" w:space="0" w:color="000000"/>
              <w:left w:val="single" w:sz="4" w:space="0" w:color="000000"/>
              <w:bottom w:val="single" w:sz="8" w:space="0" w:color="000000"/>
              <w:right w:val="single" w:sz="8" w:space="0" w:color="000000"/>
            </w:tcBorders>
            <w:shd w:val="clear" w:color="auto" w:fill="auto"/>
          </w:tcPr>
          <w:p w:rsidR="0048061D" w:rsidRPr="00013E4D" w:rsidRDefault="0048061D" w:rsidP="00042DBD">
            <w:pPr>
              <w:tabs>
                <w:tab w:val="left" w:pos="2820"/>
              </w:tabs>
              <w:snapToGrid w:val="0"/>
              <w:spacing w:after="0"/>
              <w:rPr>
                <w:rFonts w:ascii="Arial" w:hAnsi="Arial" w:cs="Arial"/>
                <w:sz w:val="20"/>
                <w:szCs w:val="20"/>
              </w:rPr>
            </w:pPr>
          </w:p>
        </w:tc>
      </w:tr>
    </w:tbl>
    <w:p w:rsidR="0048061D" w:rsidRPr="00013E4D" w:rsidRDefault="0048061D" w:rsidP="000736D3">
      <w:pPr>
        <w:spacing w:after="0" w:line="240" w:lineRule="auto"/>
        <w:jc w:val="both"/>
        <w:rPr>
          <w:rFonts w:ascii="Arial" w:hAnsi="Arial" w:cs="Arial"/>
          <w:sz w:val="20"/>
          <w:szCs w:val="20"/>
        </w:rPr>
      </w:pPr>
    </w:p>
    <w:p w:rsidR="00F20CFD" w:rsidRPr="00013E4D" w:rsidRDefault="00F20CFD" w:rsidP="000736D3">
      <w:pPr>
        <w:spacing w:after="0" w:line="240" w:lineRule="auto"/>
        <w:jc w:val="both"/>
        <w:rPr>
          <w:rFonts w:ascii="Arial" w:hAnsi="Arial" w:cs="Arial"/>
          <w:sz w:val="20"/>
          <w:szCs w:val="20"/>
        </w:rPr>
      </w:pPr>
    </w:p>
    <w:p w:rsidR="00F20CFD" w:rsidRPr="00013E4D" w:rsidRDefault="00F20CFD" w:rsidP="000736D3">
      <w:pPr>
        <w:spacing w:after="0" w:line="240" w:lineRule="auto"/>
        <w:jc w:val="both"/>
        <w:rPr>
          <w:rFonts w:ascii="Arial" w:hAnsi="Arial" w:cs="Arial"/>
          <w:sz w:val="20"/>
          <w:szCs w:val="20"/>
        </w:rPr>
      </w:pPr>
    </w:p>
    <w:p w:rsidR="00F20CFD" w:rsidRPr="00013E4D" w:rsidRDefault="00F20CFD" w:rsidP="000736D3">
      <w:pPr>
        <w:spacing w:after="0" w:line="240" w:lineRule="auto"/>
        <w:jc w:val="both"/>
        <w:rPr>
          <w:rFonts w:ascii="Arial" w:hAnsi="Arial" w:cs="Arial"/>
          <w:sz w:val="20"/>
          <w:szCs w:val="20"/>
        </w:rPr>
      </w:pPr>
    </w:p>
    <w:p w:rsidR="00F20CFD" w:rsidRPr="00013E4D" w:rsidRDefault="00F20CFD" w:rsidP="000736D3">
      <w:pPr>
        <w:spacing w:after="0" w:line="240" w:lineRule="auto"/>
        <w:jc w:val="both"/>
        <w:rPr>
          <w:rFonts w:ascii="Arial" w:hAnsi="Arial" w:cs="Arial"/>
          <w:sz w:val="20"/>
          <w:szCs w:val="20"/>
        </w:rPr>
      </w:pPr>
    </w:p>
    <w:p w:rsidR="00F20CFD" w:rsidRPr="00013E4D" w:rsidRDefault="00F20CF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r w:rsidRPr="00013E4D">
        <w:rPr>
          <w:rFonts w:ascii="Arial" w:hAnsi="Arial" w:cs="Arial"/>
          <w:sz w:val="20"/>
          <w:szCs w:val="20"/>
        </w:rPr>
        <w:lastRenderedPageBreak/>
        <w:t>IZBORNI</w:t>
      </w:r>
    </w:p>
    <w:p w:rsidR="0048061D" w:rsidRPr="00013E4D" w:rsidRDefault="0048061D"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8061D" w:rsidRPr="00013E4D" w:rsidTr="00042D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8061D" w:rsidRPr="00013E4D" w:rsidRDefault="0048061D" w:rsidP="00042DBD">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8061D" w:rsidRPr="00013E4D" w:rsidRDefault="0048061D" w:rsidP="00042DBD">
            <w:pPr>
              <w:tabs>
                <w:tab w:val="left" w:pos="2820"/>
              </w:tabs>
              <w:spacing w:after="0" w:line="240" w:lineRule="auto"/>
              <w:rPr>
                <w:rFonts w:ascii="Arial" w:hAnsi="Arial" w:cs="Arial"/>
                <w:b/>
                <w:sz w:val="20"/>
                <w:szCs w:val="20"/>
              </w:rPr>
            </w:pPr>
            <w:r w:rsidRPr="00013E4D">
              <w:rPr>
                <w:rFonts w:ascii="Arial" w:hAnsi="Arial" w:cs="Arial"/>
                <w:b/>
                <w:sz w:val="20"/>
                <w:szCs w:val="20"/>
              </w:rPr>
              <w:t>Filmska i video fotografija 2</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lang w:val="en-US"/>
              </w:rPr>
              <w:t>UAA808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8061D" w:rsidRPr="00013E4D" w:rsidRDefault="00F01115" w:rsidP="00042DBD">
            <w:pPr>
              <w:spacing w:after="0" w:line="240" w:lineRule="auto"/>
              <w:rPr>
                <w:rFonts w:ascii="Arial" w:hAnsi="Arial" w:cs="Arial"/>
                <w:sz w:val="20"/>
                <w:szCs w:val="20"/>
              </w:rPr>
            </w:pPr>
            <w:r w:rsidRPr="00013E4D">
              <w:rPr>
                <w:rFonts w:ascii="Arial" w:hAnsi="Arial" w:cs="Arial"/>
                <w:sz w:val="20"/>
                <w:szCs w:val="20"/>
              </w:rPr>
              <w:t>1/II.</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Mirko Pivčević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3</w:t>
            </w:r>
          </w:p>
        </w:tc>
      </w:tr>
      <w:tr w:rsidR="0048061D" w:rsidRPr="00013E4D" w:rsidTr="00042D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Vicko Vidan</w:t>
            </w:r>
          </w:p>
        </w:tc>
        <w:tc>
          <w:tcPr>
            <w:tcW w:w="2288" w:type="dxa"/>
            <w:gridSpan w:val="4"/>
            <w:vMerge w:val="restart"/>
            <w:tcBorders>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T</w:t>
            </w:r>
          </w:p>
        </w:tc>
      </w:tr>
      <w:tr w:rsidR="0048061D" w:rsidRPr="00013E4D" w:rsidTr="00042D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0</w:t>
            </w: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15</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0</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9C2C47" w:rsidP="00042DBD">
            <w:pPr>
              <w:spacing w:after="0" w:line="240" w:lineRule="auto"/>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sz w:val="20"/>
                <w:szCs w:val="20"/>
              </w:rPr>
              <w:t> </w:t>
            </w:r>
            <w:r w:rsidR="0048061D" w:rsidRPr="00013E4D">
              <w:rPr>
                <w:rFonts w:ascii="Arial" w:hAnsi="Arial" w:cs="Arial"/>
                <w:sz w:val="20"/>
                <w:szCs w:val="20"/>
              </w:rPr>
              <w:t> </w:t>
            </w:r>
            <w:r w:rsidR="0048061D" w:rsidRPr="00013E4D">
              <w:rPr>
                <w:rFonts w:ascii="Arial" w:hAnsi="Arial" w:cs="Arial"/>
                <w:sz w:val="20"/>
                <w:szCs w:val="20"/>
              </w:rPr>
              <w:t> </w:t>
            </w:r>
            <w:r w:rsidR="0048061D" w:rsidRPr="00013E4D">
              <w:rPr>
                <w:rFonts w:ascii="Arial" w:hAnsi="Arial" w:cs="Arial"/>
                <w:sz w:val="20"/>
                <w:szCs w:val="20"/>
              </w:rPr>
              <w:t> </w:t>
            </w:r>
            <w:r w:rsidR="0048061D" w:rsidRPr="00013E4D">
              <w:rPr>
                <w:rFonts w:ascii="Arial" w:hAnsi="Arial" w:cs="Arial"/>
                <w:sz w:val="20"/>
                <w:szCs w:val="20"/>
              </w:rPr>
              <w:t> </w:t>
            </w:r>
            <w:r w:rsidRPr="00013E4D">
              <w:rPr>
                <w:rFonts w:ascii="Arial" w:hAnsi="Arial" w:cs="Arial"/>
                <w:sz w:val="20"/>
                <w:szCs w:val="20"/>
              </w:rPr>
              <w:fldChar w:fldCharType="end"/>
            </w:r>
          </w:p>
        </w:tc>
      </w:tr>
      <w:tr w:rsidR="0048061D" w:rsidRPr="00013E4D" w:rsidTr="00042D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8061D" w:rsidRPr="00013E4D" w:rsidRDefault="0048061D" w:rsidP="00042DBD">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sz w:val="20"/>
                <w:szCs w:val="20"/>
              </w:rPr>
              <w:t>Sintetizirati znanje i vještine iz prethodnih kolegija fotografije.Istražiti, razviti i izraditi odabranu temu kroz fotografiju</w:t>
            </w:r>
            <w:r w:rsidR="00F20CFD" w:rsidRPr="00013E4D">
              <w:rPr>
                <w:rFonts w:ascii="Arial" w:hAnsi="Arial" w:cs="Arial"/>
                <w:sz w:val="20"/>
                <w:szCs w:val="20"/>
              </w:rPr>
              <w:t>.</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D0476" w:rsidRPr="00013E4D" w:rsidRDefault="000D0476" w:rsidP="000D0476">
            <w:pPr>
              <w:rPr>
                <w:rFonts w:ascii="Arial" w:hAnsi="Arial" w:cs="Arial"/>
                <w:color w:val="000000" w:themeColor="text1"/>
                <w:sz w:val="20"/>
                <w:szCs w:val="20"/>
              </w:rPr>
            </w:pPr>
            <w:r w:rsidRPr="00013E4D">
              <w:rPr>
                <w:rFonts w:ascii="Arial" w:hAnsi="Arial" w:cs="Arial"/>
                <w:color w:val="000000" w:themeColor="text1"/>
                <w:sz w:val="20"/>
                <w:szCs w:val="20"/>
              </w:rPr>
              <w:t xml:space="preserve">Ispunjene studentske obveze predviđene programom kolegija </w:t>
            </w:r>
            <w:r w:rsidRPr="00013E4D">
              <w:rPr>
                <w:rFonts w:ascii="Arial" w:hAnsi="Arial" w:cs="Arial"/>
                <w:b/>
                <w:sz w:val="20"/>
                <w:szCs w:val="20"/>
              </w:rPr>
              <w:t xml:space="preserve">Filmska i video fotografija </w:t>
            </w:r>
            <w:r w:rsidRPr="00013E4D">
              <w:rPr>
                <w:rFonts w:ascii="Arial" w:hAnsi="Arial" w:cs="Arial"/>
                <w:color w:val="000000" w:themeColor="text1"/>
                <w:sz w:val="20"/>
                <w:szCs w:val="20"/>
              </w:rPr>
              <w:t>1 (potpis nositelja kolegija).</w:t>
            </w:r>
          </w:p>
          <w:p w:rsidR="0048061D" w:rsidRPr="00013E4D" w:rsidRDefault="0048061D" w:rsidP="00300137">
            <w:pPr>
              <w:tabs>
                <w:tab w:val="left" w:pos="2820"/>
              </w:tabs>
              <w:spacing w:after="0" w:line="240" w:lineRule="auto"/>
              <w:rPr>
                <w:rFonts w:ascii="Arial" w:hAnsi="Arial" w:cs="Arial"/>
                <w:sz w:val="20"/>
                <w:szCs w:val="20"/>
              </w:rPr>
            </w:pP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8061D" w:rsidRPr="00013E4D" w:rsidRDefault="0048061D" w:rsidP="00042DBD">
            <w:pPr>
              <w:rPr>
                <w:rFonts w:ascii="Arial" w:hAnsi="Arial" w:cs="Arial"/>
                <w:sz w:val="20"/>
                <w:szCs w:val="20"/>
              </w:rPr>
            </w:pPr>
            <w:r w:rsidRPr="00013E4D">
              <w:rPr>
                <w:rFonts w:ascii="Arial" w:hAnsi="Arial" w:cs="Arial"/>
                <w:sz w:val="20"/>
                <w:szCs w:val="20"/>
              </w:rPr>
              <w:t>Osmisliti projekt</w:t>
            </w:r>
          </w:p>
          <w:p w:rsidR="0048061D" w:rsidRPr="00013E4D" w:rsidRDefault="0048061D" w:rsidP="00042DBD">
            <w:pPr>
              <w:rPr>
                <w:rFonts w:ascii="Arial" w:hAnsi="Arial" w:cs="Arial"/>
                <w:sz w:val="20"/>
                <w:szCs w:val="20"/>
              </w:rPr>
            </w:pPr>
            <w:r w:rsidRPr="00013E4D">
              <w:rPr>
                <w:rFonts w:ascii="Arial" w:hAnsi="Arial" w:cs="Arial"/>
                <w:sz w:val="20"/>
                <w:szCs w:val="20"/>
              </w:rPr>
              <w:t>Istražiti projekt kroz povijest</w:t>
            </w:r>
          </w:p>
          <w:p w:rsidR="0048061D" w:rsidRPr="00013E4D" w:rsidRDefault="0048061D" w:rsidP="00042DBD">
            <w:pPr>
              <w:rPr>
                <w:rFonts w:ascii="Arial" w:hAnsi="Arial" w:cs="Arial"/>
                <w:sz w:val="20"/>
                <w:szCs w:val="20"/>
              </w:rPr>
            </w:pPr>
            <w:r w:rsidRPr="00013E4D">
              <w:rPr>
                <w:rFonts w:ascii="Arial" w:hAnsi="Arial" w:cs="Arial"/>
                <w:sz w:val="20"/>
                <w:szCs w:val="20"/>
              </w:rPr>
              <w:t>Istraziti projekt kroz društvo</w:t>
            </w:r>
          </w:p>
          <w:p w:rsidR="0048061D" w:rsidRPr="00013E4D" w:rsidRDefault="0048061D" w:rsidP="00042DBD">
            <w:pPr>
              <w:rPr>
                <w:rFonts w:ascii="Arial" w:hAnsi="Arial" w:cs="Arial"/>
                <w:sz w:val="20"/>
                <w:szCs w:val="20"/>
              </w:rPr>
            </w:pPr>
            <w:r w:rsidRPr="00013E4D">
              <w:rPr>
                <w:rFonts w:ascii="Arial" w:hAnsi="Arial" w:cs="Arial"/>
                <w:sz w:val="20"/>
                <w:szCs w:val="20"/>
              </w:rPr>
              <w:t>Odabrati fotografsku tehniku potrebnu za snimanje</w:t>
            </w:r>
          </w:p>
          <w:p w:rsidR="0048061D" w:rsidRPr="00013E4D" w:rsidRDefault="0048061D" w:rsidP="00042DBD">
            <w:pPr>
              <w:rPr>
                <w:rFonts w:ascii="Arial" w:hAnsi="Arial" w:cs="Arial"/>
                <w:sz w:val="20"/>
                <w:szCs w:val="20"/>
              </w:rPr>
            </w:pPr>
            <w:r w:rsidRPr="00013E4D">
              <w:rPr>
                <w:rFonts w:ascii="Arial" w:hAnsi="Arial" w:cs="Arial"/>
                <w:sz w:val="20"/>
                <w:szCs w:val="20"/>
              </w:rPr>
              <w:t>I</w:t>
            </w:r>
            <w:r w:rsidR="00F01115" w:rsidRPr="00013E4D">
              <w:rPr>
                <w:rFonts w:ascii="Arial" w:hAnsi="Arial" w:cs="Arial"/>
                <w:sz w:val="20"/>
                <w:szCs w:val="20"/>
              </w:rPr>
              <w:t>zra</w:t>
            </w:r>
            <w:r w:rsidRPr="00013E4D">
              <w:rPr>
                <w:rFonts w:ascii="Arial" w:hAnsi="Arial" w:cs="Arial"/>
                <w:sz w:val="20"/>
                <w:szCs w:val="20"/>
              </w:rPr>
              <w:t>diti projekt</w:t>
            </w:r>
          </w:p>
          <w:p w:rsidR="0048061D" w:rsidRPr="00013E4D" w:rsidRDefault="0048061D" w:rsidP="00042DBD">
            <w:pPr>
              <w:rPr>
                <w:rFonts w:ascii="Arial" w:hAnsi="Arial" w:cs="Arial"/>
                <w:sz w:val="20"/>
                <w:szCs w:val="20"/>
              </w:rPr>
            </w:pPr>
            <w:r w:rsidRPr="00013E4D">
              <w:rPr>
                <w:rFonts w:ascii="Arial" w:hAnsi="Arial" w:cs="Arial"/>
                <w:sz w:val="20"/>
                <w:szCs w:val="20"/>
              </w:rPr>
              <w:t>Prezentirati projekt</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 xml:space="preserve">Uvodno predavanje </w:t>
            </w:r>
            <w:r w:rsidR="00C5716F"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Odabir projekta</w:t>
            </w:r>
            <w:r w:rsidR="00C5716F"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Istraživanje projekta kroz povijest</w:t>
            </w:r>
            <w:r w:rsidR="00C5716F"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Istraživanje projekta kroz suvremne primjere</w:t>
            </w:r>
            <w:r w:rsidR="00C5716F"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Istraživanje projekta kroz drustvo</w:t>
            </w:r>
            <w:r w:rsidR="00C5716F"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Istraživanje projekta kroz tržiste</w:t>
            </w:r>
            <w:r w:rsidR="00C5716F"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Odabir fotografske tehnike</w:t>
            </w:r>
            <w:r w:rsidR="00C5716F"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Odabir lokacije</w:t>
            </w:r>
            <w:r w:rsidR="00C5716F"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Odabir svjetla</w:t>
            </w:r>
            <w:r w:rsidR="00C5716F"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Odabir optike</w:t>
            </w:r>
            <w:r w:rsidR="00C5716F"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Odabir filtera</w:t>
            </w:r>
            <w:r w:rsidR="00C5716F"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Prezentacija snimljenog materijala</w:t>
            </w:r>
            <w:r w:rsidR="00C5716F"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Odabir užeg izbora fotografija</w:t>
            </w:r>
            <w:r w:rsidR="00C5716F"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Završna obrada fotografija</w:t>
            </w:r>
            <w:r w:rsidR="00C5716F" w:rsidRPr="00013E4D">
              <w:rPr>
                <w:rFonts w:ascii="Arial" w:hAnsi="Arial" w:cs="Arial"/>
                <w:sz w:val="20"/>
                <w:szCs w:val="20"/>
              </w:rPr>
              <w:t xml:space="preserve"> (1P+1V)</w:t>
            </w:r>
          </w:p>
          <w:p w:rsidR="0048061D" w:rsidRPr="00013E4D" w:rsidRDefault="0048061D" w:rsidP="00F07058">
            <w:pPr>
              <w:numPr>
                <w:ilvl w:val="0"/>
                <w:numId w:val="18"/>
              </w:numPr>
              <w:tabs>
                <w:tab w:val="left" w:pos="782"/>
              </w:tabs>
              <w:spacing w:after="0"/>
              <w:rPr>
                <w:rFonts w:ascii="Arial" w:hAnsi="Arial" w:cs="Arial"/>
                <w:sz w:val="20"/>
                <w:szCs w:val="20"/>
              </w:rPr>
            </w:pPr>
            <w:r w:rsidRPr="00013E4D">
              <w:rPr>
                <w:rFonts w:ascii="Arial" w:hAnsi="Arial" w:cs="Arial"/>
                <w:sz w:val="20"/>
                <w:szCs w:val="20"/>
              </w:rPr>
              <w:t>Grupna prezentacija projekta</w:t>
            </w:r>
            <w:r w:rsidR="00C5716F" w:rsidRPr="00013E4D">
              <w:rPr>
                <w:rFonts w:ascii="Arial" w:hAnsi="Arial" w:cs="Arial"/>
                <w:sz w:val="20"/>
                <w:szCs w:val="20"/>
              </w:rPr>
              <w:t xml:space="preserve"> (1P+1V)</w:t>
            </w:r>
          </w:p>
          <w:p w:rsidR="0048061D" w:rsidRPr="00013E4D" w:rsidRDefault="0048061D" w:rsidP="00042DBD">
            <w:pPr>
              <w:tabs>
                <w:tab w:val="left" w:pos="782"/>
              </w:tabs>
              <w:spacing w:after="0"/>
              <w:ind w:left="785"/>
              <w:rPr>
                <w:rFonts w:ascii="Arial" w:hAnsi="Arial" w:cs="Arial"/>
                <w:sz w:val="20"/>
                <w:szCs w:val="20"/>
              </w:rPr>
            </w:pPr>
          </w:p>
          <w:p w:rsidR="0048061D" w:rsidRPr="00013E4D" w:rsidRDefault="0048061D" w:rsidP="00042DBD">
            <w:pPr>
              <w:tabs>
                <w:tab w:val="left" w:pos="782"/>
              </w:tabs>
              <w:spacing w:after="0"/>
              <w:ind w:left="785"/>
              <w:rPr>
                <w:rFonts w:ascii="Arial" w:hAnsi="Arial" w:cs="Arial"/>
                <w:sz w:val="20"/>
                <w:szCs w:val="20"/>
              </w:rPr>
            </w:pPr>
          </w:p>
        </w:tc>
      </w:tr>
      <w:tr w:rsidR="0048061D" w:rsidRPr="00013E4D" w:rsidTr="00042D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8061D" w:rsidRPr="00013E4D" w:rsidRDefault="0048061D" w:rsidP="00042DBD">
            <w:pPr>
              <w:pStyle w:val="FieldText"/>
              <w:rPr>
                <w:rFonts w:ascii="Arial" w:hAnsi="Arial" w:cs="Arial"/>
                <w:sz w:val="20"/>
                <w:szCs w:val="20"/>
                <w:lang w:val="hr-HR"/>
              </w:rPr>
            </w:pPr>
            <w:r w:rsidRPr="00013E4D">
              <w:rPr>
                <w:rFonts w:ascii="Arial" w:eastAsia="MS Gothic" w:hAnsi="Arial" w:cs="Arial"/>
                <w:sz w:val="20"/>
                <w:szCs w:val="20"/>
                <w:lang w:val="hr-HR"/>
              </w:rPr>
              <w:t>X</w:t>
            </w:r>
            <w:r w:rsidRPr="00013E4D">
              <w:rPr>
                <w:rFonts w:ascii="Arial" w:hAnsi="Arial" w:cs="Arial"/>
                <w:sz w:val="20"/>
                <w:szCs w:val="20"/>
                <w:lang w:val="hr-HR"/>
              </w:rPr>
              <w:t xml:space="preserve"> predavanja</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vježbe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48061D" w:rsidRPr="00013E4D" w:rsidRDefault="0048061D" w:rsidP="00042DBD">
            <w:pPr>
              <w:tabs>
                <w:tab w:val="left" w:pos="2820"/>
              </w:tabs>
              <w:spacing w:after="0"/>
              <w:rPr>
                <w:rFonts w:ascii="Arial" w:hAnsi="Arial" w:cs="Arial"/>
                <w:b/>
                <w:sz w:val="20"/>
                <w:szCs w:val="20"/>
              </w:rPr>
            </w:pPr>
            <w:r w:rsidRPr="00013E4D">
              <w:rPr>
                <w:rFonts w:ascii="Arial" w:eastAsia="MS Gothic" w:hAnsi="Arial" w:cs="Arial"/>
                <w:b/>
                <w:sz w:val="20"/>
                <w:szCs w:val="20"/>
              </w:rPr>
              <w:t>X</w:t>
            </w:r>
            <w:r w:rsidRPr="00013E4D">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samostalni  zadaci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multimedija </w:t>
            </w:r>
          </w:p>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laboratorij</w:t>
            </w:r>
          </w:p>
          <w:p w:rsidR="0048061D" w:rsidRPr="00013E4D" w:rsidRDefault="0048061D" w:rsidP="00042DBD">
            <w:pPr>
              <w:pStyle w:val="FieldText"/>
              <w:rPr>
                <w:rFonts w:ascii="Arial" w:hAnsi="Arial" w:cs="Arial"/>
                <w:b w:val="0"/>
                <w:sz w:val="20"/>
                <w:szCs w:val="20"/>
                <w:lang w:val="hr-HR"/>
              </w:rPr>
            </w:pPr>
            <w:r w:rsidRPr="00013E4D">
              <w:rPr>
                <w:rFonts w:ascii="Arial" w:eastAsia="MS Gothic" w:hAnsi="Arial" w:cs="Arial"/>
                <w:b w:val="0"/>
                <w:sz w:val="20"/>
                <w:szCs w:val="20"/>
                <w:lang w:val="hr-HR"/>
              </w:rPr>
              <w:t>X</w:t>
            </w: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mentorski rad</w:t>
            </w:r>
          </w:p>
          <w:p w:rsidR="0048061D" w:rsidRPr="00013E4D" w:rsidRDefault="0048061D" w:rsidP="00042DBD">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w:t>
            </w:r>
            <w:r w:rsidR="009C2C47" w:rsidRPr="00013E4D">
              <w:rPr>
                <w:rFonts w:ascii="Arial" w:hAnsi="Arial" w:cs="Arial"/>
                <w:sz w:val="20"/>
                <w:szCs w:val="20"/>
              </w:rPr>
              <w:fldChar w:fldCharType="begin">
                <w:ffData>
                  <w:name w:val="Text1"/>
                  <w:enabled/>
                  <w:calcOnExit w:val="0"/>
                  <w:textInput/>
                </w:ffData>
              </w:fldChar>
            </w:r>
            <w:r w:rsidRPr="00013E4D">
              <w:rPr>
                <w:rFonts w:ascii="Arial" w:hAnsi="Arial" w:cs="Arial"/>
                <w:sz w:val="20"/>
                <w:szCs w:val="20"/>
              </w:rPr>
              <w:instrText xml:space="preserve"> FORMTEXT </w:instrText>
            </w:r>
            <w:r w:rsidR="009C2C47" w:rsidRPr="00013E4D">
              <w:rPr>
                <w:rFonts w:ascii="Arial" w:hAnsi="Arial" w:cs="Arial"/>
                <w:sz w:val="20"/>
                <w:szCs w:val="20"/>
              </w:rPr>
            </w:r>
            <w:r w:rsidR="009C2C47" w:rsidRPr="00013E4D">
              <w:rPr>
                <w:rFonts w:ascii="Arial" w:hAnsi="Arial" w:cs="Arial"/>
                <w:sz w:val="20"/>
                <w:szCs w:val="20"/>
              </w:rPr>
              <w:fldChar w:fldCharType="separate"/>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009C2C47" w:rsidRPr="00013E4D">
              <w:rPr>
                <w:rFonts w:ascii="Arial" w:hAnsi="Arial" w:cs="Arial"/>
                <w:sz w:val="20"/>
                <w:szCs w:val="20"/>
              </w:rPr>
              <w:fldChar w:fldCharType="end"/>
            </w:r>
            <w:r w:rsidRPr="00013E4D">
              <w:rPr>
                <w:rFonts w:ascii="Arial" w:hAnsi="Arial" w:cs="Arial"/>
                <w:sz w:val="20"/>
                <w:szCs w:val="20"/>
              </w:rPr>
              <w:t xml:space="preserve"> (ostalo upisati)</w:t>
            </w:r>
            <w:r w:rsidRPr="00013E4D">
              <w:rPr>
                <w:rFonts w:ascii="Arial" w:hAnsi="Arial" w:cs="Arial"/>
                <w:b/>
                <w:sz w:val="20"/>
                <w:szCs w:val="20"/>
              </w:rPr>
              <w:t xml:space="preserve"> </w:t>
            </w:r>
            <w:r w:rsidRPr="00013E4D">
              <w:rPr>
                <w:rFonts w:ascii="Arial" w:hAnsi="Arial" w:cs="Arial"/>
                <w:b/>
                <w:sz w:val="20"/>
                <w:szCs w:val="20"/>
                <w:bdr w:val="single" w:sz="12" w:space="0" w:color="auto"/>
              </w:rPr>
              <w:t xml:space="preserve"> </w:t>
            </w:r>
          </w:p>
        </w:tc>
      </w:tr>
      <w:tr w:rsidR="0048061D" w:rsidRPr="00013E4D" w:rsidTr="00042D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r w:rsidRPr="00013E4D">
              <w:rPr>
                <w:rFonts w:ascii="Arial" w:hAnsi="Arial" w:cs="Arial"/>
                <w:sz w:val="20"/>
                <w:szCs w:val="20"/>
              </w:rPr>
              <w:t>Redovito pohađanje i aktivno sudjelovanje u nastavi, praćenje literature i polaganje ispita.</w:t>
            </w:r>
          </w:p>
        </w:tc>
      </w:tr>
      <w:tr w:rsidR="0048061D" w:rsidRPr="00013E4D" w:rsidTr="00042D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2</w:t>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 xml:space="preserve">Osobni rad i literatura </w:t>
            </w:r>
            <w:r w:rsidRPr="00013E4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0,50</w:t>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r w:rsidR="0048061D" w:rsidRPr="00013E4D">
              <w:rPr>
                <w:rFonts w:ascii="Arial" w:hAnsi="Arial" w:cs="Arial"/>
                <w:b w:val="0"/>
                <w:sz w:val="20"/>
                <w:szCs w:val="20"/>
                <w:lang w:val="hr-HR"/>
              </w:rPr>
              <w:t xml:space="preserve"> </w:t>
            </w:r>
            <w:r w:rsidR="0048061D" w:rsidRPr="00013E4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8061D" w:rsidRPr="00013E4D" w:rsidRDefault="0048061D" w:rsidP="00042DBD">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sz w:val="20"/>
                <w:szCs w:val="20"/>
              </w:rPr>
              <w:t>Redovito pohađanje i aktivno sudjelovanje u nastavi ima 30 %, a znanje na pismenom i usmenom ispitu 70 % udjela u vrednovanju i ocjenjivanju.</w:t>
            </w:r>
          </w:p>
        </w:tc>
      </w:tr>
      <w:tr w:rsidR="0048061D" w:rsidRPr="00013E4D" w:rsidTr="00042D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spacing w:after="0" w:line="240" w:lineRule="auto"/>
              <w:rPr>
                <w:rFonts w:ascii="Arial" w:hAnsi="Arial" w:cs="Arial"/>
                <w:color w:val="000000"/>
                <w:sz w:val="20"/>
                <w:szCs w:val="20"/>
              </w:rPr>
            </w:pPr>
            <w:r w:rsidRPr="00013E4D">
              <w:rPr>
                <w:rFonts w:ascii="Arial" w:hAnsi="Arial" w:cs="Arial"/>
                <w:sz w:val="20"/>
                <w:szCs w:val="20"/>
              </w:rPr>
              <w:t>J. Hedgecoe, Foto priručnik, Mladost, Zagreb 1980</w:t>
            </w:r>
            <w:r w:rsidR="00F20CFD" w:rsidRPr="00013E4D">
              <w:rPr>
                <w:rFonts w:ascii="Arial" w:hAnsi="Arial" w:cs="Arial"/>
                <w:sz w:val="20"/>
                <w:szCs w:val="20"/>
              </w:rPr>
              <w: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Velika knjiga o fotografiji (Time-Life Books), Prosvjeta, Zagreb 1980</w:t>
            </w:r>
            <w:r w:rsidR="00F20CFD" w:rsidRPr="00013E4D">
              <w:rPr>
                <w:rFonts w:ascii="Arial" w:hAnsi="Arial" w:cs="Arial"/>
                <w:color w:val="00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color w:val="000000"/>
                <w:sz w:val="20"/>
                <w:szCs w:val="20"/>
              </w:rPr>
            </w:pPr>
            <w:r w:rsidRPr="00013E4D">
              <w:rPr>
                <w:rFonts w:ascii="Arial" w:hAnsi="Arial" w:cs="Arial"/>
                <w:color w:val="000000"/>
                <w:sz w:val="20"/>
                <w:szCs w:val="20"/>
              </w:rPr>
              <w:t>A. Bailey, Sve o fotografiji, Mladost, Zagreb 1980</w:t>
            </w:r>
            <w:r w:rsidR="00F20CFD" w:rsidRPr="00013E4D">
              <w:rPr>
                <w:rFonts w:ascii="Arial" w:hAnsi="Arial" w:cs="Arial"/>
                <w:color w:val="00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color w:val="000000"/>
                <w:sz w:val="20"/>
                <w:szCs w:val="20"/>
              </w:rPr>
            </w:pPr>
            <w:r w:rsidRPr="00013E4D">
              <w:rPr>
                <w:rFonts w:ascii="Arial" w:hAnsi="Arial" w:cs="Arial"/>
                <w:sz w:val="20"/>
                <w:szCs w:val="20"/>
              </w:rPr>
              <w:t>Roland Barthez,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Ansel Adams, The camera</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Nikola Tanhofer</w:t>
            </w:r>
            <w:r w:rsidR="00F20CFD" w:rsidRPr="00013E4D">
              <w:rPr>
                <w:rFonts w:ascii="Arial" w:hAnsi="Arial" w:cs="Arial"/>
                <w:sz w:val="20"/>
                <w:szCs w:val="20"/>
              </w:rPr>
              <w:t>,</w:t>
            </w:r>
            <w:r w:rsidRPr="00013E4D">
              <w:rPr>
                <w:rFonts w:ascii="Arial" w:hAnsi="Arial" w:cs="Arial"/>
                <w:sz w:val="20"/>
                <w:szCs w:val="20"/>
              </w:rPr>
              <w:t xml:space="preserve"> Filmska fotografija</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48061D" w:rsidRPr="00013E4D" w:rsidRDefault="0048061D" w:rsidP="00042DB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8061D" w:rsidRPr="00013E4D" w:rsidRDefault="00F20CFD" w:rsidP="00042DBD">
            <w:pPr>
              <w:rPr>
                <w:rFonts w:ascii="Arial" w:hAnsi="Arial" w:cs="Arial"/>
                <w:sz w:val="20"/>
                <w:szCs w:val="20"/>
              </w:rPr>
            </w:pPr>
            <w:r w:rsidRPr="00013E4D">
              <w:rPr>
                <w:rFonts w:ascii="Arial" w:hAnsi="Arial" w:cs="Arial"/>
                <w:sz w:val="20"/>
                <w:szCs w:val="20"/>
              </w:rPr>
              <w:t>I</w:t>
            </w:r>
            <w:r w:rsidR="0048061D" w:rsidRPr="00013E4D">
              <w:rPr>
                <w:rFonts w:ascii="Arial" w:hAnsi="Arial" w:cs="Arial"/>
                <w:sz w:val="20"/>
                <w:szCs w:val="20"/>
              </w:rPr>
              <w:t>nternet</w:t>
            </w:r>
            <w:r w:rsidR="00C259B1" w:rsidRPr="00013E4D">
              <w:rPr>
                <w:rFonts w:ascii="Arial" w:hAnsi="Arial" w:cs="Arial"/>
                <w:sz w:val="20"/>
                <w:szCs w:val="20"/>
              </w:rPr>
              <w:t>ski izvori, s</w:t>
            </w:r>
            <w:r w:rsidR="0048061D" w:rsidRPr="00013E4D">
              <w:rPr>
                <w:rFonts w:ascii="Arial" w:hAnsi="Arial" w:cs="Arial"/>
                <w:sz w:val="20"/>
                <w:szCs w:val="20"/>
              </w:rPr>
              <w:t>tručni časopisi</w:t>
            </w:r>
            <w:r w:rsidR="00C259B1" w:rsidRPr="00013E4D">
              <w:rPr>
                <w:rFonts w:ascii="Arial" w:hAnsi="Arial" w:cs="Arial"/>
                <w:sz w:val="20"/>
                <w:szCs w:val="20"/>
              </w:rPr>
              <w:t>;</w:t>
            </w:r>
          </w:p>
          <w:p w:rsidR="0048061D" w:rsidRPr="00013E4D" w:rsidRDefault="0048061D" w:rsidP="00042DBD">
            <w:pPr>
              <w:tabs>
                <w:tab w:val="left" w:pos="2820"/>
              </w:tabs>
              <w:spacing w:after="0" w:line="240" w:lineRule="auto"/>
              <w:rPr>
                <w:rFonts w:ascii="Arial" w:hAnsi="Arial" w:cs="Arial"/>
                <w:sz w:val="20"/>
                <w:szCs w:val="20"/>
              </w:rPr>
            </w:pPr>
          </w:p>
          <w:p w:rsidR="0048061D" w:rsidRPr="00013E4D" w:rsidRDefault="0048061D" w:rsidP="00042DBD">
            <w:pPr>
              <w:tabs>
                <w:tab w:val="left" w:pos="2820"/>
              </w:tabs>
              <w:spacing w:after="0" w:line="240" w:lineRule="auto"/>
              <w:rPr>
                <w:rFonts w:ascii="Arial" w:hAnsi="Arial" w:cs="Arial"/>
                <w:sz w:val="20"/>
                <w:szCs w:val="20"/>
              </w:rPr>
            </w:pP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9C2C47" w:rsidRPr="00013E4D">
              <w:rPr>
                <w:rFonts w:ascii="Arial" w:hAnsi="Arial" w:cs="Arial"/>
                <w:sz w:val="20"/>
                <w:szCs w:val="20"/>
              </w:rPr>
              <w:fldChar w:fldCharType="begin">
                <w:ffData>
                  <w:name w:val="Text1"/>
                  <w:enabled/>
                  <w:calcOnExit w:val="0"/>
                  <w:textInput/>
                </w:ffData>
              </w:fldChar>
            </w:r>
            <w:r w:rsidRPr="00013E4D">
              <w:rPr>
                <w:rFonts w:ascii="Arial" w:hAnsi="Arial" w:cs="Arial"/>
                <w:sz w:val="20"/>
                <w:szCs w:val="20"/>
              </w:rPr>
              <w:instrText xml:space="preserve"> FORMTEXT </w:instrText>
            </w:r>
            <w:r w:rsidR="009C2C47" w:rsidRPr="00013E4D">
              <w:rPr>
                <w:rFonts w:ascii="Arial" w:hAnsi="Arial" w:cs="Arial"/>
                <w:sz w:val="20"/>
                <w:szCs w:val="20"/>
              </w:rPr>
            </w:r>
            <w:r w:rsidR="009C2C47" w:rsidRPr="00013E4D">
              <w:rPr>
                <w:rFonts w:ascii="Arial" w:hAnsi="Arial" w:cs="Arial"/>
                <w:sz w:val="20"/>
                <w:szCs w:val="20"/>
              </w:rPr>
              <w:fldChar w:fldCharType="separate"/>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009C2C47" w:rsidRPr="00013E4D">
              <w:rPr>
                <w:rFonts w:ascii="Arial" w:hAnsi="Arial" w:cs="Arial"/>
                <w:sz w:val="20"/>
                <w:szCs w:val="20"/>
              </w:rPr>
              <w:fldChar w:fldCharType="end"/>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bl>
    <w:p w:rsidR="0048061D" w:rsidRPr="00013E4D" w:rsidRDefault="0048061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48061D">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8061D" w:rsidRPr="00013E4D" w:rsidTr="00042D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8061D" w:rsidRPr="00013E4D" w:rsidRDefault="0048061D" w:rsidP="00042DBD">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8061D" w:rsidRPr="00013E4D" w:rsidRDefault="0048061D" w:rsidP="00042DBD">
            <w:pPr>
              <w:spacing w:before="60" w:after="60" w:line="240" w:lineRule="auto"/>
              <w:ind w:left="397" w:hanging="397"/>
              <w:rPr>
                <w:rFonts w:ascii="Arial" w:hAnsi="Arial" w:cs="Arial"/>
                <w:b/>
                <w:sz w:val="20"/>
                <w:szCs w:val="20"/>
              </w:rPr>
            </w:pPr>
            <w:r w:rsidRPr="00013E4D">
              <w:rPr>
                <w:rFonts w:ascii="Arial" w:hAnsi="Arial" w:cs="Arial"/>
                <w:b/>
                <w:bCs/>
                <w:sz w:val="20"/>
                <w:szCs w:val="20"/>
              </w:rPr>
              <w:t>Računalna grafika i postprodukcija pokretne slike 2</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pacing w:val="-5"/>
                <w:kern w:val="16"/>
                <w:sz w:val="20"/>
                <w:szCs w:val="20"/>
              </w:rPr>
              <w:t>UAA809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1</w:t>
            </w:r>
            <w:r w:rsidR="00F01115" w:rsidRPr="00013E4D">
              <w:rPr>
                <w:rFonts w:ascii="Arial" w:hAnsi="Arial" w:cs="Arial"/>
                <w:sz w:val="20"/>
                <w:szCs w:val="20"/>
              </w:rPr>
              <w:t>/II.</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AA5E33" w:rsidP="00AA5E33">
            <w:pPr>
              <w:spacing w:after="0" w:line="240" w:lineRule="auto"/>
              <w:rPr>
                <w:rFonts w:ascii="Arial" w:hAnsi="Arial" w:cs="Arial"/>
                <w:sz w:val="20"/>
                <w:szCs w:val="20"/>
              </w:rPr>
            </w:pPr>
            <w:r>
              <w:rPr>
                <w:rFonts w:ascii="Arial" w:hAnsi="Arial" w:cs="Arial"/>
                <w:sz w:val="20"/>
                <w:szCs w:val="20"/>
              </w:rPr>
              <w:t xml:space="preserve">doc. </w:t>
            </w:r>
            <w:r w:rsidR="00F20CFD" w:rsidRPr="00013E4D">
              <w:rPr>
                <w:rFonts w:ascii="Arial" w:hAnsi="Arial" w:cs="Arial"/>
                <w:sz w:val="20"/>
                <w:szCs w:val="20"/>
              </w:rPr>
              <w:t>Veljko 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3</w:t>
            </w:r>
          </w:p>
        </w:tc>
      </w:tr>
      <w:tr w:rsidR="0048061D" w:rsidRPr="00013E4D" w:rsidTr="00042D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jc w:val="center"/>
              <w:rPr>
                <w:rFonts w:ascii="Arial" w:hAnsi="Arial" w:cs="Arial"/>
                <w:sz w:val="20"/>
                <w:szCs w:val="20"/>
              </w:rPr>
            </w:pPr>
            <w:r w:rsidRPr="00013E4D">
              <w:rPr>
                <w:rFonts w:ascii="Arial" w:hAnsi="Arial" w:cs="Arial"/>
                <w:sz w:val="20"/>
                <w:szCs w:val="20"/>
              </w:rPr>
              <w:t>T</w:t>
            </w:r>
          </w:p>
        </w:tc>
      </w:tr>
      <w:tr w:rsidR="0048061D" w:rsidRPr="00013E4D" w:rsidTr="00042D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0</w:t>
            </w:r>
          </w:p>
        </w:tc>
        <w:tc>
          <w:tcPr>
            <w:tcW w:w="712"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15</w:t>
            </w:r>
          </w:p>
        </w:tc>
        <w:tc>
          <w:tcPr>
            <w:tcW w:w="618" w:type="dxa"/>
            <w:tcBorders>
              <w:bottom w:val="single" w:sz="12" w:space="0" w:color="auto"/>
              <w:right w:val="single" w:sz="12" w:space="0" w:color="auto"/>
            </w:tcBorders>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0</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8061D" w:rsidRPr="00013E4D" w:rsidRDefault="0048061D" w:rsidP="00042DBD">
            <w:pPr>
              <w:spacing w:after="0" w:line="240" w:lineRule="auto"/>
              <w:rPr>
                <w:rFonts w:ascii="Arial" w:hAnsi="Arial" w:cs="Arial"/>
                <w:sz w:val="20"/>
                <w:szCs w:val="20"/>
              </w:rPr>
            </w:pPr>
            <w:r w:rsidRPr="00013E4D">
              <w:rPr>
                <w:rFonts w:ascii="Arial" w:hAnsi="Arial" w:cs="Arial"/>
                <w:sz w:val="20"/>
                <w:szCs w:val="20"/>
              </w:rPr>
              <w:t>0</w:t>
            </w:r>
          </w:p>
        </w:tc>
      </w:tr>
      <w:tr w:rsidR="0048061D" w:rsidRPr="00013E4D" w:rsidTr="00042D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8061D" w:rsidRPr="00013E4D" w:rsidRDefault="0048061D" w:rsidP="00042DBD">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Izrada i finalizacija kratkog animiranog filma.</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D0476" w:rsidRPr="00013E4D" w:rsidRDefault="000D0476" w:rsidP="000D0476">
            <w:pPr>
              <w:rPr>
                <w:rFonts w:ascii="Arial" w:hAnsi="Arial" w:cs="Arial"/>
                <w:color w:val="000000" w:themeColor="text1"/>
                <w:sz w:val="20"/>
                <w:szCs w:val="20"/>
              </w:rPr>
            </w:pPr>
            <w:r w:rsidRPr="00013E4D">
              <w:rPr>
                <w:rFonts w:ascii="Arial" w:hAnsi="Arial" w:cs="Arial"/>
                <w:color w:val="000000" w:themeColor="text1"/>
                <w:sz w:val="20"/>
                <w:szCs w:val="20"/>
              </w:rPr>
              <w:t xml:space="preserve">Ispunjene studentske obveze predviđene programom kolegija </w:t>
            </w:r>
            <w:r w:rsidRPr="00013E4D">
              <w:rPr>
                <w:rFonts w:ascii="Arial" w:hAnsi="Arial" w:cs="Arial"/>
                <w:b/>
                <w:bCs/>
                <w:sz w:val="20"/>
                <w:szCs w:val="20"/>
              </w:rPr>
              <w:t xml:space="preserve">Računalna grafika i postprodukcija pokretne slike </w:t>
            </w:r>
            <w:r w:rsidRPr="00013E4D">
              <w:rPr>
                <w:rFonts w:ascii="Arial" w:hAnsi="Arial" w:cs="Arial"/>
                <w:color w:val="000000" w:themeColor="text1"/>
                <w:sz w:val="20"/>
                <w:szCs w:val="20"/>
              </w:rPr>
              <w:t>1 (potpis nositelja kolegija).</w:t>
            </w:r>
          </w:p>
          <w:p w:rsidR="0048061D" w:rsidRPr="00013E4D" w:rsidRDefault="0048061D" w:rsidP="00300137">
            <w:pPr>
              <w:tabs>
                <w:tab w:val="left" w:pos="2820"/>
              </w:tabs>
              <w:spacing w:after="0" w:line="240" w:lineRule="auto"/>
              <w:rPr>
                <w:rFonts w:ascii="Arial" w:hAnsi="Arial" w:cs="Arial"/>
                <w:sz w:val="20"/>
                <w:szCs w:val="20"/>
              </w:rPr>
            </w:pP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Student će nakon položenog ispita biti u stanju:</w:t>
            </w:r>
          </w:p>
          <w:p w:rsidR="0048061D" w:rsidRPr="00013E4D" w:rsidRDefault="0048061D" w:rsidP="00F07058">
            <w:pPr>
              <w:numPr>
                <w:ilvl w:val="0"/>
                <w:numId w:val="7"/>
              </w:numPr>
              <w:shd w:val="clear" w:color="auto" w:fill="FDFDFD"/>
              <w:spacing w:after="0" w:line="240" w:lineRule="auto"/>
              <w:ind w:left="0"/>
              <w:rPr>
                <w:rFonts w:ascii="Arial" w:eastAsia="Times New Roman" w:hAnsi="Arial" w:cs="Arial"/>
                <w:sz w:val="20"/>
                <w:szCs w:val="20"/>
                <w:lang w:eastAsia="hr-HR"/>
              </w:rPr>
            </w:pPr>
          </w:p>
          <w:p w:rsidR="0048061D" w:rsidRPr="00013E4D" w:rsidRDefault="0048061D" w:rsidP="00F07058">
            <w:pPr>
              <w:pStyle w:val="ListParagraph"/>
              <w:numPr>
                <w:ilvl w:val="0"/>
                <w:numId w:val="12"/>
              </w:numPr>
              <w:tabs>
                <w:tab w:val="left" w:pos="2820"/>
              </w:tabs>
              <w:spacing w:after="0"/>
              <w:rPr>
                <w:rFonts w:ascii="Arial" w:hAnsi="Arial" w:cs="Arial"/>
                <w:sz w:val="20"/>
                <w:szCs w:val="20"/>
              </w:rPr>
            </w:pPr>
            <w:r w:rsidRPr="00013E4D">
              <w:rPr>
                <w:rFonts w:ascii="Arial" w:eastAsia="Times New Roman" w:hAnsi="Arial" w:cs="Arial"/>
                <w:sz w:val="20"/>
                <w:szCs w:val="20"/>
                <w:lang w:eastAsia="hr-HR"/>
              </w:rPr>
              <w:t>Sudjelovati u procesu izrade animiranog filma</w:t>
            </w:r>
          </w:p>
          <w:p w:rsidR="0048061D" w:rsidRPr="00013E4D" w:rsidRDefault="0048061D" w:rsidP="00F07058">
            <w:pPr>
              <w:pStyle w:val="ListParagraph"/>
              <w:numPr>
                <w:ilvl w:val="0"/>
                <w:numId w:val="12"/>
              </w:numPr>
              <w:tabs>
                <w:tab w:val="left" w:pos="2820"/>
              </w:tabs>
              <w:spacing w:after="0"/>
              <w:rPr>
                <w:rFonts w:ascii="Arial" w:hAnsi="Arial" w:cs="Arial"/>
                <w:sz w:val="20"/>
                <w:szCs w:val="20"/>
              </w:rPr>
            </w:pPr>
            <w:r w:rsidRPr="00013E4D">
              <w:rPr>
                <w:rFonts w:ascii="Arial" w:eastAsia="Times New Roman" w:hAnsi="Arial" w:cs="Arial"/>
                <w:sz w:val="20"/>
                <w:szCs w:val="20"/>
                <w:lang w:eastAsia="hr-HR"/>
              </w:rPr>
              <w:t>Odrađivati compositing poslove u filmskoj produkciji</w:t>
            </w:r>
          </w:p>
          <w:p w:rsidR="0048061D" w:rsidRPr="00013E4D" w:rsidRDefault="0048061D" w:rsidP="00F07058">
            <w:pPr>
              <w:pStyle w:val="ListParagraph"/>
              <w:numPr>
                <w:ilvl w:val="0"/>
                <w:numId w:val="12"/>
              </w:numPr>
              <w:tabs>
                <w:tab w:val="left" w:pos="2820"/>
              </w:tabs>
              <w:spacing w:after="0"/>
              <w:rPr>
                <w:rFonts w:ascii="Arial" w:hAnsi="Arial" w:cs="Arial"/>
                <w:sz w:val="20"/>
                <w:szCs w:val="20"/>
              </w:rPr>
            </w:pPr>
            <w:r w:rsidRPr="00013E4D">
              <w:rPr>
                <w:rFonts w:ascii="Arial" w:hAnsi="Arial" w:cs="Arial"/>
                <w:sz w:val="20"/>
                <w:szCs w:val="20"/>
              </w:rPr>
              <w:t>Napraviti kolor korekciju filma</w:t>
            </w:r>
          </w:p>
          <w:p w:rsidR="0048061D" w:rsidRPr="00013E4D" w:rsidRDefault="0048061D" w:rsidP="00F07058">
            <w:pPr>
              <w:pStyle w:val="ListParagraph"/>
              <w:numPr>
                <w:ilvl w:val="0"/>
                <w:numId w:val="12"/>
              </w:numPr>
              <w:tabs>
                <w:tab w:val="left" w:pos="2820"/>
              </w:tabs>
              <w:spacing w:after="0"/>
              <w:rPr>
                <w:rFonts w:ascii="Arial" w:hAnsi="Arial" w:cs="Arial"/>
                <w:sz w:val="20"/>
                <w:szCs w:val="20"/>
              </w:rPr>
            </w:pPr>
            <w:r w:rsidRPr="00013E4D">
              <w:rPr>
                <w:rFonts w:ascii="Arial" w:hAnsi="Arial" w:cs="Arial"/>
                <w:sz w:val="20"/>
                <w:szCs w:val="20"/>
              </w:rPr>
              <w:t>Finalizirati vizualni aspekt filma</w:t>
            </w:r>
          </w:p>
          <w:p w:rsidR="0048061D" w:rsidRPr="00013E4D" w:rsidRDefault="0048061D" w:rsidP="00042DBD">
            <w:pPr>
              <w:pStyle w:val="ListParagraph"/>
              <w:tabs>
                <w:tab w:val="left" w:pos="2820"/>
              </w:tabs>
              <w:spacing w:after="0"/>
              <w:rPr>
                <w:rFonts w:ascii="Arial" w:hAnsi="Arial" w:cs="Arial"/>
                <w:sz w:val="20"/>
                <w:szCs w:val="20"/>
              </w:rPr>
            </w:pPr>
          </w:p>
          <w:p w:rsidR="0048061D" w:rsidRPr="00013E4D" w:rsidRDefault="0048061D" w:rsidP="00042DBD">
            <w:pPr>
              <w:tabs>
                <w:tab w:val="left" w:pos="2820"/>
              </w:tabs>
              <w:spacing w:after="0"/>
              <w:rPr>
                <w:rFonts w:ascii="Arial" w:hAnsi="Arial" w:cs="Arial"/>
                <w:sz w:val="20"/>
                <w:szCs w:val="20"/>
              </w:rPr>
            </w:pP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Slobodni razgovor: upoznavanje sa studentima i njihovim radom, uvod u problematiku kolegija i pregled tema za predavanja u periodu jednog semestra.</w:t>
            </w:r>
            <w:r w:rsidR="00C5716F" w:rsidRPr="00013E4D">
              <w:rPr>
                <w:rFonts w:ascii="Arial" w:hAnsi="Arial" w:cs="Arial"/>
                <w:sz w:val="20"/>
                <w:szCs w:val="20"/>
              </w:rPr>
              <w:t xml:space="preserve"> (1P+1V)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Upoznavanje sa kreativnim mogućnostima računalne animacije. Studenti uz objašnjenja profesora gledaju recentne radove iz polja računalne animacije.</w:t>
            </w:r>
            <w:r w:rsidR="00C5716F" w:rsidRPr="00013E4D">
              <w:rPr>
                <w:rFonts w:ascii="Arial" w:hAnsi="Arial" w:cs="Arial"/>
                <w:sz w:val="20"/>
                <w:szCs w:val="20"/>
              </w:rPr>
              <w:t xml:space="preserve"> (1P+1V)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Upoznavanje sa kreativnim mogućnostima računalne animacije. Studenti uz objašnjenja profesora gledaju recentne radove iz polja računalne animacije.</w:t>
            </w:r>
            <w:r w:rsidR="00C5716F" w:rsidRPr="00013E4D">
              <w:rPr>
                <w:rFonts w:ascii="Arial" w:hAnsi="Arial" w:cs="Arial"/>
                <w:sz w:val="20"/>
                <w:szCs w:val="20"/>
              </w:rPr>
              <w:t xml:space="preserve"> (1P+1V)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Upoznavanje sa kreativnim mogućnostima računalne animacije. Studenti uz objašnjenja profesora gledaju recentne radove iz polja računalne animacije.</w:t>
            </w:r>
            <w:r w:rsidR="00C5716F" w:rsidRPr="00013E4D">
              <w:rPr>
                <w:rFonts w:ascii="Arial" w:hAnsi="Arial" w:cs="Arial"/>
                <w:sz w:val="20"/>
                <w:szCs w:val="20"/>
              </w:rPr>
              <w:t xml:space="preserve"> (1P+1V)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Pripremanje projekta za završni rad.</w:t>
            </w:r>
            <w:r w:rsidR="00C5716F" w:rsidRPr="00013E4D">
              <w:rPr>
                <w:rFonts w:ascii="Arial" w:hAnsi="Arial" w:cs="Arial"/>
                <w:sz w:val="20"/>
                <w:szCs w:val="20"/>
              </w:rPr>
              <w:t xml:space="preserve"> (1P+1V)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Pripremanje projekta za završni rad.</w:t>
            </w:r>
            <w:r w:rsidR="00C5716F" w:rsidRPr="00013E4D">
              <w:rPr>
                <w:rFonts w:ascii="Arial" w:hAnsi="Arial" w:cs="Arial"/>
                <w:sz w:val="20"/>
                <w:szCs w:val="20"/>
              </w:rPr>
              <w:t xml:space="preserve"> (1P+1V)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Pripremanje projekta za završni rad.</w:t>
            </w:r>
            <w:r w:rsidR="00C5716F" w:rsidRPr="00013E4D">
              <w:rPr>
                <w:rFonts w:ascii="Arial" w:hAnsi="Arial" w:cs="Arial"/>
                <w:sz w:val="20"/>
                <w:szCs w:val="20"/>
              </w:rPr>
              <w:t xml:space="preserve"> (1P+1V)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Rad na idividualnim projektima studenata.</w:t>
            </w:r>
            <w:r w:rsidR="00C5716F" w:rsidRPr="00013E4D">
              <w:rPr>
                <w:rFonts w:ascii="Arial" w:hAnsi="Arial" w:cs="Arial"/>
                <w:sz w:val="20"/>
                <w:szCs w:val="20"/>
              </w:rPr>
              <w:t xml:space="preserve"> (1P+1V)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Rad na idividualnim projektima studenata.</w:t>
            </w:r>
            <w:r w:rsidR="00C5716F" w:rsidRPr="00013E4D">
              <w:rPr>
                <w:rFonts w:ascii="Arial" w:hAnsi="Arial" w:cs="Arial"/>
                <w:sz w:val="20"/>
                <w:szCs w:val="20"/>
              </w:rPr>
              <w:t xml:space="preserve"> (1P+1V)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Rad na idividualnim projektima studenata.</w:t>
            </w:r>
            <w:r w:rsidR="00C5716F" w:rsidRPr="00013E4D">
              <w:rPr>
                <w:rFonts w:ascii="Arial" w:hAnsi="Arial" w:cs="Arial"/>
                <w:sz w:val="20"/>
                <w:szCs w:val="20"/>
              </w:rPr>
              <w:t xml:space="preserve"> (1P+1V)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Rad na idividualnim projektima studenata.</w:t>
            </w:r>
            <w:r w:rsidR="00C5716F" w:rsidRPr="00013E4D">
              <w:rPr>
                <w:rFonts w:ascii="Arial" w:hAnsi="Arial" w:cs="Arial"/>
                <w:sz w:val="20"/>
                <w:szCs w:val="20"/>
              </w:rPr>
              <w:t xml:space="preserve"> (1P+1V)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Rad na idividualnim projektima studenata.</w:t>
            </w:r>
            <w:r w:rsidR="00C5716F" w:rsidRPr="00013E4D">
              <w:rPr>
                <w:rFonts w:ascii="Arial" w:hAnsi="Arial" w:cs="Arial"/>
                <w:sz w:val="20"/>
                <w:szCs w:val="20"/>
              </w:rPr>
              <w:t xml:space="preserve"> (1P+1V)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Izrada kolor korekcije.</w:t>
            </w:r>
            <w:r w:rsidR="00C5716F" w:rsidRPr="00013E4D">
              <w:rPr>
                <w:rFonts w:ascii="Arial" w:hAnsi="Arial" w:cs="Arial"/>
                <w:sz w:val="20"/>
                <w:szCs w:val="20"/>
              </w:rPr>
              <w:t xml:space="preserve"> (1P+1V)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Finalizacija slike.</w:t>
            </w:r>
            <w:r w:rsidR="00C5716F" w:rsidRPr="00013E4D">
              <w:rPr>
                <w:rFonts w:ascii="Arial" w:hAnsi="Arial" w:cs="Arial"/>
                <w:sz w:val="20"/>
                <w:szCs w:val="20"/>
              </w:rPr>
              <w:t xml:space="preserve"> (1P+1V)</w:t>
            </w:r>
          </w:p>
          <w:p w:rsidR="0048061D" w:rsidRPr="00013E4D" w:rsidRDefault="0048061D" w:rsidP="00F07058">
            <w:pPr>
              <w:pStyle w:val="ListParagraph"/>
              <w:numPr>
                <w:ilvl w:val="0"/>
                <w:numId w:val="13"/>
              </w:numPr>
              <w:rPr>
                <w:rFonts w:ascii="Arial" w:hAnsi="Arial" w:cs="Arial"/>
                <w:sz w:val="20"/>
                <w:szCs w:val="20"/>
              </w:rPr>
            </w:pPr>
            <w:r w:rsidRPr="00013E4D">
              <w:rPr>
                <w:rFonts w:ascii="Arial" w:hAnsi="Arial" w:cs="Arial"/>
                <w:sz w:val="20"/>
                <w:szCs w:val="20"/>
              </w:rPr>
              <w:t>Pregled dosadašnjih predavanja te spremanje za završni ispit. Završne konzultacije.</w:t>
            </w:r>
          </w:p>
        </w:tc>
      </w:tr>
      <w:tr w:rsidR="0048061D" w:rsidRPr="00013E4D" w:rsidTr="00042D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predavanja</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vježbe  </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48061D" w:rsidRPr="00013E4D" w:rsidRDefault="0048061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48061D" w:rsidRPr="00013E4D" w:rsidRDefault="0048061D" w:rsidP="00042DBD">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Vrste izvođenja nastave:</w:t>
            </w:r>
          </w:p>
        </w:tc>
      </w:tr>
      <w:tr w:rsidR="0048061D" w:rsidRPr="00013E4D" w:rsidTr="00042D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48061D" w:rsidRPr="00013E4D" w:rsidRDefault="0048061D" w:rsidP="00042DB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48061D" w:rsidRPr="00013E4D" w:rsidRDefault="0048061D" w:rsidP="00042DBD">
            <w:pPr>
              <w:rPr>
                <w:rFonts w:ascii="Arial" w:hAnsi="Arial" w:cs="Arial"/>
                <w:sz w:val="20"/>
                <w:szCs w:val="20"/>
              </w:rPr>
            </w:pPr>
            <w:r w:rsidRPr="00013E4D">
              <w:rPr>
                <w:rFonts w:ascii="Arial" w:hAnsi="Arial" w:cs="Arial"/>
                <w:sz w:val="20"/>
                <w:szCs w:val="20"/>
              </w:rPr>
              <w:t xml:space="preserve">Priprema za naredna predavanja u vidu izrade individualnih zadataka zadanih na </w:t>
            </w:r>
            <w:r w:rsidRPr="00013E4D">
              <w:rPr>
                <w:rFonts w:ascii="Arial" w:hAnsi="Arial" w:cs="Arial"/>
                <w:sz w:val="20"/>
                <w:szCs w:val="20"/>
              </w:rPr>
              <w:lastRenderedPageBreak/>
              <w:t>predhodnim predavanjima.</w:t>
            </w:r>
          </w:p>
        </w:tc>
      </w:tr>
      <w:tr w:rsidR="0048061D" w:rsidRPr="00013E4D" w:rsidTr="00042D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2</w:t>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r w:rsidR="0048061D" w:rsidRPr="00013E4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48061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8061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48061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0048061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8061D" w:rsidRPr="00013E4D" w:rsidRDefault="0048061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b/>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b/>
                <w:sz w:val="20"/>
                <w:szCs w:val="20"/>
              </w:rPr>
            </w:r>
            <w:r w:rsidRPr="00013E4D">
              <w:rPr>
                <w:rFonts w:ascii="Arial" w:hAnsi="Arial" w:cs="Arial"/>
                <w:b/>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48061D" w:rsidP="00042DBD">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r w:rsidR="0048061D"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8061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Praktičan rad: 70%</w:t>
            </w:r>
          </w:p>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Pohađanje nastave: 30%</w:t>
            </w:r>
          </w:p>
        </w:tc>
      </w:tr>
      <w:tr w:rsidR="0048061D" w:rsidRPr="00013E4D" w:rsidTr="00042D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8061D" w:rsidRPr="00013E4D" w:rsidRDefault="0048061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rPr>
                <w:rFonts w:ascii="Arial" w:hAnsi="Arial" w:cs="Arial"/>
                <w:sz w:val="20"/>
                <w:szCs w:val="20"/>
              </w:rPr>
            </w:pPr>
            <w:r w:rsidRPr="00013E4D">
              <w:rPr>
                <w:rFonts w:ascii="Arial" w:hAnsi="Arial" w:cs="Arial"/>
                <w:color w:val="000000"/>
                <w:sz w:val="20"/>
                <w:szCs w:val="20"/>
              </w:rPr>
              <w:t>Catherine Winder: „Producing Animation“</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pStyle w:val="Tekstpasuskojinijeprvi"/>
              <w:spacing w:after="0"/>
              <w:jc w:val="left"/>
              <w:rPr>
                <w:rFonts w:ascii="Arial" w:hAnsi="Arial" w:cs="Arial"/>
                <w:sz w:val="20"/>
                <w:lang w:val="hr-HR"/>
              </w:rPr>
            </w:pPr>
            <w:r w:rsidRPr="00013E4D">
              <w:rPr>
                <w:rFonts w:ascii="Arial" w:hAnsi="Arial" w:cs="Arial"/>
                <w:sz w:val="20"/>
                <w:lang w:val="hr-HR"/>
              </w:rPr>
              <w:t>Andrew Chong: „Basics Animation 02: Digital Animation“</w:t>
            </w: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48061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8061D" w:rsidRPr="00013E4D" w:rsidRDefault="0048061D" w:rsidP="00042DBD">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8061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48061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0048061D" w:rsidRPr="00013E4D">
              <w:rPr>
                <w:rFonts w:ascii="Arial" w:hAnsi="Arial" w:cs="Arial"/>
                <w:noProof/>
                <w:sz w:val="20"/>
                <w:szCs w:val="20"/>
              </w:rPr>
              <w:t> </w:t>
            </w:r>
            <w:r w:rsidRPr="00013E4D">
              <w:rPr>
                <w:rFonts w:ascii="Arial" w:hAnsi="Arial" w:cs="Arial"/>
                <w:sz w:val="20"/>
                <w:szCs w:val="20"/>
              </w:rPr>
              <w:fldChar w:fldCharType="end"/>
            </w:r>
          </w:p>
        </w:tc>
      </w:tr>
      <w:tr w:rsidR="0048061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48061D" w:rsidRPr="00013E4D" w:rsidRDefault="0048061D" w:rsidP="00042DB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color w:val="000000"/>
                <w:sz w:val="20"/>
                <w:szCs w:val="20"/>
              </w:rPr>
              <w:t>http://www.videocopilot.net/tutorials/</w:t>
            </w:r>
          </w:p>
        </w:tc>
      </w:tr>
      <w:tr w:rsidR="0048061D" w:rsidRPr="00013E4D" w:rsidTr="00042DBD">
        <w:tc>
          <w:tcPr>
            <w:tcW w:w="1912" w:type="dxa"/>
            <w:gridSpan w:val="2"/>
            <w:tcBorders>
              <w:left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 xml:space="preserve">Evidencija o nazočnosti na predavanjima; anketa; diskusija i pregled izrađenih vježbi i filmova; </w:t>
            </w:r>
          </w:p>
        </w:tc>
      </w:tr>
      <w:tr w:rsidR="0048061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8061D" w:rsidRPr="00013E4D" w:rsidRDefault="0048061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8061D" w:rsidRPr="00013E4D" w:rsidRDefault="0048061D" w:rsidP="00042DBD">
            <w:pPr>
              <w:tabs>
                <w:tab w:val="left" w:pos="2820"/>
              </w:tabs>
              <w:spacing w:after="0"/>
              <w:rPr>
                <w:rFonts w:ascii="Arial" w:hAnsi="Arial" w:cs="Arial"/>
                <w:sz w:val="20"/>
                <w:szCs w:val="20"/>
              </w:rPr>
            </w:pPr>
            <w:r w:rsidRPr="00013E4D">
              <w:rPr>
                <w:rFonts w:ascii="Arial" w:hAnsi="Arial" w:cs="Arial"/>
                <w:sz w:val="20"/>
                <w:szCs w:val="20"/>
              </w:rPr>
              <w:t>/</w:t>
            </w:r>
          </w:p>
        </w:tc>
      </w:tr>
    </w:tbl>
    <w:p w:rsidR="0048061D" w:rsidRPr="00013E4D" w:rsidRDefault="0048061D" w:rsidP="0048061D">
      <w:pPr>
        <w:spacing w:after="0" w:line="240" w:lineRule="auto"/>
        <w:jc w:val="both"/>
        <w:rPr>
          <w:rFonts w:ascii="Arial" w:hAnsi="Arial" w:cs="Arial"/>
          <w:sz w:val="20"/>
          <w:szCs w:val="20"/>
        </w:rPr>
      </w:pPr>
    </w:p>
    <w:p w:rsidR="0048061D" w:rsidRPr="00013E4D" w:rsidRDefault="0048061D" w:rsidP="0048061D">
      <w:pPr>
        <w:spacing w:after="0" w:line="240" w:lineRule="auto"/>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tbl>
      <w:tblPr>
        <w:tblW w:w="94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35"/>
        <w:gridCol w:w="691"/>
        <w:gridCol w:w="494"/>
        <w:gridCol w:w="24"/>
        <w:gridCol w:w="188"/>
        <w:gridCol w:w="712"/>
        <w:gridCol w:w="595"/>
        <w:gridCol w:w="23"/>
      </w:tblGrid>
      <w:tr w:rsidR="00F01115" w:rsidRPr="00013E4D" w:rsidTr="00F0111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01115" w:rsidRPr="00013E4D" w:rsidRDefault="00F01115" w:rsidP="00F01115">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6"/>
            <w:tcBorders>
              <w:top w:val="single" w:sz="12" w:space="0" w:color="auto"/>
              <w:left w:val="single" w:sz="12" w:space="0" w:color="auto"/>
              <w:bottom w:val="single" w:sz="12" w:space="0" w:color="auto"/>
              <w:right w:val="single" w:sz="12" w:space="0" w:color="auto"/>
            </w:tcBorders>
            <w:shd w:val="clear" w:color="auto" w:fill="66CCFF"/>
            <w:vAlign w:val="center"/>
          </w:tcPr>
          <w:p w:rsidR="00F01115" w:rsidRPr="00013E4D" w:rsidRDefault="00F01115" w:rsidP="00F01115">
            <w:pPr>
              <w:spacing w:before="60" w:after="60" w:line="240" w:lineRule="auto"/>
              <w:ind w:left="397" w:hanging="397"/>
              <w:rPr>
                <w:rFonts w:ascii="Arial" w:hAnsi="Arial" w:cs="Arial"/>
                <w:b/>
                <w:sz w:val="20"/>
                <w:szCs w:val="20"/>
              </w:rPr>
            </w:pPr>
            <w:r w:rsidRPr="00013E4D">
              <w:rPr>
                <w:rFonts w:ascii="Arial" w:hAnsi="Arial" w:cs="Arial"/>
                <w:b/>
                <w:bCs/>
                <w:sz w:val="20"/>
                <w:szCs w:val="20"/>
              </w:rPr>
              <w:t>Filmska i video montaža 2</w:t>
            </w:r>
          </w:p>
        </w:tc>
      </w:tr>
      <w:tr w:rsidR="00F01115" w:rsidRPr="00013E4D" w:rsidTr="00F0111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01115" w:rsidRPr="00013E4D" w:rsidRDefault="00F01115" w:rsidP="00F01115">
            <w:pPr>
              <w:spacing w:after="0" w:line="240" w:lineRule="auto"/>
              <w:rPr>
                <w:rStyle w:val="Strong"/>
                <w:rFonts w:ascii="Arial" w:hAnsi="Arial" w:cs="Arial"/>
                <w:sz w:val="20"/>
                <w:szCs w:val="20"/>
              </w:rPr>
            </w:pPr>
            <w:r w:rsidRPr="00013E4D">
              <w:rPr>
                <w:rStyle w:val="Strong"/>
                <w:rFonts w:ascii="Arial" w:hAnsi="Arial" w:cs="Arial"/>
                <w:sz w:val="20"/>
                <w:szCs w:val="20"/>
              </w:rPr>
              <w:t>Kod</w:t>
            </w:r>
          </w:p>
        </w:tc>
        <w:tc>
          <w:tcPr>
            <w:tcW w:w="2502" w:type="dxa"/>
            <w:gridSpan w:val="2"/>
            <w:tcBorders>
              <w:top w:val="single" w:sz="12" w:space="0" w:color="auto"/>
              <w:right w:val="single" w:sz="12" w:space="0" w:color="auto"/>
            </w:tcBorders>
            <w:tcMar>
              <w:left w:w="57" w:type="dxa"/>
              <w:right w:w="57" w:type="dxa"/>
            </w:tcMar>
          </w:tcPr>
          <w:p w:rsidR="00F01115" w:rsidRPr="00013E4D" w:rsidRDefault="00F01115" w:rsidP="00F01115">
            <w:pPr>
              <w:spacing w:after="0" w:line="240" w:lineRule="auto"/>
              <w:rPr>
                <w:rFonts w:ascii="Arial" w:hAnsi="Arial" w:cs="Arial"/>
                <w:sz w:val="20"/>
                <w:szCs w:val="20"/>
              </w:rPr>
            </w:pPr>
            <w:r w:rsidRPr="00013E4D">
              <w:rPr>
                <w:rFonts w:ascii="Arial" w:hAnsi="Arial" w:cs="Arial"/>
                <w:sz w:val="20"/>
                <w:szCs w:val="20"/>
              </w:rPr>
              <w:t>UAA810</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F01115" w:rsidRPr="00013E4D" w:rsidRDefault="00F01115" w:rsidP="00F01115">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8"/>
            <w:tcBorders>
              <w:top w:val="single" w:sz="12" w:space="0" w:color="auto"/>
              <w:right w:val="single" w:sz="12" w:space="0" w:color="auto"/>
            </w:tcBorders>
            <w:tcMar>
              <w:left w:w="57" w:type="dxa"/>
              <w:right w:w="57" w:type="dxa"/>
            </w:tcMar>
          </w:tcPr>
          <w:p w:rsidR="00F01115" w:rsidRPr="00013E4D" w:rsidRDefault="005F75C1" w:rsidP="00F01115">
            <w:pPr>
              <w:spacing w:after="0" w:line="240" w:lineRule="auto"/>
              <w:rPr>
                <w:rFonts w:ascii="Arial" w:hAnsi="Arial" w:cs="Arial"/>
                <w:sz w:val="20"/>
                <w:szCs w:val="20"/>
              </w:rPr>
            </w:pPr>
            <w:r w:rsidRPr="00013E4D">
              <w:rPr>
                <w:rFonts w:ascii="Arial" w:hAnsi="Arial" w:cs="Arial"/>
                <w:sz w:val="20"/>
                <w:szCs w:val="20"/>
              </w:rPr>
              <w:t>1/II.</w:t>
            </w:r>
          </w:p>
        </w:tc>
      </w:tr>
      <w:tr w:rsidR="00F01115" w:rsidRPr="00013E4D" w:rsidTr="00F0111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01115" w:rsidRPr="00013E4D" w:rsidRDefault="00F01115" w:rsidP="00F01115">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F01115" w:rsidRPr="00013E4D" w:rsidRDefault="00F01115" w:rsidP="00F01115">
            <w:pPr>
              <w:spacing w:after="0" w:line="240" w:lineRule="auto"/>
              <w:rPr>
                <w:rFonts w:ascii="Arial" w:hAnsi="Arial" w:cs="Arial"/>
                <w:sz w:val="20"/>
                <w:szCs w:val="20"/>
              </w:rPr>
            </w:pPr>
            <w:r w:rsidRPr="00013E4D">
              <w:rPr>
                <w:rFonts w:ascii="Arial" w:hAnsi="Arial" w:cs="Arial"/>
                <w:sz w:val="20"/>
                <w:szCs w:val="20"/>
              </w:rPr>
              <w:t>Goran Čače, predavač</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F01115" w:rsidRPr="00013E4D" w:rsidRDefault="00F01115" w:rsidP="00F01115">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8"/>
            <w:tcBorders>
              <w:bottom w:val="single" w:sz="12" w:space="0" w:color="auto"/>
              <w:right w:val="single" w:sz="12" w:space="0" w:color="auto"/>
            </w:tcBorders>
            <w:tcMar>
              <w:left w:w="57" w:type="dxa"/>
              <w:right w:w="57" w:type="dxa"/>
            </w:tcMar>
          </w:tcPr>
          <w:p w:rsidR="00F01115" w:rsidRPr="00013E4D" w:rsidRDefault="00F01115" w:rsidP="00F01115">
            <w:pPr>
              <w:spacing w:after="0" w:line="240" w:lineRule="auto"/>
              <w:rPr>
                <w:rFonts w:ascii="Arial" w:hAnsi="Arial" w:cs="Arial"/>
                <w:sz w:val="20"/>
                <w:szCs w:val="20"/>
              </w:rPr>
            </w:pPr>
            <w:r w:rsidRPr="00013E4D">
              <w:rPr>
                <w:rFonts w:ascii="Arial" w:hAnsi="Arial" w:cs="Arial"/>
                <w:sz w:val="20"/>
                <w:szCs w:val="20"/>
              </w:rPr>
              <w:t>3</w:t>
            </w:r>
          </w:p>
        </w:tc>
      </w:tr>
      <w:tr w:rsidR="00F01115" w:rsidRPr="00013E4D" w:rsidTr="00F0111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01115" w:rsidRPr="00013E4D" w:rsidRDefault="00F01115" w:rsidP="00F01115">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2"/>
            <w:vMerge w:val="restart"/>
            <w:tcBorders>
              <w:right w:val="single" w:sz="12" w:space="0" w:color="auto"/>
            </w:tcBorders>
            <w:tcMar>
              <w:left w:w="57" w:type="dxa"/>
              <w:right w:w="57" w:type="dxa"/>
            </w:tcMar>
          </w:tcPr>
          <w:p w:rsidR="00F01115" w:rsidRPr="00013E4D" w:rsidRDefault="00F01115" w:rsidP="00F01115">
            <w:pPr>
              <w:spacing w:after="0" w:line="240" w:lineRule="auto"/>
              <w:rPr>
                <w:rFonts w:ascii="Arial" w:hAnsi="Arial" w:cs="Arial"/>
                <w:sz w:val="20"/>
                <w:szCs w:val="20"/>
              </w:rPr>
            </w:pPr>
          </w:p>
        </w:tc>
        <w:tc>
          <w:tcPr>
            <w:tcW w:w="2288" w:type="dxa"/>
            <w:gridSpan w:val="5"/>
            <w:vMerge w:val="restart"/>
            <w:tcBorders>
              <w:right w:val="single" w:sz="12" w:space="0" w:color="auto"/>
            </w:tcBorders>
            <w:shd w:val="clear" w:color="auto" w:fill="CCFFFF"/>
            <w:tcMar>
              <w:left w:w="57" w:type="dxa"/>
              <w:right w:w="57" w:type="dxa"/>
            </w:tcMar>
            <w:vAlign w:val="center"/>
          </w:tcPr>
          <w:p w:rsidR="00F01115" w:rsidRPr="00013E4D" w:rsidRDefault="00F01115" w:rsidP="00F01115">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F01115" w:rsidRPr="00013E4D" w:rsidRDefault="00F01115" w:rsidP="00F01115">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3"/>
            <w:tcBorders>
              <w:bottom w:val="single" w:sz="12" w:space="0" w:color="auto"/>
              <w:right w:val="single" w:sz="12" w:space="0" w:color="auto"/>
            </w:tcBorders>
            <w:vAlign w:val="center"/>
          </w:tcPr>
          <w:p w:rsidR="00F01115" w:rsidRPr="00013E4D" w:rsidRDefault="00F01115" w:rsidP="00F01115">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F01115" w:rsidRPr="00013E4D" w:rsidRDefault="00F01115" w:rsidP="00F01115">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gridSpan w:val="2"/>
            <w:tcBorders>
              <w:bottom w:val="single" w:sz="12" w:space="0" w:color="auto"/>
              <w:right w:val="single" w:sz="12" w:space="0" w:color="auto"/>
            </w:tcBorders>
            <w:vAlign w:val="center"/>
          </w:tcPr>
          <w:p w:rsidR="00F01115" w:rsidRPr="00013E4D" w:rsidRDefault="00F01115" w:rsidP="00F01115">
            <w:pPr>
              <w:spacing w:after="0" w:line="240" w:lineRule="auto"/>
              <w:jc w:val="center"/>
              <w:rPr>
                <w:rFonts w:ascii="Arial" w:hAnsi="Arial" w:cs="Arial"/>
                <w:sz w:val="20"/>
                <w:szCs w:val="20"/>
              </w:rPr>
            </w:pPr>
            <w:r w:rsidRPr="00013E4D">
              <w:rPr>
                <w:rFonts w:ascii="Arial" w:hAnsi="Arial" w:cs="Arial"/>
                <w:sz w:val="20"/>
                <w:szCs w:val="20"/>
              </w:rPr>
              <w:t>T</w:t>
            </w:r>
          </w:p>
        </w:tc>
      </w:tr>
      <w:tr w:rsidR="00F01115" w:rsidRPr="00013E4D" w:rsidTr="00F0111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01115" w:rsidRPr="00013E4D" w:rsidRDefault="00F01115" w:rsidP="00F01115">
            <w:pPr>
              <w:spacing w:after="0" w:line="240" w:lineRule="auto"/>
              <w:rPr>
                <w:rFonts w:ascii="Arial"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F01115" w:rsidRPr="00013E4D" w:rsidRDefault="00F01115" w:rsidP="00F01115">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F01115" w:rsidRPr="00013E4D" w:rsidRDefault="00F01115" w:rsidP="00F01115">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F01115" w:rsidRPr="00013E4D" w:rsidRDefault="00F01115" w:rsidP="00F01115">
            <w:pPr>
              <w:spacing w:after="0" w:line="240" w:lineRule="auto"/>
              <w:rPr>
                <w:rFonts w:ascii="Arial" w:hAnsi="Arial" w:cs="Arial"/>
                <w:sz w:val="20"/>
                <w:szCs w:val="20"/>
              </w:rPr>
            </w:pPr>
            <w:r w:rsidRPr="00013E4D">
              <w:rPr>
                <w:rFonts w:ascii="Arial" w:hAnsi="Arial" w:cs="Arial"/>
                <w:sz w:val="20"/>
                <w:szCs w:val="20"/>
              </w:rPr>
              <w:t>0</w:t>
            </w:r>
          </w:p>
        </w:tc>
        <w:tc>
          <w:tcPr>
            <w:tcW w:w="706" w:type="dxa"/>
            <w:gridSpan w:val="3"/>
            <w:tcBorders>
              <w:bottom w:val="single" w:sz="12" w:space="0" w:color="auto"/>
              <w:right w:val="single" w:sz="12" w:space="0" w:color="auto"/>
            </w:tcBorders>
            <w:vAlign w:val="center"/>
          </w:tcPr>
          <w:p w:rsidR="00F01115" w:rsidRPr="00013E4D" w:rsidRDefault="00F01115" w:rsidP="00F01115">
            <w:pPr>
              <w:spacing w:after="0" w:line="240" w:lineRule="auto"/>
              <w:rPr>
                <w:rFonts w:ascii="Arial" w:hAnsi="Arial" w:cs="Arial"/>
                <w:sz w:val="20"/>
                <w:szCs w:val="20"/>
              </w:rPr>
            </w:pPr>
            <w:r w:rsidRPr="00013E4D">
              <w:rPr>
                <w:rFonts w:ascii="Arial" w:hAnsi="Arial" w:cs="Arial"/>
                <w:sz w:val="20"/>
                <w:szCs w:val="20"/>
              </w:rPr>
              <w:t>0</w:t>
            </w:r>
          </w:p>
        </w:tc>
        <w:tc>
          <w:tcPr>
            <w:tcW w:w="712" w:type="dxa"/>
            <w:tcBorders>
              <w:bottom w:val="single" w:sz="12" w:space="0" w:color="auto"/>
              <w:right w:val="single" w:sz="12" w:space="0" w:color="auto"/>
            </w:tcBorders>
            <w:vAlign w:val="center"/>
          </w:tcPr>
          <w:p w:rsidR="00F01115" w:rsidRPr="00013E4D" w:rsidRDefault="00F01115" w:rsidP="00F01115">
            <w:pPr>
              <w:spacing w:after="0" w:line="240" w:lineRule="auto"/>
              <w:rPr>
                <w:rFonts w:ascii="Arial" w:hAnsi="Arial" w:cs="Arial"/>
                <w:sz w:val="20"/>
                <w:szCs w:val="20"/>
              </w:rPr>
            </w:pPr>
            <w:r w:rsidRPr="00013E4D">
              <w:rPr>
                <w:rFonts w:ascii="Arial" w:hAnsi="Arial" w:cs="Arial"/>
                <w:sz w:val="20"/>
                <w:szCs w:val="20"/>
              </w:rPr>
              <w:t>30</w:t>
            </w:r>
          </w:p>
        </w:tc>
        <w:tc>
          <w:tcPr>
            <w:tcW w:w="618" w:type="dxa"/>
            <w:gridSpan w:val="2"/>
            <w:tcBorders>
              <w:bottom w:val="single" w:sz="12" w:space="0" w:color="auto"/>
              <w:right w:val="single" w:sz="12" w:space="0" w:color="auto"/>
            </w:tcBorders>
            <w:vAlign w:val="center"/>
          </w:tcPr>
          <w:p w:rsidR="00F01115" w:rsidRPr="00013E4D" w:rsidRDefault="00F01115" w:rsidP="00F01115">
            <w:pPr>
              <w:spacing w:after="0" w:line="240" w:lineRule="auto"/>
              <w:rPr>
                <w:rFonts w:ascii="Arial" w:hAnsi="Arial" w:cs="Arial"/>
                <w:sz w:val="20"/>
                <w:szCs w:val="20"/>
              </w:rPr>
            </w:pPr>
          </w:p>
        </w:tc>
      </w:tr>
      <w:tr w:rsidR="00F01115" w:rsidRPr="00013E4D" w:rsidTr="00F0111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01115" w:rsidRPr="00013E4D" w:rsidRDefault="00F01115" w:rsidP="00F01115">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F01115" w:rsidRPr="00013E4D" w:rsidRDefault="00F01115" w:rsidP="00F01115">
            <w:pPr>
              <w:spacing w:after="0" w:line="240" w:lineRule="auto"/>
              <w:rPr>
                <w:rFonts w:ascii="Arial" w:hAnsi="Arial" w:cs="Arial"/>
                <w:sz w:val="20"/>
                <w:szCs w:val="20"/>
              </w:rPr>
            </w:pPr>
            <w:r w:rsidRPr="00013E4D">
              <w:rPr>
                <w:rFonts w:ascii="Arial" w:hAnsi="Arial" w:cs="Arial"/>
                <w:sz w:val="20"/>
                <w:szCs w:val="20"/>
              </w:rPr>
              <w:t>izborni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F01115" w:rsidRPr="00013E4D" w:rsidRDefault="00F01115" w:rsidP="00F01115">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8"/>
            <w:tcBorders>
              <w:bottom w:val="single" w:sz="12" w:space="0" w:color="auto"/>
              <w:right w:val="single" w:sz="12" w:space="0" w:color="auto"/>
            </w:tcBorders>
            <w:tcMar>
              <w:left w:w="57" w:type="dxa"/>
              <w:right w:w="57" w:type="dxa"/>
            </w:tcMar>
          </w:tcPr>
          <w:p w:rsidR="00F01115" w:rsidRPr="00013E4D" w:rsidRDefault="00F01115" w:rsidP="00F01115">
            <w:pPr>
              <w:spacing w:after="0" w:line="240" w:lineRule="auto"/>
              <w:rPr>
                <w:rFonts w:ascii="Arial" w:hAnsi="Arial" w:cs="Arial"/>
                <w:sz w:val="20"/>
                <w:szCs w:val="20"/>
              </w:rPr>
            </w:pPr>
            <w:r w:rsidRPr="00013E4D">
              <w:rPr>
                <w:rFonts w:ascii="Arial" w:hAnsi="Arial" w:cs="Arial"/>
                <w:sz w:val="20"/>
                <w:szCs w:val="20"/>
              </w:rPr>
              <w:t>0</w:t>
            </w:r>
          </w:p>
        </w:tc>
      </w:tr>
      <w:tr w:rsidR="00F01115" w:rsidRPr="00013E4D" w:rsidTr="00F01115">
        <w:tc>
          <w:tcPr>
            <w:tcW w:w="9464" w:type="dxa"/>
            <w:gridSpan w:val="17"/>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01115" w:rsidRPr="00013E4D" w:rsidRDefault="00F01115" w:rsidP="00F01115">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F01115" w:rsidRPr="00013E4D" w:rsidTr="00F0111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01115" w:rsidRPr="00013E4D" w:rsidRDefault="00F01115" w:rsidP="00F01115">
            <w:pPr>
              <w:tabs>
                <w:tab w:val="left" w:pos="2820"/>
              </w:tabs>
              <w:spacing w:after="0" w:line="240" w:lineRule="auto"/>
              <w:rPr>
                <w:rFonts w:ascii="Arial" w:hAnsi="Arial" w:cs="Arial"/>
                <w:sz w:val="20"/>
                <w:szCs w:val="20"/>
              </w:rPr>
            </w:pPr>
            <w:r w:rsidRPr="00013E4D">
              <w:rPr>
                <w:rFonts w:ascii="Arial" w:hAnsi="Arial" w:cs="Arial"/>
                <w:color w:val="000000"/>
                <w:sz w:val="20"/>
                <w:szCs w:val="20"/>
              </w:rPr>
              <w:lastRenderedPageBreak/>
              <w:t>Ciljevi predmeta</w:t>
            </w:r>
          </w:p>
        </w:tc>
        <w:tc>
          <w:tcPr>
            <w:tcW w:w="7552" w:type="dxa"/>
            <w:gridSpan w:val="15"/>
            <w:tcBorders>
              <w:top w:val="single" w:sz="12" w:space="0" w:color="auto"/>
              <w:right w:val="single" w:sz="12" w:space="0" w:color="auto"/>
            </w:tcBorders>
            <w:tcMar>
              <w:left w:w="57" w:type="dxa"/>
              <w:right w:w="57" w:type="dxa"/>
            </w:tcMar>
          </w:tcPr>
          <w:p w:rsidR="00F01115" w:rsidRPr="00013E4D" w:rsidRDefault="00F01115" w:rsidP="00F01115">
            <w:pPr>
              <w:rPr>
                <w:rFonts w:ascii="Arial" w:hAnsi="Arial" w:cs="Arial"/>
                <w:sz w:val="20"/>
                <w:szCs w:val="20"/>
              </w:rPr>
            </w:pPr>
            <w:r w:rsidRPr="00013E4D">
              <w:rPr>
                <w:rFonts w:ascii="Arial" w:hAnsi="Arial" w:cs="Arial"/>
                <w:sz w:val="20"/>
                <w:szCs w:val="20"/>
              </w:rPr>
              <w:t>S</w:t>
            </w:r>
            <w:r w:rsidRPr="00013E4D">
              <w:rPr>
                <w:rFonts w:ascii="Arial" w:eastAsia="MS Mincho" w:hAnsi="Arial" w:cs="Arial"/>
                <w:sz w:val="20"/>
                <w:szCs w:val="20"/>
              </w:rPr>
              <w:t xml:space="preserve">tječe se znanje povezivanja i organizacije različitih filmskih cjelina u konačno djelo. Osposobljenost studenta za kreativan rad u računalnoj montaži </w:t>
            </w:r>
            <w:r w:rsidRPr="00013E4D">
              <w:rPr>
                <w:rFonts w:ascii="Arial" w:hAnsi="Arial" w:cs="Arial"/>
                <w:sz w:val="20"/>
                <w:szCs w:val="20"/>
              </w:rPr>
              <w:t>te zvučno i vizualno oblikovanje materijala.</w:t>
            </w:r>
          </w:p>
        </w:tc>
      </w:tr>
      <w:tr w:rsidR="00F01115" w:rsidRPr="00013E4D" w:rsidTr="00F01115">
        <w:tc>
          <w:tcPr>
            <w:tcW w:w="1912" w:type="dxa"/>
            <w:gridSpan w:val="2"/>
            <w:tcBorders>
              <w:left w:val="single" w:sz="12" w:space="0" w:color="auto"/>
            </w:tcBorders>
            <w:shd w:val="clear" w:color="auto" w:fill="CCFFFF"/>
            <w:tcMar>
              <w:left w:w="57" w:type="dxa"/>
              <w:right w:w="57" w:type="dxa"/>
            </w:tcMar>
            <w:vAlign w:val="center"/>
          </w:tcPr>
          <w:p w:rsidR="00F01115" w:rsidRPr="00013E4D" w:rsidRDefault="00F01115" w:rsidP="00F01115">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5"/>
            <w:tcBorders>
              <w:right w:val="single" w:sz="12" w:space="0" w:color="auto"/>
            </w:tcBorders>
            <w:tcMar>
              <w:left w:w="57" w:type="dxa"/>
              <w:right w:w="57" w:type="dxa"/>
            </w:tcMar>
          </w:tcPr>
          <w:p w:rsidR="000D0476" w:rsidRPr="00013E4D" w:rsidRDefault="000D0476" w:rsidP="000D0476">
            <w:pPr>
              <w:rPr>
                <w:rFonts w:ascii="Arial" w:hAnsi="Arial" w:cs="Arial"/>
                <w:color w:val="000000" w:themeColor="text1"/>
                <w:sz w:val="20"/>
                <w:szCs w:val="20"/>
              </w:rPr>
            </w:pPr>
            <w:r w:rsidRPr="00013E4D">
              <w:rPr>
                <w:rFonts w:ascii="Arial" w:hAnsi="Arial" w:cs="Arial"/>
                <w:color w:val="000000" w:themeColor="text1"/>
                <w:sz w:val="20"/>
                <w:szCs w:val="20"/>
              </w:rPr>
              <w:t xml:space="preserve">Ispunjene studentske obveze predviđene programom kolegija </w:t>
            </w:r>
            <w:r w:rsidRPr="00013E4D">
              <w:rPr>
                <w:rFonts w:ascii="Arial" w:hAnsi="Arial" w:cs="Arial"/>
                <w:b/>
                <w:bCs/>
                <w:sz w:val="20"/>
                <w:szCs w:val="20"/>
              </w:rPr>
              <w:t xml:space="preserve">slike Filmska i video montaža </w:t>
            </w:r>
            <w:r w:rsidRPr="00013E4D">
              <w:rPr>
                <w:rFonts w:ascii="Arial" w:hAnsi="Arial" w:cs="Arial"/>
                <w:color w:val="000000" w:themeColor="text1"/>
                <w:sz w:val="20"/>
                <w:szCs w:val="20"/>
              </w:rPr>
              <w:t>1 (potpis nositelja kolegija).</w:t>
            </w:r>
          </w:p>
          <w:p w:rsidR="00F01115" w:rsidRPr="00013E4D" w:rsidRDefault="00F01115" w:rsidP="00300137">
            <w:pPr>
              <w:tabs>
                <w:tab w:val="left" w:pos="2820"/>
              </w:tabs>
              <w:spacing w:after="0" w:line="240" w:lineRule="auto"/>
              <w:rPr>
                <w:rFonts w:ascii="Arial" w:hAnsi="Arial" w:cs="Arial"/>
                <w:sz w:val="20"/>
                <w:szCs w:val="20"/>
              </w:rPr>
            </w:pPr>
          </w:p>
        </w:tc>
      </w:tr>
      <w:tr w:rsidR="00F01115" w:rsidRPr="00013E4D" w:rsidTr="00F01115">
        <w:tc>
          <w:tcPr>
            <w:tcW w:w="1912" w:type="dxa"/>
            <w:gridSpan w:val="2"/>
            <w:tcBorders>
              <w:left w:val="single" w:sz="12" w:space="0" w:color="auto"/>
            </w:tcBorders>
            <w:shd w:val="clear" w:color="auto" w:fill="CCFFFF"/>
            <w:tcMar>
              <w:left w:w="57" w:type="dxa"/>
              <w:right w:w="57" w:type="dxa"/>
            </w:tcMar>
            <w:vAlign w:val="center"/>
          </w:tcPr>
          <w:p w:rsidR="00F01115" w:rsidRPr="00013E4D" w:rsidRDefault="00F01115" w:rsidP="00F01115">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5"/>
            <w:tcBorders>
              <w:right w:val="single" w:sz="12" w:space="0" w:color="auto"/>
            </w:tcBorders>
            <w:tcMar>
              <w:left w:w="57" w:type="dxa"/>
              <w:right w:w="57" w:type="dxa"/>
            </w:tcMar>
          </w:tcPr>
          <w:p w:rsidR="00F01115" w:rsidRPr="00013E4D" w:rsidRDefault="00F01115" w:rsidP="00F01115">
            <w:pPr>
              <w:tabs>
                <w:tab w:val="left" w:pos="2820"/>
              </w:tabs>
              <w:spacing w:after="0"/>
              <w:rPr>
                <w:rFonts w:ascii="Arial" w:hAnsi="Arial" w:cs="Arial"/>
                <w:sz w:val="20"/>
                <w:szCs w:val="20"/>
              </w:rPr>
            </w:pPr>
            <w:r w:rsidRPr="00013E4D">
              <w:rPr>
                <w:rFonts w:ascii="Arial" w:hAnsi="Arial" w:cs="Arial"/>
                <w:sz w:val="20"/>
                <w:szCs w:val="20"/>
              </w:rPr>
              <w:t>Student će nakon položenog ispita biti u stanju:</w:t>
            </w:r>
          </w:p>
          <w:p w:rsidR="00F01115" w:rsidRPr="00013E4D" w:rsidRDefault="00F01115" w:rsidP="00F01115">
            <w:pPr>
              <w:tabs>
                <w:tab w:val="left" w:pos="2820"/>
              </w:tabs>
              <w:spacing w:after="0"/>
              <w:rPr>
                <w:rFonts w:ascii="Arial" w:hAnsi="Arial" w:cs="Arial"/>
                <w:sz w:val="20"/>
                <w:szCs w:val="20"/>
              </w:rPr>
            </w:pPr>
          </w:p>
          <w:p w:rsidR="00F01115" w:rsidRPr="00013E4D" w:rsidRDefault="00F01115"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Povezivati i organizirati različite filmske cijeline</w:t>
            </w:r>
          </w:p>
          <w:p w:rsidR="00F01115" w:rsidRPr="00013E4D" w:rsidRDefault="00F01115"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 xml:space="preserve">Student će moći konstruirati složeniju filmsku cjelinu korištenjem računalnog sustava za montažu  </w:t>
            </w:r>
          </w:p>
          <w:p w:rsidR="00F01115" w:rsidRPr="00013E4D" w:rsidRDefault="00F01115"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 xml:space="preserve">Student će moći konstruirati  tonsku filmsku cjelinu korištenjem računalnog sustava za montažu  </w:t>
            </w:r>
          </w:p>
          <w:p w:rsidR="00F01115" w:rsidRPr="00013E4D" w:rsidRDefault="00F01115"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Prezentirati rezultate</w:t>
            </w:r>
          </w:p>
          <w:p w:rsidR="00F01115" w:rsidRPr="00013E4D" w:rsidRDefault="00F01115" w:rsidP="00F07058">
            <w:pPr>
              <w:numPr>
                <w:ilvl w:val="0"/>
                <w:numId w:val="7"/>
              </w:numPr>
              <w:shd w:val="clear" w:color="auto" w:fill="FDFDFD"/>
              <w:spacing w:after="0" w:line="240" w:lineRule="auto"/>
              <w:ind w:left="0"/>
              <w:rPr>
                <w:rFonts w:ascii="Arial" w:eastAsia="Times New Roman" w:hAnsi="Arial" w:cs="Arial"/>
                <w:sz w:val="20"/>
                <w:szCs w:val="20"/>
                <w:lang w:eastAsia="hr-HR"/>
              </w:rPr>
            </w:pPr>
          </w:p>
          <w:p w:rsidR="00F01115" w:rsidRPr="00013E4D" w:rsidRDefault="00F01115" w:rsidP="00F07058">
            <w:pPr>
              <w:numPr>
                <w:ilvl w:val="0"/>
                <w:numId w:val="7"/>
              </w:numPr>
              <w:shd w:val="clear" w:color="auto" w:fill="FDFDFD"/>
              <w:spacing w:after="0" w:line="240" w:lineRule="auto"/>
              <w:ind w:left="0"/>
              <w:rPr>
                <w:rFonts w:ascii="Arial" w:eastAsia="Times New Roman" w:hAnsi="Arial" w:cs="Arial"/>
                <w:sz w:val="20"/>
                <w:szCs w:val="20"/>
                <w:lang w:eastAsia="hr-HR"/>
              </w:rPr>
            </w:pPr>
          </w:p>
          <w:p w:rsidR="00F01115" w:rsidRPr="00013E4D" w:rsidRDefault="00F01115" w:rsidP="00F01115">
            <w:pPr>
              <w:pStyle w:val="ListParagraph"/>
              <w:tabs>
                <w:tab w:val="left" w:pos="2820"/>
              </w:tabs>
              <w:spacing w:after="0"/>
              <w:rPr>
                <w:rFonts w:ascii="Arial" w:hAnsi="Arial" w:cs="Arial"/>
                <w:sz w:val="20"/>
                <w:szCs w:val="20"/>
              </w:rPr>
            </w:pPr>
          </w:p>
        </w:tc>
      </w:tr>
      <w:tr w:rsidR="00F01115" w:rsidRPr="00013E4D" w:rsidTr="00F01115">
        <w:tc>
          <w:tcPr>
            <w:tcW w:w="1912" w:type="dxa"/>
            <w:gridSpan w:val="2"/>
            <w:tcBorders>
              <w:left w:val="single" w:sz="12" w:space="0" w:color="auto"/>
            </w:tcBorders>
            <w:shd w:val="clear" w:color="auto" w:fill="CCFFFF"/>
            <w:tcMar>
              <w:left w:w="57" w:type="dxa"/>
              <w:right w:w="57" w:type="dxa"/>
            </w:tcMar>
            <w:vAlign w:val="center"/>
          </w:tcPr>
          <w:p w:rsidR="00F01115" w:rsidRPr="00013E4D" w:rsidRDefault="00F01115" w:rsidP="00F01115">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5"/>
            <w:tcBorders>
              <w:right w:val="single" w:sz="12" w:space="0" w:color="auto"/>
            </w:tcBorders>
            <w:tcMar>
              <w:left w:w="57" w:type="dxa"/>
              <w:right w:w="57" w:type="dxa"/>
            </w:tcMar>
          </w:tcPr>
          <w:p w:rsidR="00F01115" w:rsidRPr="00013E4D" w:rsidRDefault="00F01115" w:rsidP="00F07058">
            <w:pPr>
              <w:pStyle w:val="ListParagraph"/>
              <w:numPr>
                <w:ilvl w:val="0"/>
                <w:numId w:val="26"/>
              </w:numPr>
              <w:spacing w:after="0" w:line="240" w:lineRule="auto"/>
              <w:rPr>
                <w:rFonts w:ascii="Arial" w:hAnsi="Arial" w:cs="Arial"/>
                <w:sz w:val="20"/>
                <w:szCs w:val="20"/>
              </w:rPr>
            </w:pPr>
            <w:r w:rsidRPr="00013E4D">
              <w:rPr>
                <w:rFonts w:ascii="Arial" w:hAnsi="Arial" w:cs="Arial"/>
                <w:sz w:val="20"/>
                <w:szCs w:val="20"/>
              </w:rPr>
              <w:t>Prezentacija kratkog igranog ili dugog igranog filma za izradu montažno zvučne vježbe. (2V)</w:t>
            </w:r>
          </w:p>
          <w:p w:rsidR="00F01115" w:rsidRPr="00013E4D" w:rsidRDefault="00F01115" w:rsidP="00F07058">
            <w:pPr>
              <w:pStyle w:val="ListParagraph"/>
              <w:numPr>
                <w:ilvl w:val="0"/>
                <w:numId w:val="26"/>
              </w:numPr>
              <w:spacing w:after="0" w:line="240" w:lineRule="auto"/>
              <w:rPr>
                <w:rFonts w:ascii="Arial" w:hAnsi="Arial" w:cs="Arial"/>
                <w:sz w:val="20"/>
                <w:szCs w:val="20"/>
              </w:rPr>
            </w:pPr>
            <w:r w:rsidRPr="00013E4D">
              <w:rPr>
                <w:rFonts w:ascii="Arial" w:hAnsi="Arial" w:cs="Arial"/>
                <w:sz w:val="20"/>
                <w:szCs w:val="20"/>
              </w:rPr>
              <w:t>Zajedničko gledanje i analiza sirovog materijala za vježbu. (2V)</w:t>
            </w:r>
          </w:p>
          <w:p w:rsidR="00F01115" w:rsidRPr="00013E4D" w:rsidRDefault="00F01115" w:rsidP="00F07058">
            <w:pPr>
              <w:pStyle w:val="ListParagraph"/>
              <w:numPr>
                <w:ilvl w:val="0"/>
                <w:numId w:val="26"/>
              </w:numPr>
              <w:tabs>
                <w:tab w:val="left" w:pos="2820"/>
              </w:tabs>
              <w:spacing w:after="0" w:line="240" w:lineRule="auto"/>
              <w:rPr>
                <w:rFonts w:ascii="Arial" w:hAnsi="Arial" w:cs="Arial"/>
                <w:sz w:val="20"/>
                <w:szCs w:val="20"/>
              </w:rPr>
            </w:pPr>
            <w:r w:rsidRPr="00013E4D">
              <w:rPr>
                <w:rFonts w:ascii="Arial" w:hAnsi="Arial" w:cs="Arial"/>
                <w:sz w:val="20"/>
                <w:szCs w:val="20"/>
              </w:rPr>
              <w:t>Prezentacija koncepcije zvučne vježbe, montaža vježbe (2V)</w:t>
            </w:r>
          </w:p>
          <w:p w:rsidR="00F01115" w:rsidRPr="00013E4D" w:rsidRDefault="00F01115" w:rsidP="00F07058">
            <w:pPr>
              <w:pStyle w:val="ListParagraph"/>
              <w:numPr>
                <w:ilvl w:val="0"/>
                <w:numId w:val="26"/>
              </w:numPr>
              <w:tabs>
                <w:tab w:val="left" w:pos="2820"/>
              </w:tabs>
              <w:spacing w:after="0" w:line="240" w:lineRule="auto"/>
              <w:rPr>
                <w:rFonts w:ascii="Arial" w:hAnsi="Arial" w:cs="Arial"/>
                <w:sz w:val="20"/>
                <w:szCs w:val="20"/>
              </w:rPr>
            </w:pPr>
            <w:r w:rsidRPr="00013E4D">
              <w:rPr>
                <w:rFonts w:ascii="Arial" w:hAnsi="Arial" w:cs="Arial"/>
                <w:sz w:val="20"/>
                <w:szCs w:val="20"/>
              </w:rPr>
              <w:t>Analiza koncepta s naglaskom na moguće stilske probleme i traženje rješenja. Gledanje i analiza vježbi. (2V)</w:t>
            </w:r>
          </w:p>
          <w:p w:rsidR="00F01115" w:rsidRPr="00013E4D" w:rsidRDefault="00F01115" w:rsidP="00F07058">
            <w:pPr>
              <w:pStyle w:val="ListParagraph"/>
              <w:numPr>
                <w:ilvl w:val="0"/>
                <w:numId w:val="26"/>
              </w:numPr>
              <w:tabs>
                <w:tab w:val="left" w:pos="2820"/>
              </w:tabs>
              <w:spacing w:after="0" w:line="240" w:lineRule="auto"/>
              <w:rPr>
                <w:rFonts w:ascii="Arial" w:hAnsi="Arial" w:cs="Arial"/>
                <w:i/>
                <w:sz w:val="20"/>
                <w:szCs w:val="20"/>
              </w:rPr>
            </w:pPr>
            <w:r w:rsidRPr="00013E4D">
              <w:rPr>
                <w:rFonts w:ascii="Arial" w:hAnsi="Arial" w:cs="Arial"/>
                <w:sz w:val="20"/>
                <w:szCs w:val="20"/>
              </w:rPr>
              <w:t>Prezentacija i analiza zvučne vježbe (2V)</w:t>
            </w:r>
          </w:p>
          <w:p w:rsidR="00F01115" w:rsidRPr="00013E4D" w:rsidRDefault="00F01115" w:rsidP="00F07058">
            <w:pPr>
              <w:pStyle w:val="ListParagraph"/>
              <w:numPr>
                <w:ilvl w:val="0"/>
                <w:numId w:val="26"/>
              </w:numPr>
              <w:tabs>
                <w:tab w:val="left" w:pos="2820"/>
              </w:tabs>
              <w:spacing w:after="0" w:line="240" w:lineRule="auto"/>
              <w:rPr>
                <w:rFonts w:ascii="Arial" w:hAnsi="Arial" w:cs="Arial"/>
                <w:sz w:val="20"/>
                <w:szCs w:val="20"/>
              </w:rPr>
            </w:pPr>
            <w:r w:rsidRPr="00013E4D">
              <w:rPr>
                <w:rFonts w:ascii="Arial" w:hAnsi="Arial" w:cs="Arial"/>
                <w:sz w:val="20"/>
                <w:szCs w:val="20"/>
              </w:rPr>
              <w:t>Gledanje i analiza zvučne vježbe: usklađenost koncepta sa realiziranim montažno zvučnim rješenjima (2V)</w:t>
            </w:r>
          </w:p>
          <w:p w:rsidR="00F01115" w:rsidRPr="00013E4D" w:rsidRDefault="00F01115" w:rsidP="00F07058">
            <w:pPr>
              <w:pStyle w:val="ListParagraph"/>
              <w:numPr>
                <w:ilvl w:val="0"/>
                <w:numId w:val="26"/>
              </w:numPr>
              <w:tabs>
                <w:tab w:val="left" w:pos="2820"/>
              </w:tabs>
              <w:spacing w:after="0" w:line="240" w:lineRule="auto"/>
              <w:rPr>
                <w:rFonts w:ascii="Arial" w:hAnsi="Arial" w:cs="Arial"/>
                <w:sz w:val="20"/>
                <w:szCs w:val="20"/>
              </w:rPr>
            </w:pPr>
            <w:r w:rsidRPr="00013E4D">
              <w:rPr>
                <w:rFonts w:ascii="Arial" w:hAnsi="Arial" w:cs="Arial"/>
                <w:sz w:val="20"/>
                <w:szCs w:val="20"/>
              </w:rPr>
              <w:t>Analiza montažno zvučne strukture: problemi i moguća rješenja u izvedbi strukturiranja zvučne slike, finalizacija. (2V)</w:t>
            </w:r>
          </w:p>
          <w:p w:rsidR="00F01115" w:rsidRPr="00013E4D" w:rsidRDefault="00F01115" w:rsidP="00F07058">
            <w:pPr>
              <w:pStyle w:val="ListParagraph"/>
              <w:numPr>
                <w:ilvl w:val="0"/>
                <w:numId w:val="26"/>
              </w:numPr>
              <w:tabs>
                <w:tab w:val="left" w:pos="2820"/>
              </w:tabs>
              <w:spacing w:after="0" w:line="240" w:lineRule="auto"/>
              <w:rPr>
                <w:rFonts w:ascii="Arial" w:hAnsi="Arial" w:cs="Arial"/>
                <w:sz w:val="20"/>
                <w:szCs w:val="20"/>
              </w:rPr>
            </w:pPr>
            <w:r w:rsidRPr="00013E4D">
              <w:rPr>
                <w:rFonts w:ascii="Arial" w:hAnsi="Arial" w:cs="Arial"/>
                <w:sz w:val="20"/>
                <w:szCs w:val="20"/>
              </w:rPr>
              <w:t>Odabir materijala za umjetnički i samostalni rad (2V)</w:t>
            </w:r>
          </w:p>
          <w:p w:rsidR="00F01115" w:rsidRPr="00013E4D" w:rsidRDefault="00F01115" w:rsidP="00F07058">
            <w:pPr>
              <w:pStyle w:val="ListParagraph"/>
              <w:numPr>
                <w:ilvl w:val="0"/>
                <w:numId w:val="26"/>
              </w:numPr>
              <w:tabs>
                <w:tab w:val="left" w:pos="2820"/>
              </w:tabs>
              <w:spacing w:after="0" w:line="240" w:lineRule="auto"/>
              <w:rPr>
                <w:rFonts w:ascii="Arial" w:hAnsi="Arial" w:cs="Arial"/>
                <w:sz w:val="20"/>
                <w:szCs w:val="20"/>
              </w:rPr>
            </w:pPr>
            <w:r w:rsidRPr="00013E4D">
              <w:rPr>
                <w:rFonts w:ascii="Arial" w:hAnsi="Arial" w:cs="Arial"/>
                <w:sz w:val="20"/>
                <w:szCs w:val="20"/>
              </w:rPr>
              <w:t>Prezentacija i analiza koncepta (2V)</w:t>
            </w:r>
          </w:p>
          <w:p w:rsidR="00F01115" w:rsidRPr="00013E4D" w:rsidRDefault="00F01115" w:rsidP="00F07058">
            <w:pPr>
              <w:pStyle w:val="ListParagraph"/>
              <w:numPr>
                <w:ilvl w:val="0"/>
                <w:numId w:val="26"/>
              </w:numPr>
              <w:tabs>
                <w:tab w:val="left" w:pos="2820"/>
              </w:tabs>
              <w:spacing w:after="0" w:line="240" w:lineRule="auto"/>
              <w:rPr>
                <w:rFonts w:ascii="Arial" w:hAnsi="Arial" w:cs="Arial"/>
                <w:sz w:val="20"/>
                <w:szCs w:val="20"/>
              </w:rPr>
            </w:pPr>
            <w:r w:rsidRPr="00013E4D">
              <w:rPr>
                <w:rFonts w:ascii="Arial" w:hAnsi="Arial" w:cs="Arial"/>
                <w:sz w:val="20"/>
                <w:szCs w:val="20"/>
              </w:rPr>
              <w:t>Montaža vježbe</w:t>
            </w:r>
            <w:r w:rsidR="005F75C1" w:rsidRPr="00013E4D">
              <w:rPr>
                <w:rFonts w:ascii="Arial" w:hAnsi="Arial" w:cs="Arial"/>
                <w:sz w:val="20"/>
                <w:szCs w:val="20"/>
              </w:rPr>
              <w:t xml:space="preserve"> (4</w:t>
            </w:r>
            <w:r w:rsidRPr="00013E4D">
              <w:rPr>
                <w:rFonts w:ascii="Arial" w:hAnsi="Arial" w:cs="Arial"/>
                <w:sz w:val="20"/>
                <w:szCs w:val="20"/>
              </w:rPr>
              <w:t>V)</w:t>
            </w:r>
          </w:p>
          <w:p w:rsidR="00F01115" w:rsidRPr="00013E4D" w:rsidRDefault="00F01115" w:rsidP="00F07058">
            <w:pPr>
              <w:pStyle w:val="ListParagraph"/>
              <w:numPr>
                <w:ilvl w:val="0"/>
                <w:numId w:val="26"/>
              </w:numPr>
              <w:tabs>
                <w:tab w:val="left" w:pos="2820"/>
              </w:tabs>
              <w:spacing w:after="0" w:line="240" w:lineRule="auto"/>
              <w:rPr>
                <w:rFonts w:ascii="Arial" w:hAnsi="Arial" w:cs="Arial"/>
                <w:sz w:val="20"/>
                <w:szCs w:val="20"/>
              </w:rPr>
            </w:pPr>
            <w:r w:rsidRPr="00013E4D">
              <w:rPr>
                <w:rFonts w:ascii="Arial" w:hAnsi="Arial" w:cs="Arial"/>
                <w:sz w:val="20"/>
                <w:szCs w:val="20"/>
              </w:rPr>
              <w:t>Analiza koncepta s naglaskom na moguće stilske probleme i traženje rješenja, zajednička rasprava o odgledanim vježbama, diskusija o mogućim korekcijama (2V)</w:t>
            </w:r>
          </w:p>
          <w:p w:rsidR="00F01115" w:rsidRPr="00013E4D" w:rsidRDefault="00F01115" w:rsidP="00F07058">
            <w:pPr>
              <w:pStyle w:val="ListParagraph"/>
              <w:numPr>
                <w:ilvl w:val="0"/>
                <w:numId w:val="26"/>
              </w:numPr>
              <w:tabs>
                <w:tab w:val="left" w:pos="2820"/>
              </w:tabs>
              <w:spacing w:after="0" w:line="240" w:lineRule="auto"/>
              <w:rPr>
                <w:rFonts w:ascii="Arial" w:hAnsi="Arial" w:cs="Arial"/>
                <w:i/>
                <w:sz w:val="20"/>
                <w:szCs w:val="20"/>
              </w:rPr>
            </w:pPr>
            <w:r w:rsidRPr="00013E4D">
              <w:rPr>
                <w:rFonts w:ascii="Arial" w:eastAsia="MS Mincho" w:hAnsi="Arial" w:cs="Arial"/>
                <w:sz w:val="20"/>
                <w:szCs w:val="20"/>
              </w:rPr>
              <w:t>Analiza i završno strukturiranje svake studentske vježbe</w:t>
            </w:r>
            <w:r w:rsidRPr="00013E4D">
              <w:rPr>
                <w:rFonts w:ascii="Arial" w:hAnsi="Arial" w:cs="Arial"/>
                <w:sz w:val="20"/>
                <w:szCs w:val="20"/>
              </w:rPr>
              <w:t xml:space="preserve"> (2V)</w:t>
            </w:r>
          </w:p>
          <w:p w:rsidR="00F01115" w:rsidRPr="00013E4D" w:rsidRDefault="00F01115" w:rsidP="00F07058">
            <w:pPr>
              <w:pStyle w:val="ListParagraph"/>
              <w:numPr>
                <w:ilvl w:val="0"/>
                <w:numId w:val="26"/>
              </w:numPr>
              <w:rPr>
                <w:rFonts w:ascii="Arial" w:hAnsi="Arial" w:cs="Arial"/>
                <w:sz w:val="20"/>
                <w:szCs w:val="20"/>
              </w:rPr>
            </w:pPr>
            <w:r w:rsidRPr="00013E4D">
              <w:rPr>
                <w:rFonts w:ascii="Arial" w:hAnsi="Arial" w:cs="Arial"/>
                <w:sz w:val="20"/>
                <w:szCs w:val="20"/>
              </w:rPr>
              <w:t>Korekcije i dovršenje, završno strukturiranje filmova dodatnim grafičkim elementima</w:t>
            </w:r>
            <w:r w:rsidR="005F75C1" w:rsidRPr="00013E4D">
              <w:rPr>
                <w:rFonts w:ascii="Arial" w:hAnsi="Arial" w:cs="Arial"/>
                <w:sz w:val="20"/>
                <w:szCs w:val="20"/>
              </w:rPr>
              <w:t xml:space="preserve"> (4</w:t>
            </w:r>
            <w:r w:rsidRPr="00013E4D">
              <w:rPr>
                <w:rFonts w:ascii="Arial" w:hAnsi="Arial" w:cs="Arial"/>
                <w:sz w:val="20"/>
                <w:szCs w:val="20"/>
              </w:rPr>
              <w:t>V)</w:t>
            </w:r>
          </w:p>
          <w:p w:rsidR="00F01115" w:rsidRPr="00013E4D" w:rsidRDefault="00F01115" w:rsidP="00F01115">
            <w:pPr>
              <w:rPr>
                <w:rFonts w:ascii="Arial" w:hAnsi="Arial" w:cs="Arial"/>
                <w:sz w:val="20"/>
                <w:szCs w:val="20"/>
              </w:rPr>
            </w:pPr>
            <w:r w:rsidRPr="00013E4D">
              <w:rPr>
                <w:rFonts w:ascii="Arial" w:hAnsi="Arial" w:cs="Arial"/>
                <w:sz w:val="20"/>
                <w:szCs w:val="20"/>
              </w:rPr>
              <w:t xml:space="preserve">- </w:t>
            </w:r>
            <w:r w:rsidRPr="00013E4D">
              <w:rPr>
                <w:rFonts w:ascii="Arial" w:hAnsi="Arial" w:cs="Arial"/>
                <w:sz w:val="20"/>
                <w:szCs w:val="20"/>
                <w:lang w:val="de-DE"/>
              </w:rPr>
              <w:t>Pregled dosadašnjih predavanja te spremanje za ispit. Završne konzultacije.</w:t>
            </w:r>
          </w:p>
          <w:p w:rsidR="00F01115" w:rsidRPr="00013E4D" w:rsidRDefault="00F01115" w:rsidP="00F01115">
            <w:pPr>
              <w:tabs>
                <w:tab w:val="left" w:pos="2820"/>
              </w:tabs>
              <w:spacing w:after="0" w:line="240" w:lineRule="auto"/>
              <w:rPr>
                <w:rFonts w:ascii="Arial" w:hAnsi="Arial" w:cs="Arial"/>
                <w:sz w:val="20"/>
                <w:szCs w:val="20"/>
              </w:rPr>
            </w:pPr>
          </w:p>
        </w:tc>
      </w:tr>
      <w:tr w:rsidR="00F01115" w:rsidRPr="00013E4D" w:rsidTr="00F0111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01115" w:rsidRPr="00013E4D" w:rsidRDefault="00F01115" w:rsidP="00F01115">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F01115" w:rsidRPr="00013E4D" w:rsidRDefault="00F01115" w:rsidP="00F01115">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predavanja</w:t>
            </w:r>
          </w:p>
          <w:p w:rsidR="00F01115" w:rsidRPr="00013E4D" w:rsidRDefault="00F01115" w:rsidP="00F01115">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F01115" w:rsidRPr="00013E4D" w:rsidRDefault="00F01115" w:rsidP="00F01115">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vježbe  </w:t>
            </w:r>
          </w:p>
          <w:p w:rsidR="00F01115" w:rsidRPr="00013E4D" w:rsidRDefault="00F01115" w:rsidP="00F01115">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F01115" w:rsidRPr="00013E4D" w:rsidRDefault="00F01115" w:rsidP="00F01115">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F01115" w:rsidRPr="00013E4D" w:rsidRDefault="00F01115" w:rsidP="00F01115">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terenska nastava</w:t>
            </w:r>
          </w:p>
        </w:tc>
        <w:tc>
          <w:tcPr>
            <w:tcW w:w="4162" w:type="dxa"/>
            <w:gridSpan w:val="11"/>
            <w:vMerge w:val="restart"/>
            <w:tcMar>
              <w:left w:w="57" w:type="dxa"/>
              <w:right w:w="57" w:type="dxa"/>
            </w:tcMar>
            <w:vAlign w:val="center"/>
          </w:tcPr>
          <w:p w:rsidR="00F01115" w:rsidRPr="00013E4D" w:rsidRDefault="00F01115" w:rsidP="00F01115">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samostalni  zadaci  </w:t>
            </w:r>
          </w:p>
          <w:p w:rsidR="00F01115" w:rsidRPr="00013E4D" w:rsidRDefault="00F01115" w:rsidP="00F01115">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multimedija </w:t>
            </w:r>
          </w:p>
          <w:p w:rsidR="00F01115" w:rsidRPr="00013E4D" w:rsidRDefault="00F01115" w:rsidP="00F01115">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laboratorij</w:t>
            </w:r>
          </w:p>
          <w:p w:rsidR="00F01115" w:rsidRPr="00013E4D" w:rsidRDefault="00F01115" w:rsidP="00F01115">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mentorski rad</w:t>
            </w:r>
          </w:p>
          <w:p w:rsidR="00F01115" w:rsidRPr="00013E4D" w:rsidRDefault="00F01115" w:rsidP="00F01115">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priprema i diskusija filmova</w:t>
            </w:r>
          </w:p>
        </w:tc>
      </w:tr>
      <w:tr w:rsidR="00F01115" w:rsidRPr="00013E4D" w:rsidTr="00F0111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01115" w:rsidRPr="00013E4D" w:rsidRDefault="00F01115" w:rsidP="00F01115">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F01115" w:rsidRPr="00013E4D" w:rsidRDefault="00F01115" w:rsidP="00F01115">
            <w:pPr>
              <w:pStyle w:val="FieldText"/>
              <w:rPr>
                <w:rFonts w:ascii="Arial" w:hAnsi="Arial" w:cs="Arial"/>
                <w:b w:val="0"/>
                <w:sz w:val="20"/>
                <w:szCs w:val="20"/>
                <w:lang w:val="hr-HR"/>
              </w:rPr>
            </w:pPr>
          </w:p>
        </w:tc>
        <w:tc>
          <w:tcPr>
            <w:tcW w:w="4162" w:type="dxa"/>
            <w:gridSpan w:val="11"/>
            <w:vMerge/>
            <w:tcMar>
              <w:left w:w="57" w:type="dxa"/>
              <w:right w:w="57" w:type="dxa"/>
            </w:tcMar>
            <w:vAlign w:val="center"/>
          </w:tcPr>
          <w:p w:rsidR="00F01115" w:rsidRPr="00013E4D" w:rsidRDefault="00F01115" w:rsidP="00F01115">
            <w:pPr>
              <w:pStyle w:val="FieldText"/>
              <w:rPr>
                <w:rFonts w:ascii="Arial" w:hAnsi="Arial" w:cs="Arial"/>
                <w:b w:val="0"/>
                <w:sz w:val="20"/>
                <w:szCs w:val="20"/>
                <w:lang w:val="hr-HR"/>
              </w:rPr>
            </w:pPr>
          </w:p>
        </w:tc>
      </w:tr>
      <w:tr w:rsidR="00F01115" w:rsidRPr="00013E4D" w:rsidTr="00F0111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01115" w:rsidRPr="00013E4D" w:rsidRDefault="00F01115" w:rsidP="00F01115">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5"/>
            <w:tcBorders>
              <w:bottom w:val="single" w:sz="12" w:space="0" w:color="auto"/>
              <w:right w:val="single" w:sz="12" w:space="0" w:color="auto"/>
            </w:tcBorders>
            <w:tcMar>
              <w:left w:w="57" w:type="dxa"/>
              <w:right w:w="57" w:type="dxa"/>
            </w:tcMar>
            <w:vAlign w:val="center"/>
          </w:tcPr>
          <w:p w:rsidR="00F01115" w:rsidRPr="00013E4D" w:rsidRDefault="00F01115" w:rsidP="00F01115">
            <w:pPr>
              <w:tabs>
                <w:tab w:val="left" w:pos="2820"/>
              </w:tabs>
              <w:spacing w:after="0"/>
              <w:rPr>
                <w:rFonts w:ascii="Arial" w:hAnsi="Arial" w:cs="Arial"/>
                <w:color w:val="000000"/>
                <w:sz w:val="20"/>
                <w:szCs w:val="20"/>
              </w:rPr>
            </w:pPr>
            <w:r w:rsidRPr="00013E4D">
              <w:rPr>
                <w:rFonts w:ascii="Arial" w:hAnsi="Arial" w:cs="Arial"/>
                <w:sz w:val="20"/>
                <w:szCs w:val="20"/>
              </w:rPr>
              <w:t>Redovito pohađanje nastave, izrada montažnih vježbi propisanih nastavnim planom predmeta</w:t>
            </w:r>
          </w:p>
        </w:tc>
      </w:tr>
      <w:tr w:rsidR="00F01115" w:rsidRPr="00013E4D" w:rsidTr="00F0111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01115" w:rsidRPr="00013E4D" w:rsidRDefault="00F01115" w:rsidP="00F01115">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 xml:space="preserve">(upisati </w:t>
            </w:r>
            <w:r w:rsidRPr="00013E4D">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01115" w:rsidRPr="00013E4D" w:rsidRDefault="00F01115" w:rsidP="00F01115">
            <w:pPr>
              <w:pStyle w:val="FieldText"/>
              <w:rPr>
                <w:rFonts w:ascii="Arial" w:hAnsi="Arial" w:cs="Arial"/>
                <w:b w:val="0"/>
                <w:sz w:val="20"/>
                <w:szCs w:val="20"/>
                <w:lang w:val="hr-HR"/>
              </w:rPr>
            </w:pPr>
            <w:r w:rsidRPr="00013E4D">
              <w:rPr>
                <w:rFonts w:ascii="Arial" w:hAnsi="Arial" w:cs="Arial"/>
                <w:b w:val="0"/>
                <w:sz w:val="20"/>
                <w:szCs w:val="20"/>
                <w:lang w:val="hr-HR"/>
              </w:rPr>
              <w:lastRenderedPageBreak/>
              <w:t>Pohađanje nastave</w:t>
            </w:r>
          </w:p>
        </w:tc>
        <w:tc>
          <w:tcPr>
            <w:tcW w:w="863" w:type="dxa"/>
            <w:gridSpan w:val="2"/>
            <w:tcBorders>
              <w:top w:val="single" w:sz="12" w:space="0" w:color="auto"/>
            </w:tcBorders>
            <w:tcMar>
              <w:left w:w="57" w:type="dxa"/>
              <w:right w:w="57" w:type="dxa"/>
            </w:tcMar>
            <w:vAlign w:val="center"/>
          </w:tcPr>
          <w:p w:rsidR="00F01115" w:rsidRPr="00013E4D" w:rsidRDefault="00F01115" w:rsidP="00F01115">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194" w:type="dxa"/>
            <w:gridSpan w:val="2"/>
            <w:tcBorders>
              <w:top w:val="single" w:sz="12" w:space="0" w:color="auto"/>
            </w:tcBorders>
            <w:tcMar>
              <w:left w:w="57" w:type="dxa"/>
              <w:right w:w="57" w:type="dxa"/>
            </w:tcMar>
            <w:vAlign w:val="center"/>
          </w:tcPr>
          <w:p w:rsidR="00F01115" w:rsidRPr="00013E4D" w:rsidRDefault="00F01115" w:rsidP="00F01115">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01115" w:rsidRPr="00013E4D" w:rsidRDefault="009C2C47" w:rsidP="00F01115">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F01115"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6"/>
            <w:tcBorders>
              <w:top w:val="single" w:sz="12" w:space="0" w:color="auto"/>
              <w:right w:val="single" w:sz="4" w:space="0" w:color="auto"/>
            </w:tcBorders>
            <w:tcMar>
              <w:left w:w="57" w:type="dxa"/>
              <w:right w:w="57" w:type="dxa"/>
            </w:tcMar>
            <w:vAlign w:val="center"/>
          </w:tcPr>
          <w:p w:rsidR="00F01115" w:rsidRPr="00013E4D" w:rsidRDefault="00F01115" w:rsidP="00F01115">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3"/>
            <w:tcBorders>
              <w:top w:val="single" w:sz="12" w:space="0" w:color="auto"/>
              <w:left w:val="single" w:sz="4" w:space="0" w:color="auto"/>
              <w:right w:val="single" w:sz="12" w:space="0" w:color="auto"/>
            </w:tcBorders>
            <w:tcMar>
              <w:left w:w="57" w:type="dxa"/>
              <w:right w:w="57" w:type="dxa"/>
            </w:tcMar>
            <w:vAlign w:val="center"/>
          </w:tcPr>
          <w:p w:rsidR="00F01115" w:rsidRPr="00013E4D" w:rsidRDefault="00F01115" w:rsidP="00F01115">
            <w:pPr>
              <w:pStyle w:val="FieldText"/>
              <w:rPr>
                <w:rFonts w:ascii="Arial" w:hAnsi="Arial" w:cs="Arial"/>
                <w:b w:val="0"/>
                <w:color w:val="000000"/>
                <w:sz w:val="20"/>
                <w:szCs w:val="20"/>
                <w:lang w:val="hr-HR"/>
              </w:rPr>
            </w:pPr>
            <w:r w:rsidRPr="00013E4D">
              <w:rPr>
                <w:rFonts w:ascii="Arial" w:hAnsi="Arial" w:cs="Arial"/>
                <w:b w:val="0"/>
                <w:sz w:val="20"/>
                <w:szCs w:val="20"/>
                <w:lang w:val="hr-HR"/>
              </w:rPr>
              <w:t>1</w:t>
            </w:r>
          </w:p>
        </w:tc>
      </w:tr>
      <w:tr w:rsidR="00F01115" w:rsidRPr="00013E4D" w:rsidTr="00F0111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01115" w:rsidRPr="00013E4D" w:rsidRDefault="00F01115"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01115" w:rsidRPr="00013E4D" w:rsidRDefault="00F01115" w:rsidP="00F01115">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863" w:type="dxa"/>
            <w:gridSpan w:val="2"/>
            <w:shd w:val="clear" w:color="auto" w:fill="auto"/>
            <w:tcMar>
              <w:left w:w="57" w:type="dxa"/>
              <w:right w:w="57" w:type="dxa"/>
            </w:tcMar>
            <w:vAlign w:val="center"/>
          </w:tcPr>
          <w:p w:rsidR="00F01115" w:rsidRPr="00013E4D" w:rsidRDefault="009C2C47" w:rsidP="00F01115">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F01115"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194" w:type="dxa"/>
            <w:gridSpan w:val="2"/>
            <w:shd w:val="clear" w:color="auto" w:fill="auto"/>
            <w:tcMar>
              <w:left w:w="57" w:type="dxa"/>
              <w:right w:w="57" w:type="dxa"/>
            </w:tcMar>
            <w:vAlign w:val="center"/>
          </w:tcPr>
          <w:p w:rsidR="00F01115" w:rsidRPr="00013E4D" w:rsidRDefault="00F01115" w:rsidP="00F01115">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F01115" w:rsidRPr="00013E4D" w:rsidRDefault="00F01115" w:rsidP="00F01115">
            <w:pPr>
              <w:pStyle w:val="FieldText"/>
              <w:rPr>
                <w:rFonts w:ascii="Arial" w:hAnsi="Arial" w:cs="Arial"/>
                <w:b w:val="0"/>
                <w:sz w:val="20"/>
                <w:szCs w:val="20"/>
                <w:lang w:val="hr-HR"/>
              </w:rPr>
            </w:pPr>
          </w:p>
        </w:tc>
        <w:tc>
          <w:tcPr>
            <w:tcW w:w="1520" w:type="dxa"/>
            <w:gridSpan w:val="6"/>
            <w:tcBorders>
              <w:right w:val="single" w:sz="4" w:space="0" w:color="auto"/>
            </w:tcBorders>
            <w:shd w:val="clear" w:color="auto" w:fill="auto"/>
            <w:tcMar>
              <w:left w:w="57" w:type="dxa"/>
              <w:right w:w="57" w:type="dxa"/>
            </w:tcMar>
            <w:vAlign w:val="center"/>
          </w:tcPr>
          <w:p w:rsidR="00F01115" w:rsidRPr="00013E4D" w:rsidRDefault="00F01115" w:rsidP="00F01115">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3"/>
            <w:tcBorders>
              <w:left w:val="single" w:sz="4" w:space="0" w:color="auto"/>
              <w:right w:val="single" w:sz="12" w:space="0" w:color="auto"/>
            </w:tcBorders>
            <w:shd w:val="clear" w:color="auto" w:fill="auto"/>
            <w:tcMar>
              <w:left w:w="57" w:type="dxa"/>
              <w:right w:w="57" w:type="dxa"/>
            </w:tcMar>
            <w:vAlign w:val="center"/>
          </w:tcPr>
          <w:p w:rsidR="00F01115" w:rsidRPr="00013E4D" w:rsidRDefault="00F01115" w:rsidP="00F01115">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1</w:t>
            </w:r>
          </w:p>
        </w:tc>
      </w:tr>
      <w:tr w:rsidR="00F01115" w:rsidRPr="00013E4D" w:rsidTr="00F0111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01115" w:rsidRPr="00013E4D" w:rsidRDefault="00F01115"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01115" w:rsidRPr="00013E4D" w:rsidRDefault="00F01115" w:rsidP="00F01115">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863" w:type="dxa"/>
            <w:gridSpan w:val="2"/>
            <w:shd w:val="clear" w:color="auto" w:fill="auto"/>
            <w:tcMar>
              <w:left w:w="57" w:type="dxa"/>
              <w:right w:w="57" w:type="dxa"/>
            </w:tcMar>
            <w:vAlign w:val="center"/>
          </w:tcPr>
          <w:p w:rsidR="00F01115" w:rsidRPr="00013E4D" w:rsidRDefault="00F01115" w:rsidP="00F01115">
            <w:pPr>
              <w:pStyle w:val="FieldText"/>
              <w:rPr>
                <w:rFonts w:ascii="Arial" w:hAnsi="Arial" w:cs="Arial"/>
                <w:b w:val="0"/>
                <w:sz w:val="20"/>
                <w:szCs w:val="20"/>
                <w:lang w:val="hr-HR"/>
              </w:rPr>
            </w:pPr>
          </w:p>
        </w:tc>
        <w:tc>
          <w:tcPr>
            <w:tcW w:w="1194" w:type="dxa"/>
            <w:gridSpan w:val="2"/>
            <w:shd w:val="clear" w:color="auto" w:fill="auto"/>
            <w:tcMar>
              <w:left w:w="57" w:type="dxa"/>
              <w:right w:w="57" w:type="dxa"/>
            </w:tcMar>
            <w:vAlign w:val="center"/>
          </w:tcPr>
          <w:p w:rsidR="00F01115" w:rsidRPr="00013E4D" w:rsidRDefault="00F01115" w:rsidP="00F01115">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F01115" w:rsidRPr="00013E4D" w:rsidRDefault="009C2C47" w:rsidP="00F01115">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F01115"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6"/>
            <w:tcBorders>
              <w:right w:val="single" w:sz="4" w:space="0" w:color="auto"/>
            </w:tcBorders>
            <w:shd w:val="clear" w:color="auto" w:fill="auto"/>
            <w:tcMar>
              <w:left w:w="57" w:type="dxa"/>
              <w:right w:w="57" w:type="dxa"/>
            </w:tcMar>
            <w:vAlign w:val="center"/>
          </w:tcPr>
          <w:p w:rsidR="00F01115" w:rsidRPr="00013E4D" w:rsidRDefault="009C2C47" w:rsidP="00F01115">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F01115"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r w:rsidR="00F01115" w:rsidRPr="00013E4D">
              <w:rPr>
                <w:rFonts w:ascii="Arial" w:hAnsi="Arial" w:cs="Arial"/>
                <w:b w:val="0"/>
                <w:sz w:val="20"/>
                <w:szCs w:val="20"/>
                <w:lang w:val="hr-HR"/>
              </w:rPr>
              <w:t xml:space="preserve"> </w:t>
            </w:r>
            <w:r w:rsidR="00F01115" w:rsidRPr="00013E4D">
              <w:rPr>
                <w:rFonts w:ascii="Arial" w:hAnsi="Arial" w:cs="Arial"/>
                <w:b w:val="0"/>
                <w:color w:val="000000"/>
                <w:sz w:val="20"/>
                <w:szCs w:val="20"/>
                <w:lang w:val="hr-HR"/>
              </w:rPr>
              <w:t>(Ostalo upisati)</w:t>
            </w:r>
          </w:p>
        </w:tc>
        <w:tc>
          <w:tcPr>
            <w:tcW w:w="1330" w:type="dxa"/>
            <w:gridSpan w:val="3"/>
            <w:tcBorders>
              <w:left w:val="single" w:sz="4" w:space="0" w:color="auto"/>
              <w:right w:val="single" w:sz="12" w:space="0" w:color="auto"/>
            </w:tcBorders>
            <w:shd w:val="clear" w:color="auto" w:fill="auto"/>
            <w:tcMar>
              <w:left w:w="57" w:type="dxa"/>
              <w:right w:w="57" w:type="dxa"/>
            </w:tcMar>
            <w:vAlign w:val="center"/>
          </w:tcPr>
          <w:p w:rsidR="00F01115" w:rsidRPr="00013E4D" w:rsidRDefault="009C2C47" w:rsidP="00F01115">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F01115"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F01115" w:rsidRPr="00013E4D" w:rsidTr="00F0111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01115" w:rsidRPr="00013E4D" w:rsidRDefault="00F01115"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F01115" w:rsidRPr="00013E4D" w:rsidRDefault="00F01115" w:rsidP="00F01115">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863" w:type="dxa"/>
            <w:gridSpan w:val="2"/>
            <w:tcBorders>
              <w:bottom w:val="single" w:sz="4" w:space="0" w:color="auto"/>
            </w:tcBorders>
            <w:tcMar>
              <w:left w:w="57" w:type="dxa"/>
              <w:right w:w="57" w:type="dxa"/>
            </w:tcMar>
            <w:vAlign w:val="center"/>
          </w:tcPr>
          <w:p w:rsidR="00F01115" w:rsidRPr="00013E4D" w:rsidRDefault="009C2C47" w:rsidP="00F01115">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F01115"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00F01115"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194" w:type="dxa"/>
            <w:gridSpan w:val="2"/>
            <w:tcBorders>
              <w:bottom w:val="single" w:sz="4" w:space="0" w:color="auto"/>
            </w:tcBorders>
            <w:shd w:val="clear" w:color="auto" w:fill="auto"/>
            <w:tcMar>
              <w:left w:w="57" w:type="dxa"/>
              <w:right w:w="57" w:type="dxa"/>
            </w:tcMar>
            <w:vAlign w:val="center"/>
          </w:tcPr>
          <w:p w:rsidR="00F01115" w:rsidRPr="00013E4D" w:rsidRDefault="00F01115" w:rsidP="00F01115">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F01115" w:rsidRPr="00013E4D" w:rsidRDefault="009C2C47" w:rsidP="00F01115">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F01115"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6"/>
            <w:tcBorders>
              <w:bottom w:val="single" w:sz="4" w:space="0" w:color="auto"/>
              <w:right w:val="single" w:sz="4" w:space="0" w:color="auto"/>
            </w:tcBorders>
            <w:shd w:val="clear" w:color="auto" w:fill="auto"/>
            <w:tcMar>
              <w:left w:w="57" w:type="dxa"/>
              <w:right w:w="57" w:type="dxa"/>
            </w:tcMar>
            <w:vAlign w:val="center"/>
          </w:tcPr>
          <w:p w:rsidR="00F01115" w:rsidRPr="00013E4D" w:rsidRDefault="009C2C47" w:rsidP="00F01115">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F01115"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Pr="00013E4D">
              <w:rPr>
                <w:rFonts w:ascii="Arial" w:hAnsi="Arial" w:cs="Arial"/>
                <w:sz w:val="20"/>
                <w:szCs w:val="20"/>
              </w:rPr>
              <w:fldChar w:fldCharType="end"/>
            </w:r>
            <w:r w:rsidR="00F01115" w:rsidRPr="00013E4D">
              <w:rPr>
                <w:rFonts w:ascii="Arial" w:hAnsi="Arial" w:cs="Arial"/>
                <w:color w:val="000000"/>
                <w:sz w:val="20"/>
                <w:szCs w:val="20"/>
              </w:rPr>
              <w:t xml:space="preserve"> (Ostalo upisati)</w:t>
            </w:r>
          </w:p>
        </w:tc>
        <w:tc>
          <w:tcPr>
            <w:tcW w:w="1330" w:type="dxa"/>
            <w:gridSpan w:val="3"/>
            <w:tcBorders>
              <w:left w:val="single" w:sz="4" w:space="0" w:color="auto"/>
              <w:bottom w:val="single" w:sz="4" w:space="0" w:color="auto"/>
              <w:right w:val="single" w:sz="12" w:space="0" w:color="auto"/>
            </w:tcBorders>
            <w:shd w:val="clear" w:color="auto" w:fill="auto"/>
            <w:tcMar>
              <w:left w:w="57" w:type="dxa"/>
              <w:right w:w="57" w:type="dxa"/>
            </w:tcMar>
            <w:vAlign w:val="center"/>
          </w:tcPr>
          <w:p w:rsidR="00F01115" w:rsidRPr="00013E4D" w:rsidRDefault="009C2C47" w:rsidP="00F01115">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F01115"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Pr="00013E4D">
              <w:rPr>
                <w:rFonts w:ascii="Arial" w:hAnsi="Arial" w:cs="Arial"/>
                <w:sz w:val="20"/>
                <w:szCs w:val="20"/>
              </w:rPr>
              <w:fldChar w:fldCharType="end"/>
            </w:r>
          </w:p>
        </w:tc>
      </w:tr>
      <w:tr w:rsidR="00F01115" w:rsidRPr="00013E4D" w:rsidTr="00F0111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01115" w:rsidRPr="00013E4D" w:rsidRDefault="00F01115"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01115" w:rsidRPr="00013E4D" w:rsidRDefault="00F01115" w:rsidP="00F01115">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F01115" w:rsidRPr="00013E4D" w:rsidRDefault="00F01115" w:rsidP="00F01115">
            <w:pPr>
              <w:tabs>
                <w:tab w:val="left" w:pos="2820"/>
              </w:tabs>
              <w:spacing w:after="0"/>
              <w:rPr>
                <w:rFonts w:ascii="Arial" w:hAnsi="Arial" w:cs="Arial"/>
                <w:color w:val="000000"/>
                <w:sz w:val="20"/>
                <w:szCs w:val="20"/>
                <w:highlight w:val="yellow"/>
              </w:rPr>
            </w:pP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F01115" w:rsidRPr="00013E4D" w:rsidRDefault="00F01115" w:rsidP="00F01115">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01115" w:rsidRPr="00013E4D" w:rsidRDefault="009C2C47" w:rsidP="00F01115">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F01115"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6"/>
            <w:tcBorders>
              <w:left w:val="single" w:sz="8" w:space="0" w:color="auto"/>
              <w:bottom w:val="single" w:sz="12" w:space="0" w:color="auto"/>
              <w:right w:val="single" w:sz="8" w:space="0" w:color="auto"/>
            </w:tcBorders>
            <w:tcMar>
              <w:left w:w="57" w:type="dxa"/>
              <w:right w:w="57" w:type="dxa"/>
            </w:tcMar>
            <w:vAlign w:val="center"/>
          </w:tcPr>
          <w:p w:rsidR="00F01115" w:rsidRPr="00013E4D" w:rsidRDefault="009C2C47" w:rsidP="00F01115">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F01115"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Pr="00013E4D">
              <w:rPr>
                <w:rFonts w:ascii="Arial" w:hAnsi="Arial" w:cs="Arial"/>
                <w:sz w:val="20"/>
                <w:szCs w:val="20"/>
              </w:rPr>
              <w:fldChar w:fldCharType="end"/>
            </w:r>
            <w:r w:rsidR="00F01115" w:rsidRPr="00013E4D">
              <w:rPr>
                <w:rFonts w:ascii="Arial" w:hAnsi="Arial" w:cs="Arial"/>
                <w:color w:val="000000"/>
                <w:sz w:val="20"/>
                <w:szCs w:val="20"/>
              </w:rPr>
              <w:t xml:space="preserve"> (Ostalo upisati)</w:t>
            </w:r>
          </w:p>
        </w:tc>
        <w:tc>
          <w:tcPr>
            <w:tcW w:w="1330" w:type="dxa"/>
            <w:gridSpan w:val="3"/>
            <w:tcBorders>
              <w:left w:val="single" w:sz="8" w:space="0" w:color="auto"/>
              <w:bottom w:val="single" w:sz="12" w:space="0" w:color="auto"/>
              <w:right w:val="single" w:sz="12" w:space="0" w:color="auto"/>
            </w:tcBorders>
            <w:tcMar>
              <w:left w:w="57" w:type="dxa"/>
              <w:right w:w="57" w:type="dxa"/>
            </w:tcMar>
            <w:vAlign w:val="center"/>
          </w:tcPr>
          <w:p w:rsidR="00F01115" w:rsidRPr="00013E4D" w:rsidRDefault="009C2C47" w:rsidP="00F01115">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F01115"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Pr="00013E4D">
              <w:rPr>
                <w:rFonts w:ascii="Arial" w:hAnsi="Arial" w:cs="Arial"/>
                <w:sz w:val="20"/>
                <w:szCs w:val="20"/>
              </w:rPr>
              <w:fldChar w:fldCharType="end"/>
            </w:r>
          </w:p>
        </w:tc>
      </w:tr>
      <w:tr w:rsidR="00F01115" w:rsidRPr="00013E4D" w:rsidTr="00F0111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01115" w:rsidRPr="00013E4D" w:rsidRDefault="00F01115" w:rsidP="00F01115">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5"/>
            <w:tcBorders>
              <w:top w:val="single" w:sz="12" w:space="0" w:color="auto"/>
              <w:bottom w:val="single" w:sz="12" w:space="0" w:color="auto"/>
              <w:right w:val="single" w:sz="12" w:space="0" w:color="auto"/>
            </w:tcBorders>
            <w:tcMar>
              <w:left w:w="57" w:type="dxa"/>
              <w:right w:w="57" w:type="dxa"/>
            </w:tcMar>
          </w:tcPr>
          <w:p w:rsidR="00F01115" w:rsidRPr="00013E4D" w:rsidRDefault="00F01115" w:rsidP="00F01115">
            <w:pPr>
              <w:tabs>
                <w:tab w:val="left" w:pos="2820"/>
              </w:tabs>
              <w:spacing w:after="0"/>
              <w:rPr>
                <w:rFonts w:ascii="Arial" w:hAnsi="Arial" w:cs="Arial"/>
                <w:sz w:val="20"/>
                <w:szCs w:val="20"/>
              </w:rPr>
            </w:pPr>
            <w:r w:rsidRPr="00013E4D">
              <w:rPr>
                <w:rFonts w:ascii="Arial" w:eastAsia="MS Mincho" w:hAnsi="Arial" w:cs="Arial"/>
                <w:sz w:val="20"/>
                <w:szCs w:val="20"/>
              </w:rPr>
              <w:t>Pregled, razgovor i konstruktivna analiza svake studentske vježbe.</w:t>
            </w:r>
            <w:r w:rsidRPr="00013E4D">
              <w:rPr>
                <w:rFonts w:ascii="Arial" w:hAnsi="Arial" w:cs="Arial"/>
                <w:sz w:val="20"/>
                <w:szCs w:val="20"/>
              </w:rPr>
              <w:t>: 70%</w:t>
            </w:r>
          </w:p>
          <w:p w:rsidR="00F01115" w:rsidRPr="00013E4D" w:rsidRDefault="00F01115" w:rsidP="00F01115">
            <w:pPr>
              <w:tabs>
                <w:tab w:val="left" w:pos="2820"/>
              </w:tabs>
              <w:spacing w:after="0"/>
              <w:rPr>
                <w:rFonts w:ascii="Arial" w:hAnsi="Arial" w:cs="Arial"/>
                <w:sz w:val="20"/>
                <w:szCs w:val="20"/>
              </w:rPr>
            </w:pPr>
            <w:r w:rsidRPr="00013E4D">
              <w:rPr>
                <w:rFonts w:ascii="Arial" w:hAnsi="Arial" w:cs="Arial"/>
                <w:sz w:val="20"/>
                <w:szCs w:val="20"/>
              </w:rPr>
              <w:t>Sudjelovanje u nastavi: 30%</w:t>
            </w:r>
          </w:p>
        </w:tc>
      </w:tr>
      <w:tr w:rsidR="00F01115" w:rsidRPr="00013E4D" w:rsidTr="00F0111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01115" w:rsidRPr="00013E4D" w:rsidRDefault="00F01115" w:rsidP="00F01115">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01115" w:rsidRPr="00013E4D" w:rsidRDefault="00F01115" w:rsidP="00F01115">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4"/>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01115" w:rsidRPr="00013E4D" w:rsidRDefault="00F01115" w:rsidP="00F01115">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01115" w:rsidRPr="00013E4D" w:rsidRDefault="00F01115" w:rsidP="00F01115">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F01115" w:rsidRPr="00013E4D" w:rsidTr="00F01115">
        <w:trPr>
          <w:trHeight w:val="75"/>
        </w:trPr>
        <w:tc>
          <w:tcPr>
            <w:tcW w:w="1912" w:type="dxa"/>
            <w:gridSpan w:val="2"/>
            <w:vMerge/>
            <w:tcBorders>
              <w:left w:val="single" w:sz="12" w:space="0" w:color="auto"/>
            </w:tcBorders>
            <w:shd w:val="clear" w:color="auto" w:fill="CCFFFF"/>
            <w:tcMar>
              <w:left w:w="57" w:type="dxa"/>
              <w:right w:w="57" w:type="dxa"/>
            </w:tcMar>
            <w:vAlign w:val="center"/>
          </w:tcPr>
          <w:p w:rsidR="00F01115" w:rsidRPr="00013E4D" w:rsidRDefault="00F01115" w:rsidP="00F0111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01115" w:rsidRPr="00013E4D" w:rsidRDefault="00F01115" w:rsidP="00F01115">
            <w:pPr>
              <w:rPr>
                <w:rFonts w:ascii="Arial" w:hAnsi="Arial" w:cs="Arial"/>
                <w:sz w:val="20"/>
                <w:szCs w:val="20"/>
              </w:rPr>
            </w:pPr>
            <w:r w:rsidRPr="00013E4D">
              <w:rPr>
                <w:rFonts w:ascii="Arial" w:hAnsi="Arial" w:cs="Arial"/>
                <w:sz w:val="20"/>
                <w:szCs w:val="20"/>
              </w:rPr>
              <w:t>Ante Peterlić: Osnove teorije filma, Hrvatska sveučilišna naklada, Zagreb, 2001.</w:t>
            </w:r>
          </w:p>
        </w:tc>
        <w:tc>
          <w:tcPr>
            <w:tcW w:w="1244" w:type="dxa"/>
            <w:gridSpan w:val="4"/>
            <w:tcBorders>
              <w:top w:val="single" w:sz="8" w:space="0" w:color="auto"/>
              <w:left w:val="single" w:sz="8" w:space="0" w:color="auto"/>
              <w:right w:val="single" w:sz="8" w:space="0" w:color="auto"/>
            </w:tcBorders>
            <w:shd w:val="clear" w:color="auto" w:fill="auto"/>
            <w:tcMar>
              <w:left w:w="57" w:type="dxa"/>
              <w:right w:w="57" w:type="dxa"/>
            </w:tcMar>
          </w:tcPr>
          <w:p w:rsidR="00F01115" w:rsidRPr="00013E4D" w:rsidRDefault="009C2C47" w:rsidP="00F01115">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F01115"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F01115" w:rsidRPr="00013E4D" w:rsidRDefault="009C2C47" w:rsidP="00F01115">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F01115"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Pr="00013E4D">
              <w:rPr>
                <w:rFonts w:ascii="Arial" w:hAnsi="Arial" w:cs="Arial"/>
                <w:sz w:val="20"/>
                <w:szCs w:val="20"/>
              </w:rPr>
              <w:fldChar w:fldCharType="end"/>
            </w:r>
          </w:p>
        </w:tc>
      </w:tr>
      <w:tr w:rsidR="00F01115" w:rsidRPr="00013E4D" w:rsidTr="00F01115">
        <w:trPr>
          <w:trHeight w:val="75"/>
        </w:trPr>
        <w:tc>
          <w:tcPr>
            <w:tcW w:w="1912" w:type="dxa"/>
            <w:gridSpan w:val="2"/>
            <w:vMerge/>
            <w:tcBorders>
              <w:left w:val="single" w:sz="12" w:space="0" w:color="auto"/>
            </w:tcBorders>
            <w:shd w:val="clear" w:color="auto" w:fill="CCFFFF"/>
            <w:tcMar>
              <w:left w:w="57" w:type="dxa"/>
              <w:right w:w="57" w:type="dxa"/>
            </w:tcMar>
            <w:vAlign w:val="center"/>
          </w:tcPr>
          <w:p w:rsidR="00F01115" w:rsidRPr="00013E4D" w:rsidRDefault="00F01115" w:rsidP="00F0111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01115" w:rsidRPr="00013E4D" w:rsidRDefault="00F01115" w:rsidP="00F01115">
            <w:pPr>
              <w:pStyle w:val="Tekstpasuskojinijeprvi"/>
              <w:spacing w:after="0"/>
              <w:jc w:val="left"/>
              <w:rPr>
                <w:rFonts w:ascii="Arial" w:hAnsi="Arial" w:cs="Arial"/>
                <w:sz w:val="20"/>
                <w:lang w:val="hr-HR"/>
              </w:rPr>
            </w:pPr>
            <w:r w:rsidRPr="00013E4D">
              <w:rPr>
                <w:rFonts w:ascii="Arial" w:hAnsi="Arial" w:cs="Arial"/>
                <w:sz w:val="20"/>
              </w:rPr>
              <w:t xml:space="preserve">H. Turković: </w:t>
            </w:r>
            <w:r w:rsidRPr="00013E4D">
              <w:rPr>
                <w:rStyle w:val="Emphasis"/>
                <w:rFonts w:ascii="Arial" w:hAnsi="Arial" w:cs="Arial"/>
                <w:sz w:val="20"/>
              </w:rPr>
              <w:t>Teorija filma,</w:t>
            </w:r>
            <w:r w:rsidRPr="00013E4D">
              <w:rPr>
                <w:rFonts w:ascii="Arial" w:hAnsi="Arial" w:cs="Arial"/>
                <w:sz w:val="20"/>
              </w:rPr>
              <w:t xml:space="preserve"> Meandar 2000., Zagreb</w:t>
            </w:r>
          </w:p>
        </w:tc>
        <w:tc>
          <w:tcPr>
            <w:tcW w:w="1244" w:type="dxa"/>
            <w:gridSpan w:val="4"/>
            <w:tcBorders>
              <w:left w:val="single" w:sz="8" w:space="0" w:color="auto"/>
              <w:right w:val="single" w:sz="8" w:space="0" w:color="auto"/>
            </w:tcBorders>
            <w:shd w:val="clear" w:color="auto" w:fill="auto"/>
            <w:tcMar>
              <w:left w:w="57" w:type="dxa"/>
              <w:right w:w="57" w:type="dxa"/>
            </w:tcMar>
          </w:tcPr>
          <w:p w:rsidR="00F01115" w:rsidRPr="00013E4D" w:rsidRDefault="009C2C47" w:rsidP="00F01115">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F01115"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F01115" w:rsidRPr="00013E4D" w:rsidRDefault="009C2C47" w:rsidP="00F01115">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F01115"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Pr="00013E4D">
              <w:rPr>
                <w:rFonts w:ascii="Arial" w:hAnsi="Arial" w:cs="Arial"/>
                <w:sz w:val="20"/>
                <w:szCs w:val="20"/>
              </w:rPr>
              <w:fldChar w:fldCharType="end"/>
            </w:r>
          </w:p>
        </w:tc>
      </w:tr>
      <w:tr w:rsidR="00F01115" w:rsidRPr="00013E4D" w:rsidTr="00F01115">
        <w:trPr>
          <w:gridAfter w:val="15"/>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F01115" w:rsidRPr="00013E4D" w:rsidRDefault="00F01115" w:rsidP="00F01115">
            <w:pPr>
              <w:numPr>
                <w:ilvl w:val="0"/>
                <w:numId w:val="2"/>
              </w:numPr>
              <w:tabs>
                <w:tab w:val="left" w:pos="2820"/>
              </w:tabs>
              <w:spacing w:after="0" w:line="240" w:lineRule="auto"/>
              <w:rPr>
                <w:rFonts w:ascii="Arial" w:hAnsi="Arial" w:cs="Arial"/>
                <w:color w:val="000000"/>
                <w:sz w:val="20"/>
                <w:szCs w:val="20"/>
              </w:rPr>
            </w:pPr>
          </w:p>
        </w:tc>
      </w:tr>
      <w:tr w:rsidR="00F01115" w:rsidRPr="00013E4D" w:rsidTr="00F01115">
        <w:trPr>
          <w:gridAfter w:val="1"/>
          <w:wAfter w:w="23"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F01115" w:rsidRPr="00013E4D" w:rsidRDefault="00F01115" w:rsidP="00F01115">
            <w:pPr>
              <w:numPr>
                <w:ilvl w:val="0"/>
                <w:numId w:val="2"/>
              </w:numPr>
              <w:tabs>
                <w:tab w:val="left" w:pos="2820"/>
              </w:tabs>
              <w:spacing w:after="0" w:line="240" w:lineRule="auto"/>
              <w:rPr>
                <w:rFonts w:ascii="Arial" w:hAnsi="Arial" w:cs="Arial"/>
                <w:color w:val="000000"/>
                <w:sz w:val="20"/>
                <w:szCs w:val="20"/>
              </w:rPr>
            </w:pPr>
          </w:p>
        </w:tc>
        <w:tc>
          <w:tcPr>
            <w:tcW w:w="4825" w:type="dxa"/>
            <w:gridSpan w:val="8"/>
          </w:tcPr>
          <w:p w:rsidR="00F01115" w:rsidRPr="00013E4D" w:rsidRDefault="00F01115" w:rsidP="00F01115">
            <w:pPr>
              <w:pStyle w:val="Tekstpasuskojinijeprvi"/>
              <w:spacing w:after="0"/>
              <w:jc w:val="left"/>
              <w:rPr>
                <w:rFonts w:ascii="Arial" w:hAnsi="Arial" w:cs="Arial"/>
                <w:sz w:val="20"/>
                <w:lang w:val="hr-HR"/>
              </w:rPr>
            </w:pPr>
            <w:r w:rsidRPr="00013E4D">
              <w:rPr>
                <w:rStyle w:val="Emphasis"/>
                <w:rFonts w:ascii="Arial" w:hAnsi="Arial" w:cs="Arial"/>
                <w:sz w:val="20"/>
              </w:rPr>
              <w:t>Filmska enciklopedija</w:t>
            </w:r>
            <w:r w:rsidRPr="00013E4D">
              <w:rPr>
                <w:rFonts w:ascii="Arial" w:hAnsi="Arial" w:cs="Arial"/>
                <w:sz w:val="20"/>
              </w:rPr>
              <w:t>, Leksikografski zavod Miroslav Krleža, 1986.–1990., Zagreb (natuknice: Montažer, Filmska montaža, Planovi, Kutovi, Stanja kamere, Kompozicija kadra).</w:t>
            </w:r>
          </w:p>
        </w:tc>
        <w:tc>
          <w:tcPr>
            <w:tcW w:w="1185" w:type="dxa"/>
            <w:gridSpan w:val="2"/>
          </w:tcPr>
          <w:p w:rsidR="00F01115" w:rsidRPr="00013E4D" w:rsidRDefault="009C2C47" w:rsidP="00F01115">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F01115"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Pr="00013E4D">
              <w:rPr>
                <w:rFonts w:ascii="Arial" w:hAnsi="Arial" w:cs="Arial"/>
                <w:sz w:val="20"/>
                <w:szCs w:val="20"/>
              </w:rPr>
              <w:fldChar w:fldCharType="end"/>
            </w:r>
          </w:p>
        </w:tc>
        <w:tc>
          <w:tcPr>
            <w:tcW w:w="1519" w:type="dxa"/>
            <w:gridSpan w:val="4"/>
          </w:tcPr>
          <w:p w:rsidR="00F01115" w:rsidRPr="00013E4D" w:rsidRDefault="009C2C47" w:rsidP="00F01115">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F01115"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00F01115" w:rsidRPr="00013E4D">
              <w:rPr>
                <w:rFonts w:ascii="Arial" w:hAnsi="Arial" w:cs="Arial"/>
                <w:noProof/>
                <w:sz w:val="20"/>
                <w:szCs w:val="20"/>
              </w:rPr>
              <w:t> </w:t>
            </w:r>
            <w:r w:rsidRPr="00013E4D">
              <w:rPr>
                <w:rFonts w:ascii="Arial" w:hAnsi="Arial" w:cs="Arial"/>
                <w:sz w:val="20"/>
                <w:szCs w:val="20"/>
              </w:rPr>
              <w:fldChar w:fldCharType="end"/>
            </w:r>
          </w:p>
        </w:tc>
      </w:tr>
      <w:tr w:rsidR="00F01115" w:rsidRPr="00013E4D" w:rsidTr="00F01115">
        <w:trPr>
          <w:gridAfter w:val="15"/>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F01115" w:rsidRPr="00013E4D" w:rsidRDefault="00F01115" w:rsidP="00F01115">
            <w:pPr>
              <w:numPr>
                <w:ilvl w:val="0"/>
                <w:numId w:val="2"/>
              </w:numPr>
              <w:tabs>
                <w:tab w:val="left" w:pos="2820"/>
              </w:tabs>
              <w:spacing w:after="0" w:line="240" w:lineRule="auto"/>
              <w:rPr>
                <w:rFonts w:ascii="Arial" w:hAnsi="Arial" w:cs="Arial"/>
                <w:color w:val="000000"/>
                <w:sz w:val="20"/>
                <w:szCs w:val="20"/>
              </w:rPr>
            </w:pPr>
          </w:p>
        </w:tc>
      </w:tr>
      <w:tr w:rsidR="00F01115" w:rsidRPr="00013E4D" w:rsidTr="00F01115">
        <w:trPr>
          <w:gridAfter w:val="15"/>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F01115" w:rsidRPr="00013E4D" w:rsidRDefault="00F01115" w:rsidP="00F01115">
            <w:pPr>
              <w:numPr>
                <w:ilvl w:val="0"/>
                <w:numId w:val="2"/>
              </w:numPr>
              <w:tabs>
                <w:tab w:val="left" w:pos="2820"/>
              </w:tabs>
              <w:spacing w:after="0" w:line="240" w:lineRule="auto"/>
              <w:rPr>
                <w:rFonts w:ascii="Arial" w:hAnsi="Arial" w:cs="Arial"/>
                <w:color w:val="000000"/>
                <w:sz w:val="20"/>
                <w:szCs w:val="20"/>
              </w:rPr>
            </w:pPr>
          </w:p>
        </w:tc>
      </w:tr>
      <w:tr w:rsidR="00F01115" w:rsidRPr="00013E4D" w:rsidTr="00F01115">
        <w:trPr>
          <w:gridAfter w:val="15"/>
          <w:wAfter w:w="7552" w:type="dxa"/>
          <w:trHeight w:val="230"/>
        </w:trPr>
        <w:tc>
          <w:tcPr>
            <w:tcW w:w="1912" w:type="dxa"/>
            <w:gridSpan w:val="2"/>
            <w:vMerge/>
            <w:tcBorders>
              <w:left w:val="single" w:sz="12" w:space="0" w:color="auto"/>
            </w:tcBorders>
            <w:shd w:val="clear" w:color="auto" w:fill="CCFFFF"/>
            <w:tcMar>
              <w:left w:w="57" w:type="dxa"/>
              <w:right w:w="57" w:type="dxa"/>
            </w:tcMar>
            <w:vAlign w:val="center"/>
          </w:tcPr>
          <w:p w:rsidR="00F01115" w:rsidRPr="00013E4D" w:rsidRDefault="00F01115" w:rsidP="00F01115">
            <w:pPr>
              <w:numPr>
                <w:ilvl w:val="0"/>
                <w:numId w:val="2"/>
              </w:numPr>
              <w:tabs>
                <w:tab w:val="left" w:pos="2820"/>
              </w:tabs>
              <w:spacing w:after="0" w:line="240" w:lineRule="auto"/>
              <w:rPr>
                <w:rFonts w:ascii="Arial" w:hAnsi="Arial" w:cs="Arial"/>
                <w:color w:val="000000"/>
                <w:sz w:val="20"/>
                <w:szCs w:val="20"/>
              </w:rPr>
            </w:pPr>
          </w:p>
        </w:tc>
      </w:tr>
      <w:tr w:rsidR="00F01115" w:rsidRPr="00013E4D" w:rsidTr="00F01115">
        <w:trPr>
          <w:gridAfter w:val="15"/>
          <w:wAfter w:w="7552" w:type="dxa"/>
          <w:trHeight w:val="23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01115" w:rsidRPr="00013E4D" w:rsidRDefault="00F01115" w:rsidP="00F01115">
            <w:pPr>
              <w:numPr>
                <w:ilvl w:val="0"/>
                <w:numId w:val="2"/>
              </w:numPr>
              <w:tabs>
                <w:tab w:val="left" w:pos="2820"/>
              </w:tabs>
              <w:spacing w:after="0" w:line="240" w:lineRule="auto"/>
              <w:rPr>
                <w:rFonts w:ascii="Arial" w:hAnsi="Arial" w:cs="Arial"/>
                <w:color w:val="000000"/>
                <w:sz w:val="20"/>
                <w:szCs w:val="20"/>
              </w:rPr>
            </w:pPr>
          </w:p>
        </w:tc>
      </w:tr>
      <w:tr w:rsidR="00F01115" w:rsidRPr="00013E4D" w:rsidTr="00F0111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01115" w:rsidRPr="00013E4D" w:rsidRDefault="00F01115" w:rsidP="00F01115">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F01115" w:rsidRPr="00013E4D" w:rsidRDefault="00F01115" w:rsidP="00F01115">
            <w:pPr>
              <w:tabs>
                <w:tab w:val="left" w:pos="567"/>
              </w:tabs>
              <w:spacing w:after="0" w:line="240" w:lineRule="auto"/>
              <w:rPr>
                <w:rFonts w:ascii="Arial" w:hAnsi="Arial" w:cs="Arial"/>
                <w:color w:val="000000"/>
                <w:sz w:val="20"/>
                <w:szCs w:val="20"/>
              </w:rPr>
            </w:pPr>
          </w:p>
        </w:tc>
        <w:tc>
          <w:tcPr>
            <w:tcW w:w="7552" w:type="dxa"/>
            <w:gridSpan w:val="15"/>
            <w:tcBorders>
              <w:top w:val="single" w:sz="12" w:space="0" w:color="auto"/>
              <w:right w:val="single" w:sz="12" w:space="0" w:color="auto"/>
            </w:tcBorders>
            <w:tcMar>
              <w:left w:w="57" w:type="dxa"/>
              <w:right w:w="57" w:type="dxa"/>
            </w:tcMar>
          </w:tcPr>
          <w:p w:rsidR="00F01115" w:rsidRPr="00013E4D" w:rsidRDefault="00F01115" w:rsidP="00F01115">
            <w:pPr>
              <w:rPr>
                <w:rFonts w:ascii="Arial" w:eastAsia="MS Mincho" w:hAnsi="Arial" w:cs="Arial"/>
                <w:color w:val="000000"/>
                <w:sz w:val="20"/>
                <w:szCs w:val="20"/>
              </w:rPr>
            </w:pPr>
            <w:r w:rsidRPr="00013E4D">
              <w:rPr>
                <w:rFonts w:ascii="Arial" w:eastAsia="MS Mincho" w:hAnsi="Arial" w:cs="Arial"/>
                <w:color w:val="000000"/>
                <w:sz w:val="20"/>
                <w:szCs w:val="20"/>
              </w:rPr>
              <w:t>Ken Dancyger, “The Technique of Film and Video Editing (Theory and Practice)“, Focal Press;  Butterworth-Heinemann, Boston 1997.</w:t>
            </w:r>
          </w:p>
          <w:p w:rsidR="00F01115" w:rsidRPr="00013E4D" w:rsidRDefault="00F01115" w:rsidP="00F01115">
            <w:pPr>
              <w:rPr>
                <w:rFonts w:ascii="Arial" w:hAnsi="Arial" w:cs="Arial"/>
                <w:sz w:val="20"/>
                <w:szCs w:val="20"/>
              </w:rPr>
            </w:pPr>
            <w:r w:rsidRPr="00013E4D">
              <w:rPr>
                <w:rFonts w:ascii="Arial" w:hAnsi="Arial" w:cs="Arial"/>
                <w:sz w:val="20"/>
                <w:szCs w:val="20"/>
              </w:rPr>
              <w:t xml:space="preserve">Noël Carroll, “Toward a Theory of Film Editing”, 1996., </w:t>
            </w:r>
            <w:r w:rsidRPr="00013E4D">
              <w:rPr>
                <w:rFonts w:ascii="Arial" w:hAnsi="Arial" w:cs="Arial"/>
                <w:i/>
                <w:sz w:val="20"/>
                <w:szCs w:val="20"/>
              </w:rPr>
              <w:t xml:space="preserve">Theorizing the Moving lmage, </w:t>
            </w:r>
            <w:r w:rsidRPr="00013E4D">
              <w:rPr>
                <w:rFonts w:ascii="Arial" w:hAnsi="Arial" w:cs="Arial"/>
                <w:sz w:val="20"/>
                <w:szCs w:val="20"/>
              </w:rPr>
              <w:t>New York: Cambridge University Press.</w:t>
            </w:r>
          </w:p>
          <w:p w:rsidR="00F01115" w:rsidRPr="00013E4D" w:rsidRDefault="00F01115" w:rsidP="00F01115">
            <w:pPr>
              <w:rPr>
                <w:rFonts w:ascii="Arial" w:eastAsia="MS Mincho" w:hAnsi="Arial" w:cs="Arial"/>
                <w:sz w:val="20"/>
                <w:szCs w:val="20"/>
              </w:rPr>
            </w:pPr>
            <w:r w:rsidRPr="00013E4D">
              <w:rPr>
                <w:rFonts w:ascii="Arial" w:eastAsia="MS Mincho" w:hAnsi="Arial" w:cs="Arial"/>
                <w:sz w:val="20"/>
                <w:szCs w:val="20"/>
              </w:rPr>
              <w:t xml:space="preserve">Internet izvori </w:t>
            </w:r>
          </w:p>
          <w:p w:rsidR="00F01115" w:rsidRPr="00013E4D" w:rsidRDefault="00F01115" w:rsidP="00F01115">
            <w:pPr>
              <w:tabs>
                <w:tab w:val="left" w:pos="2820"/>
              </w:tabs>
              <w:spacing w:after="0"/>
              <w:rPr>
                <w:rFonts w:ascii="Arial" w:hAnsi="Arial" w:cs="Arial"/>
                <w:sz w:val="20"/>
                <w:szCs w:val="20"/>
              </w:rPr>
            </w:pPr>
            <w:r w:rsidRPr="00013E4D">
              <w:rPr>
                <w:rFonts w:ascii="Arial" w:eastAsia="MS Mincho" w:hAnsi="Arial" w:cs="Arial"/>
                <w:sz w:val="20"/>
                <w:szCs w:val="20"/>
              </w:rPr>
              <w:t>Stručni časopisi</w:t>
            </w:r>
          </w:p>
        </w:tc>
      </w:tr>
      <w:tr w:rsidR="00F01115" w:rsidRPr="00013E4D" w:rsidTr="00F01115">
        <w:tc>
          <w:tcPr>
            <w:tcW w:w="1912" w:type="dxa"/>
            <w:gridSpan w:val="2"/>
            <w:tcBorders>
              <w:left w:val="single" w:sz="12" w:space="0" w:color="auto"/>
            </w:tcBorders>
            <w:shd w:val="clear" w:color="auto" w:fill="CCFFFF"/>
            <w:tcMar>
              <w:left w:w="57" w:type="dxa"/>
              <w:right w:w="57" w:type="dxa"/>
            </w:tcMar>
            <w:vAlign w:val="center"/>
          </w:tcPr>
          <w:p w:rsidR="00F01115" w:rsidRPr="00013E4D" w:rsidRDefault="00F01115" w:rsidP="00F01115">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5"/>
            <w:tcBorders>
              <w:right w:val="single" w:sz="12" w:space="0" w:color="auto"/>
            </w:tcBorders>
            <w:tcMar>
              <w:left w:w="57" w:type="dxa"/>
              <w:right w:w="57" w:type="dxa"/>
            </w:tcMar>
          </w:tcPr>
          <w:p w:rsidR="00F01115" w:rsidRPr="00013E4D" w:rsidRDefault="00F01115" w:rsidP="00F01115">
            <w:pPr>
              <w:rPr>
                <w:rFonts w:ascii="Arial" w:hAnsi="Arial" w:cs="Arial"/>
                <w:sz w:val="20"/>
                <w:szCs w:val="20"/>
              </w:rPr>
            </w:pPr>
            <w:r w:rsidRPr="00013E4D">
              <w:rPr>
                <w:rFonts w:ascii="Arial" w:hAnsi="Arial" w:cs="Arial"/>
                <w:sz w:val="20"/>
                <w:szCs w:val="20"/>
              </w:rPr>
              <w:t>Anketiranje studenata i studentica, te druge metode praćenja kvalitete prema standardima Sveučilišta u Splitu.</w:t>
            </w:r>
          </w:p>
        </w:tc>
      </w:tr>
      <w:tr w:rsidR="00F01115" w:rsidRPr="00013E4D" w:rsidTr="00F0111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01115" w:rsidRPr="00013E4D" w:rsidRDefault="00F01115" w:rsidP="00F01115">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5"/>
            <w:tcBorders>
              <w:bottom w:val="single" w:sz="12" w:space="0" w:color="auto"/>
              <w:right w:val="single" w:sz="12" w:space="0" w:color="auto"/>
            </w:tcBorders>
            <w:tcMar>
              <w:left w:w="57" w:type="dxa"/>
              <w:right w:w="57" w:type="dxa"/>
            </w:tcMar>
          </w:tcPr>
          <w:p w:rsidR="00F01115" w:rsidRPr="00013E4D" w:rsidRDefault="00F01115" w:rsidP="00F01115">
            <w:pPr>
              <w:tabs>
                <w:tab w:val="left" w:pos="2820"/>
              </w:tabs>
              <w:spacing w:after="0"/>
              <w:rPr>
                <w:rFonts w:ascii="Arial" w:hAnsi="Arial" w:cs="Arial"/>
                <w:sz w:val="20"/>
                <w:szCs w:val="20"/>
              </w:rPr>
            </w:pPr>
            <w:r w:rsidRPr="00013E4D">
              <w:rPr>
                <w:rFonts w:ascii="Arial" w:hAnsi="Arial" w:cs="Arial"/>
                <w:sz w:val="20"/>
                <w:szCs w:val="20"/>
              </w:rPr>
              <w:t>/</w:t>
            </w:r>
          </w:p>
        </w:tc>
      </w:tr>
    </w:tbl>
    <w:p w:rsidR="0048061D" w:rsidRPr="00013E4D" w:rsidRDefault="0048061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042DBD" w:rsidRPr="00013E4D" w:rsidRDefault="00042DBD" w:rsidP="000736D3">
      <w:pPr>
        <w:spacing w:after="0" w:line="240" w:lineRule="auto"/>
        <w:jc w:val="both"/>
        <w:rPr>
          <w:rFonts w:ascii="Arial" w:hAnsi="Arial" w:cs="Arial"/>
          <w:sz w:val="20"/>
          <w:szCs w:val="20"/>
        </w:rPr>
      </w:pPr>
    </w:p>
    <w:p w:rsidR="00042DBD" w:rsidRPr="00013E4D" w:rsidRDefault="00042DBD" w:rsidP="000736D3">
      <w:pPr>
        <w:spacing w:after="0" w:line="240" w:lineRule="auto"/>
        <w:jc w:val="both"/>
        <w:rPr>
          <w:rFonts w:ascii="Arial" w:hAnsi="Arial" w:cs="Arial"/>
          <w:sz w:val="20"/>
          <w:szCs w:val="20"/>
        </w:rPr>
      </w:pPr>
    </w:p>
    <w:p w:rsidR="00042DBD" w:rsidRPr="00013E4D" w:rsidRDefault="00042DBD" w:rsidP="000736D3">
      <w:pPr>
        <w:spacing w:after="0" w:line="240" w:lineRule="auto"/>
        <w:jc w:val="both"/>
        <w:rPr>
          <w:rFonts w:ascii="Arial" w:hAnsi="Arial" w:cs="Arial"/>
          <w:sz w:val="20"/>
          <w:szCs w:val="20"/>
        </w:rPr>
      </w:pPr>
    </w:p>
    <w:p w:rsidR="00042DBD" w:rsidRPr="00013E4D" w:rsidRDefault="00042DBD" w:rsidP="000736D3">
      <w:pPr>
        <w:spacing w:after="0" w:line="240" w:lineRule="auto"/>
        <w:jc w:val="both"/>
        <w:rPr>
          <w:rFonts w:ascii="Arial" w:hAnsi="Arial" w:cs="Arial"/>
          <w:sz w:val="20"/>
          <w:szCs w:val="20"/>
        </w:rPr>
      </w:pPr>
    </w:p>
    <w:p w:rsidR="00042DBD" w:rsidRPr="00013E4D" w:rsidRDefault="00042DBD" w:rsidP="000736D3">
      <w:pPr>
        <w:spacing w:after="0" w:line="240" w:lineRule="auto"/>
        <w:jc w:val="both"/>
        <w:rPr>
          <w:rFonts w:ascii="Arial" w:hAnsi="Arial" w:cs="Arial"/>
          <w:sz w:val="20"/>
          <w:szCs w:val="20"/>
        </w:rPr>
      </w:pPr>
      <w:r w:rsidRPr="00013E4D">
        <w:rPr>
          <w:rFonts w:ascii="Arial" w:hAnsi="Arial" w:cs="Arial"/>
          <w:sz w:val="20"/>
          <w:szCs w:val="20"/>
        </w:rPr>
        <w:t>3. SEMESTAR</w:t>
      </w:r>
    </w:p>
    <w:p w:rsidR="00042DBD" w:rsidRPr="00013E4D" w:rsidRDefault="00042DBD" w:rsidP="000736D3">
      <w:pPr>
        <w:spacing w:after="0" w:line="240" w:lineRule="auto"/>
        <w:jc w:val="both"/>
        <w:rPr>
          <w:rFonts w:ascii="Arial" w:hAnsi="Arial" w:cs="Arial"/>
          <w:sz w:val="20"/>
          <w:szCs w:val="20"/>
        </w:rPr>
      </w:pPr>
    </w:p>
    <w:p w:rsidR="00042DBD" w:rsidRPr="00013E4D" w:rsidRDefault="00042DBD"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42DBD" w:rsidRPr="00013E4D" w:rsidTr="00042D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2DBD" w:rsidRPr="00013E4D" w:rsidRDefault="00042DBD" w:rsidP="00042DBD">
            <w:pPr>
              <w:spacing w:before="60" w:after="60" w:line="240" w:lineRule="auto"/>
              <w:ind w:left="397" w:hanging="397"/>
              <w:rPr>
                <w:rFonts w:ascii="Arial" w:hAnsi="Arial" w:cs="Arial"/>
                <w:b/>
                <w:sz w:val="20"/>
                <w:szCs w:val="20"/>
              </w:rPr>
            </w:pPr>
            <w:r w:rsidRPr="00013E4D">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2DBD" w:rsidRPr="00013E4D" w:rsidRDefault="00042DBD" w:rsidP="00042DBD">
            <w:pPr>
              <w:spacing w:before="60" w:after="60" w:line="240" w:lineRule="auto"/>
              <w:ind w:left="397" w:hanging="397"/>
              <w:rPr>
                <w:rFonts w:ascii="Arial" w:hAnsi="Arial" w:cs="Arial"/>
                <w:b/>
                <w:sz w:val="20"/>
                <w:szCs w:val="20"/>
              </w:rPr>
            </w:pPr>
            <w:r w:rsidRPr="00013E4D">
              <w:rPr>
                <w:rFonts w:ascii="Arial" w:hAnsi="Arial" w:cs="Arial"/>
                <w:b/>
                <w:bCs/>
                <w:sz w:val="20"/>
                <w:szCs w:val="20"/>
              </w:rPr>
              <w:t>Koncept diplomskog rada - Medijska umjetnost</w:t>
            </w:r>
          </w:p>
        </w:tc>
      </w:tr>
      <w:tr w:rsidR="00042DB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Style w:val="Strong"/>
                <w:rFonts w:ascii="Arial" w:hAnsi="Arial" w:cs="Arial"/>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lang w:val="en-GB"/>
              </w:rPr>
              <w:t>UAA901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2DBD" w:rsidRPr="00013E4D" w:rsidRDefault="00042DBD" w:rsidP="005F75C1">
            <w:pPr>
              <w:spacing w:after="0" w:line="240" w:lineRule="auto"/>
              <w:rPr>
                <w:rFonts w:ascii="Arial" w:hAnsi="Arial" w:cs="Arial"/>
                <w:sz w:val="20"/>
                <w:szCs w:val="20"/>
              </w:rPr>
            </w:pPr>
            <w:r w:rsidRPr="00013E4D">
              <w:rPr>
                <w:rFonts w:ascii="Arial" w:hAnsi="Arial" w:cs="Arial"/>
                <w:sz w:val="20"/>
                <w:szCs w:val="20"/>
              </w:rPr>
              <w:t>2</w:t>
            </w:r>
            <w:r w:rsidR="005F75C1" w:rsidRPr="00013E4D">
              <w:rPr>
                <w:rFonts w:ascii="Arial" w:hAnsi="Arial" w:cs="Arial"/>
                <w:sz w:val="20"/>
                <w:szCs w:val="20"/>
              </w:rPr>
              <w:t>/III.</w:t>
            </w:r>
          </w:p>
        </w:tc>
      </w:tr>
      <w:tr w:rsidR="00042DB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2DBD" w:rsidRPr="00013E4D" w:rsidRDefault="00AA5E33" w:rsidP="00042DBD">
            <w:pPr>
              <w:spacing w:after="0" w:line="240" w:lineRule="auto"/>
              <w:rPr>
                <w:rFonts w:ascii="Arial" w:hAnsi="Arial" w:cs="Arial"/>
                <w:sz w:val="20"/>
                <w:szCs w:val="20"/>
              </w:rPr>
            </w:pPr>
            <w:r w:rsidRPr="00013E4D">
              <w:rPr>
                <w:rFonts w:ascii="Arial" w:hAnsi="Arial" w:cs="Arial"/>
                <w:sz w:val="20"/>
                <w:szCs w:val="20"/>
              </w:rPr>
              <w:t>red. prof.</w:t>
            </w:r>
            <w:r>
              <w:rPr>
                <w:rFonts w:ascii="Arial" w:hAnsi="Arial" w:cs="Arial"/>
                <w:sz w:val="20"/>
                <w:szCs w:val="20"/>
              </w:rPr>
              <w:t xml:space="preserve"> Slobodan Jokić</w:t>
            </w:r>
          </w:p>
          <w:p w:rsidR="00042DBD" w:rsidRPr="00013E4D" w:rsidRDefault="00AA5E33" w:rsidP="00AA5E33">
            <w:pPr>
              <w:spacing w:after="0" w:line="240" w:lineRule="auto"/>
              <w:rPr>
                <w:rFonts w:ascii="Arial" w:hAnsi="Arial" w:cs="Arial"/>
                <w:sz w:val="20"/>
                <w:szCs w:val="20"/>
              </w:rPr>
            </w:pPr>
            <w:r w:rsidRPr="00013E4D">
              <w:rPr>
                <w:rFonts w:ascii="Arial" w:hAnsi="Arial" w:cs="Arial"/>
                <w:sz w:val="20"/>
                <w:szCs w:val="20"/>
              </w:rPr>
              <w:t>red. prof.</w:t>
            </w:r>
            <w:r>
              <w:rPr>
                <w:rFonts w:ascii="Arial" w:hAnsi="Arial" w:cs="Arial"/>
                <w:sz w:val="20"/>
                <w:szCs w:val="20"/>
              </w:rPr>
              <w:t xml:space="preserve"> </w:t>
            </w:r>
            <w:r w:rsidR="00042DBD" w:rsidRPr="00013E4D">
              <w:rPr>
                <w:rFonts w:ascii="Arial" w:hAnsi="Arial" w:cs="Arial"/>
                <w:sz w:val="20"/>
                <w:szCs w:val="20"/>
              </w:rPr>
              <w:t>Vlado Zrnić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20</w:t>
            </w:r>
          </w:p>
        </w:tc>
      </w:tr>
      <w:tr w:rsidR="00042DBD" w:rsidRPr="00013E4D" w:rsidTr="00042D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2DBD" w:rsidRPr="00013E4D" w:rsidRDefault="00042DBD" w:rsidP="00042DBD">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42DBD" w:rsidRPr="00013E4D" w:rsidRDefault="00042DBD" w:rsidP="00042DBD">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042DBD" w:rsidRPr="00013E4D" w:rsidRDefault="00042DBD" w:rsidP="00042DBD">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042DBD" w:rsidRPr="00013E4D" w:rsidRDefault="00042DBD" w:rsidP="00042DBD">
            <w:pPr>
              <w:spacing w:after="0" w:line="240" w:lineRule="auto"/>
              <w:jc w:val="center"/>
              <w:rPr>
                <w:rFonts w:ascii="Arial" w:hAnsi="Arial" w:cs="Arial"/>
                <w:sz w:val="20"/>
                <w:szCs w:val="20"/>
              </w:rPr>
            </w:pPr>
            <w:r w:rsidRPr="00013E4D">
              <w:rPr>
                <w:rFonts w:ascii="Arial" w:hAnsi="Arial" w:cs="Arial"/>
                <w:sz w:val="20"/>
                <w:szCs w:val="20"/>
              </w:rPr>
              <w:t>T</w:t>
            </w:r>
          </w:p>
        </w:tc>
      </w:tr>
      <w:tr w:rsidR="00042DBD" w:rsidRPr="00013E4D" w:rsidTr="00042D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042DBD" w:rsidRPr="00013E4D" w:rsidRDefault="00042DBD" w:rsidP="00042DBD">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30</w:t>
            </w:r>
          </w:p>
        </w:tc>
        <w:tc>
          <w:tcPr>
            <w:tcW w:w="618" w:type="dxa"/>
            <w:tcBorders>
              <w:bottom w:val="single" w:sz="12" w:space="0" w:color="auto"/>
              <w:right w:val="single" w:sz="12" w:space="0" w:color="auto"/>
            </w:tcBorders>
            <w:vAlign w:val="center"/>
          </w:tcPr>
          <w:p w:rsidR="00042DBD" w:rsidRPr="00013E4D" w:rsidRDefault="00042DBD" w:rsidP="00042DBD">
            <w:pPr>
              <w:spacing w:after="0" w:line="240" w:lineRule="auto"/>
              <w:rPr>
                <w:rFonts w:ascii="Arial" w:hAnsi="Arial" w:cs="Arial"/>
                <w:sz w:val="20"/>
                <w:szCs w:val="20"/>
              </w:rPr>
            </w:pPr>
          </w:p>
        </w:tc>
      </w:tr>
      <w:tr w:rsidR="00042DB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0</w:t>
            </w:r>
          </w:p>
        </w:tc>
      </w:tr>
      <w:tr w:rsidR="00042DBD" w:rsidRPr="00013E4D" w:rsidTr="00042D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2DBD" w:rsidRPr="00013E4D" w:rsidRDefault="00042DBD" w:rsidP="00042DBD">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042DB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2DBD" w:rsidRPr="00013E4D" w:rsidRDefault="00042DBD" w:rsidP="00042DBD">
            <w:pPr>
              <w:tabs>
                <w:tab w:val="left" w:pos="2820"/>
              </w:tabs>
              <w:spacing w:after="0" w:line="240" w:lineRule="auto"/>
              <w:rPr>
                <w:rFonts w:ascii="Arial" w:hAnsi="Arial" w:cs="Arial"/>
                <w:sz w:val="20"/>
                <w:szCs w:val="20"/>
              </w:rPr>
            </w:pPr>
            <w:r w:rsidRPr="00013E4D">
              <w:rPr>
                <w:rFonts w:ascii="Arial" w:hAnsi="Arial" w:cs="Arial"/>
                <w:sz w:val="20"/>
                <w:szCs w:val="20"/>
              </w:rPr>
              <w:t>Ciljevi kolegija su</w:t>
            </w:r>
            <w:r w:rsidR="00C259B1" w:rsidRPr="00013E4D">
              <w:rPr>
                <w:rFonts w:ascii="Arial" w:hAnsi="Arial" w:cs="Arial"/>
                <w:sz w:val="20"/>
                <w:szCs w:val="20"/>
              </w:rPr>
              <w:t xml:space="preserve"> </w:t>
            </w:r>
            <w:r w:rsidRPr="00013E4D">
              <w:rPr>
                <w:rFonts w:ascii="Arial" w:hAnsi="Arial" w:cs="Arial"/>
                <w:sz w:val="20"/>
                <w:szCs w:val="20"/>
              </w:rPr>
              <w:t>osmišljavanje i konceptualiziranje osobnog autorskog</w:t>
            </w:r>
            <w:r w:rsidR="00C259B1" w:rsidRPr="00013E4D">
              <w:rPr>
                <w:rFonts w:ascii="Arial" w:hAnsi="Arial" w:cs="Arial"/>
                <w:sz w:val="20"/>
                <w:szCs w:val="20"/>
              </w:rPr>
              <w:t xml:space="preserve"> </w:t>
            </w:r>
            <w:r w:rsidRPr="00013E4D">
              <w:rPr>
                <w:rFonts w:ascii="Arial" w:hAnsi="Arial" w:cs="Arial"/>
                <w:sz w:val="20"/>
                <w:szCs w:val="20"/>
              </w:rPr>
              <w:t>umjetničkog rada na području filma.</w:t>
            </w:r>
          </w:p>
          <w:p w:rsidR="00042DBD" w:rsidRPr="00013E4D" w:rsidRDefault="00042DBD" w:rsidP="00042DBD">
            <w:pPr>
              <w:tabs>
                <w:tab w:val="left" w:pos="2820"/>
              </w:tabs>
              <w:spacing w:after="0" w:line="240" w:lineRule="auto"/>
              <w:rPr>
                <w:rFonts w:ascii="Arial" w:hAnsi="Arial" w:cs="Arial"/>
                <w:sz w:val="20"/>
                <w:szCs w:val="20"/>
              </w:rPr>
            </w:pPr>
          </w:p>
        </w:tc>
      </w:tr>
      <w:tr w:rsidR="00042DBD" w:rsidRPr="00013E4D" w:rsidTr="00042DBD">
        <w:tc>
          <w:tcPr>
            <w:tcW w:w="1912" w:type="dxa"/>
            <w:gridSpan w:val="2"/>
            <w:tcBorders>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00137" w:rsidRDefault="00300137" w:rsidP="00042DBD">
            <w:pPr>
              <w:tabs>
                <w:tab w:val="left" w:pos="2820"/>
              </w:tabs>
              <w:spacing w:after="0"/>
              <w:rPr>
                <w:rFonts w:ascii="Arial" w:hAnsi="Arial" w:cs="Arial"/>
                <w:sz w:val="20"/>
                <w:szCs w:val="20"/>
              </w:rPr>
            </w:pPr>
            <w:r>
              <w:rPr>
                <w:rFonts w:ascii="Arial" w:hAnsi="Arial" w:cs="Arial"/>
                <w:sz w:val="20"/>
                <w:szCs w:val="20"/>
              </w:rPr>
              <w:t>-</w:t>
            </w:r>
            <w:r w:rsidR="00042DBD" w:rsidRPr="00013E4D">
              <w:rPr>
                <w:rFonts w:ascii="Arial" w:hAnsi="Arial" w:cs="Arial"/>
                <w:sz w:val="20"/>
                <w:szCs w:val="20"/>
              </w:rPr>
              <w:t xml:space="preserve">Položeni svi ispiti iz </w:t>
            </w:r>
            <w:r w:rsidR="00972378">
              <w:rPr>
                <w:rFonts w:ascii="Arial" w:hAnsi="Arial" w:cs="Arial"/>
                <w:sz w:val="20"/>
                <w:szCs w:val="20"/>
              </w:rPr>
              <w:t>2.</w:t>
            </w:r>
            <w:r w:rsidR="00042DBD" w:rsidRPr="00013E4D">
              <w:rPr>
                <w:rFonts w:ascii="Arial" w:hAnsi="Arial" w:cs="Arial"/>
                <w:sz w:val="20"/>
                <w:szCs w:val="20"/>
              </w:rPr>
              <w:t xml:space="preserve"> semestra. </w:t>
            </w:r>
          </w:p>
          <w:p w:rsidR="00042DBD" w:rsidRPr="00013E4D" w:rsidRDefault="00300137" w:rsidP="00042DBD">
            <w:pPr>
              <w:tabs>
                <w:tab w:val="left" w:pos="2820"/>
              </w:tabs>
              <w:spacing w:after="0"/>
              <w:rPr>
                <w:rFonts w:ascii="Arial" w:hAnsi="Arial" w:cs="Arial"/>
                <w:sz w:val="20"/>
                <w:szCs w:val="20"/>
              </w:rPr>
            </w:pPr>
            <w:r>
              <w:rPr>
                <w:rFonts w:ascii="Arial" w:hAnsi="Arial" w:cs="Arial"/>
                <w:sz w:val="20"/>
                <w:szCs w:val="20"/>
              </w:rPr>
              <w:t>-</w:t>
            </w:r>
            <w:r w:rsidR="00042DBD" w:rsidRPr="00013E4D">
              <w:rPr>
                <w:rFonts w:ascii="Arial" w:hAnsi="Arial" w:cs="Arial"/>
                <w:sz w:val="20"/>
                <w:szCs w:val="20"/>
              </w:rPr>
              <w:t>Sposobnost autorskog izražavanja na području autorskog filma i filmske umjetnosti. Poznavanje osnovnih vještina filmske produkcije.</w:t>
            </w:r>
          </w:p>
          <w:p w:rsidR="00042DBD" w:rsidRPr="00013E4D" w:rsidRDefault="00042DBD" w:rsidP="00300137">
            <w:pPr>
              <w:tabs>
                <w:tab w:val="left" w:pos="2820"/>
              </w:tabs>
              <w:spacing w:after="0" w:line="240" w:lineRule="auto"/>
              <w:rPr>
                <w:rFonts w:ascii="Arial" w:hAnsi="Arial" w:cs="Arial"/>
                <w:sz w:val="20"/>
                <w:szCs w:val="20"/>
              </w:rPr>
            </w:pPr>
          </w:p>
        </w:tc>
      </w:tr>
      <w:tr w:rsidR="00042DBD" w:rsidRPr="00013E4D" w:rsidTr="00042DBD">
        <w:tc>
          <w:tcPr>
            <w:tcW w:w="1912" w:type="dxa"/>
            <w:gridSpan w:val="2"/>
            <w:tcBorders>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2DBD" w:rsidRPr="00013E4D" w:rsidRDefault="00042DB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Osmišljavanje i konceptualizacija osobnog autorskog umjetničkog rada na području filma.</w:t>
            </w:r>
            <w:r w:rsidR="00F669A1" w:rsidRPr="00013E4D">
              <w:rPr>
                <w:rFonts w:ascii="Arial" w:hAnsi="Arial" w:cs="Arial"/>
                <w:sz w:val="20"/>
                <w:szCs w:val="20"/>
              </w:rPr>
              <w:t xml:space="preserve"> </w:t>
            </w:r>
          </w:p>
          <w:p w:rsidR="00042DBD" w:rsidRPr="00013E4D" w:rsidRDefault="00042DBD" w:rsidP="00042DBD">
            <w:pPr>
              <w:tabs>
                <w:tab w:val="left" w:pos="2820"/>
              </w:tabs>
              <w:spacing w:after="0"/>
              <w:ind w:left="360"/>
              <w:rPr>
                <w:rFonts w:ascii="Arial" w:hAnsi="Arial" w:cs="Arial"/>
                <w:sz w:val="20"/>
                <w:szCs w:val="20"/>
              </w:rPr>
            </w:pPr>
          </w:p>
          <w:p w:rsidR="00042DBD" w:rsidRPr="00013E4D" w:rsidRDefault="00042DB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Sposobnost pisanja filmskog scenarija.</w:t>
            </w:r>
            <w:r w:rsidR="00F669A1" w:rsidRPr="00013E4D">
              <w:rPr>
                <w:rFonts w:ascii="Arial" w:hAnsi="Arial" w:cs="Arial"/>
                <w:sz w:val="20"/>
                <w:szCs w:val="20"/>
              </w:rPr>
              <w:t xml:space="preserve"> </w:t>
            </w:r>
          </w:p>
          <w:p w:rsidR="00042DBD" w:rsidRPr="00013E4D" w:rsidRDefault="00042DBD" w:rsidP="00042DBD">
            <w:pPr>
              <w:tabs>
                <w:tab w:val="left" w:pos="2820"/>
              </w:tabs>
              <w:spacing w:after="0"/>
              <w:ind w:left="360"/>
              <w:rPr>
                <w:rFonts w:ascii="Arial" w:hAnsi="Arial" w:cs="Arial"/>
                <w:sz w:val="20"/>
                <w:szCs w:val="20"/>
              </w:rPr>
            </w:pPr>
          </w:p>
          <w:p w:rsidR="00042DBD" w:rsidRPr="00013E4D" w:rsidRDefault="00042DB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Autorski rad na redateljskoj koncepciji</w:t>
            </w:r>
            <w:r w:rsidR="00F20CFD" w:rsidRPr="00013E4D">
              <w:rPr>
                <w:rFonts w:ascii="Arial" w:hAnsi="Arial" w:cs="Arial"/>
                <w:sz w:val="20"/>
                <w:szCs w:val="20"/>
              </w:rPr>
              <w:t xml:space="preserve"> </w:t>
            </w:r>
            <w:r w:rsidRPr="00013E4D">
              <w:rPr>
                <w:rFonts w:ascii="Arial" w:hAnsi="Arial" w:cs="Arial"/>
                <w:sz w:val="20"/>
                <w:szCs w:val="20"/>
              </w:rPr>
              <w:t>u odnosu na specifične produkcijske uvjete.</w:t>
            </w:r>
            <w:r w:rsidR="00F669A1" w:rsidRPr="00013E4D">
              <w:rPr>
                <w:rFonts w:ascii="Arial" w:hAnsi="Arial" w:cs="Arial"/>
                <w:sz w:val="20"/>
                <w:szCs w:val="20"/>
              </w:rPr>
              <w:t xml:space="preserve"> </w:t>
            </w:r>
          </w:p>
          <w:p w:rsidR="00042DBD" w:rsidRPr="00013E4D" w:rsidRDefault="00042DBD" w:rsidP="00042DBD">
            <w:pPr>
              <w:pStyle w:val="ListParagraph"/>
              <w:tabs>
                <w:tab w:val="left" w:pos="2820"/>
              </w:tabs>
              <w:spacing w:after="0"/>
              <w:rPr>
                <w:rFonts w:ascii="Arial" w:hAnsi="Arial" w:cs="Arial"/>
                <w:sz w:val="20"/>
                <w:szCs w:val="20"/>
              </w:rPr>
            </w:pPr>
          </w:p>
          <w:p w:rsidR="00042DBD" w:rsidRPr="00013E4D" w:rsidRDefault="00042DB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Znanje i vještina u</w:t>
            </w:r>
            <w:r w:rsidR="00F20CFD" w:rsidRPr="00013E4D">
              <w:rPr>
                <w:rFonts w:ascii="Arial" w:hAnsi="Arial" w:cs="Arial"/>
                <w:sz w:val="20"/>
                <w:szCs w:val="20"/>
              </w:rPr>
              <w:t xml:space="preserve"> </w:t>
            </w:r>
            <w:r w:rsidRPr="00013E4D">
              <w:rPr>
                <w:rFonts w:ascii="Arial" w:hAnsi="Arial" w:cs="Arial"/>
                <w:sz w:val="20"/>
                <w:szCs w:val="20"/>
              </w:rPr>
              <w:t>planiranju filmske produkcije potrebne za realizaciju filma.</w:t>
            </w:r>
            <w:r w:rsidR="00F669A1" w:rsidRPr="00013E4D">
              <w:rPr>
                <w:rFonts w:ascii="Arial" w:hAnsi="Arial" w:cs="Arial"/>
                <w:sz w:val="20"/>
                <w:szCs w:val="20"/>
              </w:rPr>
              <w:t xml:space="preserve"> </w:t>
            </w:r>
          </w:p>
          <w:p w:rsidR="00042DBD" w:rsidRPr="00013E4D" w:rsidRDefault="00042DBD" w:rsidP="00042DBD">
            <w:pPr>
              <w:pStyle w:val="ListParagraph"/>
              <w:tabs>
                <w:tab w:val="left" w:pos="2820"/>
              </w:tabs>
              <w:spacing w:after="0"/>
              <w:rPr>
                <w:rFonts w:ascii="Arial" w:hAnsi="Arial" w:cs="Arial"/>
                <w:sz w:val="20"/>
                <w:szCs w:val="20"/>
              </w:rPr>
            </w:pPr>
          </w:p>
          <w:p w:rsidR="00042DBD" w:rsidRPr="00013E4D" w:rsidRDefault="00042DB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Sposobnost kritičke analize formalnih i sadržajnih aspekata cjelokupne filmske produkcije, a ponaosob režije.</w:t>
            </w:r>
            <w:r w:rsidR="00C5716F" w:rsidRPr="00013E4D">
              <w:rPr>
                <w:rFonts w:ascii="Arial" w:hAnsi="Arial" w:cs="Arial"/>
                <w:sz w:val="20"/>
                <w:szCs w:val="20"/>
              </w:rPr>
              <w:t xml:space="preserve"> </w:t>
            </w:r>
          </w:p>
          <w:p w:rsidR="00042DBD" w:rsidRPr="00013E4D" w:rsidRDefault="00042DBD" w:rsidP="00042DBD">
            <w:pPr>
              <w:pStyle w:val="ListParagraph"/>
              <w:tabs>
                <w:tab w:val="left" w:pos="2820"/>
              </w:tabs>
              <w:spacing w:after="0"/>
              <w:rPr>
                <w:rFonts w:ascii="Arial" w:hAnsi="Arial" w:cs="Arial"/>
                <w:sz w:val="20"/>
                <w:szCs w:val="20"/>
              </w:rPr>
            </w:pPr>
          </w:p>
        </w:tc>
      </w:tr>
      <w:tr w:rsidR="00042DBD" w:rsidRPr="00013E4D" w:rsidTr="00042DBD">
        <w:tc>
          <w:tcPr>
            <w:tcW w:w="1912" w:type="dxa"/>
            <w:gridSpan w:val="2"/>
            <w:tcBorders>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Uvodno predavanje: upoznavanje sa sadržajem i ciljevima kolegija.</w:t>
            </w:r>
          </w:p>
          <w:p w:rsidR="00042DBD" w:rsidRPr="00013E4D" w:rsidRDefault="00042DBD" w:rsidP="00042DBD">
            <w:pPr>
              <w:pStyle w:val="ListParagraph"/>
              <w:spacing w:after="0" w:line="240" w:lineRule="auto"/>
              <w:rPr>
                <w:rFonts w:ascii="Arial" w:hAnsi="Arial" w:cs="Arial"/>
                <w:sz w:val="20"/>
                <w:szCs w:val="20"/>
              </w:rPr>
            </w:pPr>
            <w:r w:rsidRPr="00013E4D">
              <w:rPr>
                <w:rFonts w:ascii="Arial" w:hAnsi="Arial" w:cs="Arial"/>
                <w:sz w:val="20"/>
                <w:szCs w:val="20"/>
              </w:rPr>
              <w:t>Vježbe: Osobna prezentacija filmskog projekta svakog studenta.</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Film u jednoj rečenici i filmski sinopsis.                              Vježbe: Sjeme filma - film u jednoj rečenici. Pisanje filmskog sinopsisa.</w:t>
            </w:r>
          </w:p>
          <w:p w:rsidR="00042DBD" w:rsidRPr="00013E4D" w:rsidRDefault="00042DBD" w:rsidP="00042DBD">
            <w:pPr>
              <w:pStyle w:val="ListParagraph"/>
              <w:spacing w:after="0" w:line="240" w:lineRule="auto"/>
              <w:rPr>
                <w:rFonts w:ascii="Arial" w:hAnsi="Arial" w:cs="Arial"/>
                <w:sz w:val="20"/>
                <w:szCs w:val="20"/>
              </w:rPr>
            </w:pPr>
            <w:r w:rsidRPr="00013E4D">
              <w:rPr>
                <w:rFonts w:ascii="Arial" w:hAnsi="Arial" w:cs="Arial"/>
                <w:sz w:val="20"/>
                <w:szCs w:val="20"/>
              </w:rPr>
              <w:t>Predaja sinopsisa u pismenom obliku putem e-maila.</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 xml:space="preserve">Predavanje: Razgovor i analiza </w:t>
            </w:r>
            <w:r w:rsidR="00F20CFD" w:rsidRPr="00013E4D">
              <w:rPr>
                <w:rFonts w:ascii="Arial" w:hAnsi="Arial" w:cs="Arial"/>
                <w:sz w:val="20"/>
                <w:szCs w:val="20"/>
              </w:rPr>
              <w:t>s</w:t>
            </w:r>
            <w:r w:rsidRPr="00013E4D">
              <w:rPr>
                <w:rFonts w:ascii="Arial" w:hAnsi="Arial" w:cs="Arial"/>
                <w:sz w:val="20"/>
                <w:szCs w:val="20"/>
              </w:rPr>
              <w:t>inopsisa pristiglih e-mailom.             Vježbe: Skica reda</w:t>
            </w:r>
            <w:r w:rsidR="00F20CFD" w:rsidRPr="00013E4D">
              <w:rPr>
                <w:rFonts w:ascii="Arial" w:hAnsi="Arial" w:cs="Arial"/>
                <w:sz w:val="20"/>
                <w:szCs w:val="20"/>
              </w:rPr>
              <w:t>teljske koncepcije u odnosu na s</w:t>
            </w:r>
            <w:r w:rsidRPr="00013E4D">
              <w:rPr>
                <w:rFonts w:ascii="Arial" w:hAnsi="Arial" w:cs="Arial"/>
                <w:sz w:val="20"/>
                <w:szCs w:val="20"/>
              </w:rPr>
              <w:t>inopsis.</w:t>
            </w:r>
            <w:r w:rsidR="00C5716F" w:rsidRPr="00013E4D">
              <w:rPr>
                <w:rFonts w:ascii="Arial" w:hAnsi="Arial" w:cs="Arial"/>
                <w:sz w:val="20"/>
                <w:szCs w:val="20"/>
              </w:rPr>
              <w:t xml:space="preserve"> (1P+2V)</w:t>
            </w:r>
          </w:p>
          <w:p w:rsidR="00042DBD" w:rsidRPr="00013E4D" w:rsidRDefault="00042DBD" w:rsidP="00042DBD">
            <w:pPr>
              <w:spacing w:after="0" w:line="240" w:lineRule="auto"/>
              <w:ind w:left="360"/>
              <w:rPr>
                <w:rFonts w:ascii="Arial" w:hAnsi="Arial" w:cs="Arial"/>
                <w:sz w:val="20"/>
                <w:szCs w:val="20"/>
              </w:rPr>
            </w:pPr>
          </w:p>
          <w:p w:rsidR="00F20CF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 xml:space="preserve">Predavanje: </w:t>
            </w:r>
            <w:r w:rsidR="00F20CFD" w:rsidRPr="00013E4D">
              <w:rPr>
                <w:rFonts w:ascii="Arial" w:hAnsi="Arial" w:cs="Arial"/>
                <w:sz w:val="20"/>
                <w:szCs w:val="20"/>
              </w:rPr>
              <w:t>Filmski t</w:t>
            </w:r>
            <w:r w:rsidRPr="00013E4D">
              <w:rPr>
                <w:rFonts w:ascii="Arial" w:hAnsi="Arial" w:cs="Arial"/>
                <w:sz w:val="20"/>
                <w:szCs w:val="20"/>
              </w:rPr>
              <w:t xml:space="preserve">retman i Redateljska koncepcija. </w:t>
            </w:r>
            <w:r w:rsidR="00C5716F" w:rsidRPr="00013E4D">
              <w:rPr>
                <w:rFonts w:ascii="Arial" w:hAnsi="Arial" w:cs="Arial"/>
                <w:sz w:val="20"/>
                <w:szCs w:val="20"/>
              </w:rPr>
              <w:t>(1P+2V)</w:t>
            </w:r>
            <w:r w:rsidRPr="00013E4D">
              <w:rPr>
                <w:rFonts w:ascii="Arial" w:hAnsi="Arial" w:cs="Arial"/>
                <w:sz w:val="20"/>
                <w:szCs w:val="20"/>
              </w:rPr>
              <w:t xml:space="preserve">                      </w:t>
            </w:r>
          </w:p>
          <w:p w:rsidR="00F20CFD" w:rsidRPr="00013E4D" w:rsidRDefault="00F20CFD" w:rsidP="00F20CFD">
            <w:pPr>
              <w:pStyle w:val="ListParagraph"/>
              <w:rPr>
                <w:rFonts w:ascii="Arial" w:hAnsi="Arial" w:cs="Arial"/>
                <w:sz w:val="20"/>
                <w:szCs w:val="20"/>
              </w:rPr>
            </w:pPr>
          </w:p>
          <w:p w:rsidR="00042DBD" w:rsidRPr="00013E4D" w:rsidRDefault="00042DBD" w:rsidP="00F20CFD">
            <w:pPr>
              <w:pStyle w:val="ListParagraph"/>
              <w:spacing w:after="0" w:line="240" w:lineRule="auto"/>
              <w:rPr>
                <w:rFonts w:ascii="Arial" w:hAnsi="Arial" w:cs="Arial"/>
                <w:sz w:val="20"/>
                <w:szCs w:val="20"/>
              </w:rPr>
            </w:pPr>
            <w:r w:rsidRPr="00013E4D">
              <w:rPr>
                <w:rFonts w:ascii="Arial" w:hAnsi="Arial" w:cs="Arial"/>
                <w:sz w:val="20"/>
                <w:szCs w:val="20"/>
              </w:rPr>
              <w:t>Vježbe: Individualni studentski rad na Tretmanu i Redateljskoj koncepciji.</w:t>
            </w:r>
          </w:p>
          <w:p w:rsidR="00042DBD" w:rsidRPr="00013E4D" w:rsidRDefault="00042DBD" w:rsidP="00042DBD">
            <w:pPr>
              <w:spacing w:after="0" w:line="240" w:lineRule="auto"/>
              <w:ind w:left="360"/>
              <w:rPr>
                <w:rFonts w:ascii="Arial" w:hAnsi="Arial" w:cs="Arial"/>
                <w:sz w:val="20"/>
                <w:szCs w:val="20"/>
              </w:rPr>
            </w:pPr>
          </w:p>
          <w:p w:rsidR="00F20CF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 xml:space="preserve">Predavanje: Filmski Tretman i Opis filmskih likova (Narativni film) iliFilmski Tretman i Audiovizualni koncept (Eksperimentalni film).                     </w:t>
            </w:r>
          </w:p>
          <w:p w:rsidR="00042DBD" w:rsidRPr="00013E4D" w:rsidRDefault="00042DBD" w:rsidP="00F20CFD">
            <w:pPr>
              <w:pStyle w:val="ListParagraph"/>
              <w:spacing w:after="0" w:line="240" w:lineRule="auto"/>
              <w:rPr>
                <w:rFonts w:ascii="Arial" w:hAnsi="Arial" w:cs="Arial"/>
                <w:sz w:val="20"/>
                <w:szCs w:val="20"/>
              </w:rPr>
            </w:pPr>
            <w:r w:rsidRPr="00013E4D">
              <w:rPr>
                <w:rFonts w:ascii="Arial" w:hAnsi="Arial" w:cs="Arial"/>
                <w:sz w:val="20"/>
                <w:szCs w:val="20"/>
              </w:rPr>
              <w:t>Vježbe: Individualni studentski rad na Tre</w:t>
            </w:r>
            <w:r w:rsidR="00F20CFD" w:rsidRPr="00013E4D">
              <w:rPr>
                <w:rFonts w:ascii="Arial" w:hAnsi="Arial" w:cs="Arial"/>
                <w:sz w:val="20"/>
                <w:szCs w:val="20"/>
              </w:rPr>
              <w:t>tmanu i Opisu filmskih likova (n</w:t>
            </w:r>
            <w:r w:rsidRPr="00013E4D">
              <w:rPr>
                <w:rFonts w:ascii="Arial" w:hAnsi="Arial" w:cs="Arial"/>
                <w:sz w:val="20"/>
                <w:szCs w:val="20"/>
              </w:rPr>
              <w:t>arativni film) ili</w:t>
            </w:r>
            <w:r w:rsidR="00F20CFD" w:rsidRPr="00013E4D">
              <w:rPr>
                <w:rFonts w:ascii="Arial" w:hAnsi="Arial" w:cs="Arial"/>
                <w:sz w:val="20"/>
                <w:szCs w:val="20"/>
              </w:rPr>
              <w:t xml:space="preserve"> Audiovizualnom konceptu (e</w:t>
            </w:r>
            <w:r w:rsidRPr="00013E4D">
              <w:rPr>
                <w:rFonts w:ascii="Arial" w:hAnsi="Arial" w:cs="Arial"/>
                <w:sz w:val="20"/>
                <w:szCs w:val="20"/>
              </w:rPr>
              <w:t>ksperimentalni film). Predaja pisanih i vizualnih materijala u pismenom obliku putem e-maila.</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 xml:space="preserve">Predavanje: Analiza i kompozicija filmske scene.                                Vježbe: Pisanje filmskih scena i njihovo redateljsko oblikovanje. </w:t>
            </w:r>
            <w:r w:rsidR="00C5716F" w:rsidRPr="00013E4D">
              <w:rPr>
                <w:rFonts w:ascii="Arial" w:hAnsi="Arial" w:cs="Arial"/>
                <w:sz w:val="20"/>
                <w:szCs w:val="20"/>
              </w:rPr>
              <w:t>(1P+2V)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lastRenderedPageBreak/>
              <w:t>Predavanje: Razvoj filmskog scenoslijeda i strukture filma.                 Vježbe: Pisanje scenoslijeda u odnosu na konkretne produkcijske uvjete</w:t>
            </w:r>
            <w:r w:rsidR="0091332F" w:rsidRPr="00013E4D">
              <w:rPr>
                <w:rFonts w:ascii="Arial" w:hAnsi="Arial" w:cs="Arial"/>
                <w:sz w:val="20"/>
                <w:szCs w:val="20"/>
              </w:rPr>
              <w:t xml:space="preserve"> </w:t>
            </w:r>
            <w:r w:rsidRPr="00013E4D">
              <w:rPr>
                <w:rFonts w:ascii="Arial" w:hAnsi="Arial" w:cs="Arial"/>
                <w:sz w:val="20"/>
                <w:szCs w:val="20"/>
              </w:rPr>
              <w:t>i formu filma: igrani, dokumentarni, eksperimentalni. Predaja pisanih i vizualnih materijala u pismenom obliku putem e-maila.</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Razvoj filmskog scenarija 1.                                                   Vježbe: Pisanje scenarija u odnosu na konkretne produkcijske uvjete</w:t>
            </w:r>
            <w:r w:rsidR="0091332F" w:rsidRPr="00013E4D">
              <w:rPr>
                <w:rFonts w:ascii="Arial" w:hAnsi="Arial" w:cs="Arial"/>
                <w:sz w:val="20"/>
                <w:szCs w:val="20"/>
              </w:rPr>
              <w:t xml:space="preserve"> </w:t>
            </w:r>
            <w:r w:rsidRPr="00013E4D">
              <w:rPr>
                <w:rFonts w:ascii="Arial" w:hAnsi="Arial" w:cs="Arial"/>
                <w:sz w:val="20"/>
                <w:szCs w:val="20"/>
              </w:rPr>
              <w:t>i formu filma: igrani, dokumentarni, eksperimentalni.</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Razvoj filmskog scenarija 2.                                                 Vježbe: Pisanje scenarija u odnosu na konkretne produkcijske uvjete</w:t>
            </w:r>
            <w:r w:rsidR="0091332F" w:rsidRPr="00013E4D">
              <w:rPr>
                <w:rFonts w:ascii="Arial" w:hAnsi="Arial" w:cs="Arial"/>
                <w:sz w:val="20"/>
                <w:szCs w:val="20"/>
              </w:rPr>
              <w:t xml:space="preserve"> </w:t>
            </w:r>
            <w:r w:rsidRPr="00013E4D">
              <w:rPr>
                <w:rFonts w:ascii="Arial" w:hAnsi="Arial" w:cs="Arial"/>
                <w:sz w:val="20"/>
                <w:szCs w:val="20"/>
              </w:rPr>
              <w:t>i formu filma: igrani, dokumentarni, eksperimentalni.</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Razvoj filmskog scenarija 3.                                                Vježbe: Pisanje scenarija u odnosu na konkretne produkcijske uvjete</w:t>
            </w:r>
            <w:r w:rsidR="0091332F" w:rsidRPr="00013E4D">
              <w:rPr>
                <w:rFonts w:ascii="Arial" w:hAnsi="Arial" w:cs="Arial"/>
                <w:sz w:val="20"/>
                <w:szCs w:val="20"/>
              </w:rPr>
              <w:t xml:space="preserve"> </w:t>
            </w:r>
            <w:r w:rsidRPr="00013E4D">
              <w:rPr>
                <w:rFonts w:ascii="Arial" w:hAnsi="Arial" w:cs="Arial"/>
                <w:sz w:val="20"/>
                <w:szCs w:val="20"/>
              </w:rPr>
              <w:t>i formu filma: igrani, dokumentarni, eksperimentalni.</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Završni razvoj Redateljske koncepcije.                                                Vježbe: Finalizacija Redateljske koncepcije i Scenarija.</w:t>
            </w:r>
            <w:r w:rsidR="00C5716F" w:rsidRPr="00013E4D">
              <w:rPr>
                <w:rFonts w:ascii="Arial" w:hAnsi="Arial" w:cs="Arial"/>
                <w:sz w:val="20"/>
                <w:szCs w:val="20"/>
              </w:rPr>
              <w:t xml:space="preserve"> (1P+2V)</w:t>
            </w:r>
          </w:p>
          <w:p w:rsidR="00042DBD" w:rsidRPr="00013E4D" w:rsidRDefault="00042DBD" w:rsidP="00042DBD">
            <w:pPr>
              <w:spacing w:after="0" w:line="240" w:lineRule="auto"/>
              <w:ind w:left="360"/>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Filmska produkcija u praksi 1                                               Vježbe: Skiciranje produkcijsog plana.</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Filmska produkcija u praksi 2.</w:t>
            </w:r>
          </w:p>
          <w:p w:rsidR="00042DBD" w:rsidRPr="00013E4D" w:rsidRDefault="00042DBD" w:rsidP="00042DBD">
            <w:pPr>
              <w:spacing w:after="0" w:line="240" w:lineRule="auto"/>
              <w:ind w:left="360"/>
              <w:rPr>
                <w:rFonts w:ascii="Arial" w:hAnsi="Arial" w:cs="Arial"/>
                <w:sz w:val="20"/>
                <w:szCs w:val="20"/>
              </w:rPr>
            </w:pPr>
            <w:r w:rsidRPr="00013E4D">
              <w:rPr>
                <w:rFonts w:ascii="Arial" w:hAnsi="Arial" w:cs="Arial"/>
                <w:sz w:val="20"/>
                <w:szCs w:val="20"/>
              </w:rPr>
              <w:t>Vježbe: Finaliziranje produkcijsog plana i knjiga snimanja.</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Traženje suradnika: casting glumaca, izbor filmske ekipe.</w:t>
            </w:r>
          </w:p>
          <w:p w:rsidR="00042DBD" w:rsidRPr="00013E4D" w:rsidRDefault="00042DBD" w:rsidP="00042DBD">
            <w:pPr>
              <w:spacing w:after="0" w:line="240" w:lineRule="auto"/>
              <w:ind w:left="360"/>
              <w:rPr>
                <w:rFonts w:ascii="Arial" w:hAnsi="Arial" w:cs="Arial"/>
                <w:sz w:val="20"/>
                <w:szCs w:val="20"/>
              </w:rPr>
            </w:pPr>
            <w:r w:rsidRPr="00013E4D">
              <w:rPr>
                <w:rFonts w:ascii="Arial" w:hAnsi="Arial" w:cs="Arial"/>
                <w:sz w:val="20"/>
                <w:szCs w:val="20"/>
              </w:rPr>
              <w:t>Vježbe: A - Casting, Stvarni casting.</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Lokacija - Scenografija - Kostimi.</w:t>
            </w:r>
          </w:p>
          <w:p w:rsidR="00042DBD" w:rsidRPr="00013E4D" w:rsidRDefault="00042DBD" w:rsidP="00042DBD">
            <w:pPr>
              <w:spacing w:after="0" w:line="240" w:lineRule="auto"/>
              <w:ind w:left="360"/>
              <w:rPr>
                <w:rFonts w:ascii="Arial" w:hAnsi="Arial" w:cs="Arial"/>
                <w:sz w:val="20"/>
                <w:szCs w:val="20"/>
              </w:rPr>
            </w:pPr>
            <w:r w:rsidRPr="00013E4D">
              <w:rPr>
                <w:rFonts w:ascii="Arial" w:hAnsi="Arial" w:cs="Arial"/>
                <w:sz w:val="20"/>
                <w:szCs w:val="20"/>
              </w:rPr>
              <w:t xml:space="preserve"> Vježbe: Film kao lokacija - Film kao scena - Karakteri kao kostimi.</w:t>
            </w:r>
            <w:r w:rsidR="00C5716F" w:rsidRPr="00013E4D">
              <w:rPr>
                <w:rFonts w:ascii="Arial" w:hAnsi="Arial" w:cs="Arial"/>
                <w:sz w:val="20"/>
                <w:szCs w:val="20"/>
              </w:rPr>
              <w:t xml:space="preserve"> (1P+2V)</w:t>
            </w:r>
          </w:p>
        </w:tc>
      </w:tr>
      <w:tr w:rsidR="00042DBD" w:rsidRPr="00013E4D" w:rsidTr="00042D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predavanja</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vježbe  </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042DBD" w:rsidRPr="00013E4D" w:rsidRDefault="00042DBD" w:rsidP="00042DBD">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samostalni  zadaci  </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multimedija </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laboratorij</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mentorski rad</w:t>
            </w:r>
          </w:p>
          <w:p w:rsidR="00042DBD" w:rsidRPr="00013E4D" w:rsidRDefault="00042DBD" w:rsidP="00042DBD">
            <w:pPr>
              <w:tabs>
                <w:tab w:val="left" w:pos="2820"/>
              </w:tabs>
              <w:spacing w:after="0"/>
              <w:rPr>
                <w:rFonts w:ascii="Arial" w:hAnsi="Arial" w:cs="Arial"/>
                <w:sz w:val="20"/>
                <w:szCs w:val="20"/>
              </w:rPr>
            </w:pPr>
            <w:r w:rsidRPr="00013E4D">
              <w:rPr>
                <w:rFonts w:ascii="MS Gothic" w:eastAsia="MS Gothic" w:hAnsi="MS Gothic" w:cs="MS Gothic" w:hint="eastAsia"/>
                <w:b/>
                <w:sz w:val="20"/>
                <w:szCs w:val="20"/>
              </w:rPr>
              <w:t>✓</w:t>
            </w:r>
            <w:r w:rsidRPr="00013E4D">
              <w:rPr>
                <w:rFonts w:ascii="Arial" w:hAnsi="Arial" w:cs="Arial"/>
                <w:sz w:val="20"/>
                <w:szCs w:val="20"/>
              </w:rPr>
              <w:t>priprema i diskusija filmova</w:t>
            </w:r>
          </w:p>
        </w:tc>
      </w:tr>
      <w:tr w:rsidR="00042DBD" w:rsidRPr="00013E4D" w:rsidTr="00042D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42DBD" w:rsidRPr="00013E4D" w:rsidRDefault="00042DBD" w:rsidP="00042DB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p>
        </w:tc>
      </w:tr>
      <w:tr w:rsidR="00042DB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Redovito praćenje nastave te aktivno sudjelovanje u diskusiji tijekom nastave.</w:t>
            </w:r>
          </w:p>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 xml:space="preserve">Izvršavanje svih zadataka u predviđenom roku. </w:t>
            </w:r>
          </w:p>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Usvajanje literature.</w:t>
            </w:r>
          </w:p>
        </w:tc>
      </w:tr>
      <w:tr w:rsidR="00042DBD" w:rsidRPr="00013E4D" w:rsidTr="00042D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1,5</w:t>
            </w:r>
          </w:p>
        </w:tc>
        <w:tc>
          <w:tcPr>
            <w:tcW w:w="1520" w:type="dxa"/>
            <w:gridSpan w:val="4"/>
            <w:tcBorders>
              <w:top w:val="single" w:sz="12" w:space="0" w:color="auto"/>
              <w:right w:val="single" w:sz="4" w:space="0" w:color="auto"/>
            </w:tcBorders>
            <w:tcMar>
              <w:left w:w="57" w:type="dxa"/>
              <w:right w:w="57" w:type="dxa"/>
            </w:tcMar>
            <w:vAlign w:val="center"/>
          </w:tcPr>
          <w:p w:rsidR="00042DBD" w:rsidRPr="00013E4D" w:rsidRDefault="00042DB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42DB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042DB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42DB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42DB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42DBD" w:rsidRPr="00013E4D" w:rsidRDefault="00042DB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42DB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042DB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042DB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42DB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42DBD" w:rsidRPr="00013E4D" w:rsidRDefault="00042DB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Pisanje Scenarija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42DBD" w:rsidRPr="00013E4D" w:rsidRDefault="00042DB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10</w:t>
            </w:r>
          </w:p>
        </w:tc>
      </w:tr>
      <w:tr w:rsidR="00042DB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42DB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42DB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42DBD" w:rsidRPr="00013E4D" w:rsidRDefault="00042DBD" w:rsidP="00042DBD">
            <w:pPr>
              <w:tabs>
                <w:tab w:val="left" w:pos="2820"/>
              </w:tabs>
              <w:spacing w:after="0"/>
              <w:rPr>
                <w:rFonts w:ascii="Arial" w:hAnsi="Arial" w:cs="Arial"/>
                <w:color w:val="000000"/>
                <w:sz w:val="20"/>
                <w:szCs w:val="20"/>
              </w:rPr>
            </w:pPr>
            <w:r w:rsidRPr="00013E4D">
              <w:rPr>
                <w:rFonts w:ascii="Arial" w:hAnsi="Arial" w:cs="Arial"/>
                <w:sz w:val="20"/>
                <w:szCs w:val="20"/>
              </w:rPr>
              <w:t>Pisanje Redatelsjke Koncepcije</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42DBD" w:rsidRPr="00013E4D" w:rsidRDefault="00042DBD" w:rsidP="00042DBD">
            <w:pPr>
              <w:tabs>
                <w:tab w:val="left" w:pos="2820"/>
              </w:tabs>
              <w:spacing w:after="0"/>
              <w:rPr>
                <w:rFonts w:ascii="Arial" w:hAnsi="Arial" w:cs="Arial"/>
                <w:color w:val="000000"/>
                <w:sz w:val="20"/>
                <w:szCs w:val="20"/>
              </w:rPr>
            </w:pPr>
            <w:r w:rsidRPr="00013E4D">
              <w:rPr>
                <w:rFonts w:ascii="Arial" w:hAnsi="Arial" w:cs="Arial"/>
                <w:sz w:val="20"/>
                <w:szCs w:val="20"/>
              </w:rPr>
              <w:t>2</w:t>
            </w:r>
          </w:p>
        </w:tc>
      </w:tr>
      <w:tr w:rsidR="00042DBD" w:rsidRPr="00013E4D" w:rsidTr="00042D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42DBD" w:rsidRPr="00013E4D" w:rsidRDefault="00042DBD"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2DB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b/>
                <w:sz w:val="20"/>
                <w:szCs w:val="20"/>
              </w:rPr>
              <w:fldChar w:fldCharType="begin">
                <w:ffData>
                  <w:name w:val="Text1"/>
                  <w:enabled/>
                  <w:calcOnExit w:val="0"/>
                  <w:textInput/>
                </w:ffData>
              </w:fldChar>
            </w:r>
            <w:r w:rsidR="00042DBD" w:rsidRPr="00013E4D">
              <w:rPr>
                <w:rFonts w:ascii="Arial" w:hAnsi="Arial" w:cs="Arial"/>
                <w:b/>
                <w:sz w:val="20"/>
                <w:szCs w:val="20"/>
              </w:rPr>
              <w:instrText xml:space="preserve"> FORMTEXT </w:instrText>
            </w:r>
            <w:r w:rsidRPr="00013E4D">
              <w:rPr>
                <w:rFonts w:ascii="Arial" w:hAnsi="Arial" w:cs="Arial"/>
                <w:b/>
                <w:sz w:val="20"/>
                <w:szCs w:val="20"/>
              </w:rPr>
            </w:r>
            <w:r w:rsidRPr="00013E4D">
              <w:rPr>
                <w:rFonts w:ascii="Arial" w:hAnsi="Arial" w:cs="Arial"/>
                <w:b/>
                <w:sz w:val="20"/>
                <w:szCs w:val="20"/>
              </w:rPr>
              <w:fldChar w:fldCharType="separate"/>
            </w:r>
            <w:r w:rsidR="00042DBD" w:rsidRPr="00013E4D">
              <w:rPr>
                <w:rFonts w:ascii="Arial" w:hAnsi="Arial" w:cs="Arial"/>
                <w:b/>
                <w:noProof/>
                <w:sz w:val="20"/>
                <w:szCs w:val="20"/>
              </w:rPr>
              <w:t> </w:t>
            </w:r>
            <w:r w:rsidR="00042DBD" w:rsidRPr="00013E4D">
              <w:rPr>
                <w:rFonts w:ascii="Arial" w:hAnsi="Arial" w:cs="Arial"/>
                <w:b/>
                <w:noProof/>
                <w:sz w:val="20"/>
                <w:szCs w:val="20"/>
              </w:rPr>
              <w:t> </w:t>
            </w:r>
            <w:r w:rsidR="00042DBD" w:rsidRPr="00013E4D">
              <w:rPr>
                <w:rFonts w:ascii="Arial" w:hAnsi="Arial" w:cs="Arial"/>
                <w:b/>
                <w:noProof/>
                <w:sz w:val="20"/>
                <w:szCs w:val="20"/>
              </w:rPr>
              <w:t> </w:t>
            </w:r>
            <w:r w:rsidR="00042DBD" w:rsidRPr="00013E4D">
              <w:rPr>
                <w:rFonts w:ascii="Arial" w:hAnsi="Arial" w:cs="Arial"/>
                <w:b/>
                <w:noProof/>
                <w:sz w:val="20"/>
                <w:szCs w:val="20"/>
              </w:rPr>
              <w:t> </w:t>
            </w:r>
            <w:r w:rsidR="00042DBD" w:rsidRPr="00013E4D">
              <w:rPr>
                <w:rFonts w:ascii="Arial" w:hAnsi="Arial" w:cs="Arial"/>
                <w:b/>
                <w:noProof/>
                <w:sz w:val="20"/>
                <w:szCs w:val="20"/>
              </w:rPr>
              <w:t> </w:t>
            </w:r>
            <w:r w:rsidRPr="00013E4D">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2DBD" w:rsidRPr="00013E4D" w:rsidRDefault="00042DBD" w:rsidP="00042DBD">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2DB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b/>
                <w:sz w:val="20"/>
                <w:szCs w:val="20"/>
              </w:rPr>
              <w:fldChar w:fldCharType="begin">
                <w:ffData>
                  <w:name w:val="Text1"/>
                  <w:enabled/>
                  <w:calcOnExit w:val="0"/>
                  <w:textInput/>
                </w:ffData>
              </w:fldChar>
            </w:r>
            <w:r w:rsidR="00042DBD" w:rsidRPr="00013E4D">
              <w:rPr>
                <w:rFonts w:ascii="Arial" w:hAnsi="Arial" w:cs="Arial"/>
                <w:b/>
                <w:sz w:val="20"/>
                <w:szCs w:val="20"/>
              </w:rPr>
              <w:instrText xml:space="preserve"> FORMTEXT </w:instrText>
            </w:r>
            <w:r w:rsidRPr="00013E4D">
              <w:rPr>
                <w:rFonts w:ascii="Arial" w:hAnsi="Arial" w:cs="Arial"/>
                <w:b/>
                <w:sz w:val="20"/>
                <w:szCs w:val="20"/>
              </w:rPr>
            </w:r>
            <w:r w:rsidRPr="00013E4D">
              <w:rPr>
                <w:rFonts w:ascii="Arial" w:hAnsi="Arial" w:cs="Arial"/>
                <w:b/>
                <w:sz w:val="20"/>
                <w:szCs w:val="20"/>
              </w:rPr>
              <w:fldChar w:fldCharType="separate"/>
            </w:r>
            <w:r w:rsidR="00042DBD" w:rsidRPr="00013E4D">
              <w:rPr>
                <w:rFonts w:ascii="Arial" w:hAnsi="Arial" w:cs="Arial"/>
                <w:b/>
                <w:noProof/>
                <w:sz w:val="20"/>
                <w:szCs w:val="20"/>
              </w:rPr>
              <w:t> </w:t>
            </w:r>
            <w:r w:rsidR="00042DBD" w:rsidRPr="00013E4D">
              <w:rPr>
                <w:rFonts w:ascii="Arial" w:hAnsi="Arial" w:cs="Arial"/>
                <w:b/>
                <w:noProof/>
                <w:sz w:val="20"/>
                <w:szCs w:val="20"/>
              </w:rPr>
              <w:t> </w:t>
            </w:r>
            <w:r w:rsidR="00042DBD" w:rsidRPr="00013E4D">
              <w:rPr>
                <w:rFonts w:ascii="Arial" w:hAnsi="Arial" w:cs="Arial"/>
                <w:b/>
                <w:noProof/>
                <w:sz w:val="20"/>
                <w:szCs w:val="20"/>
              </w:rPr>
              <w:t> </w:t>
            </w:r>
            <w:r w:rsidR="00042DBD" w:rsidRPr="00013E4D">
              <w:rPr>
                <w:rFonts w:ascii="Arial" w:hAnsi="Arial" w:cs="Arial"/>
                <w:b/>
                <w:noProof/>
                <w:sz w:val="20"/>
                <w:szCs w:val="20"/>
              </w:rPr>
              <w:t> </w:t>
            </w:r>
            <w:r w:rsidR="00042DBD" w:rsidRPr="00013E4D">
              <w:rPr>
                <w:rFonts w:ascii="Arial" w:hAnsi="Arial" w:cs="Arial"/>
                <w:b/>
                <w:noProof/>
                <w:sz w:val="20"/>
                <w:szCs w:val="20"/>
              </w:rPr>
              <w:t> </w:t>
            </w:r>
            <w:r w:rsidRPr="00013E4D">
              <w:rPr>
                <w:rFonts w:ascii="Arial" w:hAnsi="Arial" w:cs="Arial"/>
                <w:b/>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2DBD" w:rsidRPr="00013E4D" w:rsidRDefault="00042DBD" w:rsidP="00042DBD">
            <w:pPr>
              <w:tabs>
                <w:tab w:val="left" w:pos="2820"/>
              </w:tabs>
              <w:spacing w:after="0"/>
              <w:rPr>
                <w:rFonts w:ascii="Arial" w:hAnsi="Arial" w:cs="Arial"/>
                <w:color w:val="000000"/>
                <w:sz w:val="20"/>
                <w:szCs w:val="20"/>
              </w:rPr>
            </w:pPr>
            <w:r w:rsidRPr="00013E4D">
              <w:rPr>
                <w:rFonts w:ascii="Arial" w:hAnsi="Arial" w:cs="Arial"/>
                <w:sz w:val="20"/>
                <w:szCs w:val="20"/>
              </w:rPr>
              <w:t>Pisanje Produkcijskog plana i knjige snimanja</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2DBD" w:rsidRPr="00013E4D" w:rsidRDefault="00042DBD" w:rsidP="00042DBD">
            <w:pPr>
              <w:tabs>
                <w:tab w:val="left" w:pos="2820"/>
              </w:tabs>
              <w:spacing w:after="0"/>
              <w:rPr>
                <w:rFonts w:ascii="Arial" w:hAnsi="Arial" w:cs="Arial"/>
                <w:color w:val="000000"/>
                <w:sz w:val="20"/>
                <w:szCs w:val="20"/>
              </w:rPr>
            </w:pPr>
            <w:r w:rsidRPr="00013E4D">
              <w:rPr>
                <w:rFonts w:ascii="Arial" w:hAnsi="Arial" w:cs="Arial"/>
                <w:sz w:val="20"/>
                <w:szCs w:val="20"/>
              </w:rPr>
              <w:t>5</w:t>
            </w:r>
          </w:p>
        </w:tc>
      </w:tr>
      <w:tr w:rsidR="00042DBD" w:rsidRPr="00013E4D" w:rsidTr="00042D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 xml:space="preserve">Ocjenjivanje i vrjednovanje rada studenata tijekom </w:t>
            </w:r>
            <w:r w:rsidRPr="00013E4D">
              <w:rPr>
                <w:rFonts w:ascii="Arial" w:hAnsi="Arial" w:cs="Arial"/>
                <w:color w:val="000000"/>
                <w:sz w:val="20"/>
                <w:szCs w:val="20"/>
              </w:rPr>
              <w:lastRenderedPageBreak/>
              <w:t>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2DBD" w:rsidRPr="00013E4D" w:rsidRDefault="00042DBD" w:rsidP="00042DBD">
            <w:pPr>
              <w:spacing w:line="240" w:lineRule="auto"/>
              <w:rPr>
                <w:rFonts w:ascii="Arial" w:hAnsi="Arial" w:cs="Arial"/>
                <w:sz w:val="20"/>
                <w:szCs w:val="20"/>
              </w:rPr>
            </w:pPr>
            <w:r w:rsidRPr="00013E4D">
              <w:rPr>
                <w:rFonts w:ascii="Arial" w:hAnsi="Arial" w:cs="Arial"/>
                <w:sz w:val="20"/>
                <w:szCs w:val="20"/>
              </w:rPr>
              <w:lastRenderedPageBreak/>
              <w:t xml:space="preserve">Praćenje umjetničkog rada i ocjenjivanje kvalitete Scenarija 60 % konačne ocjene / od toga 20% produkcijski aspekt, 20% sadržajni i 20% konceptualno formalni). </w:t>
            </w:r>
            <w:r w:rsidRPr="00013E4D">
              <w:rPr>
                <w:rFonts w:ascii="Arial" w:hAnsi="Arial" w:cs="Arial"/>
                <w:sz w:val="20"/>
                <w:szCs w:val="20"/>
              </w:rPr>
              <w:lastRenderedPageBreak/>
              <w:t>Redateljska koncepcija (20% ocjene). Produkcijski plani (20% ocjene).</w:t>
            </w:r>
          </w:p>
        </w:tc>
      </w:tr>
      <w:tr w:rsidR="00042DBD" w:rsidRPr="00013E4D" w:rsidTr="00042D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2DBD" w:rsidRPr="00013E4D" w:rsidRDefault="00042DBD" w:rsidP="00042DBD">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2DBD" w:rsidRPr="00013E4D" w:rsidRDefault="00042DB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2DBD" w:rsidRPr="00013E4D" w:rsidRDefault="00042DB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2DBD" w:rsidRPr="00013E4D" w:rsidRDefault="00042DB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042DB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rPr>
                <w:rFonts w:ascii="Arial" w:eastAsia="Times New Roman" w:hAnsi="Arial" w:cs="Arial"/>
                <w:spacing w:val="-5"/>
                <w:sz w:val="20"/>
                <w:szCs w:val="20"/>
              </w:rPr>
            </w:pPr>
            <w:r w:rsidRPr="00013E4D">
              <w:rPr>
                <w:rFonts w:ascii="Arial" w:eastAsia="Times New Roman" w:hAnsi="Arial" w:cs="Arial"/>
                <w:spacing w:val="-5"/>
                <w:sz w:val="20"/>
                <w:szCs w:val="20"/>
              </w:rPr>
              <w:t>Independent Feature Film Production, Gregory Goodell,  (St. Martin's Griffin, Rev UPD SU Edition, 1998)</w:t>
            </w: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rPr>
                <w:rFonts w:ascii="Arial" w:hAnsi="Arial" w:cs="Arial"/>
                <w:iCs/>
                <w:sz w:val="20"/>
                <w:szCs w:val="20"/>
              </w:rPr>
            </w:pPr>
            <w:r w:rsidRPr="00013E4D">
              <w:rPr>
                <w:rFonts w:ascii="Arial" w:hAnsi="Arial" w:cs="Arial"/>
                <w:iCs/>
                <w:sz w:val="20"/>
                <w:szCs w:val="20"/>
              </w:rPr>
              <w:t xml:space="preserve">The Tools of Screenwriting, David Howard and Edward Mabley, </w:t>
            </w:r>
            <w:r w:rsidRPr="00013E4D">
              <w:rPr>
                <w:rFonts w:ascii="Arial" w:eastAsia="Times New Roman" w:hAnsi="Arial" w:cs="Arial"/>
                <w:spacing w:val="-5"/>
                <w:sz w:val="20"/>
                <w:szCs w:val="20"/>
              </w:rPr>
              <w:t>(St. Martin's Griffin, Reprint Edition, 1995)</w:t>
            </w: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spacing w:after="0" w:line="240" w:lineRule="auto"/>
              <w:rPr>
                <w:rFonts w:ascii="Arial" w:hAnsi="Arial" w:cs="Arial"/>
                <w:color w:val="000000"/>
                <w:sz w:val="20"/>
                <w:szCs w:val="20"/>
              </w:rPr>
            </w:pPr>
            <w:r w:rsidRPr="00013E4D">
              <w:rPr>
                <w:rFonts w:ascii="Arial" w:hAnsi="Arial" w:cs="Arial"/>
                <w:color w:val="000000"/>
                <w:sz w:val="20"/>
                <w:szCs w:val="20"/>
              </w:rPr>
              <w:t>Film Directing Shot by Shot, Steven Katz,</w:t>
            </w:r>
          </w:p>
          <w:p w:rsidR="00042DBD" w:rsidRPr="00013E4D" w:rsidRDefault="00042DBD" w:rsidP="00042DBD">
            <w:pPr>
              <w:spacing w:after="0" w:line="240" w:lineRule="auto"/>
              <w:rPr>
                <w:rFonts w:ascii="Arial" w:hAnsi="Arial" w:cs="Arial"/>
                <w:color w:val="000000"/>
                <w:sz w:val="20"/>
                <w:szCs w:val="20"/>
              </w:rPr>
            </w:pPr>
            <w:r w:rsidRPr="00013E4D">
              <w:rPr>
                <w:rFonts w:ascii="Arial" w:hAnsi="Arial" w:cs="Arial"/>
                <w:color w:val="000000"/>
                <w:sz w:val="20"/>
                <w:szCs w:val="20"/>
              </w:rPr>
              <w:t>( Focal Press, Michale Wiese Productions</w:t>
            </w:r>
            <w:r w:rsidR="0091332F" w:rsidRPr="00013E4D">
              <w:rPr>
                <w:rFonts w:ascii="Arial" w:hAnsi="Arial" w:cs="Arial"/>
                <w:color w:val="000000"/>
                <w:sz w:val="20"/>
                <w:szCs w:val="20"/>
              </w:rPr>
              <w:t>,</w:t>
            </w:r>
            <w:r w:rsidRPr="00013E4D">
              <w:rPr>
                <w:rFonts w:ascii="Arial" w:hAnsi="Arial" w:cs="Arial"/>
                <w:color w:val="000000"/>
                <w:sz w:val="20"/>
                <w:szCs w:val="20"/>
              </w:rPr>
              <w:t xml:space="preserve"> 1991)</w:t>
            </w: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42DBD" w:rsidRPr="00013E4D" w:rsidRDefault="00042DBD" w:rsidP="00042DBD">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2DBD" w:rsidRPr="00013E4D" w:rsidRDefault="00042DB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042DBD" w:rsidRPr="00013E4D" w:rsidRDefault="00042DBD" w:rsidP="00042DB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David Hopkins, After Modern Art 1945-2000 (Oxford History of Art), Oxford University Press, 2000.</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Erika Suderburg, Space, Site, Intervention: Situating Installation Art, Univ Of Minnesota Press, 2000.</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Bice Curiger, Aaron Betsky, Francesco Bonami and Kerry Brougher, </w:t>
            </w:r>
            <w:r w:rsidRPr="00013E4D">
              <w:rPr>
                <w:rFonts w:ascii="Arial" w:hAnsi="Arial" w:cs="Arial"/>
                <w:i/>
                <w:iCs/>
                <w:sz w:val="20"/>
                <w:szCs w:val="20"/>
              </w:rPr>
              <w:t>Doug Aitken: 100 Yrs</w:t>
            </w:r>
            <w:r w:rsidRPr="00013E4D">
              <w:rPr>
                <w:rFonts w:ascii="Arial" w:hAnsi="Arial" w:cs="Arial"/>
                <w:sz w:val="20"/>
                <w:szCs w:val="20"/>
              </w:rPr>
              <w:t>, Rizzoli, 2014.</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Roger Horrocks, </w:t>
            </w:r>
            <w:r w:rsidRPr="00013E4D">
              <w:rPr>
                <w:rFonts w:ascii="Arial" w:hAnsi="Arial" w:cs="Arial"/>
                <w:i/>
                <w:iCs/>
                <w:sz w:val="20"/>
                <w:szCs w:val="20"/>
              </w:rPr>
              <w:t>Art That Moves: The Work of Len Lye</w:t>
            </w:r>
            <w:r w:rsidRPr="00013E4D">
              <w:rPr>
                <w:rFonts w:ascii="Arial" w:hAnsi="Arial" w:cs="Arial"/>
                <w:sz w:val="20"/>
                <w:szCs w:val="20"/>
              </w:rPr>
              <w:t>, Auckland University Press, 2010.</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Timothy Murray, Digital Baroque: New Media Art and Cinematic Folds (Electronic Mediations), Univ Of Minnesota Press, 2008.</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Edith Decker-Phillips, </w:t>
            </w:r>
            <w:r w:rsidRPr="00013E4D">
              <w:rPr>
                <w:rFonts w:ascii="Arial" w:hAnsi="Arial" w:cs="Arial"/>
                <w:i/>
                <w:iCs/>
                <w:sz w:val="20"/>
                <w:szCs w:val="20"/>
              </w:rPr>
              <w:t>Paik Video</w:t>
            </w:r>
            <w:r w:rsidRPr="00013E4D">
              <w:rPr>
                <w:rFonts w:ascii="Arial" w:hAnsi="Arial" w:cs="Arial"/>
                <w:sz w:val="20"/>
                <w:szCs w:val="20"/>
              </w:rPr>
              <w:t xml:space="preserve"> (Station Hill Arts Series), Barrytown/Station Hill Press, Inc., 2010.</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Thomas Kellein and Toni Stooss, </w:t>
            </w:r>
            <w:r w:rsidRPr="00013E4D">
              <w:rPr>
                <w:rFonts w:ascii="Arial" w:hAnsi="Arial" w:cs="Arial"/>
                <w:i/>
                <w:iCs/>
                <w:sz w:val="20"/>
                <w:szCs w:val="20"/>
              </w:rPr>
              <w:t>Nam June Paik: Video Time, Video Space</w:t>
            </w:r>
            <w:r w:rsidRPr="00013E4D">
              <w:rPr>
                <w:rFonts w:ascii="Arial" w:hAnsi="Arial" w:cs="Arial"/>
                <w:sz w:val="20"/>
                <w:szCs w:val="20"/>
              </w:rPr>
              <w:t>, Harry N Abrams, 1993.</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David Pascoe, </w:t>
            </w:r>
            <w:r w:rsidRPr="00013E4D">
              <w:rPr>
                <w:rFonts w:ascii="Arial" w:hAnsi="Arial" w:cs="Arial"/>
                <w:i/>
                <w:iCs/>
                <w:sz w:val="20"/>
                <w:szCs w:val="20"/>
              </w:rPr>
              <w:t>Peter Greenaway: Museums and Moving Images</w:t>
            </w:r>
            <w:r w:rsidRPr="00013E4D">
              <w:rPr>
                <w:rFonts w:ascii="Arial" w:hAnsi="Arial" w:cs="Arial"/>
                <w:sz w:val="20"/>
                <w:szCs w:val="20"/>
              </w:rPr>
              <w:t xml:space="preserve"> (Reaktion Books - Essays in Art and Culture), Reaktion Books, 1997.</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Laurence Kardish, Kelly Sidley and Aernout Mik, </w:t>
            </w:r>
            <w:r w:rsidRPr="00013E4D">
              <w:rPr>
                <w:rFonts w:ascii="Arial" w:hAnsi="Arial" w:cs="Arial"/>
                <w:i/>
                <w:iCs/>
                <w:sz w:val="20"/>
                <w:szCs w:val="20"/>
              </w:rPr>
              <w:t>Aernout Mik (Museum of Modern Art, New York Exhibition Catalogues)</w:t>
            </w:r>
            <w:r w:rsidRPr="00013E4D">
              <w:rPr>
                <w:rFonts w:ascii="Arial" w:hAnsi="Arial" w:cs="Arial"/>
                <w:sz w:val="20"/>
                <w:szCs w:val="20"/>
              </w:rPr>
              <w:t>, The Museum of Modern Art, New York, 2009.</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Carlos Basualdo, Michael R. Taylor, Marco de Michelis and Erica F. Battle, </w:t>
            </w:r>
            <w:r w:rsidRPr="00013E4D">
              <w:rPr>
                <w:rFonts w:ascii="Arial" w:hAnsi="Arial" w:cs="Arial"/>
                <w:i/>
                <w:iCs/>
                <w:sz w:val="20"/>
                <w:szCs w:val="20"/>
              </w:rPr>
              <w:t xml:space="preserve">Bruce Nauman: Topological Gardens </w:t>
            </w:r>
            <w:r w:rsidRPr="00013E4D">
              <w:rPr>
                <w:rFonts w:ascii="Arial" w:hAnsi="Arial" w:cs="Arial"/>
                <w:sz w:val="20"/>
                <w:szCs w:val="20"/>
              </w:rPr>
              <w:t>(Philadelphia Museum of Art), Yale University Press, 2009.</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Tony Oursler, Denis Gielen, Laurent Busine and Billy Rubin,</w:t>
            </w:r>
            <w:r w:rsidRPr="00013E4D">
              <w:rPr>
                <w:rFonts w:ascii="Arial" w:hAnsi="Arial" w:cs="Arial"/>
                <w:i/>
                <w:iCs/>
                <w:sz w:val="20"/>
                <w:szCs w:val="20"/>
              </w:rPr>
              <w:t>Tony Oursler / Vox Vernacular</w:t>
            </w:r>
            <w:r w:rsidRPr="00013E4D">
              <w:rPr>
                <w:rFonts w:ascii="Arial" w:hAnsi="Arial" w:cs="Arial"/>
                <w:sz w:val="20"/>
                <w:szCs w:val="20"/>
              </w:rPr>
              <w:t>, Mercatorfonds, 2014.</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Joan Truckenbrod, The Paradoxical Object: Video Film Sculpture, Black Dog Publishing, 2013.</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Michael Fried, Susanne Gaensheimer, Klaus Görner and Douglas Gordon, </w:t>
            </w:r>
            <w:r w:rsidRPr="00013E4D">
              <w:rPr>
                <w:rFonts w:ascii="Arial" w:hAnsi="Arial" w:cs="Arial"/>
                <w:i/>
                <w:iCs/>
                <w:sz w:val="20"/>
                <w:szCs w:val="20"/>
              </w:rPr>
              <w:t>Douglas Gordon</w:t>
            </w:r>
            <w:r w:rsidRPr="00013E4D">
              <w:rPr>
                <w:rFonts w:ascii="Arial" w:hAnsi="Arial" w:cs="Arial"/>
                <w:sz w:val="20"/>
                <w:szCs w:val="20"/>
              </w:rPr>
              <w:t>, Kerber, 2012.</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Chrissie Iles, </w:t>
            </w:r>
            <w:r w:rsidRPr="00013E4D">
              <w:rPr>
                <w:rFonts w:ascii="Arial" w:hAnsi="Arial" w:cs="Arial"/>
                <w:i/>
                <w:iCs/>
                <w:sz w:val="20"/>
                <w:szCs w:val="20"/>
              </w:rPr>
              <w:t>Into the Light: The Projected Image in American Art, 1964-1977</w:t>
            </w:r>
            <w:r w:rsidRPr="00013E4D">
              <w:rPr>
                <w:rFonts w:ascii="Arial" w:hAnsi="Arial" w:cs="Arial"/>
                <w:sz w:val="20"/>
                <w:szCs w:val="20"/>
              </w:rPr>
              <w:t xml:space="preserve"> (Whitney Museum of American Art Books), Whitney Museum, 2001.</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Karen Kelly, Barbara Schroder and Giel Vandecaveye, </w:t>
            </w:r>
            <w:r w:rsidRPr="00013E4D">
              <w:rPr>
                <w:rFonts w:ascii="Arial" w:hAnsi="Arial" w:cs="Arial"/>
                <w:i/>
                <w:iCs/>
                <w:sz w:val="20"/>
                <w:szCs w:val="20"/>
              </w:rPr>
              <w:t>Dara Birnbaum: The Dark Matter of Media Light</w:t>
            </w:r>
            <w:r w:rsidRPr="00013E4D">
              <w:rPr>
                <w:rFonts w:ascii="Arial" w:hAnsi="Arial" w:cs="Arial"/>
                <w:sz w:val="20"/>
                <w:szCs w:val="20"/>
              </w:rPr>
              <w:t>, Prestel, 2011.</w:t>
            </w:r>
          </w:p>
          <w:p w:rsidR="0015753F" w:rsidRPr="00013E4D" w:rsidRDefault="0015753F" w:rsidP="001575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Kristine Stiles and Peter Selz </w:t>
            </w:r>
            <w:r w:rsidRPr="00013E4D">
              <w:rPr>
                <w:rFonts w:ascii="Arial" w:hAnsi="Arial" w:cs="Arial"/>
                <w:i/>
                <w:iCs/>
                <w:sz w:val="20"/>
                <w:szCs w:val="20"/>
              </w:rPr>
              <w:t xml:space="preserve">Theories and Documents of Contemporary Art: A Sourcebook of Artists' Writings </w:t>
            </w:r>
            <w:r w:rsidRPr="00013E4D">
              <w:rPr>
                <w:rFonts w:ascii="Arial" w:hAnsi="Arial" w:cs="Arial"/>
                <w:sz w:val="20"/>
                <w:szCs w:val="20"/>
              </w:rPr>
              <w:t>(Second Edition, Revised and Expanded..., University of California Press, 2012.</w:t>
            </w:r>
          </w:p>
          <w:p w:rsidR="00042DBD" w:rsidRPr="00013E4D" w:rsidRDefault="0015753F" w:rsidP="0015753F">
            <w:pPr>
              <w:widowControl w:val="0"/>
              <w:tabs>
                <w:tab w:val="left" w:pos="566"/>
                <w:tab w:val="left" w:pos="1133"/>
                <w:tab w:val="left" w:pos="1700"/>
                <w:tab w:val="left" w:pos="2267"/>
                <w:tab w:val="left" w:pos="2820"/>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0"/>
                <w:szCs w:val="20"/>
              </w:rPr>
            </w:pPr>
            <w:r w:rsidRPr="00013E4D">
              <w:rPr>
                <w:rFonts w:ascii="Arial" w:hAnsi="Arial" w:cs="Arial"/>
                <w:sz w:val="20"/>
                <w:szCs w:val="20"/>
              </w:rPr>
              <w:t xml:space="preserve">Juliane Rebentisch, </w:t>
            </w:r>
            <w:r w:rsidRPr="00013E4D">
              <w:rPr>
                <w:rFonts w:ascii="Arial" w:hAnsi="Arial" w:cs="Arial"/>
                <w:i/>
                <w:iCs/>
                <w:sz w:val="20"/>
                <w:szCs w:val="20"/>
              </w:rPr>
              <w:t>Aesthetics of Installation Art,</w:t>
            </w:r>
            <w:r w:rsidRPr="00013E4D">
              <w:rPr>
                <w:rFonts w:ascii="Arial" w:hAnsi="Arial" w:cs="Arial"/>
                <w:sz w:val="20"/>
                <w:szCs w:val="20"/>
              </w:rPr>
              <w:t xml:space="preserve"> Sternberg Press, 2012.</w:t>
            </w:r>
          </w:p>
        </w:tc>
      </w:tr>
      <w:tr w:rsidR="00042DBD" w:rsidRPr="00013E4D" w:rsidTr="00042DBD">
        <w:tc>
          <w:tcPr>
            <w:tcW w:w="1912" w:type="dxa"/>
            <w:gridSpan w:val="2"/>
            <w:tcBorders>
              <w:left w:val="single" w:sz="12" w:space="0" w:color="auto"/>
            </w:tcBorders>
            <w:shd w:val="clear" w:color="auto" w:fill="CCFFFF"/>
            <w:tcMar>
              <w:left w:w="57" w:type="dxa"/>
              <w:right w:w="57" w:type="dxa"/>
            </w:tcMar>
            <w:vAlign w:val="center"/>
          </w:tcPr>
          <w:p w:rsidR="00042DBD" w:rsidRPr="00013E4D" w:rsidRDefault="00042DB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Načini praćenja kvalitete koji osiguravaju </w:t>
            </w:r>
            <w:r w:rsidRPr="00013E4D">
              <w:rPr>
                <w:rFonts w:ascii="Arial" w:hAnsi="Arial" w:cs="Arial"/>
                <w:color w:val="000000"/>
                <w:sz w:val="20"/>
                <w:szCs w:val="20"/>
              </w:rPr>
              <w:lastRenderedPageBreak/>
              <w:t>stjecanje utvrđenih ishoda učenja</w:t>
            </w:r>
          </w:p>
        </w:tc>
        <w:tc>
          <w:tcPr>
            <w:tcW w:w="7552" w:type="dxa"/>
            <w:gridSpan w:val="12"/>
            <w:tcBorders>
              <w:right w:val="single" w:sz="12" w:space="0" w:color="auto"/>
            </w:tcBorders>
            <w:tcMar>
              <w:left w:w="57" w:type="dxa"/>
              <w:right w:w="57" w:type="dxa"/>
            </w:tcMar>
          </w:tcPr>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lastRenderedPageBreak/>
              <w:t xml:space="preserve">Grupne i pojedinačne konzultacije, korekture, aktivnost na nastavi, evidencija pohađanja nastave, studentske ankete, unutarnja i vanjska evaluacija studijskog programa i nastavnika, drugi oblici praćenja kvalitete nastave sukladni pravilima </w:t>
            </w:r>
            <w:r w:rsidRPr="00013E4D">
              <w:rPr>
                <w:rFonts w:ascii="Arial" w:hAnsi="Arial" w:cs="Arial"/>
                <w:sz w:val="20"/>
                <w:szCs w:val="20"/>
              </w:rPr>
              <w:lastRenderedPageBreak/>
              <w:t>Sveučilišta u Splitu.</w:t>
            </w:r>
          </w:p>
        </w:tc>
      </w:tr>
      <w:tr w:rsidR="00042DB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2DBD" w:rsidRPr="00013E4D" w:rsidRDefault="00042DBD" w:rsidP="00042DBD">
            <w:pPr>
              <w:tabs>
                <w:tab w:val="left" w:pos="2820"/>
              </w:tabs>
              <w:spacing w:after="0"/>
              <w:rPr>
                <w:rFonts w:ascii="Arial" w:hAnsi="Arial" w:cs="Arial"/>
                <w:sz w:val="20"/>
                <w:szCs w:val="20"/>
              </w:rPr>
            </w:pPr>
          </w:p>
        </w:tc>
      </w:tr>
    </w:tbl>
    <w:p w:rsidR="00042DBD" w:rsidRPr="00013E4D" w:rsidRDefault="00042DBD" w:rsidP="000736D3">
      <w:pPr>
        <w:spacing w:after="0" w:line="240" w:lineRule="auto"/>
        <w:jc w:val="both"/>
        <w:rPr>
          <w:rFonts w:ascii="Arial" w:hAnsi="Arial" w:cs="Arial"/>
          <w:sz w:val="20"/>
          <w:szCs w:val="20"/>
        </w:rPr>
      </w:pPr>
    </w:p>
    <w:p w:rsidR="00042DBD" w:rsidRPr="00013E4D" w:rsidRDefault="00042DBD" w:rsidP="000736D3">
      <w:pPr>
        <w:spacing w:after="0" w:line="240" w:lineRule="auto"/>
        <w:jc w:val="both"/>
        <w:rPr>
          <w:rFonts w:ascii="Arial" w:hAnsi="Arial" w:cs="Arial"/>
          <w:sz w:val="20"/>
          <w:szCs w:val="20"/>
        </w:rPr>
      </w:pPr>
    </w:p>
    <w:p w:rsidR="00042DBD" w:rsidRPr="00013E4D" w:rsidRDefault="00042DBD" w:rsidP="000736D3">
      <w:pPr>
        <w:spacing w:after="0" w:line="240" w:lineRule="auto"/>
        <w:jc w:val="both"/>
        <w:rPr>
          <w:rFonts w:ascii="Arial" w:hAnsi="Arial" w:cs="Arial"/>
          <w:sz w:val="20"/>
          <w:szCs w:val="20"/>
        </w:rPr>
      </w:pPr>
    </w:p>
    <w:p w:rsidR="00042DBD" w:rsidRPr="00013E4D" w:rsidRDefault="00042DBD"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42DBD" w:rsidRPr="00013E4D" w:rsidTr="00042D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2DBD" w:rsidRPr="00013E4D" w:rsidRDefault="00042DBD" w:rsidP="00042DBD">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2DBD" w:rsidRPr="00013E4D" w:rsidRDefault="00042DBD" w:rsidP="00042DBD">
            <w:pPr>
              <w:spacing w:before="60" w:after="60" w:line="240" w:lineRule="auto"/>
              <w:ind w:left="397" w:hanging="397"/>
              <w:rPr>
                <w:rFonts w:ascii="Arial" w:hAnsi="Arial" w:cs="Arial"/>
                <w:b/>
                <w:sz w:val="20"/>
                <w:szCs w:val="20"/>
              </w:rPr>
            </w:pPr>
            <w:r w:rsidRPr="00013E4D">
              <w:rPr>
                <w:rFonts w:ascii="Arial" w:hAnsi="Arial" w:cs="Arial"/>
                <w:b/>
                <w:bCs/>
                <w:sz w:val="20"/>
                <w:szCs w:val="20"/>
              </w:rPr>
              <w:t>Koncept diplomskog rada - Medijska umjetnost</w:t>
            </w:r>
          </w:p>
        </w:tc>
      </w:tr>
      <w:tr w:rsidR="00042DB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lang w:val="en-GB"/>
              </w:rPr>
              <w:t>UAA902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2DBD" w:rsidRPr="00013E4D" w:rsidRDefault="00042DBD" w:rsidP="005F75C1">
            <w:pPr>
              <w:spacing w:after="0" w:line="240" w:lineRule="auto"/>
              <w:rPr>
                <w:rFonts w:ascii="Arial" w:hAnsi="Arial" w:cs="Arial"/>
                <w:sz w:val="20"/>
                <w:szCs w:val="20"/>
              </w:rPr>
            </w:pPr>
            <w:r w:rsidRPr="00013E4D">
              <w:rPr>
                <w:rFonts w:ascii="Arial" w:hAnsi="Arial" w:cs="Arial"/>
                <w:sz w:val="20"/>
                <w:szCs w:val="20"/>
              </w:rPr>
              <w:t>2</w:t>
            </w:r>
            <w:r w:rsidR="005F75C1" w:rsidRPr="00013E4D">
              <w:rPr>
                <w:rFonts w:ascii="Arial" w:hAnsi="Arial" w:cs="Arial"/>
                <w:sz w:val="20"/>
                <w:szCs w:val="20"/>
              </w:rPr>
              <w:t>/III.</w:t>
            </w:r>
          </w:p>
        </w:tc>
      </w:tr>
      <w:tr w:rsidR="00042DB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42DBD" w:rsidRPr="00013E4D" w:rsidRDefault="00AA5E33" w:rsidP="00AA5E33">
            <w:pPr>
              <w:spacing w:after="0" w:line="240" w:lineRule="auto"/>
              <w:rPr>
                <w:rFonts w:ascii="Arial" w:hAnsi="Arial" w:cs="Arial"/>
                <w:sz w:val="20"/>
                <w:szCs w:val="20"/>
              </w:rPr>
            </w:pPr>
            <w:r w:rsidRPr="00013E4D">
              <w:rPr>
                <w:rFonts w:ascii="Arial" w:hAnsi="Arial" w:cs="Arial"/>
                <w:sz w:val="20"/>
                <w:szCs w:val="20"/>
              </w:rPr>
              <w:t>izv.prof.art.</w:t>
            </w:r>
            <w:r>
              <w:rPr>
                <w:rFonts w:ascii="Arial" w:hAnsi="Arial" w:cs="Arial"/>
                <w:sz w:val="20"/>
                <w:szCs w:val="20"/>
              </w:rPr>
              <w:t xml:space="preserve"> </w:t>
            </w:r>
            <w:r w:rsidR="00042DBD" w:rsidRPr="00013E4D">
              <w:rPr>
                <w:rFonts w:ascii="Arial" w:hAnsi="Arial" w:cs="Arial"/>
                <w:sz w:val="20"/>
                <w:szCs w:val="20"/>
              </w:rPr>
              <w:t>Toni Meštrović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20</w:t>
            </w:r>
          </w:p>
        </w:tc>
      </w:tr>
      <w:tr w:rsidR="00042DBD" w:rsidRPr="00013E4D" w:rsidTr="00042D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2DBD" w:rsidRPr="00013E4D" w:rsidRDefault="00042DBD" w:rsidP="00042DBD">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42DBD" w:rsidRPr="00013E4D" w:rsidRDefault="00042DBD" w:rsidP="00042DBD">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042DBD" w:rsidRPr="00013E4D" w:rsidRDefault="00042DBD" w:rsidP="00042DBD">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042DBD" w:rsidRPr="00013E4D" w:rsidRDefault="00042DBD" w:rsidP="00042DBD">
            <w:pPr>
              <w:spacing w:after="0" w:line="240" w:lineRule="auto"/>
              <w:jc w:val="center"/>
              <w:rPr>
                <w:rFonts w:ascii="Arial" w:hAnsi="Arial" w:cs="Arial"/>
                <w:sz w:val="20"/>
                <w:szCs w:val="20"/>
              </w:rPr>
            </w:pPr>
            <w:r w:rsidRPr="00013E4D">
              <w:rPr>
                <w:rFonts w:ascii="Arial" w:hAnsi="Arial" w:cs="Arial"/>
                <w:sz w:val="20"/>
                <w:szCs w:val="20"/>
              </w:rPr>
              <w:t>T</w:t>
            </w:r>
          </w:p>
        </w:tc>
      </w:tr>
      <w:tr w:rsidR="00042DBD" w:rsidRPr="00013E4D" w:rsidTr="00042D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042DBD" w:rsidRPr="00013E4D" w:rsidRDefault="00042DBD" w:rsidP="00042DBD">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30</w:t>
            </w:r>
          </w:p>
        </w:tc>
        <w:tc>
          <w:tcPr>
            <w:tcW w:w="618" w:type="dxa"/>
            <w:tcBorders>
              <w:bottom w:val="single" w:sz="12" w:space="0" w:color="auto"/>
              <w:right w:val="single" w:sz="12" w:space="0" w:color="auto"/>
            </w:tcBorders>
            <w:vAlign w:val="center"/>
          </w:tcPr>
          <w:p w:rsidR="00042DBD" w:rsidRPr="00013E4D" w:rsidRDefault="00042DBD" w:rsidP="00042DBD">
            <w:pPr>
              <w:spacing w:after="0" w:line="240" w:lineRule="auto"/>
              <w:rPr>
                <w:rFonts w:ascii="Arial" w:hAnsi="Arial" w:cs="Arial"/>
                <w:sz w:val="20"/>
                <w:szCs w:val="20"/>
              </w:rPr>
            </w:pPr>
          </w:p>
        </w:tc>
      </w:tr>
      <w:tr w:rsidR="00042DB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0</w:t>
            </w:r>
          </w:p>
        </w:tc>
      </w:tr>
      <w:tr w:rsidR="00042DBD" w:rsidRPr="00013E4D" w:rsidTr="00042D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2DBD" w:rsidRPr="00013E4D" w:rsidRDefault="00042DBD" w:rsidP="00042DBD">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042DB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2DBD" w:rsidRPr="00013E4D" w:rsidRDefault="00042DBD" w:rsidP="00042DBD">
            <w:pPr>
              <w:tabs>
                <w:tab w:val="left" w:pos="2820"/>
              </w:tabs>
              <w:spacing w:after="0" w:line="240" w:lineRule="auto"/>
              <w:rPr>
                <w:rFonts w:ascii="Arial" w:hAnsi="Arial" w:cs="Arial"/>
                <w:sz w:val="20"/>
                <w:szCs w:val="20"/>
              </w:rPr>
            </w:pPr>
            <w:r w:rsidRPr="00013E4D">
              <w:rPr>
                <w:rFonts w:ascii="Arial" w:hAnsi="Arial" w:cs="Arial"/>
                <w:sz w:val="20"/>
                <w:szCs w:val="20"/>
              </w:rPr>
              <w:t>Ciljevi kolegija suosmišljavanje i konceptualiziranje osobnog autorskogumjetničkog rada na područiju medijskih umjetnosti.</w:t>
            </w:r>
          </w:p>
          <w:p w:rsidR="00042DBD" w:rsidRPr="00013E4D" w:rsidRDefault="00042DBD" w:rsidP="00042DBD">
            <w:pPr>
              <w:tabs>
                <w:tab w:val="left" w:pos="2820"/>
              </w:tabs>
              <w:spacing w:after="0" w:line="240" w:lineRule="auto"/>
              <w:rPr>
                <w:rFonts w:ascii="Arial" w:hAnsi="Arial" w:cs="Arial"/>
                <w:sz w:val="20"/>
                <w:szCs w:val="20"/>
              </w:rPr>
            </w:pPr>
          </w:p>
        </w:tc>
      </w:tr>
      <w:tr w:rsidR="00042DBD" w:rsidRPr="00013E4D" w:rsidTr="00042DBD">
        <w:tc>
          <w:tcPr>
            <w:tcW w:w="1912" w:type="dxa"/>
            <w:gridSpan w:val="2"/>
            <w:tcBorders>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972378" w:rsidRPr="00013E4D" w:rsidRDefault="00042DBD" w:rsidP="00972378">
            <w:pPr>
              <w:tabs>
                <w:tab w:val="left" w:pos="2820"/>
              </w:tabs>
              <w:spacing w:after="0"/>
              <w:rPr>
                <w:rFonts w:ascii="Arial" w:hAnsi="Arial" w:cs="Arial"/>
                <w:sz w:val="20"/>
                <w:szCs w:val="20"/>
              </w:rPr>
            </w:pPr>
            <w:r w:rsidRPr="00013E4D">
              <w:rPr>
                <w:rFonts w:ascii="Arial" w:hAnsi="Arial" w:cs="Arial"/>
                <w:sz w:val="20"/>
                <w:szCs w:val="20"/>
              </w:rPr>
              <w:t xml:space="preserve">Položeni svi ispiti iz </w:t>
            </w:r>
            <w:r w:rsidR="00972378">
              <w:rPr>
                <w:rFonts w:ascii="Arial" w:hAnsi="Arial" w:cs="Arial"/>
                <w:sz w:val="20"/>
                <w:szCs w:val="20"/>
              </w:rPr>
              <w:t>2.</w:t>
            </w:r>
            <w:r w:rsidRPr="00013E4D">
              <w:rPr>
                <w:rFonts w:ascii="Arial" w:hAnsi="Arial" w:cs="Arial"/>
                <w:sz w:val="20"/>
                <w:szCs w:val="20"/>
              </w:rPr>
              <w:t xml:space="preserve"> semestra. </w:t>
            </w:r>
          </w:p>
          <w:p w:rsidR="00042DBD" w:rsidRPr="00013E4D" w:rsidRDefault="00042DBD" w:rsidP="00300137">
            <w:pPr>
              <w:tabs>
                <w:tab w:val="left" w:pos="2820"/>
              </w:tabs>
              <w:spacing w:after="0"/>
              <w:rPr>
                <w:rFonts w:ascii="Arial" w:hAnsi="Arial" w:cs="Arial"/>
                <w:sz w:val="20"/>
                <w:szCs w:val="20"/>
              </w:rPr>
            </w:pPr>
          </w:p>
        </w:tc>
      </w:tr>
      <w:tr w:rsidR="00042DBD" w:rsidRPr="00013E4D" w:rsidTr="00042DBD">
        <w:tc>
          <w:tcPr>
            <w:tcW w:w="1912" w:type="dxa"/>
            <w:gridSpan w:val="2"/>
            <w:tcBorders>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2DBD" w:rsidRPr="00013E4D" w:rsidRDefault="00042DB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Sposobnost osmišljavanja i konceptualiziranja osobnog autorskog umjetničkog rada na područiju medijskih umjetnosti.</w:t>
            </w:r>
          </w:p>
          <w:p w:rsidR="00042DBD" w:rsidRPr="00013E4D" w:rsidRDefault="00042DBD" w:rsidP="00042DBD">
            <w:pPr>
              <w:pStyle w:val="ListParagraph"/>
              <w:tabs>
                <w:tab w:val="left" w:pos="2820"/>
              </w:tabs>
              <w:spacing w:after="0"/>
              <w:rPr>
                <w:rFonts w:ascii="Arial" w:hAnsi="Arial" w:cs="Arial"/>
                <w:sz w:val="20"/>
                <w:szCs w:val="20"/>
              </w:rPr>
            </w:pPr>
          </w:p>
          <w:p w:rsidR="00042DBD" w:rsidRPr="00013E4D" w:rsidRDefault="00042DB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Sposobnost samostalne pripreme</w:t>
            </w:r>
            <w:r w:rsidR="00F669A1" w:rsidRPr="00013E4D">
              <w:rPr>
                <w:rFonts w:ascii="Arial" w:hAnsi="Arial" w:cs="Arial"/>
                <w:sz w:val="20"/>
                <w:szCs w:val="20"/>
              </w:rPr>
              <w:t xml:space="preserve"> </w:t>
            </w:r>
            <w:r w:rsidRPr="00013E4D">
              <w:rPr>
                <w:rFonts w:ascii="Arial" w:hAnsi="Arial" w:cs="Arial"/>
                <w:sz w:val="20"/>
                <w:szCs w:val="20"/>
              </w:rPr>
              <w:t>koncepta autorskog umjetničkog rada u odnosu na specifične prostorno-tehničke uvjete.</w:t>
            </w:r>
          </w:p>
          <w:p w:rsidR="00042DBD" w:rsidRPr="00013E4D" w:rsidRDefault="00042DBD" w:rsidP="00042DBD">
            <w:pPr>
              <w:pStyle w:val="ListParagraph"/>
              <w:tabs>
                <w:tab w:val="left" w:pos="2820"/>
              </w:tabs>
              <w:spacing w:after="0"/>
              <w:rPr>
                <w:rFonts w:ascii="Arial" w:hAnsi="Arial" w:cs="Arial"/>
                <w:sz w:val="20"/>
                <w:szCs w:val="20"/>
              </w:rPr>
            </w:pPr>
          </w:p>
          <w:p w:rsidR="00042DBD" w:rsidRPr="00013E4D" w:rsidRDefault="00042DB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 xml:space="preserve">Sposobnost </w:t>
            </w:r>
            <w:r w:rsidR="0091332F" w:rsidRPr="00013E4D">
              <w:rPr>
                <w:rFonts w:ascii="Arial" w:hAnsi="Arial" w:cs="Arial"/>
                <w:sz w:val="20"/>
                <w:szCs w:val="20"/>
              </w:rPr>
              <w:t>planiranja i</w:t>
            </w:r>
            <w:r w:rsidRPr="00013E4D">
              <w:rPr>
                <w:rFonts w:ascii="Arial" w:hAnsi="Arial" w:cs="Arial"/>
                <w:sz w:val="20"/>
                <w:szCs w:val="20"/>
              </w:rPr>
              <w:t xml:space="preserve"> odabira AV tehnike i računalnih alata potrebnih za realizaciju medijskog umjetničkog rada.</w:t>
            </w:r>
          </w:p>
          <w:p w:rsidR="00042DBD" w:rsidRPr="00013E4D" w:rsidRDefault="00042DBD" w:rsidP="00042DBD">
            <w:pPr>
              <w:pStyle w:val="ListParagraph"/>
              <w:tabs>
                <w:tab w:val="left" w:pos="2820"/>
              </w:tabs>
              <w:spacing w:after="0"/>
              <w:rPr>
                <w:rFonts w:ascii="Arial" w:hAnsi="Arial" w:cs="Arial"/>
                <w:sz w:val="20"/>
                <w:szCs w:val="20"/>
              </w:rPr>
            </w:pPr>
          </w:p>
          <w:p w:rsidR="00042DBD" w:rsidRPr="00013E4D" w:rsidRDefault="00042DBD" w:rsidP="00F07058">
            <w:pPr>
              <w:pStyle w:val="ListParagraph"/>
              <w:numPr>
                <w:ilvl w:val="0"/>
                <w:numId w:val="10"/>
              </w:numPr>
              <w:tabs>
                <w:tab w:val="left" w:pos="2820"/>
              </w:tabs>
              <w:spacing w:after="0"/>
              <w:rPr>
                <w:rFonts w:ascii="Arial" w:hAnsi="Arial" w:cs="Arial"/>
                <w:sz w:val="20"/>
                <w:szCs w:val="20"/>
              </w:rPr>
            </w:pPr>
            <w:r w:rsidRPr="00013E4D">
              <w:rPr>
                <w:rFonts w:ascii="Arial" w:hAnsi="Arial" w:cs="Arial"/>
                <w:sz w:val="20"/>
                <w:szCs w:val="20"/>
              </w:rPr>
              <w:t>Sposobnost kritičke analize sadržaja medijskog rada u odnosu na tehničko tehnološki i prostorni međuodnos.</w:t>
            </w:r>
          </w:p>
          <w:p w:rsidR="00042DBD" w:rsidRPr="00013E4D" w:rsidRDefault="00042DBD" w:rsidP="00042DBD">
            <w:pPr>
              <w:pStyle w:val="ListParagraph"/>
              <w:tabs>
                <w:tab w:val="left" w:pos="2820"/>
              </w:tabs>
              <w:spacing w:after="0"/>
              <w:rPr>
                <w:rFonts w:ascii="Arial" w:hAnsi="Arial" w:cs="Arial"/>
                <w:sz w:val="20"/>
                <w:szCs w:val="20"/>
              </w:rPr>
            </w:pPr>
          </w:p>
        </w:tc>
      </w:tr>
      <w:tr w:rsidR="00042DBD" w:rsidRPr="00013E4D" w:rsidTr="00042DBD">
        <w:tc>
          <w:tcPr>
            <w:tcW w:w="1912" w:type="dxa"/>
            <w:gridSpan w:val="2"/>
            <w:tcBorders>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Uvodno predavanje: upoznavanje sa sadržajem i ciljevima kolegija.</w:t>
            </w:r>
          </w:p>
          <w:p w:rsidR="00042DBD" w:rsidRPr="00013E4D" w:rsidRDefault="00042DBD" w:rsidP="00042DBD">
            <w:pPr>
              <w:pStyle w:val="ListParagraph"/>
              <w:spacing w:after="0" w:line="240" w:lineRule="auto"/>
              <w:rPr>
                <w:rFonts w:ascii="Arial" w:hAnsi="Arial" w:cs="Arial"/>
                <w:sz w:val="20"/>
                <w:szCs w:val="20"/>
              </w:rPr>
            </w:pPr>
            <w:r w:rsidRPr="00013E4D">
              <w:rPr>
                <w:rFonts w:ascii="Arial" w:hAnsi="Arial" w:cs="Arial"/>
                <w:sz w:val="20"/>
                <w:szCs w:val="20"/>
              </w:rPr>
              <w:t xml:space="preserve">ZADATAK 1: Za slijedeće predavanje studenti su dužni pripremiti foto/video prezentaciju presjeka svog dosadašnjeg umjetničkog rada: filmovi, instalacije, fotografije, skulpture… </w:t>
            </w:r>
            <w:r w:rsidR="00C5716F" w:rsidRPr="00013E4D">
              <w:rPr>
                <w:rFonts w:ascii="Arial" w:hAnsi="Arial" w:cs="Arial"/>
                <w:sz w:val="20"/>
                <w:szCs w:val="20"/>
              </w:rPr>
              <w:t>(1P+2V)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Gledanje i analiza sveukupnog umjetničkog rada studenata (prezentacija).</w:t>
            </w:r>
          </w:p>
          <w:p w:rsidR="00042DBD" w:rsidRPr="00013E4D" w:rsidRDefault="00042DBD" w:rsidP="00042DBD">
            <w:pPr>
              <w:pStyle w:val="ListParagraph"/>
              <w:spacing w:after="0" w:line="240" w:lineRule="auto"/>
              <w:rPr>
                <w:rFonts w:ascii="Arial" w:hAnsi="Arial" w:cs="Arial"/>
                <w:sz w:val="20"/>
                <w:szCs w:val="20"/>
              </w:rPr>
            </w:pPr>
            <w:r w:rsidRPr="00013E4D">
              <w:rPr>
                <w:rFonts w:ascii="Arial" w:hAnsi="Arial" w:cs="Arial"/>
                <w:sz w:val="20"/>
                <w:szCs w:val="20"/>
              </w:rPr>
              <w:t>ZADATAK 2: Bazirano na dosadašnjem umjetničkom radu studenti su dužni osmisliti koncept umjetničkog istraživanja u ovom semestru a koje vodi ka definiranju diplomskog rada. Predaja inicijalnog koncepta u pismenom obliku putem e-maila.</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Istraživanje i priprema koncepta studentskog umjetničkog projekta.</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 xml:space="preserve">Predavanje: Razgovor i analiza te određivanje teme studentskih projekata </w:t>
            </w:r>
            <w:r w:rsidRPr="00013E4D">
              <w:rPr>
                <w:rFonts w:ascii="Arial" w:hAnsi="Arial" w:cs="Arial"/>
                <w:sz w:val="20"/>
                <w:szCs w:val="20"/>
              </w:rPr>
              <w:lastRenderedPageBreak/>
              <w:t>pristiglih e-mailom.</w:t>
            </w:r>
          </w:p>
          <w:p w:rsidR="00042DBD" w:rsidRPr="00013E4D" w:rsidRDefault="00042DBD" w:rsidP="00042DBD">
            <w:pPr>
              <w:pStyle w:val="ListParagraph"/>
              <w:spacing w:after="0" w:line="240" w:lineRule="auto"/>
              <w:rPr>
                <w:rFonts w:ascii="Arial" w:hAnsi="Arial" w:cs="Arial"/>
                <w:sz w:val="20"/>
                <w:szCs w:val="20"/>
              </w:rPr>
            </w:pPr>
            <w:r w:rsidRPr="00013E4D">
              <w:rPr>
                <w:rFonts w:ascii="Arial" w:hAnsi="Arial" w:cs="Arial"/>
                <w:sz w:val="20"/>
                <w:szCs w:val="20"/>
              </w:rPr>
              <w:t>ZADATAK 3: Individualni rad, is</w:t>
            </w:r>
            <w:r w:rsidR="0091332F" w:rsidRPr="00013E4D">
              <w:rPr>
                <w:rFonts w:ascii="Arial" w:hAnsi="Arial" w:cs="Arial"/>
                <w:sz w:val="20"/>
                <w:szCs w:val="20"/>
              </w:rPr>
              <w:t>traživanje, pisanje elaborata i</w:t>
            </w:r>
            <w:r w:rsidRPr="00013E4D">
              <w:rPr>
                <w:rFonts w:ascii="Arial" w:hAnsi="Arial" w:cs="Arial"/>
                <w:sz w:val="20"/>
                <w:szCs w:val="20"/>
              </w:rPr>
              <w:t xml:space="preserve"> prikupljanje audiovizualnih materijala za projekt.</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Istraživanje, priprema i sakupljanje audiovizualnih materijala za realizaciju studentskog umjetničkog projekta.</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Prezentacija istraživačkog i umjetničkog procesa studenata, razgovor i analiza. Gledanje i analiza različitih primjera iz suvremene i medijske umjetnosti.</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Istraživanje i sakupljanje audiovizualnih materijala za realizaciju studentskog umjetničkog projekta.</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Prezentacija istraživačkog i umjetničkog procesa studenata, razgovor i analiza. Gledanje i analiza različitih primjera iz suvremene i medijske umjetnosti.</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Istraživanje i sakupljanje audiovizualnih materijala za realizaciju studentskog umjetničkog projekta.</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Prezentacija istraživačkog i umjetničkog procesa studenata, razgovor i analiza. Gledanje i analiza različitih primjera iz suvremene i medijske umjetnosti.</w:t>
            </w:r>
          </w:p>
          <w:p w:rsidR="00042DBD" w:rsidRPr="00013E4D" w:rsidRDefault="00042DBD" w:rsidP="00042DBD">
            <w:pPr>
              <w:pStyle w:val="ListParagraph"/>
              <w:spacing w:after="0" w:line="240" w:lineRule="auto"/>
              <w:rPr>
                <w:rFonts w:ascii="Arial" w:hAnsi="Arial" w:cs="Arial"/>
                <w:sz w:val="20"/>
                <w:szCs w:val="20"/>
              </w:rPr>
            </w:pPr>
            <w:r w:rsidRPr="00013E4D">
              <w:rPr>
                <w:rFonts w:ascii="Arial" w:hAnsi="Arial" w:cs="Arial"/>
                <w:sz w:val="20"/>
                <w:szCs w:val="20"/>
              </w:rPr>
              <w:t>ZADATAK 4: Finalizacija i priprema konačnog koncepta diplomskog rada te pisanje detaljnog elaborata.</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Finalizacija i priprema konačnog koncepta diplomskog rada te pisanje detaljnog elaborata.</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Prezentacija istraživačkog i umjetničkog procesa studenata, razgovor i analiza. Gledanje i analiza različitih primjera iz suvremene i medijske umjetnosti.</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Finalizacija i priprema konačnog koncepta diplomskog rada te pisanje detaljnog elaborata.</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Predavanje: Prezentacija istraživačkog i umjetničkog koncepta studenata, razgovor i analiza. Gledanje i analiza različitih primjera iz suvremene i medijske umjetnosti.</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p w:rsidR="00042DBD" w:rsidRPr="00013E4D" w:rsidRDefault="00042DBD" w:rsidP="00F07058">
            <w:pPr>
              <w:pStyle w:val="ListParagraph"/>
              <w:numPr>
                <w:ilvl w:val="0"/>
                <w:numId w:val="9"/>
              </w:numPr>
              <w:spacing w:after="0" w:line="240" w:lineRule="auto"/>
              <w:rPr>
                <w:rFonts w:ascii="Arial" w:hAnsi="Arial" w:cs="Arial"/>
                <w:sz w:val="20"/>
                <w:szCs w:val="20"/>
              </w:rPr>
            </w:pPr>
            <w:r w:rsidRPr="00013E4D">
              <w:rPr>
                <w:rFonts w:ascii="Arial" w:hAnsi="Arial" w:cs="Arial"/>
                <w:sz w:val="20"/>
                <w:szCs w:val="20"/>
              </w:rPr>
              <w:t>Vježbe: Finalizacija i priprema konačnog koncepta diplomskog rada te pisanje detaljnog elaborata.</w:t>
            </w:r>
            <w:r w:rsidR="00C5716F" w:rsidRPr="00013E4D">
              <w:rPr>
                <w:rFonts w:ascii="Arial" w:hAnsi="Arial" w:cs="Arial"/>
                <w:sz w:val="20"/>
                <w:szCs w:val="20"/>
              </w:rPr>
              <w:t xml:space="preserve"> (1P+2V)</w:t>
            </w:r>
          </w:p>
          <w:p w:rsidR="00042DBD" w:rsidRPr="00013E4D" w:rsidRDefault="00042DBD" w:rsidP="00042DBD">
            <w:pPr>
              <w:pStyle w:val="ListParagraph"/>
              <w:spacing w:after="0" w:line="240" w:lineRule="auto"/>
              <w:rPr>
                <w:rFonts w:ascii="Arial" w:hAnsi="Arial" w:cs="Arial"/>
                <w:sz w:val="20"/>
                <w:szCs w:val="20"/>
              </w:rPr>
            </w:pPr>
          </w:p>
        </w:tc>
      </w:tr>
      <w:tr w:rsidR="00042DBD" w:rsidRPr="00013E4D" w:rsidTr="00042D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predavanja</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vježbe  </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042DBD" w:rsidRPr="00013E4D" w:rsidRDefault="00042DBD" w:rsidP="00042DBD">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samostalni  zadaci  </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multimedija </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laboratorij</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mentorski rad</w:t>
            </w:r>
          </w:p>
          <w:p w:rsidR="00042DBD" w:rsidRPr="00013E4D" w:rsidRDefault="00042DBD" w:rsidP="00042DBD">
            <w:pPr>
              <w:tabs>
                <w:tab w:val="left" w:pos="2820"/>
              </w:tabs>
              <w:spacing w:after="0"/>
              <w:rPr>
                <w:rFonts w:ascii="Arial" w:hAnsi="Arial" w:cs="Arial"/>
                <w:sz w:val="20"/>
                <w:szCs w:val="20"/>
              </w:rPr>
            </w:pPr>
            <w:r w:rsidRPr="00013E4D">
              <w:rPr>
                <w:rFonts w:ascii="MS Gothic" w:eastAsia="MS Gothic" w:hAnsi="MS Gothic" w:cs="MS Gothic" w:hint="eastAsia"/>
                <w:b/>
                <w:sz w:val="20"/>
                <w:szCs w:val="20"/>
              </w:rPr>
              <w:t>✓</w:t>
            </w:r>
            <w:r w:rsidRPr="00013E4D">
              <w:rPr>
                <w:rFonts w:ascii="Arial" w:hAnsi="Arial" w:cs="Arial"/>
                <w:sz w:val="20"/>
                <w:szCs w:val="20"/>
              </w:rPr>
              <w:t>priprema i diskusija filmova</w:t>
            </w:r>
          </w:p>
        </w:tc>
      </w:tr>
      <w:tr w:rsidR="00042DBD" w:rsidRPr="00013E4D" w:rsidTr="00042D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42DBD" w:rsidRPr="00013E4D" w:rsidRDefault="00042DBD" w:rsidP="00042DB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p>
        </w:tc>
      </w:tr>
      <w:tr w:rsidR="00042DB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Redovito praćenje nastave te aktivno sudjelovanje u diskusiji tijekom nastave.</w:t>
            </w:r>
          </w:p>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 xml:space="preserve">Izvršavanje svih zadataka u predviđenom roku. </w:t>
            </w:r>
          </w:p>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Usvajanje literature.</w:t>
            </w:r>
          </w:p>
        </w:tc>
      </w:tr>
      <w:tr w:rsidR="00042DBD" w:rsidRPr="00013E4D" w:rsidTr="00042D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 xml:space="preserve">(upisati udio u ECTS bodovima za svaku </w:t>
            </w:r>
            <w:r w:rsidRPr="00013E4D">
              <w:rPr>
                <w:rFonts w:ascii="Arial" w:hAnsi="Arial" w:cs="Arial"/>
                <w:i/>
                <w:color w:val="000000"/>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3</w:t>
            </w:r>
          </w:p>
        </w:tc>
        <w:tc>
          <w:tcPr>
            <w:tcW w:w="1275" w:type="dxa"/>
            <w:gridSpan w:val="3"/>
            <w:tcBorders>
              <w:top w:val="single" w:sz="12" w:space="0" w:color="auto"/>
            </w:tcBorders>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3</w:t>
            </w:r>
          </w:p>
        </w:tc>
        <w:tc>
          <w:tcPr>
            <w:tcW w:w="1520" w:type="dxa"/>
            <w:gridSpan w:val="4"/>
            <w:tcBorders>
              <w:top w:val="single" w:sz="12" w:space="0" w:color="auto"/>
              <w:right w:val="single" w:sz="4" w:space="0" w:color="auto"/>
            </w:tcBorders>
            <w:tcMar>
              <w:left w:w="57" w:type="dxa"/>
              <w:right w:w="57" w:type="dxa"/>
            </w:tcMar>
            <w:vAlign w:val="center"/>
          </w:tcPr>
          <w:p w:rsidR="00042DBD" w:rsidRPr="00013E4D" w:rsidRDefault="00042DB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42DBD" w:rsidRPr="00013E4D" w:rsidRDefault="00042DB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10</w:t>
            </w:r>
          </w:p>
        </w:tc>
      </w:tr>
      <w:tr w:rsidR="00042DB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2</w:t>
            </w:r>
          </w:p>
        </w:tc>
        <w:tc>
          <w:tcPr>
            <w:tcW w:w="1275" w:type="dxa"/>
            <w:gridSpan w:val="3"/>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42DB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42DBD" w:rsidRPr="00013E4D" w:rsidRDefault="00042DB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42DBD" w:rsidRPr="00013E4D" w:rsidRDefault="00042DB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2</w:t>
            </w:r>
          </w:p>
        </w:tc>
      </w:tr>
      <w:tr w:rsidR="00042DB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042DB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42DB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42DB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r w:rsidR="00042DBD" w:rsidRPr="00013E4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42DB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042DB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42DB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42DB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42DB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r w:rsidR="00042DBD"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42DB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42DBD" w:rsidRPr="00013E4D" w:rsidRDefault="00042DBD"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2DB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b/>
                <w:sz w:val="20"/>
                <w:szCs w:val="20"/>
              </w:rPr>
              <w:fldChar w:fldCharType="begin">
                <w:ffData>
                  <w:name w:val="Text1"/>
                  <w:enabled/>
                  <w:calcOnExit w:val="0"/>
                  <w:textInput/>
                </w:ffData>
              </w:fldChar>
            </w:r>
            <w:r w:rsidR="00042DBD" w:rsidRPr="00013E4D">
              <w:rPr>
                <w:rFonts w:ascii="Arial" w:hAnsi="Arial" w:cs="Arial"/>
                <w:b/>
                <w:sz w:val="20"/>
                <w:szCs w:val="20"/>
              </w:rPr>
              <w:instrText xml:space="preserve"> FORMTEXT </w:instrText>
            </w:r>
            <w:r w:rsidRPr="00013E4D">
              <w:rPr>
                <w:rFonts w:ascii="Arial" w:hAnsi="Arial" w:cs="Arial"/>
                <w:b/>
                <w:sz w:val="20"/>
                <w:szCs w:val="20"/>
              </w:rPr>
            </w:r>
            <w:r w:rsidRPr="00013E4D">
              <w:rPr>
                <w:rFonts w:ascii="Arial" w:hAnsi="Arial" w:cs="Arial"/>
                <w:b/>
                <w:sz w:val="20"/>
                <w:szCs w:val="20"/>
              </w:rPr>
              <w:fldChar w:fldCharType="separate"/>
            </w:r>
            <w:r w:rsidR="00042DBD" w:rsidRPr="00013E4D">
              <w:rPr>
                <w:rFonts w:ascii="Arial" w:hAnsi="Arial" w:cs="Arial"/>
                <w:b/>
                <w:noProof/>
                <w:sz w:val="20"/>
                <w:szCs w:val="20"/>
              </w:rPr>
              <w:t> </w:t>
            </w:r>
            <w:r w:rsidR="00042DBD" w:rsidRPr="00013E4D">
              <w:rPr>
                <w:rFonts w:ascii="Arial" w:hAnsi="Arial" w:cs="Arial"/>
                <w:b/>
                <w:noProof/>
                <w:sz w:val="20"/>
                <w:szCs w:val="20"/>
              </w:rPr>
              <w:t> </w:t>
            </w:r>
            <w:r w:rsidR="00042DBD" w:rsidRPr="00013E4D">
              <w:rPr>
                <w:rFonts w:ascii="Arial" w:hAnsi="Arial" w:cs="Arial"/>
                <w:b/>
                <w:noProof/>
                <w:sz w:val="20"/>
                <w:szCs w:val="20"/>
              </w:rPr>
              <w:t> </w:t>
            </w:r>
            <w:r w:rsidR="00042DBD" w:rsidRPr="00013E4D">
              <w:rPr>
                <w:rFonts w:ascii="Arial" w:hAnsi="Arial" w:cs="Arial"/>
                <w:b/>
                <w:noProof/>
                <w:sz w:val="20"/>
                <w:szCs w:val="20"/>
              </w:rPr>
              <w:t> </w:t>
            </w:r>
            <w:r w:rsidR="00042DBD" w:rsidRPr="00013E4D">
              <w:rPr>
                <w:rFonts w:ascii="Arial" w:hAnsi="Arial" w:cs="Arial"/>
                <w:b/>
                <w:noProof/>
                <w:sz w:val="20"/>
                <w:szCs w:val="20"/>
              </w:rPr>
              <w:t> </w:t>
            </w:r>
            <w:r w:rsidRPr="00013E4D">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2DBD" w:rsidRPr="00013E4D" w:rsidRDefault="00042DBD" w:rsidP="00042DBD">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2DB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2DB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r w:rsidR="00042DBD"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2DB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2DBD" w:rsidRPr="00013E4D" w:rsidRDefault="00042DBD" w:rsidP="00042DBD">
            <w:pPr>
              <w:spacing w:line="240" w:lineRule="auto"/>
              <w:rPr>
                <w:rFonts w:ascii="Arial" w:hAnsi="Arial" w:cs="Arial"/>
                <w:sz w:val="20"/>
                <w:szCs w:val="20"/>
              </w:rPr>
            </w:pPr>
            <w:r w:rsidRPr="00013E4D">
              <w:rPr>
                <w:rFonts w:ascii="Arial" w:hAnsi="Arial" w:cs="Arial"/>
                <w:sz w:val="20"/>
                <w:szCs w:val="20"/>
              </w:rPr>
              <w:t>Praćenje umjetničkog rada i ocjenjivanje kvalitete završnog/ih rada/ova na semestru (60 % konačne ocjene / od toga 20% produkcijski aspekt, 20% sadržajni i 20% konceptualno formalni). Zalaganje i diskusija na predavanjima (20% ocjene). Realizacija vježbi i seminara (20% ocjene).</w:t>
            </w:r>
          </w:p>
        </w:tc>
      </w:tr>
      <w:tr w:rsidR="00042DBD" w:rsidRPr="00013E4D" w:rsidTr="00042D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2DBD" w:rsidRPr="00013E4D" w:rsidRDefault="00042DBD" w:rsidP="00042DBD">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2DBD" w:rsidRPr="00013E4D" w:rsidRDefault="00042DB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2DBD" w:rsidRPr="00013E4D" w:rsidRDefault="00042DB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2DBD" w:rsidRPr="00013E4D" w:rsidRDefault="00042DB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042DB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rPr>
                <w:rFonts w:ascii="Arial" w:hAnsi="Arial" w:cs="Arial"/>
                <w:sz w:val="20"/>
                <w:szCs w:val="20"/>
              </w:rPr>
            </w:pPr>
            <w:r w:rsidRPr="00013E4D">
              <w:rPr>
                <w:rFonts w:ascii="Arial" w:hAnsi="Arial" w:cs="Arial"/>
                <w:sz w:val="20"/>
                <w:szCs w:val="20"/>
              </w:rPr>
              <w:t>Marina Kožul, Prošireni film, 25 FPS, Zagreb 2009.</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rPr>
                <w:rFonts w:ascii="Arial" w:eastAsia="Times New Roman" w:hAnsi="Arial" w:cs="Arial"/>
                <w:spacing w:val="-5"/>
                <w:sz w:val="20"/>
                <w:szCs w:val="20"/>
              </w:rPr>
            </w:pPr>
            <w:r w:rsidRPr="00013E4D">
              <w:rPr>
                <w:rFonts w:ascii="Arial" w:eastAsia="Times New Roman" w:hAnsi="Arial" w:cs="Arial"/>
                <w:spacing w:val="-5"/>
                <w:sz w:val="20"/>
                <w:szCs w:val="20"/>
              </w:rPr>
              <w:t>Michael Rush, New media in Art, Thames &amp; Hudson,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rPr>
                <w:rFonts w:ascii="Arial" w:hAnsi="Arial" w:cs="Arial"/>
                <w:iCs/>
                <w:sz w:val="20"/>
                <w:szCs w:val="20"/>
              </w:rPr>
            </w:pPr>
            <w:r w:rsidRPr="00013E4D">
              <w:rPr>
                <w:rFonts w:ascii="Arial" w:hAnsi="Arial" w:cs="Arial"/>
                <w:iCs/>
                <w:sz w:val="20"/>
                <w:szCs w:val="20"/>
              </w:rPr>
              <w:t>Michael Rush, Video Art, Thames &amp; Hudson, London,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spacing w:after="0" w:line="240" w:lineRule="auto"/>
              <w:rPr>
                <w:rFonts w:ascii="Arial" w:hAnsi="Arial" w:cs="Arial"/>
                <w:color w:val="000000"/>
                <w:sz w:val="20"/>
                <w:szCs w:val="20"/>
              </w:rPr>
            </w:pPr>
            <w:r w:rsidRPr="00013E4D">
              <w:rPr>
                <w:rFonts w:ascii="Arial" w:hAnsi="Arial" w:cs="Arial"/>
                <w:color w:val="000000"/>
                <w:sz w:val="20"/>
                <w:szCs w:val="20"/>
              </w:rPr>
              <w:t>Christiane Paul, Digital art, Thames &amp; Hudson, London,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42DBD" w:rsidRPr="00013E4D" w:rsidRDefault="00042DBD" w:rsidP="00042DBD">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2DBD" w:rsidRPr="00013E4D" w:rsidRDefault="00042DB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042DBD" w:rsidRPr="00013E4D" w:rsidRDefault="00042DBD" w:rsidP="00042DB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Rachel Greene, Internet art, Thames &amp; Hudson, London, 2004.</w:t>
            </w:r>
          </w:p>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Krešimir Purgar, Vizualni studiji - Umjetnost i mediji u doba slikovnog obrata, cvs_centar za vizualne studije, Zagreb, 2009.</w:t>
            </w:r>
          </w:p>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Internet izvori, Stručni časopisi.</w:t>
            </w:r>
          </w:p>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Literatura se dodatno definira u odnosu na koncept i sadržaj diplomskog rada.</w:t>
            </w:r>
          </w:p>
        </w:tc>
      </w:tr>
      <w:tr w:rsidR="00042DBD" w:rsidRPr="00013E4D" w:rsidTr="00042DBD">
        <w:tc>
          <w:tcPr>
            <w:tcW w:w="1912" w:type="dxa"/>
            <w:gridSpan w:val="2"/>
            <w:tcBorders>
              <w:left w:val="single" w:sz="12" w:space="0" w:color="auto"/>
            </w:tcBorders>
            <w:shd w:val="clear" w:color="auto" w:fill="CCFFFF"/>
            <w:tcMar>
              <w:left w:w="57" w:type="dxa"/>
              <w:right w:w="57" w:type="dxa"/>
            </w:tcMar>
            <w:vAlign w:val="center"/>
          </w:tcPr>
          <w:p w:rsidR="00042DBD" w:rsidRPr="00013E4D" w:rsidRDefault="00042DB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Grupne i pojedinačne konzultacije, korekture, aktivnost na nastavi, evidencija pohađanja nastave, studentske ankete, unutarnja i vanjska evaluacija studijskog programa i nastavnika, drugi oblici praćenja kvalitete nastave sukladni pravilima Sveučilišta u Splitu.</w:t>
            </w:r>
          </w:p>
        </w:tc>
      </w:tr>
      <w:tr w:rsidR="00042DB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 xml:space="preserve">Treba uzeti u obzir da je rad na Umjetničkim akademijama specifičan oblik nastave u visokom školstvu. Nastava iz kolegija: Multimedijska umjetnost je kombinacija predavanja, mentorske poduke i vježbi, a koja je ujedno praktična i teorijska, te se zbog specifičnosti materije koja se predaje radi u malim grupama. </w:t>
            </w:r>
          </w:p>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 xml:space="preserve">Praktični rad studenta iz kolegija Multimedijska umjetnost uvijek u sebi sadrži tehničko i teorijsko istraživanje i eksperimentiranje. </w:t>
            </w:r>
          </w:p>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Predavanja i vježbe se izvode na hrvatskom jeziku uz mogućnost praćenja na engleskom jeziku.</w:t>
            </w:r>
          </w:p>
        </w:tc>
      </w:tr>
    </w:tbl>
    <w:p w:rsidR="00042DBD" w:rsidRPr="00013E4D" w:rsidRDefault="00042DBD" w:rsidP="000736D3">
      <w:pPr>
        <w:spacing w:after="0" w:line="240" w:lineRule="auto"/>
        <w:jc w:val="both"/>
        <w:rPr>
          <w:rFonts w:ascii="Arial" w:hAnsi="Arial" w:cs="Arial"/>
          <w:sz w:val="20"/>
          <w:szCs w:val="20"/>
        </w:rPr>
      </w:pPr>
    </w:p>
    <w:p w:rsidR="00042DBD" w:rsidRPr="00013E4D" w:rsidRDefault="00042DBD" w:rsidP="000736D3">
      <w:pPr>
        <w:spacing w:after="0" w:line="240" w:lineRule="auto"/>
        <w:jc w:val="both"/>
        <w:rPr>
          <w:rFonts w:ascii="Arial" w:hAnsi="Arial" w:cs="Arial"/>
          <w:sz w:val="20"/>
          <w:szCs w:val="20"/>
        </w:rPr>
      </w:pPr>
    </w:p>
    <w:p w:rsidR="00042DBD" w:rsidRPr="00013E4D" w:rsidRDefault="00042DBD" w:rsidP="000736D3">
      <w:pPr>
        <w:spacing w:after="0" w:line="240" w:lineRule="auto"/>
        <w:jc w:val="both"/>
        <w:rPr>
          <w:rFonts w:ascii="Arial" w:hAnsi="Arial" w:cs="Arial"/>
          <w:sz w:val="20"/>
          <w:szCs w:val="20"/>
        </w:rPr>
      </w:pPr>
    </w:p>
    <w:p w:rsidR="00042DBD" w:rsidRPr="00013E4D" w:rsidRDefault="00042DBD" w:rsidP="000736D3">
      <w:pPr>
        <w:spacing w:after="0" w:line="240" w:lineRule="auto"/>
        <w:jc w:val="both"/>
        <w:rPr>
          <w:rFonts w:ascii="Arial" w:hAnsi="Arial" w:cs="Arial"/>
          <w:sz w:val="20"/>
          <w:szCs w:val="20"/>
        </w:rPr>
      </w:pPr>
    </w:p>
    <w:p w:rsidR="00042DBD" w:rsidRPr="00013E4D" w:rsidRDefault="00042DBD"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42DBD" w:rsidRPr="00013E4D" w:rsidTr="00042DB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42DBD" w:rsidRPr="00013E4D" w:rsidRDefault="00042DBD" w:rsidP="00042DBD">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42DBD" w:rsidRPr="00013E4D" w:rsidRDefault="00042DBD" w:rsidP="00042DBD">
            <w:pPr>
              <w:spacing w:before="60" w:after="60" w:line="240" w:lineRule="auto"/>
              <w:ind w:left="397" w:hanging="397"/>
              <w:rPr>
                <w:rFonts w:ascii="Arial" w:hAnsi="Arial" w:cs="Arial"/>
                <w:b/>
                <w:sz w:val="20"/>
                <w:szCs w:val="20"/>
              </w:rPr>
            </w:pPr>
            <w:r w:rsidRPr="00013E4D">
              <w:rPr>
                <w:rFonts w:ascii="Arial" w:hAnsi="Arial" w:cs="Arial"/>
                <w:b/>
                <w:sz w:val="20"/>
                <w:szCs w:val="20"/>
              </w:rPr>
              <w:t>Koncept diplomskog rada – Animacija</w:t>
            </w:r>
          </w:p>
        </w:tc>
      </w:tr>
      <w:tr w:rsidR="00042DB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lang w:val="en-GB"/>
              </w:rPr>
              <w:t>UAA903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2</w:t>
            </w:r>
            <w:r w:rsidR="005F75C1" w:rsidRPr="00013E4D">
              <w:rPr>
                <w:rFonts w:ascii="Arial" w:hAnsi="Arial" w:cs="Arial"/>
                <w:sz w:val="20"/>
                <w:szCs w:val="20"/>
              </w:rPr>
              <w:t>/III.</w:t>
            </w:r>
          </w:p>
        </w:tc>
      </w:tr>
      <w:tr w:rsidR="00042DB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Style w:val="Strong"/>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042DBD" w:rsidRPr="00013E4D" w:rsidRDefault="00AA5E33" w:rsidP="00AA5E33">
            <w:pPr>
              <w:spacing w:after="0" w:line="240" w:lineRule="auto"/>
              <w:rPr>
                <w:rFonts w:ascii="Arial" w:hAnsi="Arial" w:cs="Arial"/>
                <w:sz w:val="20"/>
                <w:szCs w:val="20"/>
              </w:rPr>
            </w:pPr>
            <w:r>
              <w:rPr>
                <w:rFonts w:ascii="Arial" w:hAnsi="Arial" w:cs="Arial"/>
                <w:sz w:val="20"/>
                <w:szCs w:val="20"/>
              </w:rPr>
              <w:t xml:space="preserve">doc. </w:t>
            </w:r>
            <w:r w:rsidR="00042DBD" w:rsidRPr="00013E4D">
              <w:rPr>
                <w:rFonts w:ascii="Arial" w:hAnsi="Arial" w:cs="Arial"/>
                <w:sz w:val="20"/>
                <w:szCs w:val="20"/>
              </w:rPr>
              <w:t>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20</w:t>
            </w:r>
          </w:p>
        </w:tc>
      </w:tr>
      <w:tr w:rsidR="00042DBD" w:rsidRPr="00013E4D" w:rsidTr="00042DB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42DBD" w:rsidRPr="00013E4D" w:rsidRDefault="00042DBD" w:rsidP="00042DBD">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42DBD" w:rsidRPr="00013E4D" w:rsidRDefault="00042DBD" w:rsidP="00042DBD">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042DBD" w:rsidRPr="00013E4D" w:rsidRDefault="00042DBD" w:rsidP="00042DBD">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042DBD" w:rsidRPr="00013E4D" w:rsidRDefault="00042DBD" w:rsidP="00042DBD">
            <w:pPr>
              <w:spacing w:after="0" w:line="240" w:lineRule="auto"/>
              <w:jc w:val="center"/>
              <w:rPr>
                <w:rFonts w:ascii="Arial" w:hAnsi="Arial" w:cs="Arial"/>
                <w:sz w:val="20"/>
                <w:szCs w:val="20"/>
              </w:rPr>
            </w:pPr>
            <w:r w:rsidRPr="00013E4D">
              <w:rPr>
                <w:rFonts w:ascii="Arial" w:hAnsi="Arial" w:cs="Arial"/>
                <w:sz w:val="20"/>
                <w:szCs w:val="20"/>
              </w:rPr>
              <w:t>T</w:t>
            </w:r>
          </w:p>
        </w:tc>
      </w:tr>
      <w:tr w:rsidR="00042DBD" w:rsidRPr="00013E4D" w:rsidTr="00042DB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0</w:t>
            </w:r>
          </w:p>
        </w:tc>
        <w:tc>
          <w:tcPr>
            <w:tcW w:w="712" w:type="dxa"/>
            <w:tcBorders>
              <w:bottom w:val="single" w:sz="12" w:space="0" w:color="auto"/>
              <w:right w:val="single" w:sz="12" w:space="0" w:color="auto"/>
            </w:tcBorders>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30</w:t>
            </w:r>
          </w:p>
        </w:tc>
        <w:tc>
          <w:tcPr>
            <w:tcW w:w="618" w:type="dxa"/>
            <w:tcBorders>
              <w:bottom w:val="single" w:sz="12" w:space="0" w:color="auto"/>
              <w:right w:val="single" w:sz="12" w:space="0" w:color="auto"/>
            </w:tcBorders>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0</w:t>
            </w:r>
          </w:p>
        </w:tc>
      </w:tr>
      <w:tr w:rsidR="00042DB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42DBD" w:rsidRPr="00013E4D" w:rsidRDefault="00042DBD" w:rsidP="00042DBD">
            <w:pPr>
              <w:spacing w:after="0" w:line="240" w:lineRule="auto"/>
              <w:rPr>
                <w:rFonts w:ascii="Arial" w:hAnsi="Arial" w:cs="Arial"/>
                <w:sz w:val="20"/>
                <w:szCs w:val="20"/>
              </w:rPr>
            </w:pPr>
            <w:r w:rsidRPr="00013E4D">
              <w:rPr>
                <w:rFonts w:ascii="Arial" w:hAnsi="Arial" w:cs="Arial"/>
                <w:sz w:val="20"/>
                <w:szCs w:val="20"/>
              </w:rPr>
              <w:t>0</w:t>
            </w:r>
          </w:p>
        </w:tc>
      </w:tr>
      <w:tr w:rsidR="00042DBD" w:rsidRPr="00013E4D" w:rsidTr="00042DB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42DBD" w:rsidRPr="00013E4D" w:rsidRDefault="00042DBD" w:rsidP="00042DBD">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042DB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Izrada koncepta autorskog umjetničkog 2d/3d ili hibridnog animiranog filma koristeći napredne tehnike računalne animacije</w:t>
            </w:r>
          </w:p>
        </w:tc>
      </w:tr>
      <w:tr w:rsidR="00042DBD" w:rsidRPr="00013E4D" w:rsidTr="00042DBD">
        <w:tc>
          <w:tcPr>
            <w:tcW w:w="1912" w:type="dxa"/>
            <w:gridSpan w:val="2"/>
            <w:tcBorders>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D0476" w:rsidRPr="00013E4D" w:rsidRDefault="000D0476" w:rsidP="000D0476">
            <w:pPr>
              <w:tabs>
                <w:tab w:val="left" w:pos="2820"/>
              </w:tabs>
              <w:spacing w:after="0"/>
              <w:rPr>
                <w:rFonts w:ascii="Arial" w:hAnsi="Arial" w:cs="Arial"/>
                <w:sz w:val="20"/>
                <w:szCs w:val="20"/>
              </w:rPr>
            </w:pPr>
            <w:r w:rsidRPr="00013E4D">
              <w:rPr>
                <w:rFonts w:ascii="Arial" w:hAnsi="Arial" w:cs="Arial"/>
                <w:sz w:val="20"/>
                <w:szCs w:val="20"/>
              </w:rPr>
              <w:t xml:space="preserve">Položeni svi ispiti iz </w:t>
            </w:r>
            <w:r w:rsidR="00972378">
              <w:rPr>
                <w:rFonts w:ascii="Arial" w:hAnsi="Arial" w:cs="Arial"/>
                <w:sz w:val="20"/>
                <w:szCs w:val="20"/>
              </w:rPr>
              <w:t>2.</w:t>
            </w:r>
            <w:r w:rsidRPr="00013E4D">
              <w:rPr>
                <w:rFonts w:ascii="Arial" w:hAnsi="Arial" w:cs="Arial"/>
                <w:sz w:val="20"/>
                <w:szCs w:val="20"/>
              </w:rPr>
              <w:t xml:space="preserve"> semestra. </w:t>
            </w:r>
          </w:p>
          <w:p w:rsidR="00042DBD" w:rsidRPr="00013E4D" w:rsidRDefault="00042DBD" w:rsidP="00300137">
            <w:pPr>
              <w:tabs>
                <w:tab w:val="left" w:pos="2820"/>
              </w:tabs>
              <w:spacing w:after="0" w:line="240" w:lineRule="auto"/>
              <w:rPr>
                <w:rFonts w:ascii="Arial" w:hAnsi="Arial" w:cs="Arial"/>
                <w:sz w:val="20"/>
                <w:szCs w:val="20"/>
              </w:rPr>
            </w:pPr>
          </w:p>
        </w:tc>
      </w:tr>
      <w:tr w:rsidR="00042DBD" w:rsidRPr="00013E4D" w:rsidTr="00042DBD">
        <w:tc>
          <w:tcPr>
            <w:tcW w:w="1912" w:type="dxa"/>
            <w:gridSpan w:val="2"/>
            <w:tcBorders>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Student će nakon položenog ispita biti u stanju:</w:t>
            </w:r>
          </w:p>
          <w:p w:rsidR="00042DBD" w:rsidRPr="00013E4D" w:rsidRDefault="00042DBD" w:rsidP="00F07058">
            <w:pPr>
              <w:numPr>
                <w:ilvl w:val="0"/>
                <w:numId w:val="7"/>
              </w:numPr>
              <w:shd w:val="clear" w:color="auto" w:fill="FDFDFD"/>
              <w:spacing w:after="0" w:line="240" w:lineRule="auto"/>
              <w:ind w:left="0"/>
              <w:rPr>
                <w:rFonts w:ascii="Arial" w:eastAsia="Times New Roman" w:hAnsi="Arial" w:cs="Arial"/>
                <w:sz w:val="20"/>
                <w:szCs w:val="20"/>
                <w:lang w:eastAsia="hr-HR"/>
              </w:rPr>
            </w:pPr>
          </w:p>
          <w:p w:rsidR="00042DBD" w:rsidRPr="00013E4D" w:rsidRDefault="00042DBD" w:rsidP="00F07058">
            <w:pPr>
              <w:pStyle w:val="ListParagraph"/>
              <w:numPr>
                <w:ilvl w:val="0"/>
                <w:numId w:val="12"/>
              </w:numPr>
              <w:tabs>
                <w:tab w:val="left" w:pos="2820"/>
              </w:tabs>
              <w:spacing w:after="0"/>
              <w:rPr>
                <w:rFonts w:ascii="Arial" w:hAnsi="Arial" w:cs="Arial"/>
                <w:sz w:val="20"/>
                <w:szCs w:val="20"/>
              </w:rPr>
            </w:pPr>
            <w:r w:rsidRPr="00013E4D">
              <w:rPr>
                <w:rFonts w:ascii="Arial" w:eastAsia="Times New Roman" w:hAnsi="Arial" w:cs="Arial"/>
                <w:sz w:val="20"/>
                <w:szCs w:val="20"/>
                <w:lang w:eastAsia="hr-HR"/>
              </w:rPr>
              <w:t>Izraditi koncept za autorski, umjetnički 2d/3d ili hibridni animirani film</w:t>
            </w:r>
          </w:p>
          <w:p w:rsidR="00042DBD" w:rsidRPr="00013E4D" w:rsidRDefault="00042DBD" w:rsidP="00F07058">
            <w:pPr>
              <w:pStyle w:val="ListParagraph"/>
              <w:numPr>
                <w:ilvl w:val="0"/>
                <w:numId w:val="12"/>
              </w:numPr>
              <w:tabs>
                <w:tab w:val="left" w:pos="2820"/>
              </w:tabs>
              <w:spacing w:after="0"/>
              <w:rPr>
                <w:rFonts w:ascii="Arial" w:hAnsi="Arial" w:cs="Arial"/>
                <w:sz w:val="20"/>
                <w:szCs w:val="20"/>
              </w:rPr>
            </w:pPr>
            <w:r w:rsidRPr="00013E4D">
              <w:rPr>
                <w:rFonts w:ascii="Arial" w:eastAsia="Times New Roman" w:hAnsi="Arial" w:cs="Arial"/>
                <w:sz w:val="20"/>
                <w:szCs w:val="20"/>
                <w:lang w:eastAsia="hr-HR"/>
              </w:rPr>
              <w:t>Biti upoznat sa produkcijskim procesom izrade autorskog animiranog filma</w:t>
            </w:r>
          </w:p>
          <w:p w:rsidR="00042DBD" w:rsidRPr="00013E4D" w:rsidRDefault="00042DBD" w:rsidP="00F07058">
            <w:pPr>
              <w:pStyle w:val="ListParagraph"/>
              <w:numPr>
                <w:ilvl w:val="0"/>
                <w:numId w:val="12"/>
              </w:numPr>
              <w:tabs>
                <w:tab w:val="left" w:pos="2820"/>
              </w:tabs>
              <w:spacing w:after="0"/>
              <w:rPr>
                <w:rFonts w:ascii="Arial" w:hAnsi="Arial" w:cs="Arial"/>
                <w:sz w:val="20"/>
                <w:szCs w:val="20"/>
              </w:rPr>
            </w:pPr>
            <w:r w:rsidRPr="00013E4D">
              <w:rPr>
                <w:rFonts w:ascii="Arial" w:hAnsi="Arial" w:cs="Arial"/>
                <w:sz w:val="20"/>
                <w:szCs w:val="20"/>
              </w:rPr>
              <w:t>likovno promišljati u kontekstu 2d/3d ili hibridnog animiranog filma</w:t>
            </w:r>
          </w:p>
          <w:p w:rsidR="00042DBD" w:rsidRPr="00013E4D" w:rsidRDefault="00042DBD" w:rsidP="00F07058">
            <w:pPr>
              <w:pStyle w:val="ListParagraph"/>
              <w:numPr>
                <w:ilvl w:val="0"/>
                <w:numId w:val="12"/>
              </w:numPr>
              <w:tabs>
                <w:tab w:val="left" w:pos="2820"/>
              </w:tabs>
              <w:spacing w:after="0"/>
              <w:rPr>
                <w:rFonts w:ascii="Arial" w:hAnsi="Arial" w:cs="Arial"/>
                <w:sz w:val="20"/>
                <w:szCs w:val="20"/>
              </w:rPr>
            </w:pPr>
            <w:r w:rsidRPr="00013E4D">
              <w:rPr>
                <w:rFonts w:ascii="Arial" w:hAnsi="Arial" w:cs="Arial"/>
                <w:sz w:val="20"/>
                <w:szCs w:val="20"/>
              </w:rPr>
              <w:t>Kolažirati različite filmske i likovne medije</w:t>
            </w:r>
          </w:p>
          <w:p w:rsidR="00042DBD" w:rsidRPr="00013E4D" w:rsidRDefault="00042DBD" w:rsidP="00042DBD">
            <w:pPr>
              <w:pStyle w:val="ListParagraph"/>
              <w:tabs>
                <w:tab w:val="left" w:pos="2820"/>
              </w:tabs>
              <w:spacing w:after="0"/>
              <w:rPr>
                <w:rFonts w:ascii="Arial" w:hAnsi="Arial" w:cs="Arial"/>
                <w:sz w:val="20"/>
                <w:szCs w:val="20"/>
              </w:rPr>
            </w:pPr>
          </w:p>
          <w:p w:rsidR="00042DBD" w:rsidRPr="00013E4D" w:rsidRDefault="00042DBD" w:rsidP="00042DBD">
            <w:pPr>
              <w:tabs>
                <w:tab w:val="left" w:pos="2820"/>
              </w:tabs>
              <w:spacing w:after="0"/>
              <w:rPr>
                <w:rFonts w:ascii="Arial" w:hAnsi="Arial" w:cs="Arial"/>
                <w:sz w:val="20"/>
                <w:szCs w:val="20"/>
              </w:rPr>
            </w:pPr>
          </w:p>
        </w:tc>
      </w:tr>
      <w:tr w:rsidR="00042DBD" w:rsidRPr="00013E4D" w:rsidTr="00042DBD">
        <w:tc>
          <w:tcPr>
            <w:tcW w:w="1912" w:type="dxa"/>
            <w:gridSpan w:val="2"/>
            <w:tcBorders>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42DBD" w:rsidRPr="00013E4D" w:rsidRDefault="00042DBD" w:rsidP="00F07058">
            <w:pPr>
              <w:pStyle w:val="ListParagraph"/>
              <w:numPr>
                <w:ilvl w:val="0"/>
                <w:numId w:val="13"/>
              </w:numPr>
              <w:rPr>
                <w:rFonts w:ascii="Arial" w:hAnsi="Arial" w:cs="Arial"/>
                <w:sz w:val="20"/>
                <w:szCs w:val="20"/>
              </w:rPr>
            </w:pPr>
            <w:r w:rsidRPr="00013E4D">
              <w:rPr>
                <w:rFonts w:ascii="Arial" w:hAnsi="Arial" w:cs="Arial"/>
                <w:sz w:val="20"/>
                <w:szCs w:val="20"/>
              </w:rPr>
              <w:t>Razgovor o ciljevima kolegija i nastavnom planu.</w:t>
            </w:r>
            <w:r w:rsidR="0015393F" w:rsidRPr="00013E4D">
              <w:rPr>
                <w:rFonts w:ascii="Arial" w:hAnsi="Arial" w:cs="Arial"/>
                <w:sz w:val="20"/>
                <w:szCs w:val="20"/>
              </w:rPr>
              <w:t xml:space="preserve"> (1P+2V)</w:t>
            </w:r>
          </w:p>
          <w:p w:rsidR="00042DBD" w:rsidRPr="00013E4D" w:rsidRDefault="00042DBD" w:rsidP="00F07058">
            <w:pPr>
              <w:pStyle w:val="ListParagraph"/>
              <w:numPr>
                <w:ilvl w:val="0"/>
                <w:numId w:val="13"/>
              </w:numPr>
              <w:rPr>
                <w:rFonts w:ascii="Arial" w:hAnsi="Arial" w:cs="Arial"/>
                <w:sz w:val="20"/>
                <w:szCs w:val="20"/>
              </w:rPr>
            </w:pPr>
            <w:r w:rsidRPr="00013E4D">
              <w:rPr>
                <w:rFonts w:ascii="Arial" w:hAnsi="Arial" w:cs="Arial"/>
                <w:sz w:val="20"/>
                <w:szCs w:val="20"/>
              </w:rPr>
              <w:t>Razgovor o likovnim i animacijskim afinitetima pojedinog studenta. Gledanje recentne produkcije 2d/3d i hibridne forme animiranog filma. Stavljanje u kontekst gledanog sa likovnim i animacijskim afinitetima studenata.</w:t>
            </w:r>
            <w:r w:rsidR="0015393F" w:rsidRPr="00013E4D">
              <w:rPr>
                <w:rFonts w:ascii="Arial" w:hAnsi="Arial" w:cs="Arial"/>
                <w:sz w:val="20"/>
                <w:szCs w:val="20"/>
              </w:rPr>
              <w:t xml:space="preserve"> (1P+2V)</w:t>
            </w:r>
          </w:p>
          <w:p w:rsidR="00042DBD" w:rsidRPr="00013E4D" w:rsidRDefault="00042DBD" w:rsidP="00F07058">
            <w:pPr>
              <w:pStyle w:val="ListParagraph"/>
              <w:numPr>
                <w:ilvl w:val="0"/>
                <w:numId w:val="13"/>
              </w:numPr>
              <w:rPr>
                <w:rFonts w:ascii="Arial" w:hAnsi="Arial" w:cs="Arial"/>
                <w:sz w:val="20"/>
                <w:szCs w:val="20"/>
              </w:rPr>
            </w:pPr>
            <w:r w:rsidRPr="00013E4D">
              <w:rPr>
                <w:rFonts w:ascii="Arial" w:hAnsi="Arial" w:cs="Arial"/>
                <w:sz w:val="20"/>
                <w:szCs w:val="20"/>
              </w:rPr>
              <w:t>Razgovor o likovnim i animacijskim afinitetima pojedinog studenta. Gledanje recentne produkcije 2d/3d i hibridne forme animiranog filma. Stavljanje u kontekst gledanog sa likovnim i animacijskim afinitetima studenata.</w:t>
            </w:r>
            <w:r w:rsidR="0015393F" w:rsidRPr="00013E4D">
              <w:rPr>
                <w:rFonts w:ascii="Arial" w:hAnsi="Arial" w:cs="Arial"/>
                <w:sz w:val="20"/>
                <w:szCs w:val="20"/>
              </w:rPr>
              <w:t xml:space="preserve"> (1P+2V)</w:t>
            </w:r>
          </w:p>
          <w:p w:rsidR="00042DBD" w:rsidRPr="00013E4D" w:rsidRDefault="00042DBD" w:rsidP="00F07058">
            <w:pPr>
              <w:pStyle w:val="ListParagraph"/>
              <w:numPr>
                <w:ilvl w:val="0"/>
                <w:numId w:val="13"/>
              </w:numPr>
              <w:rPr>
                <w:rFonts w:ascii="Arial" w:hAnsi="Arial" w:cs="Arial"/>
                <w:sz w:val="20"/>
                <w:szCs w:val="20"/>
              </w:rPr>
            </w:pPr>
            <w:r w:rsidRPr="00013E4D">
              <w:rPr>
                <w:rFonts w:ascii="Arial" w:hAnsi="Arial" w:cs="Arial"/>
                <w:sz w:val="20"/>
                <w:szCs w:val="20"/>
              </w:rPr>
              <w:t>Razgovor o odabiru teme za izradu umjetničkog autorskog animiranog filma. Izrada brzih sinopsisa na temelju razgovora.</w:t>
            </w:r>
            <w:r w:rsidR="0015393F" w:rsidRPr="00013E4D">
              <w:rPr>
                <w:rFonts w:ascii="Arial" w:hAnsi="Arial" w:cs="Arial"/>
                <w:sz w:val="20"/>
                <w:szCs w:val="20"/>
              </w:rPr>
              <w:t xml:space="preserve"> (1P+2V)</w:t>
            </w:r>
          </w:p>
          <w:p w:rsidR="00042DBD" w:rsidRPr="00013E4D" w:rsidRDefault="00042DBD" w:rsidP="00F07058">
            <w:pPr>
              <w:pStyle w:val="ListParagraph"/>
              <w:numPr>
                <w:ilvl w:val="0"/>
                <w:numId w:val="13"/>
              </w:numPr>
              <w:rPr>
                <w:rFonts w:ascii="Arial" w:hAnsi="Arial" w:cs="Arial"/>
                <w:sz w:val="20"/>
                <w:szCs w:val="20"/>
              </w:rPr>
            </w:pPr>
            <w:r w:rsidRPr="00013E4D">
              <w:rPr>
                <w:rFonts w:ascii="Arial" w:hAnsi="Arial" w:cs="Arial"/>
                <w:sz w:val="20"/>
                <w:szCs w:val="20"/>
              </w:rPr>
              <w:t>Razgovor o odabiru teme za izradu umjetničkog autorskog animiranog filma. Izrada brzih sinopsisa na temelju razgovora.</w:t>
            </w:r>
            <w:r w:rsidR="0015393F" w:rsidRPr="00013E4D">
              <w:rPr>
                <w:rFonts w:ascii="Arial" w:hAnsi="Arial" w:cs="Arial"/>
                <w:sz w:val="20"/>
                <w:szCs w:val="20"/>
              </w:rPr>
              <w:t xml:space="preserve"> (1P+2V)</w:t>
            </w:r>
          </w:p>
          <w:p w:rsidR="00042DBD" w:rsidRPr="00013E4D" w:rsidRDefault="00042DBD" w:rsidP="00F07058">
            <w:pPr>
              <w:pStyle w:val="ListParagraph"/>
              <w:numPr>
                <w:ilvl w:val="0"/>
                <w:numId w:val="13"/>
              </w:numPr>
              <w:rPr>
                <w:rFonts w:ascii="Arial" w:hAnsi="Arial" w:cs="Arial"/>
                <w:sz w:val="20"/>
                <w:szCs w:val="20"/>
              </w:rPr>
            </w:pPr>
            <w:r w:rsidRPr="00013E4D">
              <w:rPr>
                <w:rFonts w:ascii="Arial" w:hAnsi="Arial" w:cs="Arial"/>
                <w:sz w:val="20"/>
                <w:szCs w:val="20"/>
              </w:rPr>
              <w:t>Odabir finalnog sinopsisa. Razrada finalnog sinopsisa. Gledanje recentne produkcije 2d/3d i hibridne forme animiranog filma. Stavljanje u kontekst gledanog sa likovnim i animacijskim afinitetima studenata</w:t>
            </w:r>
            <w:r w:rsidR="0015393F" w:rsidRPr="00013E4D">
              <w:rPr>
                <w:rFonts w:ascii="Arial" w:hAnsi="Arial" w:cs="Arial"/>
                <w:sz w:val="20"/>
                <w:szCs w:val="20"/>
              </w:rPr>
              <w:t xml:space="preserve"> (1P+2V)</w:t>
            </w:r>
          </w:p>
          <w:p w:rsidR="00042DBD" w:rsidRPr="00013E4D" w:rsidRDefault="00042DBD" w:rsidP="00F07058">
            <w:pPr>
              <w:pStyle w:val="ListParagraph"/>
              <w:numPr>
                <w:ilvl w:val="0"/>
                <w:numId w:val="13"/>
              </w:numPr>
              <w:rPr>
                <w:rFonts w:ascii="Arial" w:hAnsi="Arial" w:cs="Arial"/>
                <w:sz w:val="20"/>
                <w:szCs w:val="20"/>
              </w:rPr>
            </w:pPr>
            <w:r w:rsidRPr="00013E4D">
              <w:rPr>
                <w:rFonts w:ascii="Arial" w:hAnsi="Arial" w:cs="Arial"/>
                <w:sz w:val="20"/>
                <w:szCs w:val="20"/>
              </w:rPr>
              <w:t>Izrada scenarija na temelju odabranog sinopsisa. Gledanje recentne produkcije 2d/3d i hibridne forme animiranog filma. Stavljanje u kontekst gledanog sa likovnim i animacijskim afinitetima studenata</w:t>
            </w:r>
            <w:r w:rsidR="0015393F" w:rsidRPr="00013E4D">
              <w:rPr>
                <w:rFonts w:ascii="Arial" w:hAnsi="Arial" w:cs="Arial"/>
                <w:sz w:val="20"/>
                <w:szCs w:val="20"/>
              </w:rPr>
              <w:t xml:space="preserve"> (1P+2V)</w:t>
            </w:r>
          </w:p>
          <w:p w:rsidR="00042DBD" w:rsidRPr="00013E4D" w:rsidRDefault="00042DBD" w:rsidP="00F07058">
            <w:pPr>
              <w:pStyle w:val="ListParagraph"/>
              <w:numPr>
                <w:ilvl w:val="0"/>
                <w:numId w:val="13"/>
              </w:numPr>
              <w:rPr>
                <w:rFonts w:ascii="Arial" w:hAnsi="Arial" w:cs="Arial"/>
                <w:sz w:val="20"/>
                <w:szCs w:val="20"/>
              </w:rPr>
            </w:pPr>
            <w:r w:rsidRPr="00013E4D">
              <w:rPr>
                <w:rFonts w:ascii="Arial" w:hAnsi="Arial" w:cs="Arial"/>
                <w:sz w:val="20"/>
                <w:szCs w:val="20"/>
              </w:rPr>
              <w:t>Izrada scenarija na temelju odabranog sinopsisa. Gledanje recentne produkcije 2d/3d i hibridne forme animiranog filma. Stavljanje u kontekst gledanog sa likovnim i animacijskim afinitetima studenata</w:t>
            </w:r>
            <w:r w:rsidR="0015393F" w:rsidRPr="00013E4D">
              <w:rPr>
                <w:rFonts w:ascii="Arial" w:hAnsi="Arial" w:cs="Arial"/>
                <w:sz w:val="20"/>
                <w:szCs w:val="20"/>
              </w:rPr>
              <w:t xml:space="preserve"> (1P+2V)</w:t>
            </w:r>
          </w:p>
          <w:p w:rsidR="00042DBD" w:rsidRPr="00013E4D" w:rsidRDefault="00042DBD" w:rsidP="00F07058">
            <w:pPr>
              <w:pStyle w:val="ListParagraph"/>
              <w:numPr>
                <w:ilvl w:val="0"/>
                <w:numId w:val="13"/>
              </w:numPr>
              <w:rPr>
                <w:rFonts w:ascii="Arial" w:hAnsi="Arial" w:cs="Arial"/>
                <w:sz w:val="20"/>
                <w:szCs w:val="20"/>
              </w:rPr>
            </w:pPr>
            <w:r w:rsidRPr="00013E4D">
              <w:rPr>
                <w:rFonts w:ascii="Arial" w:hAnsi="Arial" w:cs="Arial"/>
                <w:sz w:val="20"/>
                <w:szCs w:val="20"/>
              </w:rPr>
              <w:t>Izrada storyboarda na temelju izrađenog scenarija</w:t>
            </w:r>
            <w:r w:rsidR="0015393F" w:rsidRPr="00013E4D">
              <w:rPr>
                <w:rFonts w:ascii="Arial" w:hAnsi="Arial" w:cs="Arial"/>
                <w:sz w:val="20"/>
                <w:szCs w:val="20"/>
              </w:rPr>
              <w:t xml:space="preserve"> (1P+2V)</w:t>
            </w:r>
          </w:p>
          <w:p w:rsidR="00042DBD" w:rsidRPr="00013E4D" w:rsidRDefault="00042DBD" w:rsidP="00F07058">
            <w:pPr>
              <w:pStyle w:val="ListParagraph"/>
              <w:numPr>
                <w:ilvl w:val="0"/>
                <w:numId w:val="13"/>
              </w:numPr>
              <w:rPr>
                <w:rFonts w:ascii="Arial" w:hAnsi="Arial" w:cs="Arial"/>
                <w:sz w:val="20"/>
                <w:szCs w:val="20"/>
              </w:rPr>
            </w:pPr>
            <w:r w:rsidRPr="00013E4D">
              <w:rPr>
                <w:rFonts w:ascii="Arial" w:hAnsi="Arial" w:cs="Arial"/>
                <w:sz w:val="20"/>
                <w:szCs w:val="20"/>
              </w:rPr>
              <w:t>Izrada storyboarda na temelju izrađenog scenarija. Gledanje recentne produkcije 2d/3d i hibridne forme animiranog filma. Stavljanje u kontekst gledanog sa likovnim i animacijskim afinitetima studenata</w:t>
            </w:r>
            <w:r w:rsidR="0015393F" w:rsidRPr="00013E4D">
              <w:rPr>
                <w:rFonts w:ascii="Arial" w:hAnsi="Arial" w:cs="Arial"/>
                <w:sz w:val="20"/>
                <w:szCs w:val="20"/>
              </w:rPr>
              <w:t xml:space="preserve"> (1P+2V)</w:t>
            </w:r>
          </w:p>
          <w:p w:rsidR="00042DBD" w:rsidRPr="00013E4D" w:rsidRDefault="00042DBD" w:rsidP="00F07058">
            <w:pPr>
              <w:pStyle w:val="ListParagraph"/>
              <w:numPr>
                <w:ilvl w:val="0"/>
                <w:numId w:val="13"/>
              </w:numPr>
              <w:rPr>
                <w:rFonts w:ascii="Arial" w:hAnsi="Arial" w:cs="Arial"/>
                <w:sz w:val="20"/>
                <w:szCs w:val="20"/>
              </w:rPr>
            </w:pPr>
            <w:r w:rsidRPr="00013E4D">
              <w:rPr>
                <w:rFonts w:ascii="Arial" w:hAnsi="Arial" w:cs="Arial"/>
                <w:sz w:val="20"/>
                <w:szCs w:val="20"/>
              </w:rPr>
              <w:t>Izrada animatika i razrada finalnih vizuala na temelju izrađenog animatika</w:t>
            </w:r>
            <w:r w:rsidR="0015393F" w:rsidRPr="00013E4D">
              <w:rPr>
                <w:rFonts w:ascii="Arial" w:hAnsi="Arial" w:cs="Arial"/>
                <w:sz w:val="20"/>
                <w:szCs w:val="20"/>
              </w:rPr>
              <w:t xml:space="preserve"> (1P+2V)</w:t>
            </w:r>
          </w:p>
          <w:p w:rsidR="00042DBD" w:rsidRPr="00013E4D" w:rsidRDefault="00042DBD" w:rsidP="00F07058">
            <w:pPr>
              <w:pStyle w:val="ListParagraph"/>
              <w:numPr>
                <w:ilvl w:val="0"/>
                <w:numId w:val="13"/>
              </w:numPr>
              <w:rPr>
                <w:rFonts w:ascii="Arial" w:hAnsi="Arial" w:cs="Arial"/>
                <w:sz w:val="20"/>
                <w:szCs w:val="20"/>
              </w:rPr>
            </w:pPr>
            <w:r w:rsidRPr="00013E4D">
              <w:rPr>
                <w:rFonts w:ascii="Arial" w:hAnsi="Arial" w:cs="Arial"/>
                <w:sz w:val="20"/>
                <w:szCs w:val="20"/>
              </w:rPr>
              <w:t xml:space="preserve">Izrada animatika i razrada finalnih vizuala na temelju izrađenog animatika </w:t>
            </w:r>
            <w:r w:rsidRPr="00013E4D">
              <w:rPr>
                <w:rFonts w:ascii="Arial" w:hAnsi="Arial" w:cs="Arial"/>
                <w:sz w:val="20"/>
                <w:szCs w:val="20"/>
              </w:rPr>
              <w:lastRenderedPageBreak/>
              <w:t>Gledanje recentne produkcije 2d/3d i hibridne forme animiranog filma. Stavljanje u kontekst gledanog sa likovnim i animacijskim afinitetima studenata</w:t>
            </w:r>
            <w:r w:rsidR="0015393F" w:rsidRPr="00013E4D">
              <w:rPr>
                <w:rFonts w:ascii="Arial" w:hAnsi="Arial" w:cs="Arial"/>
                <w:sz w:val="20"/>
                <w:szCs w:val="20"/>
              </w:rPr>
              <w:t xml:space="preserve"> (1P+2V)</w:t>
            </w:r>
          </w:p>
          <w:p w:rsidR="00042DBD" w:rsidRPr="00013E4D" w:rsidRDefault="00042DBD" w:rsidP="00F07058">
            <w:pPr>
              <w:pStyle w:val="ListParagraph"/>
              <w:numPr>
                <w:ilvl w:val="0"/>
                <w:numId w:val="13"/>
              </w:numPr>
              <w:rPr>
                <w:rFonts w:ascii="Arial" w:hAnsi="Arial" w:cs="Arial"/>
                <w:sz w:val="20"/>
                <w:szCs w:val="20"/>
              </w:rPr>
            </w:pPr>
            <w:r w:rsidRPr="00013E4D">
              <w:rPr>
                <w:rFonts w:ascii="Arial" w:hAnsi="Arial" w:cs="Arial"/>
                <w:sz w:val="20"/>
                <w:szCs w:val="20"/>
              </w:rPr>
              <w:t>Izrada animatika i razrada finalnih vizuala na temelju izrađenog animatika Gledanje recentne produkcije 2d/3d i hibridne forme animiranog filma. Stavljanje u kontekst gledanog sa likovnim i animacijskim afinitetima studenata</w:t>
            </w:r>
            <w:r w:rsidR="0015393F" w:rsidRPr="00013E4D">
              <w:rPr>
                <w:rFonts w:ascii="Arial" w:hAnsi="Arial" w:cs="Arial"/>
                <w:sz w:val="20"/>
                <w:szCs w:val="20"/>
              </w:rPr>
              <w:t xml:space="preserve"> (1P+2V)</w:t>
            </w:r>
          </w:p>
          <w:p w:rsidR="00042DBD" w:rsidRPr="00013E4D" w:rsidRDefault="00042DBD" w:rsidP="00F07058">
            <w:pPr>
              <w:pStyle w:val="ListParagraph"/>
              <w:numPr>
                <w:ilvl w:val="0"/>
                <w:numId w:val="13"/>
              </w:numPr>
              <w:rPr>
                <w:rFonts w:ascii="Arial" w:hAnsi="Arial" w:cs="Arial"/>
                <w:sz w:val="20"/>
                <w:szCs w:val="20"/>
              </w:rPr>
            </w:pPr>
            <w:r w:rsidRPr="00013E4D">
              <w:rPr>
                <w:rFonts w:ascii="Arial" w:hAnsi="Arial" w:cs="Arial"/>
                <w:sz w:val="20"/>
                <w:szCs w:val="20"/>
              </w:rPr>
              <w:t xml:space="preserve">Pregled izrađenog. Finalne korekcije </w:t>
            </w:r>
            <w:r w:rsidR="0015393F" w:rsidRPr="00013E4D">
              <w:rPr>
                <w:rFonts w:ascii="Arial" w:hAnsi="Arial" w:cs="Arial"/>
                <w:sz w:val="20"/>
                <w:szCs w:val="20"/>
              </w:rPr>
              <w:t xml:space="preserve"> (1P+2V)</w:t>
            </w:r>
          </w:p>
          <w:p w:rsidR="00042DBD" w:rsidRPr="00013E4D" w:rsidRDefault="00042DBD" w:rsidP="00F07058">
            <w:pPr>
              <w:pStyle w:val="ListParagraph"/>
              <w:numPr>
                <w:ilvl w:val="0"/>
                <w:numId w:val="13"/>
              </w:numPr>
              <w:rPr>
                <w:rFonts w:ascii="Arial" w:hAnsi="Arial" w:cs="Arial"/>
                <w:sz w:val="20"/>
                <w:szCs w:val="20"/>
              </w:rPr>
            </w:pPr>
            <w:r w:rsidRPr="00013E4D">
              <w:rPr>
                <w:rFonts w:ascii="Arial" w:hAnsi="Arial" w:cs="Arial"/>
                <w:sz w:val="20"/>
                <w:szCs w:val="20"/>
              </w:rPr>
              <w:t xml:space="preserve">Pregled izrađenog. Finalne korekcije </w:t>
            </w:r>
            <w:r w:rsidR="0015393F" w:rsidRPr="00013E4D">
              <w:rPr>
                <w:rFonts w:ascii="Arial" w:hAnsi="Arial" w:cs="Arial"/>
                <w:sz w:val="20"/>
                <w:szCs w:val="20"/>
              </w:rPr>
              <w:t xml:space="preserve"> (1P+2V)</w:t>
            </w:r>
          </w:p>
          <w:p w:rsidR="00042DBD" w:rsidRPr="00013E4D" w:rsidRDefault="00042DBD" w:rsidP="00042DBD">
            <w:pPr>
              <w:pStyle w:val="ListParagraph"/>
              <w:rPr>
                <w:rFonts w:ascii="Arial" w:hAnsi="Arial" w:cs="Arial"/>
                <w:sz w:val="20"/>
                <w:szCs w:val="20"/>
              </w:rPr>
            </w:pPr>
          </w:p>
        </w:tc>
      </w:tr>
      <w:tr w:rsidR="00042DBD" w:rsidRPr="00013E4D" w:rsidTr="00042DB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predavanja</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vježbe  </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042DBD" w:rsidRPr="00013E4D" w:rsidRDefault="00042DBD" w:rsidP="00042DBD">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042DBD" w:rsidRPr="00013E4D" w:rsidRDefault="00042DBD" w:rsidP="00042DBD">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Vrste izvođenja nastave:</w:t>
            </w:r>
          </w:p>
        </w:tc>
      </w:tr>
      <w:tr w:rsidR="00042DBD" w:rsidRPr="00013E4D" w:rsidTr="00042DB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42DBD" w:rsidRPr="00013E4D" w:rsidRDefault="00042DBD" w:rsidP="00042DBD">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042DBD" w:rsidRPr="00013E4D" w:rsidRDefault="00042DBD" w:rsidP="00042DB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p>
        </w:tc>
      </w:tr>
      <w:tr w:rsidR="00042DB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042DBD" w:rsidRPr="00013E4D" w:rsidRDefault="00042DBD" w:rsidP="00042DBD">
            <w:pPr>
              <w:rPr>
                <w:rFonts w:ascii="Arial" w:hAnsi="Arial" w:cs="Arial"/>
                <w:sz w:val="20"/>
                <w:szCs w:val="20"/>
              </w:rPr>
            </w:pPr>
            <w:r w:rsidRPr="00013E4D">
              <w:rPr>
                <w:rFonts w:ascii="Arial" w:hAnsi="Arial" w:cs="Arial"/>
                <w:sz w:val="20"/>
                <w:szCs w:val="20"/>
              </w:rPr>
              <w:t>Priprema za naredna predavanja u vidu izrade zadataka zadanih na predhodnim predavanjima a koji se sastoje od izrade scenarija, mood boarda, storyboarda i slično..</w:t>
            </w:r>
          </w:p>
        </w:tc>
      </w:tr>
      <w:tr w:rsidR="00042DBD" w:rsidRPr="00013E4D" w:rsidTr="00042DB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2DBD" w:rsidRPr="00013E4D" w:rsidRDefault="00042DBD" w:rsidP="00042DBD">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3</w:t>
            </w:r>
          </w:p>
        </w:tc>
        <w:tc>
          <w:tcPr>
            <w:tcW w:w="1275" w:type="dxa"/>
            <w:gridSpan w:val="3"/>
            <w:tcBorders>
              <w:top w:val="single" w:sz="12" w:space="0" w:color="auto"/>
            </w:tcBorders>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3</w:t>
            </w:r>
          </w:p>
        </w:tc>
        <w:tc>
          <w:tcPr>
            <w:tcW w:w="1520" w:type="dxa"/>
            <w:gridSpan w:val="4"/>
            <w:tcBorders>
              <w:top w:val="single" w:sz="12" w:space="0" w:color="auto"/>
              <w:right w:val="single" w:sz="4" w:space="0" w:color="auto"/>
            </w:tcBorders>
            <w:tcMar>
              <w:left w:w="57" w:type="dxa"/>
              <w:right w:w="57" w:type="dxa"/>
            </w:tcMar>
            <w:vAlign w:val="center"/>
          </w:tcPr>
          <w:p w:rsidR="00042DBD" w:rsidRPr="00013E4D" w:rsidRDefault="00042DB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42DBD" w:rsidRPr="00013E4D" w:rsidRDefault="00042DB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10</w:t>
            </w:r>
          </w:p>
        </w:tc>
      </w:tr>
      <w:tr w:rsidR="00042DB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2</w:t>
            </w:r>
          </w:p>
        </w:tc>
        <w:tc>
          <w:tcPr>
            <w:tcW w:w="1275" w:type="dxa"/>
            <w:gridSpan w:val="3"/>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42DB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42DBD" w:rsidRPr="00013E4D" w:rsidRDefault="00042DBD" w:rsidP="00042DBD">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42DBD" w:rsidRPr="00013E4D" w:rsidRDefault="00042DBD"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t>2</w:t>
            </w:r>
          </w:p>
        </w:tc>
      </w:tr>
      <w:tr w:rsidR="00042DB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F07058">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shd w:val="clear" w:color="auto" w:fill="auto"/>
            <w:tcMar>
              <w:left w:w="57" w:type="dxa"/>
              <w:right w:w="57" w:type="dxa"/>
            </w:tcMar>
            <w:vAlign w:val="center"/>
          </w:tcPr>
          <w:p w:rsidR="00042DB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42DB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42DB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r w:rsidR="00042DBD" w:rsidRPr="00013E4D">
              <w:rPr>
                <w:rFonts w:ascii="Arial" w:hAnsi="Arial" w:cs="Arial"/>
                <w:b w:val="0"/>
                <w:sz w:val="20"/>
                <w:szCs w:val="20"/>
                <w:lang w:val="hr-HR"/>
              </w:rPr>
              <w:t xml:space="preserve"> </w:t>
            </w:r>
            <w:r w:rsidR="00042DBD" w:rsidRPr="00013E4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42DBD" w:rsidRPr="00013E4D" w:rsidRDefault="009C2C47" w:rsidP="00042DBD">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042DBD" w:rsidRPr="00013E4D" w:rsidTr="00042DB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42DBD" w:rsidRPr="00013E4D" w:rsidRDefault="009C2C47" w:rsidP="00042DBD">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042DBD"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00042DBD"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42DBD" w:rsidRPr="00013E4D" w:rsidRDefault="00042DBD" w:rsidP="00042DBD">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42DBD" w:rsidRPr="00013E4D" w:rsidRDefault="009C2C47" w:rsidP="00042DBD">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42DB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r w:rsidR="00042DBD" w:rsidRPr="00013E4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42DB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42DBD" w:rsidRPr="00013E4D" w:rsidRDefault="00042DBD"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42DB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b/>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b/>
                <w:sz w:val="20"/>
                <w:szCs w:val="20"/>
              </w:rPr>
            </w:r>
            <w:r w:rsidRPr="00013E4D">
              <w:rPr>
                <w:rFonts w:ascii="Arial" w:hAnsi="Arial" w:cs="Arial"/>
                <w:b/>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42DBD" w:rsidRPr="00013E4D" w:rsidRDefault="00042DBD" w:rsidP="00042DBD">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42DBD" w:rsidRPr="00013E4D" w:rsidRDefault="009C2C47" w:rsidP="00042DBD">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42DB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r w:rsidR="00042DBD"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42DBD" w:rsidRPr="00013E4D" w:rsidRDefault="009C2C47" w:rsidP="00042DBD">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Praktičan rad: 70%</w:t>
            </w:r>
          </w:p>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Pohađanje nastave: 30%</w:t>
            </w:r>
          </w:p>
        </w:tc>
      </w:tr>
      <w:tr w:rsidR="00042DBD" w:rsidRPr="00013E4D" w:rsidTr="00042DB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42DBD" w:rsidRPr="00013E4D" w:rsidRDefault="00042DBD" w:rsidP="00042DBD">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42DBD" w:rsidRPr="00013E4D" w:rsidRDefault="00042DB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42DBD" w:rsidRPr="00013E4D" w:rsidRDefault="00042DB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42DBD" w:rsidRPr="00013E4D" w:rsidRDefault="00042DBD" w:rsidP="00042DBD">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042DB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rPr>
                <w:rFonts w:ascii="Arial" w:hAnsi="Arial" w:cs="Arial"/>
                <w:sz w:val="20"/>
                <w:szCs w:val="20"/>
              </w:rPr>
            </w:pPr>
            <w:r w:rsidRPr="00013E4D">
              <w:rPr>
                <w:rFonts w:ascii="Arial" w:hAnsi="Arial" w:cs="Arial"/>
                <w:color w:val="000000"/>
                <w:sz w:val="20"/>
                <w:szCs w:val="20"/>
              </w:rPr>
              <w:t xml:space="preserve">Richard Williams: "The animators survival kit”; </w:t>
            </w:r>
            <w:r w:rsidRPr="00013E4D">
              <w:rPr>
                <w:rFonts w:ascii="Arial" w:hAnsi="Arial" w:cs="Arial"/>
                <w:sz w:val="20"/>
                <w:szCs w:val="20"/>
              </w:rPr>
              <w:t>Faber &amp; Faber; Second Edition edition (2009)</w:t>
            </w:r>
          </w:p>
          <w:p w:rsidR="00042DBD" w:rsidRPr="00013E4D" w:rsidRDefault="00042DBD" w:rsidP="00042DBD">
            <w:pPr>
              <w:rPr>
                <w:rFonts w:ascii="Arial" w:eastAsia="MS Mincho" w:hAnsi="Arial" w:cs="Arial"/>
                <w:sz w:val="20"/>
                <w:szCs w:val="20"/>
              </w:rPr>
            </w:pPr>
            <w:r w:rsidRPr="00013E4D">
              <w:rPr>
                <w:rFonts w:ascii="Arial" w:eastAsia="MS Mincho" w:hAnsi="Arial" w:cs="Arial"/>
                <w:sz w:val="20"/>
                <w:szCs w:val="20"/>
              </w:rPr>
              <w:t>Mark</w:t>
            </w:r>
            <w:r w:rsidR="0091332F" w:rsidRPr="00013E4D">
              <w:rPr>
                <w:rFonts w:ascii="Arial" w:eastAsia="MS Mincho" w:hAnsi="Arial" w:cs="Arial"/>
                <w:sz w:val="20"/>
                <w:szCs w:val="20"/>
              </w:rPr>
              <w:t xml:space="preserve"> Simon, Storyboards: Motion in A</w:t>
            </w:r>
            <w:r w:rsidRPr="00013E4D">
              <w:rPr>
                <w:rFonts w:ascii="Arial" w:eastAsia="MS Mincho" w:hAnsi="Arial" w:cs="Arial"/>
                <w:sz w:val="20"/>
                <w:szCs w:val="20"/>
              </w:rPr>
              <w:t>rt; Focal Press, Boston</w:t>
            </w:r>
            <w:r w:rsidR="0091332F" w:rsidRPr="00013E4D">
              <w:rPr>
                <w:rFonts w:ascii="Arial" w:eastAsia="MS Mincho" w:hAnsi="Arial" w:cs="Arial"/>
                <w:sz w:val="20"/>
                <w:szCs w:val="20"/>
              </w:rPr>
              <w:t xml:space="preserve">,  2000 </w:t>
            </w:r>
          </w:p>
          <w:p w:rsidR="00042DBD" w:rsidRPr="00013E4D" w:rsidRDefault="00042DBD" w:rsidP="00042DBD">
            <w:pPr>
              <w:rPr>
                <w:rFonts w:ascii="Arial" w:eastAsia="MS Mincho" w:hAnsi="Arial" w:cs="Arial"/>
                <w:sz w:val="20"/>
                <w:szCs w:val="20"/>
              </w:rPr>
            </w:pPr>
            <w:r w:rsidRPr="00013E4D">
              <w:rPr>
                <w:rFonts w:ascii="Arial" w:eastAsia="MS Mincho" w:hAnsi="Arial" w:cs="Arial"/>
                <w:sz w:val="20"/>
                <w:szCs w:val="20"/>
              </w:rPr>
              <w:t>Steven D. Katz, Shot by shot; Michael Wiese,</w:t>
            </w:r>
            <w:r w:rsidR="0091332F" w:rsidRPr="00013E4D">
              <w:rPr>
                <w:rFonts w:ascii="Arial" w:eastAsia="MS Mincho" w:hAnsi="Arial" w:cs="Arial"/>
                <w:sz w:val="20"/>
                <w:szCs w:val="20"/>
              </w:rPr>
              <w:t xml:space="preserve"> </w:t>
            </w:r>
            <w:r w:rsidRPr="00013E4D">
              <w:rPr>
                <w:rFonts w:ascii="Arial" w:eastAsia="MS Mincho" w:hAnsi="Arial" w:cs="Arial"/>
                <w:sz w:val="20"/>
                <w:szCs w:val="20"/>
              </w:rPr>
              <w:t>Los Angeles</w:t>
            </w:r>
            <w:r w:rsidR="0091332F" w:rsidRPr="00013E4D">
              <w:rPr>
                <w:rFonts w:ascii="Arial" w:eastAsia="MS Mincho" w:hAnsi="Arial" w:cs="Arial"/>
                <w:sz w:val="20"/>
                <w:szCs w:val="20"/>
              </w:rPr>
              <w:t>,  2001</w:t>
            </w:r>
          </w:p>
          <w:p w:rsidR="00042DBD" w:rsidRPr="00013E4D" w:rsidRDefault="00042DBD" w:rsidP="00042DBD">
            <w:pPr>
              <w:rPr>
                <w:rFonts w:ascii="Arial" w:hAnsi="Arial" w:cs="Arial"/>
                <w:sz w:val="20"/>
                <w:szCs w:val="20"/>
              </w:rPr>
            </w:pPr>
            <w:r w:rsidRPr="00013E4D">
              <w:rPr>
                <w:rFonts w:ascii="Arial" w:eastAsia="MS Mincho" w:hAnsi="Arial" w:cs="Arial"/>
                <w:sz w:val="20"/>
                <w:szCs w:val="20"/>
              </w:rPr>
              <w:t>Marcie Begleiter, From word to image; Michael Wiese,</w:t>
            </w:r>
            <w:r w:rsidR="0091332F" w:rsidRPr="00013E4D">
              <w:rPr>
                <w:rFonts w:ascii="Arial" w:eastAsia="MS Mincho" w:hAnsi="Arial" w:cs="Arial"/>
                <w:sz w:val="20"/>
                <w:szCs w:val="20"/>
              </w:rPr>
              <w:t xml:space="preserve"> </w:t>
            </w:r>
            <w:r w:rsidRPr="00013E4D">
              <w:rPr>
                <w:rFonts w:ascii="Arial" w:eastAsia="MS Mincho" w:hAnsi="Arial" w:cs="Arial"/>
                <w:sz w:val="20"/>
                <w:szCs w:val="20"/>
              </w:rPr>
              <w:t>Los Angeles</w:t>
            </w:r>
            <w:r w:rsidR="0091332F" w:rsidRPr="00013E4D">
              <w:rPr>
                <w:rFonts w:ascii="Arial" w:eastAsia="MS Mincho" w:hAnsi="Arial" w:cs="Arial"/>
                <w:sz w:val="20"/>
                <w:szCs w:val="20"/>
              </w:rPr>
              <w:t>, 2001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pStyle w:val="Tekstpasuskojinijeprvi"/>
              <w:spacing w:after="0"/>
              <w:jc w:val="left"/>
              <w:rPr>
                <w:rFonts w:ascii="Arial" w:hAnsi="Arial" w:cs="Arial"/>
                <w:sz w:val="20"/>
                <w:lang w:val="hr-HR"/>
              </w:rPr>
            </w:pPr>
            <w:r w:rsidRPr="00013E4D">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42DBD" w:rsidRPr="00013E4D" w:rsidRDefault="00042DBD" w:rsidP="00042DB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42DBD" w:rsidRPr="00013E4D" w:rsidRDefault="00042DBD" w:rsidP="00042DBD">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42DBD" w:rsidRPr="00013E4D" w:rsidRDefault="009C2C47" w:rsidP="00042DBD">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042DBD"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00042DBD" w:rsidRPr="00013E4D">
              <w:rPr>
                <w:rFonts w:ascii="Arial" w:hAnsi="Arial" w:cs="Arial"/>
                <w:noProof/>
                <w:sz w:val="20"/>
                <w:szCs w:val="20"/>
              </w:rPr>
              <w:t> </w:t>
            </w:r>
            <w:r w:rsidRPr="00013E4D">
              <w:rPr>
                <w:rFonts w:ascii="Arial" w:hAnsi="Arial" w:cs="Arial"/>
                <w:sz w:val="20"/>
                <w:szCs w:val="20"/>
              </w:rPr>
              <w:fldChar w:fldCharType="end"/>
            </w:r>
          </w:p>
        </w:tc>
      </w:tr>
      <w:tr w:rsidR="00042DBD" w:rsidRPr="00013E4D" w:rsidTr="00042DB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42DBD" w:rsidRPr="00013E4D" w:rsidRDefault="00042DB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042DBD" w:rsidRPr="00013E4D" w:rsidRDefault="00042DBD" w:rsidP="00042DB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Kit Laybourne:"The animation book"; Three Rivers Press; Rev Sub edition</w:t>
            </w:r>
          </w:p>
        </w:tc>
      </w:tr>
      <w:tr w:rsidR="00042DBD" w:rsidRPr="00013E4D" w:rsidTr="00042DBD">
        <w:tc>
          <w:tcPr>
            <w:tcW w:w="1912" w:type="dxa"/>
            <w:gridSpan w:val="2"/>
            <w:tcBorders>
              <w:left w:val="single" w:sz="12" w:space="0" w:color="auto"/>
            </w:tcBorders>
            <w:shd w:val="clear" w:color="auto" w:fill="CCFFFF"/>
            <w:tcMar>
              <w:left w:w="57" w:type="dxa"/>
              <w:right w:w="57" w:type="dxa"/>
            </w:tcMar>
            <w:vAlign w:val="center"/>
          </w:tcPr>
          <w:p w:rsidR="00042DBD" w:rsidRPr="00013E4D" w:rsidRDefault="00042DB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 xml:space="preserve">Evidencija o nazočnosti na predavanjima; anketa; diskusija i pregled izrađenih vježbi i filmova; </w:t>
            </w:r>
          </w:p>
        </w:tc>
      </w:tr>
      <w:tr w:rsidR="00042DBD" w:rsidRPr="00013E4D" w:rsidTr="00042DB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42DBD" w:rsidRPr="00013E4D" w:rsidRDefault="00042DBD" w:rsidP="00042DBD">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42DBD" w:rsidRPr="00013E4D" w:rsidRDefault="00042DBD" w:rsidP="00042DBD">
            <w:pPr>
              <w:tabs>
                <w:tab w:val="left" w:pos="2820"/>
              </w:tabs>
              <w:spacing w:after="0"/>
              <w:rPr>
                <w:rFonts w:ascii="Arial" w:hAnsi="Arial" w:cs="Arial"/>
                <w:sz w:val="20"/>
                <w:szCs w:val="20"/>
              </w:rPr>
            </w:pPr>
            <w:r w:rsidRPr="00013E4D">
              <w:rPr>
                <w:rFonts w:ascii="Arial" w:hAnsi="Arial" w:cs="Arial"/>
                <w:sz w:val="20"/>
                <w:szCs w:val="20"/>
              </w:rPr>
              <w:t>/</w:t>
            </w:r>
          </w:p>
        </w:tc>
      </w:tr>
    </w:tbl>
    <w:p w:rsidR="00042DBD" w:rsidRPr="00013E4D" w:rsidRDefault="00042DBD" w:rsidP="000736D3">
      <w:pPr>
        <w:spacing w:after="0" w:line="240" w:lineRule="auto"/>
        <w:jc w:val="both"/>
        <w:rPr>
          <w:rFonts w:ascii="Arial" w:hAnsi="Arial" w:cs="Arial"/>
          <w:sz w:val="20"/>
          <w:szCs w:val="20"/>
        </w:rPr>
      </w:pPr>
    </w:p>
    <w:p w:rsidR="00042DBD" w:rsidRPr="00013E4D" w:rsidRDefault="00042DBD" w:rsidP="000736D3">
      <w:pPr>
        <w:spacing w:after="0" w:line="240" w:lineRule="auto"/>
        <w:jc w:val="both"/>
        <w:rPr>
          <w:rFonts w:ascii="Arial" w:hAnsi="Arial" w:cs="Arial"/>
          <w:sz w:val="20"/>
          <w:szCs w:val="20"/>
        </w:rPr>
      </w:pPr>
    </w:p>
    <w:p w:rsidR="00042DBD" w:rsidRPr="00013E4D" w:rsidRDefault="00042DBD" w:rsidP="000736D3">
      <w:pPr>
        <w:spacing w:after="0" w:line="240" w:lineRule="auto"/>
        <w:jc w:val="both"/>
        <w:rPr>
          <w:rFonts w:ascii="Arial" w:hAnsi="Arial" w:cs="Arial"/>
          <w:sz w:val="20"/>
          <w:szCs w:val="20"/>
        </w:rPr>
      </w:pPr>
    </w:p>
    <w:p w:rsidR="00042DBD" w:rsidRPr="00013E4D" w:rsidRDefault="00042DBD"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E79E8" w:rsidRPr="00013E4D" w:rsidTr="00E75E4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E79E8" w:rsidRPr="00013E4D" w:rsidRDefault="005E79E8" w:rsidP="00E75E40">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E79E8" w:rsidRPr="00013E4D" w:rsidRDefault="005E79E8" w:rsidP="00E75E40">
            <w:pPr>
              <w:spacing w:before="60" w:after="60" w:line="240" w:lineRule="auto"/>
              <w:ind w:left="397" w:hanging="397"/>
              <w:rPr>
                <w:rFonts w:ascii="Arial" w:hAnsi="Arial" w:cs="Arial"/>
                <w:b/>
                <w:sz w:val="20"/>
                <w:szCs w:val="20"/>
              </w:rPr>
            </w:pPr>
            <w:r w:rsidRPr="00013E4D">
              <w:rPr>
                <w:rFonts w:ascii="Arial" w:hAnsi="Arial" w:cs="Arial"/>
                <w:b/>
                <w:sz w:val="20"/>
                <w:szCs w:val="20"/>
              </w:rPr>
              <w:t>Priprema izvedbe diplomskog rada</w:t>
            </w:r>
          </w:p>
        </w:tc>
      </w:tr>
      <w:tr w:rsidR="005E79E8" w:rsidRPr="00013E4D" w:rsidTr="00E75E4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lang w:val="en-GB"/>
              </w:rPr>
              <w:t>UAA904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2</w:t>
            </w:r>
            <w:r w:rsidR="005F75C1" w:rsidRPr="00013E4D">
              <w:rPr>
                <w:rFonts w:ascii="Arial" w:hAnsi="Arial" w:cs="Arial"/>
                <w:sz w:val="20"/>
                <w:szCs w:val="20"/>
              </w:rPr>
              <w:t>/III.</w:t>
            </w:r>
          </w:p>
        </w:tc>
      </w:tr>
      <w:tr w:rsidR="005E79E8" w:rsidRPr="00013E4D" w:rsidTr="00E75E4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A5E33" w:rsidRDefault="00AA5E33"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013E4D">
              <w:rPr>
                <w:rFonts w:ascii="Arial" w:hAnsi="Arial" w:cs="Arial"/>
                <w:spacing w:val="-5"/>
                <w:kern w:val="1"/>
                <w:sz w:val="20"/>
                <w:szCs w:val="20"/>
              </w:rPr>
              <w:t>red. prof.</w:t>
            </w:r>
            <w:r>
              <w:rPr>
                <w:rFonts w:ascii="Arial" w:hAnsi="Arial" w:cs="Arial"/>
                <w:spacing w:val="-5"/>
                <w:kern w:val="1"/>
                <w:sz w:val="20"/>
                <w:szCs w:val="20"/>
              </w:rPr>
              <w:t xml:space="preserve"> Slobodan Jokić</w:t>
            </w:r>
            <w:r w:rsidR="0091332F" w:rsidRPr="00013E4D">
              <w:rPr>
                <w:rFonts w:ascii="Arial" w:hAnsi="Arial" w:cs="Arial"/>
                <w:spacing w:val="-5"/>
                <w:kern w:val="1"/>
                <w:sz w:val="20"/>
                <w:szCs w:val="20"/>
              </w:rPr>
              <w:t xml:space="preserve"> </w:t>
            </w:r>
          </w:p>
          <w:p w:rsidR="0091332F" w:rsidRPr="00013E4D" w:rsidRDefault="00AA5E33"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sidRPr="00013E4D">
              <w:rPr>
                <w:rFonts w:ascii="Arial" w:hAnsi="Arial" w:cs="Arial"/>
                <w:spacing w:val="-15"/>
                <w:kern w:val="1"/>
                <w:sz w:val="20"/>
                <w:szCs w:val="20"/>
              </w:rPr>
              <w:t>izv.  prof.</w:t>
            </w:r>
            <w:r>
              <w:rPr>
                <w:rFonts w:ascii="Arial" w:hAnsi="Arial" w:cs="Arial"/>
                <w:spacing w:val="-15"/>
                <w:kern w:val="1"/>
                <w:sz w:val="20"/>
                <w:szCs w:val="20"/>
              </w:rPr>
              <w:t xml:space="preserve"> </w:t>
            </w:r>
            <w:r w:rsidR="005E79E8" w:rsidRPr="00013E4D">
              <w:rPr>
                <w:rFonts w:ascii="Arial" w:hAnsi="Arial" w:cs="Arial"/>
                <w:sz w:val="20"/>
                <w:szCs w:val="20"/>
              </w:rPr>
              <w:t>Toni Meštrović</w:t>
            </w:r>
          </w:p>
          <w:p w:rsidR="005E79E8" w:rsidRPr="00013E4D" w:rsidRDefault="00AA5E33"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013E4D">
              <w:rPr>
                <w:rFonts w:ascii="Arial" w:hAnsi="Arial" w:cs="Arial"/>
                <w:spacing w:val="-5"/>
                <w:kern w:val="1"/>
                <w:sz w:val="20"/>
                <w:szCs w:val="20"/>
              </w:rPr>
              <w:t>red. prof.</w:t>
            </w:r>
            <w:r>
              <w:rPr>
                <w:rFonts w:ascii="Arial" w:hAnsi="Arial" w:cs="Arial"/>
                <w:spacing w:val="-5"/>
                <w:kern w:val="1"/>
                <w:sz w:val="20"/>
                <w:szCs w:val="20"/>
              </w:rPr>
              <w:t xml:space="preserve"> Vlado Zrnić</w:t>
            </w:r>
          </w:p>
          <w:p w:rsidR="005E79E8" w:rsidRPr="00013E4D" w:rsidRDefault="00AA5E33"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013E4D">
              <w:rPr>
                <w:rFonts w:ascii="Arial" w:hAnsi="Arial" w:cs="Arial"/>
                <w:spacing w:val="-15"/>
                <w:kern w:val="1"/>
                <w:sz w:val="20"/>
                <w:szCs w:val="20"/>
              </w:rPr>
              <w:t>izv.  prof.</w:t>
            </w:r>
            <w:r>
              <w:rPr>
                <w:rFonts w:ascii="Arial" w:hAnsi="Arial" w:cs="Arial"/>
                <w:spacing w:val="-15"/>
                <w:kern w:val="1"/>
                <w:sz w:val="20"/>
                <w:szCs w:val="20"/>
              </w:rPr>
              <w:t xml:space="preserve"> </w:t>
            </w:r>
            <w:r>
              <w:rPr>
                <w:rFonts w:ascii="Arial" w:hAnsi="Arial" w:cs="Arial"/>
                <w:spacing w:val="-5"/>
                <w:kern w:val="1"/>
                <w:sz w:val="20"/>
                <w:szCs w:val="20"/>
              </w:rPr>
              <w:t>Sandra Sterle</w:t>
            </w:r>
          </w:p>
          <w:p w:rsidR="00AA5E33" w:rsidRPr="00013E4D" w:rsidRDefault="00AA5E33" w:rsidP="00AA5E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Pr>
                <w:rFonts w:ascii="Arial" w:hAnsi="Arial" w:cs="Arial"/>
                <w:spacing w:val="-15"/>
                <w:kern w:val="1"/>
                <w:sz w:val="20"/>
                <w:szCs w:val="20"/>
              </w:rPr>
              <w:t xml:space="preserve">doc. </w:t>
            </w:r>
            <w:r w:rsidR="005E79E8" w:rsidRPr="00013E4D">
              <w:rPr>
                <w:rFonts w:ascii="Arial" w:hAnsi="Arial" w:cs="Arial"/>
                <w:spacing w:val="-15"/>
                <w:kern w:val="1"/>
                <w:sz w:val="20"/>
                <w:szCs w:val="20"/>
              </w:rPr>
              <w:t>Veljko 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E79E8" w:rsidRPr="00013E4D" w:rsidRDefault="005E79E8" w:rsidP="00E75E40">
            <w:pPr>
              <w:spacing w:after="0" w:line="240" w:lineRule="auto"/>
              <w:rPr>
                <w:rFonts w:ascii="Arial" w:hAnsi="Arial" w:cs="Arial"/>
                <w:sz w:val="20"/>
                <w:szCs w:val="20"/>
              </w:rPr>
            </w:pPr>
          </w:p>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 xml:space="preserve">  4</w:t>
            </w:r>
          </w:p>
        </w:tc>
      </w:tr>
      <w:tr w:rsidR="005E79E8" w:rsidRPr="00013E4D" w:rsidTr="00E75E4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E79E8" w:rsidRPr="00013E4D" w:rsidRDefault="009C2C47" w:rsidP="00E75E40">
            <w:pPr>
              <w:spacing w:after="0" w:line="240" w:lineRule="auto"/>
              <w:rPr>
                <w:rFonts w:ascii="Arial" w:hAnsi="Arial" w:cs="Arial"/>
                <w:sz w:val="20"/>
                <w:szCs w:val="20"/>
              </w:rPr>
            </w:pPr>
            <w:r w:rsidRPr="00013E4D">
              <w:rPr>
                <w:rFonts w:ascii="Arial" w:hAnsi="Arial" w:cs="Arial"/>
                <w:sz w:val="20"/>
                <w:szCs w:val="20"/>
              </w:rPr>
              <w:fldChar w:fldCharType="begin">
                <w:ffData>
                  <w:name w:val=""/>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E79E8" w:rsidRPr="00013E4D" w:rsidRDefault="005E79E8" w:rsidP="00E75E40">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E79E8" w:rsidRPr="00013E4D" w:rsidRDefault="005E79E8" w:rsidP="00E75E40">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5E79E8" w:rsidRPr="00013E4D" w:rsidRDefault="005E79E8" w:rsidP="00E75E40">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5E79E8" w:rsidRPr="00013E4D" w:rsidRDefault="005E79E8" w:rsidP="00E75E40">
            <w:pPr>
              <w:spacing w:after="0" w:line="240" w:lineRule="auto"/>
              <w:jc w:val="center"/>
              <w:rPr>
                <w:rFonts w:ascii="Arial" w:hAnsi="Arial" w:cs="Arial"/>
                <w:sz w:val="20"/>
                <w:szCs w:val="20"/>
              </w:rPr>
            </w:pPr>
            <w:r w:rsidRPr="00013E4D">
              <w:rPr>
                <w:rFonts w:ascii="Arial" w:hAnsi="Arial" w:cs="Arial"/>
                <w:sz w:val="20"/>
                <w:szCs w:val="20"/>
              </w:rPr>
              <w:t>T</w:t>
            </w:r>
          </w:p>
        </w:tc>
      </w:tr>
      <w:tr w:rsidR="005E79E8" w:rsidRPr="00013E4D" w:rsidTr="00E75E4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E79E8" w:rsidRPr="00013E4D" w:rsidRDefault="005E79E8" w:rsidP="00E75E4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 xml:space="preserve">    15</w:t>
            </w:r>
          </w:p>
        </w:tc>
        <w:tc>
          <w:tcPr>
            <w:tcW w:w="706" w:type="dxa"/>
            <w:gridSpan w:val="2"/>
            <w:tcBorders>
              <w:bottom w:val="single" w:sz="12" w:space="0" w:color="auto"/>
              <w:right w:val="single" w:sz="12" w:space="0" w:color="auto"/>
            </w:tcBorders>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 xml:space="preserve">   0</w:t>
            </w:r>
          </w:p>
        </w:tc>
        <w:tc>
          <w:tcPr>
            <w:tcW w:w="712" w:type="dxa"/>
            <w:tcBorders>
              <w:bottom w:val="single" w:sz="12" w:space="0" w:color="auto"/>
              <w:right w:val="single" w:sz="12" w:space="0" w:color="auto"/>
            </w:tcBorders>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30</w:t>
            </w:r>
          </w:p>
        </w:tc>
        <w:tc>
          <w:tcPr>
            <w:tcW w:w="618" w:type="dxa"/>
            <w:tcBorders>
              <w:bottom w:val="single" w:sz="12" w:space="0" w:color="auto"/>
              <w:right w:val="single" w:sz="12" w:space="0" w:color="auto"/>
            </w:tcBorders>
            <w:vAlign w:val="center"/>
          </w:tcPr>
          <w:p w:rsidR="005E79E8" w:rsidRPr="00013E4D" w:rsidRDefault="005E79E8" w:rsidP="00E75E40">
            <w:pPr>
              <w:spacing w:after="0" w:line="240" w:lineRule="auto"/>
              <w:rPr>
                <w:rFonts w:ascii="Arial" w:hAnsi="Arial" w:cs="Arial"/>
                <w:sz w:val="20"/>
                <w:szCs w:val="20"/>
              </w:rPr>
            </w:pPr>
          </w:p>
        </w:tc>
      </w:tr>
      <w:tr w:rsidR="005E79E8" w:rsidRPr="00013E4D" w:rsidTr="00E75E4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E79E8" w:rsidRPr="00013E4D" w:rsidRDefault="009C2C47" w:rsidP="00E75E40">
            <w:pPr>
              <w:spacing w:after="0" w:line="240" w:lineRule="auto"/>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sz w:val="20"/>
                <w:szCs w:val="20"/>
              </w:rPr>
              <w:t> </w:t>
            </w:r>
            <w:r w:rsidR="005E79E8" w:rsidRPr="00013E4D">
              <w:rPr>
                <w:rFonts w:ascii="Arial" w:hAnsi="Arial" w:cs="Arial"/>
                <w:sz w:val="20"/>
                <w:szCs w:val="20"/>
              </w:rPr>
              <w:t> </w:t>
            </w:r>
            <w:r w:rsidR="005E79E8" w:rsidRPr="00013E4D">
              <w:rPr>
                <w:rFonts w:ascii="Arial" w:hAnsi="Arial" w:cs="Arial"/>
                <w:sz w:val="20"/>
                <w:szCs w:val="20"/>
              </w:rPr>
              <w:t> </w:t>
            </w:r>
            <w:r w:rsidR="005E79E8" w:rsidRPr="00013E4D">
              <w:rPr>
                <w:rFonts w:ascii="Arial" w:hAnsi="Arial" w:cs="Arial"/>
                <w:sz w:val="20"/>
                <w:szCs w:val="20"/>
              </w:rPr>
              <w:t> </w:t>
            </w:r>
            <w:r w:rsidR="005E79E8" w:rsidRPr="00013E4D">
              <w:rPr>
                <w:rFonts w:ascii="Arial" w:hAnsi="Arial" w:cs="Arial"/>
                <w:sz w:val="20"/>
                <w:szCs w:val="20"/>
              </w:rPr>
              <w:t> </w:t>
            </w:r>
            <w:r w:rsidRPr="00013E4D">
              <w:rPr>
                <w:rFonts w:ascii="Arial" w:hAnsi="Arial" w:cs="Arial"/>
                <w:sz w:val="20"/>
                <w:szCs w:val="20"/>
              </w:rPr>
              <w:fldChar w:fldCharType="end"/>
            </w:r>
          </w:p>
        </w:tc>
      </w:tr>
      <w:tr w:rsidR="005E79E8" w:rsidRPr="00013E4D" w:rsidTr="00E75E4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E79E8" w:rsidRPr="00013E4D" w:rsidRDefault="005E79E8" w:rsidP="00E75E40">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5E79E8" w:rsidRPr="00013E4D" w:rsidTr="00E75E4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Osposobljavanje studenata za uspješnu pripremu za izradu i interpretaciju završnog rada u okviru odabrane teme.</w:t>
            </w:r>
          </w:p>
        </w:tc>
      </w:tr>
      <w:tr w:rsidR="005E79E8" w:rsidRPr="00013E4D" w:rsidTr="00E75E40">
        <w:tc>
          <w:tcPr>
            <w:tcW w:w="1912" w:type="dxa"/>
            <w:gridSpan w:val="2"/>
            <w:tcBorders>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bottom w:val="single" w:sz="4" w:space="0" w:color="auto"/>
              <w:right w:val="single" w:sz="12" w:space="0" w:color="auto"/>
            </w:tcBorders>
            <w:tcMar>
              <w:left w:w="57" w:type="dxa"/>
              <w:right w:w="57" w:type="dxa"/>
            </w:tcMar>
          </w:tcPr>
          <w:p w:rsidR="00981AAB" w:rsidRPr="00013E4D" w:rsidRDefault="00981AAB" w:rsidP="00981AAB">
            <w:pPr>
              <w:tabs>
                <w:tab w:val="left" w:pos="2820"/>
              </w:tabs>
              <w:spacing w:after="0"/>
              <w:rPr>
                <w:rFonts w:ascii="Arial" w:hAnsi="Arial" w:cs="Arial"/>
                <w:sz w:val="20"/>
                <w:szCs w:val="20"/>
              </w:rPr>
            </w:pPr>
            <w:r w:rsidRPr="00013E4D">
              <w:rPr>
                <w:rFonts w:ascii="Arial" w:hAnsi="Arial" w:cs="Arial"/>
                <w:sz w:val="20"/>
                <w:szCs w:val="20"/>
              </w:rPr>
              <w:t xml:space="preserve">Položeni svi ispiti iz </w:t>
            </w:r>
            <w:r w:rsidR="00972378">
              <w:rPr>
                <w:rFonts w:ascii="Arial" w:hAnsi="Arial" w:cs="Arial"/>
                <w:sz w:val="20"/>
                <w:szCs w:val="20"/>
              </w:rPr>
              <w:t>2</w:t>
            </w:r>
            <w:r w:rsidR="00AA5E33">
              <w:rPr>
                <w:rFonts w:ascii="Arial" w:hAnsi="Arial" w:cs="Arial"/>
                <w:sz w:val="20"/>
                <w:szCs w:val="20"/>
              </w:rPr>
              <w:t>.</w:t>
            </w:r>
            <w:r w:rsidRPr="00013E4D">
              <w:rPr>
                <w:rFonts w:ascii="Arial" w:hAnsi="Arial" w:cs="Arial"/>
                <w:sz w:val="20"/>
                <w:szCs w:val="20"/>
              </w:rPr>
              <w:t xml:space="preserve"> semestra. </w:t>
            </w:r>
          </w:p>
          <w:p w:rsidR="005E79E8" w:rsidRPr="00013E4D" w:rsidRDefault="005E79E8" w:rsidP="00E75E40">
            <w:pPr>
              <w:tabs>
                <w:tab w:val="left" w:pos="2820"/>
              </w:tabs>
              <w:spacing w:after="0"/>
              <w:rPr>
                <w:rFonts w:ascii="Arial" w:hAnsi="Arial" w:cs="Arial"/>
                <w:sz w:val="20"/>
                <w:szCs w:val="20"/>
              </w:rPr>
            </w:pPr>
          </w:p>
        </w:tc>
      </w:tr>
      <w:tr w:rsidR="005E79E8" w:rsidRPr="00013E4D" w:rsidTr="00E75E40">
        <w:tc>
          <w:tcPr>
            <w:tcW w:w="1912" w:type="dxa"/>
            <w:gridSpan w:val="2"/>
            <w:tcBorders>
              <w:left w:val="single" w:sz="12" w:space="0" w:color="auto"/>
              <w:right w:val="single" w:sz="4"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5E79E8" w:rsidRPr="00013E4D" w:rsidRDefault="005E79E8" w:rsidP="00E75E40">
            <w:pPr>
              <w:tabs>
                <w:tab w:val="left" w:pos="2820"/>
              </w:tabs>
              <w:spacing w:after="0"/>
              <w:rPr>
                <w:rFonts w:ascii="Arial" w:hAnsi="Arial" w:cs="Arial"/>
                <w:sz w:val="20"/>
                <w:szCs w:val="20"/>
              </w:rPr>
            </w:pPr>
          </w:p>
          <w:p w:rsidR="005E79E8" w:rsidRPr="00013E4D" w:rsidRDefault="0091332F" w:rsidP="00E75E40">
            <w:pPr>
              <w:tabs>
                <w:tab w:val="left" w:pos="2820"/>
              </w:tabs>
              <w:spacing w:after="0"/>
              <w:rPr>
                <w:rFonts w:ascii="Arial" w:hAnsi="Arial" w:cs="Arial"/>
                <w:sz w:val="20"/>
                <w:szCs w:val="20"/>
              </w:rPr>
            </w:pPr>
            <w:r w:rsidRPr="00013E4D">
              <w:rPr>
                <w:rFonts w:ascii="Arial" w:hAnsi="Arial" w:cs="Arial"/>
                <w:sz w:val="20"/>
                <w:szCs w:val="20"/>
              </w:rPr>
              <w:t>1. D</w:t>
            </w:r>
            <w:r w:rsidR="005E79E8" w:rsidRPr="00013E4D">
              <w:rPr>
                <w:rFonts w:ascii="Arial" w:hAnsi="Arial" w:cs="Arial"/>
                <w:sz w:val="20"/>
                <w:szCs w:val="20"/>
              </w:rPr>
              <w:t>efinirati i tumačiti bitne elemente teme koja se obrađuje</w:t>
            </w:r>
            <w:r w:rsidR="005E79E8" w:rsidRPr="00013E4D">
              <w:rPr>
                <w:rFonts w:ascii="Arial" w:hAnsi="Arial" w:cs="Arial"/>
                <w:color w:val="FF0000"/>
                <w:sz w:val="20"/>
                <w:szCs w:val="20"/>
              </w:rPr>
              <w:t xml:space="preserve"> </w:t>
            </w:r>
            <w:r w:rsidR="005E79E8" w:rsidRPr="00013E4D">
              <w:rPr>
                <w:rFonts w:ascii="Arial" w:hAnsi="Arial" w:cs="Arial"/>
                <w:sz w:val="20"/>
                <w:szCs w:val="20"/>
              </w:rPr>
              <w:t xml:space="preserve"> </w:t>
            </w:r>
          </w:p>
          <w:p w:rsidR="005E79E8" w:rsidRPr="00013E4D" w:rsidRDefault="0091332F" w:rsidP="00E75E40">
            <w:pPr>
              <w:tabs>
                <w:tab w:val="left" w:pos="2820"/>
              </w:tabs>
              <w:spacing w:after="0"/>
              <w:rPr>
                <w:rFonts w:ascii="Arial" w:hAnsi="Arial" w:cs="Arial"/>
                <w:sz w:val="20"/>
                <w:szCs w:val="20"/>
              </w:rPr>
            </w:pPr>
            <w:r w:rsidRPr="00013E4D">
              <w:rPr>
                <w:rFonts w:ascii="Arial" w:hAnsi="Arial" w:cs="Arial"/>
                <w:sz w:val="20"/>
                <w:szCs w:val="20"/>
              </w:rPr>
              <w:t>2. S</w:t>
            </w:r>
            <w:r w:rsidR="005E79E8" w:rsidRPr="00013E4D">
              <w:rPr>
                <w:rFonts w:ascii="Arial" w:hAnsi="Arial" w:cs="Arial"/>
                <w:sz w:val="20"/>
                <w:szCs w:val="20"/>
              </w:rPr>
              <w:t xml:space="preserve">amostalno prikupljati  i analizirati građu potrebnu za pripremu završnog rada </w:t>
            </w:r>
          </w:p>
          <w:p w:rsidR="005E79E8" w:rsidRPr="00013E4D" w:rsidRDefault="0091332F" w:rsidP="00E75E40">
            <w:pPr>
              <w:tabs>
                <w:tab w:val="left" w:pos="2820"/>
              </w:tabs>
              <w:spacing w:after="0"/>
              <w:rPr>
                <w:rFonts w:ascii="Arial" w:hAnsi="Arial" w:cs="Arial"/>
                <w:sz w:val="20"/>
                <w:szCs w:val="20"/>
              </w:rPr>
            </w:pPr>
            <w:r w:rsidRPr="00013E4D">
              <w:rPr>
                <w:rFonts w:ascii="Arial" w:hAnsi="Arial" w:cs="Arial"/>
                <w:sz w:val="20"/>
                <w:szCs w:val="20"/>
              </w:rPr>
              <w:t>3. P</w:t>
            </w:r>
            <w:r w:rsidR="005E79E8" w:rsidRPr="00013E4D">
              <w:rPr>
                <w:rFonts w:ascii="Arial" w:hAnsi="Arial" w:cs="Arial"/>
                <w:sz w:val="20"/>
                <w:szCs w:val="20"/>
              </w:rPr>
              <w:t>ovezati prethodno stečena znanja s novim informacijama</w:t>
            </w:r>
          </w:p>
          <w:p w:rsidR="005E79E8" w:rsidRPr="00013E4D" w:rsidRDefault="0091332F" w:rsidP="00E75E40">
            <w:pPr>
              <w:tabs>
                <w:tab w:val="left" w:pos="2820"/>
              </w:tabs>
              <w:spacing w:after="0"/>
              <w:rPr>
                <w:rFonts w:ascii="Arial" w:hAnsi="Arial" w:cs="Arial"/>
                <w:sz w:val="20"/>
                <w:szCs w:val="20"/>
              </w:rPr>
            </w:pPr>
            <w:r w:rsidRPr="00013E4D">
              <w:rPr>
                <w:rFonts w:ascii="Arial" w:hAnsi="Arial" w:cs="Arial"/>
                <w:sz w:val="20"/>
                <w:szCs w:val="20"/>
              </w:rPr>
              <w:t>4. P</w:t>
            </w:r>
            <w:r w:rsidR="005E79E8" w:rsidRPr="00013E4D">
              <w:rPr>
                <w:rFonts w:ascii="Arial" w:hAnsi="Arial" w:cs="Arial"/>
                <w:sz w:val="20"/>
                <w:szCs w:val="20"/>
              </w:rPr>
              <w:t>ripremiti strukturu i koncept rada</w:t>
            </w:r>
          </w:p>
          <w:p w:rsidR="005E79E8" w:rsidRPr="00013E4D" w:rsidRDefault="005E79E8" w:rsidP="00E75E40">
            <w:pPr>
              <w:tabs>
                <w:tab w:val="left" w:pos="2820"/>
              </w:tabs>
              <w:spacing w:after="0"/>
              <w:rPr>
                <w:rFonts w:ascii="Arial" w:hAnsi="Arial" w:cs="Arial"/>
                <w:sz w:val="20"/>
                <w:szCs w:val="20"/>
              </w:rPr>
            </w:pPr>
          </w:p>
          <w:p w:rsidR="005E79E8" w:rsidRPr="00013E4D" w:rsidRDefault="005E79E8" w:rsidP="00E75E40">
            <w:pPr>
              <w:tabs>
                <w:tab w:val="left" w:pos="2820"/>
              </w:tabs>
              <w:spacing w:after="0"/>
              <w:rPr>
                <w:rFonts w:ascii="Arial" w:hAnsi="Arial" w:cs="Arial"/>
                <w:sz w:val="20"/>
                <w:szCs w:val="20"/>
              </w:rPr>
            </w:pPr>
          </w:p>
          <w:p w:rsidR="005E79E8" w:rsidRPr="00013E4D" w:rsidRDefault="005E79E8" w:rsidP="00E75E40">
            <w:pPr>
              <w:tabs>
                <w:tab w:val="left" w:pos="2820"/>
              </w:tabs>
              <w:spacing w:after="0"/>
              <w:rPr>
                <w:rFonts w:ascii="Arial" w:hAnsi="Arial" w:cs="Arial"/>
                <w:sz w:val="20"/>
                <w:szCs w:val="20"/>
              </w:rPr>
            </w:pPr>
          </w:p>
        </w:tc>
      </w:tr>
      <w:tr w:rsidR="005E79E8" w:rsidRPr="00013E4D" w:rsidTr="00E75E40">
        <w:tc>
          <w:tcPr>
            <w:tcW w:w="1912" w:type="dxa"/>
            <w:gridSpan w:val="2"/>
            <w:tcBorders>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w:t>
            </w:r>
            <w:r w:rsidRPr="00013E4D">
              <w:rPr>
                <w:rFonts w:ascii="Arial" w:hAnsi="Arial" w:cs="Arial"/>
                <w:color w:val="000000"/>
                <w:sz w:val="20"/>
                <w:szCs w:val="20"/>
              </w:rPr>
              <w:lastRenderedPageBreak/>
              <w:t xml:space="preserve">nastave </w:t>
            </w:r>
          </w:p>
        </w:tc>
        <w:tc>
          <w:tcPr>
            <w:tcW w:w="7552" w:type="dxa"/>
            <w:gridSpan w:val="12"/>
            <w:tcBorders>
              <w:top w:val="single" w:sz="4" w:space="0" w:color="auto"/>
              <w:right w:val="single" w:sz="12"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lastRenderedPageBreak/>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1.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2.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lastRenderedPageBreak/>
              <w:t xml:space="preserve">3.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4.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5.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6.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7. itd. </w:t>
            </w:r>
          </w:p>
          <w:p w:rsidR="005E79E8" w:rsidRPr="00013E4D" w:rsidRDefault="005E79E8" w:rsidP="00E75E40">
            <w:pPr>
              <w:tabs>
                <w:tab w:val="left" w:pos="2820"/>
              </w:tabs>
              <w:spacing w:after="0"/>
              <w:rPr>
                <w:rFonts w:ascii="Arial" w:hAnsi="Arial" w:cs="Arial"/>
                <w:sz w:val="20"/>
                <w:szCs w:val="20"/>
              </w:rPr>
            </w:pPr>
          </w:p>
        </w:tc>
      </w:tr>
      <w:tr w:rsidR="005E79E8" w:rsidRPr="00013E4D" w:rsidTr="00E75E4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predavanja</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vježbe  </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5E79E8" w:rsidRPr="00013E4D" w:rsidRDefault="005E79E8" w:rsidP="00E75E40">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sz w:val="20"/>
                <w:szCs w:val="20"/>
                <w:lang w:val="hr-HR"/>
              </w:rPr>
              <w:t>x</w:t>
            </w:r>
            <w:r w:rsidRPr="00013E4D">
              <w:rPr>
                <w:rFonts w:ascii="Arial" w:hAnsi="Arial" w:cs="Arial"/>
                <w:b w:val="0"/>
                <w:sz w:val="20"/>
                <w:szCs w:val="20"/>
                <w:lang w:val="hr-HR"/>
              </w:rPr>
              <w:t xml:space="preserve"> samostalni  zadaci  </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multimedija </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laboratorij</w:t>
            </w:r>
          </w:p>
          <w:p w:rsidR="005E79E8" w:rsidRPr="00013E4D" w:rsidRDefault="005E79E8" w:rsidP="00E75E40">
            <w:pPr>
              <w:pStyle w:val="FieldText"/>
              <w:rPr>
                <w:rFonts w:ascii="Arial" w:hAnsi="Arial" w:cs="Arial"/>
                <w:b w:val="0"/>
                <w:sz w:val="20"/>
                <w:szCs w:val="20"/>
                <w:lang w:val="hr-HR"/>
              </w:rPr>
            </w:pPr>
            <w:r w:rsidRPr="00013E4D">
              <w:rPr>
                <w:rFonts w:ascii="Arial" w:eastAsia="MS Gothic" w:hAnsi="Arial" w:cs="Arial"/>
                <w:sz w:val="20"/>
                <w:szCs w:val="20"/>
                <w:lang w:val="hr-HR"/>
              </w:rPr>
              <w:t>x</w:t>
            </w:r>
            <w:r w:rsidRPr="00013E4D">
              <w:rPr>
                <w:rFonts w:ascii="Arial" w:hAnsi="Arial" w:cs="Arial"/>
                <w:b w:val="0"/>
                <w:sz w:val="20"/>
                <w:szCs w:val="20"/>
                <w:lang w:val="hr-HR"/>
              </w:rPr>
              <w:t xml:space="preserve"> mentorski rad</w:t>
            </w:r>
          </w:p>
          <w:p w:rsidR="005E79E8" w:rsidRPr="00013E4D" w:rsidRDefault="005E79E8" w:rsidP="00E75E40">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w:t>
            </w:r>
            <w:r w:rsidR="009C2C47" w:rsidRPr="00013E4D">
              <w:rPr>
                <w:rFonts w:ascii="Arial" w:hAnsi="Arial" w:cs="Arial"/>
                <w:sz w:val="20"/>
                <w:szCs w:val="20"/>
              </w:rPr>
              <w:fldChar w:fldCharType="begin">
                <w:ffData>
                  <w:name w:val="Text1"/>
                  <w:enabled/>
                  <w:calcOnExit w:val="0"/>
                  <w:textInput/>
                </w:ffData>
              </w:fldChar>
            </w:r>
            <w:r w:rsidRPr="00013E4D">
              <w:rPr>
                <w:rFonts w:ascii="Arial" w:hAnsi="Arial" w:cs="Arial"/>
                <w:sz w:val="20"/>
                <w:szCs w:val="20"/>
              </w:rPr>
              <w:instrText xml:space="preserve"> FORMTEXT </w:instrText>
            </w:r>
            <w:r w:rsidR="009C2C47" w:rsidRPr="00013E4D">
              <w:rPr>
                <w:rFonts w:ascii="Arial" w:hAnsi="Arial" w:cs="Arial"/>
                <w:sz w:val="20"/>
                <w:szCs w:val="20"/>
              </w:rPr>
            </w:r>
            <w:r w:rsidR="009C2C47" w:rsidRPr="00013E4D">
              <w:rPr>
                <w:rFonts w:ascii="Arial" w:hAnsi="Arial" w:cs="Arial"/>
                <w:sz w:val="20"/>
                <w:szCs w:val="20"/>
              </w:rPr>
              <w:fldChar w:fldCharType="separate"/>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009C2C47" w:rsidRPr="00013E4D">
              <w:rPr>
                <w:rFonts w:ascii="Arial" w:hAnsi="Arial" w:cs="Arial"/>
                <w:sz w:val="20"/>
                <w:szCs w:val="20"/>
              </w:rPr>
              <w:fldChar w:fldCharType="end"/>
            </w:r>
            <w:r w:rsidRPr="00013E4D">
              <w:rPr>
                <w:rFonts w:ascii="Arial" w:hAnsi="Arial" w:cs="Arial"/>
                <w:sz w:val="20"/>
                <w:szCs w:val="20"/>
              </w:rPr>
              <w:t xml:space="preserve"> (ostalo upisati)</w:t>
            </w:r>
            <w:r w:rsidRPr="00013E4D">
              <w:rPr>
                <w:rFonts w:ascii="Arial" w:hAnsi="Arial" w:cs="Arial"/>
                <w:b/>
                <w:sz w:val="20"/>
                <w:szCs w:val="20"/>
              </w:rPr>
              <w:t xml:space="preserve"> </w:t>
            </w:r>
            <w:r w:rsidRPr="00013E4D">
              <w:rPr>
                <w:rFonts w:ascii="Arial" w:hAnsi="Arial" w:cs="Arial"/>
                <w:b/>
                <w:sz w:val="20"/>
                <w:szCs w:val="20"/>
                <w:bdr w:val="single" w:sz="12" w:space="0" w:color="auto"/>
              </w:rPr>
              <w:t xml:space="preserve"> </w:t>
            </w:r>
          </w:p>
        </w:tc>
      </w:tr>
      <w:tr w:rsidR="005E79E8" w:rsidRPr="00013E4D" w:rsidTr="00E75E40">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p>
        </w:tc>
      </w:tr>
      <w:tr w:rsidR="005E79E8" w:rsidRPr="00013E4D" w:rsidTr="00E75E4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E79E8" w:rsidRPr="00013E4D" w:rsidRDefault="005E79E8" w:rsidP="00E75E40">
            <w:pPr>
              <w:tabs>
                <w:tab w:val="left" w:pos="2820"/>
              </w:tabs>
              <w:spacing w:after="0"/>
              <w:rPr>
                <w:rFonts w:ascii="Arial" w:hAnsi="Arial" w:cs="Arial"/>
                <w:color w:val="000000"/>
                <w:sz w:val="20"/>
                <w:szCs w:val="20"/>
              </w:rPr>
            </w:pPr>
            <w:r w:rsidRPr="00013E4D">
              <w:rPr>
                <w:rFonts w:ascii="Arial" w:hAnsi="Arial" w:cs="Arial"/>
                <w:color w:val="000000"/>
                <w:sz w:val="20"/>
                <w:szCs w:val="20"/>
              </w:rPr>
              <w:t>Redovito pohađanje konzultacija i suradnja s profesorom-mentorom; praćenje, i prikupljanje te analiza materijala</w:t>
            </w:r>
            <w:r w:rsidRPr="00013E4D">
              <w:rPr>
                <w:rFonts w:ascii="Arial" w:hAnsi="Arial" w:cs="Arial"/>
                <w:sz w:val="20"/>
                <w:szCs w:val="20"/>
              </w:rPr>
              <w:t xml:space="preserve"> </w:t>
            </w:r>
            <w:r w:rsidRPr="00013E4D">
              <w:rPr>
                <w:rFonts w:ascii="Arial" w:hAnsi="Arial" w:cs="Arial"/>
                <w:color w:val="000000"/>
                <w:sz w:val="20"/>
                <w:szCs w:val="20"/>
              </w:rPr>
              <w:t>potrebn</w:t>
            </w:r>
            <w:r w:rsidR="0091332F" w:rsidRPr="00013E4D">
              <w:rPr>
                <w:rFonts w:ascii="Arial" w:hAnsi="Arial" w:cs="Arial"/>
                <w:color w:val="000000"/>
                <w:sz w:val="20"/>
                <w:szCs w:val="20"/>
              </w:rPr>
              <w:t>ih</w:t>
            </w:r>
            <w:r w:rsidRPr="00013E4D">
              <w:rPr>
                <w:rFonts w:ascii="Arial" w:hAnsi="Arial" w:cs="Arial"/>
                <w:color w:val="000000"/>
                <w:sz w:val="20"/>
                <w:szCs w:val="20"/>
              </w:rPr>
              <w:t xml:space="preserve"> za izradu diplomskog rada</w:t>
            </w:r>
            <w:r w:rsidR="0091332F" w:rsidRPr="00013E4D">
              <w:rPr>
                <w:rFonts w:ascii="Arial" w:hAnsi="Arial" w:cs="Arial"/>
                <w:color w:val="000000"/>
                <w:sz w:val="20"/>
                <w:szCs w:val="20"/>
              </w:rPr>
              <w:t>.</w:t>
            </w:r>
            <w:r w:rsidRPr="00013E4D">
              <w:rPr>
                <w:rFonts w:ascii="Arial" w:hAnsi="Arial" w:cs="Arial"/>
                <w:color w:val="000000"/>
                <w:sz w:val="20"/>
                <w:szCs w:val="20"/>
              </w:rPr>
              <w:t xml:space="preserve"> </w:t>
            </w:r>
          </w:p>
        </w:tc>
      </w:tr>
      <w:tr w:rsidR="005E79E8" w:rsidRPr="00013E4D" w:rsidTr="00E75E4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E79E8" w:rsidRPr="00013E4D" w:rsidRDefault="009C2C47" w:rsidP="00E75E4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5E79E8" w:rsidRPr="00013E4D" w:rsidTr="00E75E4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F07058">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Mar>
              <w:left w:w="57" w:type="dxa"/>
              <w:right w:w="57" w:type="dxa"/>
            </w:tcMar>
            <w:vAlign w:val="center"/>
          </w:tcPr>
          <w:p w:rsidR="005E79E8" w:rsidRPr="00013E4D" w:rsidRDefault="005E79E8" w:rsidP="00E75E4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 xml:space="preserve">Samostalna izrada završnog rada  </w:t>
            </w:r>
          </w:p>
        </w:tc>
        <w:tc>
          <w:tcPr>
            <w:tcW w:w="1330" w:type="dxa"/>
            <w:gridSpan w:val="2"/>
            <w:tcBorders>
              <w:right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color w:val="FF0000"/>
                <w:sz w:val="20"/>
                <w:szCs w:val="20"/>
                <w:lang w:val="hr-HR"/>
              </w:rPr>
              <w:t xml:space="preserve">   </w:t>
            </w:r>
            <w:r w:rsidRPr="00013E4D">
              <w:rPr>
                <w:rFonts w:ascii="Arial" w:hAnsi="Arial" w:cs="Arial"/>
                <w:b w:val="0"/>
                <w:sz w:val="20"/>
                <w:szCs w:val="20"/>
                <w:lang w:val="hr-HR"/>
              </w:rPr>
              <w:t>2</w:t>
            </w:r>
          </w:p>
        </w:tc>
      </w:tr>
      <w:tr w:rsidR="005E79E8" w:rsidRPr="00013E4D" w:rsidTr="00E75E4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F07058">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Mar>
              <w:left w:w="57" w:type="dxa"/>
              <w:right w:w="57" w:type="dxa"/>
            </w:tcMar>
            <w:vAlign w:val="center"/>
          </w:tcPr>
          <w:p w:rsidR="005E79E8" w:rsidRPr="00013E4D" w:rsidRDefault="005E79E8" w:rsidP="00E75E4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Konzultacije s predmetnim nastavnikom</w:t>
            </w:r>
          </w:p>
        </w:tc>
        <w:tc>
          <w:tcPr>
            <w:tcW w:w="1330" w:type="dxa"/>
            <w:gridSpan w:val="2"/>
            <w:tcBorders>
              <w:right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 xml:space="preserve">   1</w:t>
            </w:r>
          </w:p>
        </w:tc>
      </w:tr>
      <w:tr w:rsidR="005E79E8" w:rsidRPr="00013E4D" w:rsidTr="00E75E4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F07058">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Mar>
              <w:left w:w="57" w:type="dxa"/>
              <w:right w:w="57" w:type="dxa"/>
            </w:tcMar>
            <w:vAlign w:val="cente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r w:rsidR="005E79E8" w:rsidRPr="00013E4D">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E79E8" w:rsidRPr="00013E4D" w:rsidRDefault="005E79E8" w:rsidP="00E75E40">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E79E8" w:rsidRPr="00013E4D" w:rsidRDefault="005E79E8" w:rsidP="00E75E40">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r w:rsidR="005E79E8"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Ocjena će se dodijeliti na temelju redovitog pohađanja satova mentorskih konzultacija te kvalitete izrađenog rada i njegove usmene interpretacije.</w:t>
            </w:r>
          </w:p>
        </w:tc>
      </w:tr>
      <w:tr w:rsidR="005E79E8" w:rsidRPr="00013E4D" w:rsidTr="00E75E4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E79E8" w:rsidRPr="00013E4D" w:rsidRDefault="005E79E8" w:rsidP="00E75E40">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E79E8" w:rsidRPr="00013E4D" w:rsidRDefault="005E79E8" w:rsidP="00E75E4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E79E8" w:rsidRPr="00013E4D" w:rsidRDefault="005E79E8" w:rsidP="00E75E4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E79E8" w:rsidRPr="00013E4D" w:rsidRDefault="005E79E8" w:rsidP="00E75E4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5E79E8" w:rsidRPr="00013E4D" w:rsidTr="00E75E4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5E79E8" w:rsidP="00E75E40">
            <w:pPr>
              <w:tabs>
                <w:tab w:val="left" w:pos="2820"/>
              </w:tabs>
              <w:spacing w:after="0"/>
              <w:rPr>
                <w:rFonts w:ascii="Arial" w:hAnsi="Arial" w:cs="Arial"/>
                <w:color w:val="000000"/>
                <w:sz w:val="20"/>
                <w:szCs w:val="20"/>
              </w:rPr>
            </w:pPr>
            <w:r w:rsidRPr="00013E4D">
              <w:rPr>
                <w:rFonts w:ascii="Arial" w:hAnsi="Arial" w:cs="Arial"/>
                <w:color w:val="000000"/>
                <w:sz w:val="20"/>
                <w:szCs w:val="20"/>
              </w:rPr>
              <w:t>Obvezna i dopunska literatura su u izravnoj ovisnosti o izabranoj temi i mentoru završnog rada</w:t>
            </w:r>
            <w:r w:rsidR="0091332F" w:rsidRPr="00013E4D">
              <w:rPr>
                <w:rFonts w:ascii="Arial" w:hAnsi="Arial" w:cs="Arial"/>
                <w:color w:val="000000"/>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E79E8" w:rsidRPr="00013E4D" w:rsidRDefault="005E79E8" w:rsidP="00E75E4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5E79E8" w:rsidRPr="00013E4D" w:rsidRDefault="005E79E8" w:rsidP="00E75E4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c>
          <w:tcPr>
            <w:tcW w:w="1912" w:type="dxa"/>
            <w:gridSpan w:val="2"/>
            <w:tcBorders>
              <w:left w:val="single" w:sz="12" w:space="0" w:color="auto"/>
            </w:tcBorders>
            <w:shd w:val="clear" w:color="auto" w:fill="CCFFFF"/>
            <w:tcMar>
              <w:left w:w="57" w:type="dxa"/>
              <w:right w:w="57" w:type="dxa"/>
            </w:tcMar>
            <w:vAlign w:val="center"/>
          </w:tcPr>
          <w:p w:rsidR="005E79E8" w:rsidRPr="00013E4D" w:rsidRDefault="005E79E8" w:rsidP="00E75E4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Mentorski rad na izradi rada putem konzultacija i elektroničke komunikacije, te putem službenog sustava praćenja kvalitete na sastavnici.</w:t>
            </w:r>
          </w:p>
        </w:tc>
      </w:tr>
      <w:tr w:rsidR="005E79E8" w:rsidRPr="00013E4D" w:rsidTr="00E75E4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bl>
    <w:p w:rsidR="00042DBD" w:rsidRPr="00013E4D" w:rsidRDefault="00042DBD"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E79E8" w:rsidRPr="00013E4D" w:rsidTr="00E75E4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E79E8" w:rsidRPr="00013E4D" w:rsidRDefault="005E79E8" w:rsidP="00E75E40">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E79E8" w:rsidRPr="00013E4D" w:rsidRDefault="005E79E8" w:rsidP="00E75E40">
            <w:pPr>
              <w:spacing w:before="60" w:after="60" w:line="240" w:lineRule="auto"/>
              <w:ind w:left="397" w:hanging="397"/>
              <w:rPr>
                <w:rFonts w:ascii="Arial" w:hAnsi="Arial" w:cs="Arial"/>
                <w:b/>
                <w:sz w:val="20"/>
                <w:szCs w:val="20"/>
              </w:rPr>
            </w:pPr>
            <w:r w:rsidRPr="00013E4D">
              <w:rPr>
                <w:rFonts w:ascii="Arial" w:hAnsi="Arial" w:cs="Arial"/>
                <w:b/>
                <w:sz w:val="20"/>
                <w:szCs w:val="20"/>
              </w:rPr>
              <w:t xml:space="preserve">Stručna praksa  </w:t>
            </w:r>
          </w:p>
        </w:tc>
      </w:tr>
      <w:tr w:rsidR="005E79E8" w:rsidRPr="00013E4D" w:rsidTr="00E75E4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lang w:val="en-GB"/>
              </w:rPr>
              <w:t>UAA905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2</w:t>
            </w:r>
            <w:r w:rsidR="005F75C1" w:rsidRPr="00013E4D">
              <w:rPr>
                <w:rFonts w:ascii="Arial" w:hAnsi="Arial" w:cs="Arial"/>
                <w:sz w:val="20"/>
                <w:szCs w:val="20"/>
              </w:rPr>
              <w:t>/III.</w:t>
            </w:r>
          </w:p>
        </w:tc>
      </w:tr>
      <w:tr w:rsidR="005E79E8" w:rsidRPr="00013E4D" w:rsidTr="00E75E4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E79E8" w:rsidRPr="00013E4D" w:rsidRDefault="00F01B07"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w:rFonts w:ascii="Arial" w:hAnsi="Arial" w:cs="Arial"/>
                <w:spacing w:val="-15"/>
                <w:kern w:val="1"/>
                <w:sz w:val="20"/>
                <w:szCs w:val="20"/>
              </w:rPr>
              <w:t>red.</w:t>
            </w:r>
            <w:r w:rsidRPr="00013E4D">
              <w:rPr>
                <w:rFonts w:ascii="Arial" w:hAnsi="Arial" w:cs="Arial"/>
                <w:spacing w:val="-15"/>
                <w:kern w:val="1"/>
                <w:sz w:val="20"/>
                <w:szCs w:val="20"/>
              </w:rPr>
              <w:t xml:space="preserve">  prof.</w:t>
            </w:r>
            <w:r>
              <w:rPr>
                <w:rFonts w:ascii="Arial" w:hAnsi="Arial" w:cs="Arial"/>
                <w:spacing w:val="-15"/>
                <w:kern w:val="1"/>
                <w:sz w:val="20"/>
                <w:szCs w:val="20"/>
              </w:rPr>
              <w:t xml:space="preserve"> </w:t>
            </w:r>
            <w:r>
              <w:rPr>
                <w:rFonts w:ascii="Arial" w:hAnsi="Arial" w:cs="Arial"/>
                <w:spacing w:val="-5"/>
                <w:kern w:val="1"/>
                <w:sz w:val="20"/>
                <w:szCs w:val="20"/>
              </w:rPr>
              <w:t>Slobodan Jokić</w:t>
            </w:r>
          </w:p>
          <w:p w:rsidR="0091332F" w:rsidRPr="00013E4D" w:rsidRDefault="00F01B07"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sidRPr="00013E4D">
              <w:rPr>
                <w:rFonts w:ascii="Arial" w:hAnsi="Arial" w:cs="Arial"/>
                <w:spacing w:val="-15"/>
                <w:kern w:val="1"/>
                <w:sz w:val="20"/>
                <w:szCs w:val="20"/>
              </w:rPr>
              <w:t>izv.  prof.</w:t>
            </w:r>
            <w:r>
              <w:rPr>
                <w:rFonts w:ascii="Arial" w:hAnsi="Arial" w:cs="Arial"/>
                <w:spacing w:val="-15"/>
                <w:kern w:val="1"/>
                <w:sz w:val="20"/>
                <w:szCs w:val="20"/>
              </w:rPr>
              <w:t xml:space="preserve"> </w:t>
            </w:r>
            <w:r w:rsidR="005E79E8" w:rsidRPr="00013E4D">
              <w:rPr>
                <w:rFonts w:ascii="Arial" w:hAnsi="Arial" w:cs="Arial"/>
                <w:sz w:val="20"/>
                <w:szCs w:val="20"/>
              </w:rPr>
              <w:t>Toni Meštrović</w:t>
            </w:r>
          </w:p>
          <w:p w:rsidR="005E79E8" w:rsidRPr="00013E4D" w:rsidRDefault="00F01B07"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w:rFonts w:ascii="Arial" w:hAnsi="Arial" w:cs="Arial"/>
                <w:spacing w:val="-15"/>
                <w:kern w:val="1"/>
                <w:sz w:val="20"/>
                <w:szCs w:val="20"/>
              </w:rPr>
              <w:t>red</w:t>
            </w:r>
            <w:r w:rsidRPr="00013E4D">
              <w:rPr>
                <w:rFonts w:ascii="Arial" w:hAnsi="Arial" w:cs="Arial"/>
                <w:spacing w:val="-15"/>
                <w:kern w:val="1"/>
                <w:sz w:val="20"/>
                <w:szCs w:val="20"/>
              </w:rPr>
              <w:t>.  prof.</w:t>
            </w:r>
            <w:r>
              <w:rPr>
                <w:rFonts w:ascii="Arial" w:hAnsi="Arial" w:cs="Arial"/>
                <w:spacing w:val="-15"/>
                <w:kern w:val="1"/>
                <w:sz w:val="20"/>
                <w:szCs w:val="20"/>
              </w:rPr>
              <w:t xml:space="preserve"> </w:t>
            </w:r>
            <w:r>
              <w:rPr>
                <w:rFonts w:ascii="Arial" w:hAnsi="Arial" w:cs="Arial"/>
                <w:spacing w:val="-5"/>
                <w:kern w:val="1"/>
                <w:sz w:val="20"/>
                <w:szCs w:val="20"/>
              </w:rPr>
              <w:t>Vlado Zrnić</w:t>
            </w:r>
          </w:p>
          <w:p w:rsidR="005E79E8" w:rsidRPr="00013E4D" w:rsidRDefault="00F01B07"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013E4D">
              <w:rPr>
                <w:rFonts w:ascii="Arial" w:hAnsi="Arial" w:cs="Arial"/>
                <w:spacing w:val="-15"/>
                <w:kern w:val="1"/>
                <w:sz w:val="20"/>
                <w:szCs w:val="20"/>
              </w:rPr>
              <w:t>izv.  prof.</w:t>
            </w:r>
            <w:r>
              <w:rPr>
                <w:rFonts w:ascii="Arial" w:hAnsi="Arial" w:cs="Arial"/>
                <w:spacing w:val="-15"/>
                <w:kern w:val="1"/>
                <w:sz w:val="20"/>
                <w:szCs w:val="20"/>
              </w:rPr>
              <w:t xml:space="preserve"> </w:t>
            </w:r>
            <w:r>
              <w:rPr>
                <w:rFonts w:ascii="Arial" w:hAnsi="Arial" w:cs="Arial"/>
                <w:spacing w:val="-5"/>
                <w:kern w:val="1"/>
                <w:sz w:val="20"/>
                <w:szCs w:val="20"/>
              </w:rPr>
              <w:t>Sandra Sterle</w:t>
            </w:r>
          </w:p>
          <w:p w:rsidR="005E79E8" w:rsidRPr="00013E4D" w:rsidRDefault="00F01B07" w:rsidP="00F01B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Pr>
                <w:rFonts w:ascii="Arial" w:hAnsi="Arial" w:cs="Arial"/>
                <w:spacing w:val="-15"/>
                <w:kern w:val="1"/>
                <w:sz w:val="20"/>
                <w:szCs w:val="20"/>
              </w:rPr>
              <w:t xml:space="preserve">doc. </w:t>
            </w:r>
            <w:r w:rsidR="005E79E8" w:rsidRPr="00013E4D">
              <w:rPr>
                <w:rFonts w:ascii="Arial" w:hAnsi="Arial" w:cs="Arial"/>
                <w:spacing w:val="-15"/>
                <w:kern w:val="1"/>
                <w:sz w:val="20"/>
                <w:szCs w:val="20"/>
              </w:rPr>
              <w:t>Veljko 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E79E8" w:rsidRPr="00013E4D" w:rsidRDefault="005E79E8" w:rsidP="00E75E40">
            <w:pPr>
              <w:spacing w:after="0" w:line="240" w:lineRule="auto"/>
              <w:rPr>
                <w:rFonts w:ascii="Arial" w:hAnsi="Arial" w:cs="Arial"/>
                <w:sz w:val="20"/>
                <w:szCs w:val="20"/>
              </w:rPr>
            </w:pPr>
          </w:p>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 xml:space="preserve">  6</w:t>
            </w:r>
          </w:p>
        </w:tc>
      </w:tr>
      <w:tr w:rsidR="005E79E8" w:rsidRPr="00013E4D" w:rsidTr="00E75E4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E79E8" w:rsidRPr="00013E4D" w:rsidRDefault="009C2C47" w:rsidP="00E75E40">
            <w:pPr>
              <w:spacing w:after="0" w:line="240" w:lineRule="auto"/>
              <w:rPr>
                <w:rFonts w:ascii="Arial" w:hAnsi="Arial" w:cs="Arial"/>
                <w:sz w:val="20"/>
                <w:szCs w:val="20"/>
              </w:rPr>
            </w:pPr>
            <w:r w:rsidRPr="00013E4D">
              <w:rPr>
                <w:rFonts w:ascii="Arial" w:hAnsi="Arial" w:cs="Arial"/>
                <w:sz w:val="20"/>
                <w:szCs w:val="20"/>
              </w:rPr>
              <w:fldChar w:fldCharType="begin">
                <w:ffData>
                  <w:name w:val=""/>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E79E8" w:rsidRPr="00013E4D" w:rsidRDefault="005E79E8" w:rsidP="00E75E40">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E79E8" w:rsidRPr="00013E4D" w:rsidRDefault="005E79E8" w:rsidP="00E75E40">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5E79E8" w:rsidRPr="00013E4D" w:rsidRDefault="005E79E8" w:rsidP="00E75E40">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5E79E8" w:rsidRPr="00013E4D" w:rsidRDefault="005E79E8" w:rsidP="00E75E40">
            <w:pPr>
              <w:spacing w:after="0" w:line="240" w:lineRule="auto"/>
              <w:jc w:val="center"/>
              <w:rPr>
                <w:rFonts w:ascii="Arial" w:hAnsi="Arial" w:cs="Arial"/>
                <w:sz w:val="20"/>
                <w:szCs w:val="20"/>
              </w:rPr>
            </w:pPr>
            <w:r w:rsidRPr="00013E4D">
              <w:rPr>
                <w:rFonts w:ascii="Arial" w:hAnsi="Arial" w:cs="Arial"/>
                <w:sz w:val="20"/>
                <w:szCs w:val="20"/>
              </w:rPr>
              <w:t>T</w:t>
            </w:r>
          </w:p>
        </w:tc>
      </w:tr>
      <w:tr w:rsidR="005E79E8" w:rsidRPr="00013E4D" w:rsidTr="00E75E4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E79E8" w:rsidRPr="00013E4D" w:rsidRDefault="005E79E8" w:rsidP="00E75E4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 xml:space="preserve">    0</w:t>
            </w:r>
          </w:p>
        </w:tc>
        <w:tc>
          <w:tcPr>
            <w:tcW w:w="706" w:type="dxa"/>
            <w:gridSpan w:val="2"/>
            <w:tcBorders>
              <w:bottom w:val="single" w:sz="12" w:space="0" w:color="auto"/>
              <w:right w:val="single" w:sz="12" w:space="0" w:color="auto"/>
            </w:tcBorders>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 xml:space="preserve">   0</w:t>
            </w:r>
          </w:p>
        </w:tc>
        <w:tc>
          <w:tcPr>
            <w:tcW w:w="712" w:type="dxa"/>
            <w:tcBorders>
              <w:bottom w:val="single" w:sz="12" w:space="0" w:color="auto"/>
              <w:right w:val="single" w:sz="12" w:space="0" w:color="auto"/>
            </w:tcBorders>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180</w:t>
            </w:r>
          </w:p>
        </w:tc>
        <w:tc>
          <w:tcPr>
            <w:tcW w:w="618" w:type="dxa"/>
            <w:tcBorders>
              <w:bottom w:val="single" w:sz="12" w:space="0" w:color="auto"/>
              <w:right w:val="single" w:sz="12" w:space="0" w:color="auto"/>
            </w:tcBorders>
            <w:vAlign w:val="center"/>
          </w:tcPr>
          <w:p w:rsidR="005E79E8" w:rsidRPr="00013E4D" w:rsidRDefault="005E79E8" w:rsidP="00E75E40">
            <w:pPr>
              <w:spacing w:after="0" w:line="240" w:lineRule="auto"/>
              <w:rPr>
                <w:rFonts w:ascii="Arial" w:hAnsi="Arial" w:cs="Arial"/>
                <w:sz w:val="20"/>
                <w:szCs w:val="20"/>
              </w:rPr>
            </w:pPr>
          </w:p>
        </w:tc>
      </w:tr>
      <w:tr w:rsidR="005E79E8" w:rsidRPr="00013E4D" w:rsidTr="00E75E4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E79E8" w:rsidRPr="00013E4D" w:rsidRDefault="009C2C47" w:rsidP="00E75E40">
            <w:pPr>
              <w:spacing w:after="0" w:line="240" w:lineRule="auto"/>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sz w:val="20"/>
                <w:szCs w:val="20"/>
              </w:rPr>
              <w:t> </w:t>
            </w:r>
            <w:r w:rsidR="005E79E8" w:rsidRPr="00013E4D">
              <w:rPr>
                <w:rFonts w:ascii="Arial" w:hAnsi="Arial" w:cs="Arial"/>
                <w:sz w:val="20"/>
                <w:szCs w:val="20"/>
              </w:rPr>
              <w:t> </w:t>
            </w:r>
            <w:r w:rsidR="005E79E8" w:rsidRPr="00013E4D">
              <w:rPr>
                <w:rFonts w:ascii="Arial" w:hAnsi="Arial" w:cs="Arial"/>
                <w:sz w:val="20"/>
                <w:szCs w:val="20"/>
              </w:rPr>
              <w:t> </w:t>
            </w:r>
            <w:r w:rsidR="005E79E8" w:rsidRPr="00013E4D">
              <w:rPr>
                <w:rFonts w:ascii="Arial" w:hAnsi="Arial" w:cs="Arial"/>
                <w:sz w:val="20"/>
                <w:szCs w:val="20"/>
              </w:rPr>
              <w:t> </w:t>
            </w:r>
            <w:r w:rsidR="005E79E8" w:rsidRPr="00013E4D">
              <w:rPr>
                <w:rFonts w:ascii="Arial" w:hAnsi="Arial" w:cs="Arial"/>
                <w:sz w:val="20"/>
                <w:szCs w:val="20"/>
              </w:rPr>
              <w:t> </w:t>
            </w:r>
            <w:r w:rsidRPr="00013E4D">
              <w:rPr>
                <w:rFonts w:ascii="Arial" w:hAnsi="Arial" w:cs="Arial"/>
                <w:sz w:val="20"/>
                <w:szCs w:val="20"/>
              </w:rPr>
              <w:fldChar w:fldCharType="end"/>
            </w:r>
          </w:p>
        </w:tc>
      </w:tr>
      <w:tr w:rsidR="005E79E8" w:rsidRPr="00013E4D" w:rsidTr="00E75E4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E79E8" w:rsidRPr="00013E4D" w:rsidRDefault="005E79E8" w:rsidP="00E75E40">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5E79E8" w:rsidRPr="00013E4D" w:rsidTr="00E75E4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E79E8" w:rsidRPr="00013E4D" w:rsidRDefault="0091332F" w:rsidP="00E75E40">
            <w:pPr>
              <w:tabs>
                <w:tab w:val="left" w:pos="2820"/>
              </w:tabs>
              <w:spacing w:after="0"/>
              <w:rPr>
                <w:rFonts w:ascii="Arial" w:hAnsi="Arial" w:cs="Arial"/>
                <w:sz w:val="20"/>
                <w:szCs w:val="20"/>
              </w:rPr>
            </w:pPr>
            <w:r w:rsidRPr="00013E4D">
              <w:rPr>
                <w:rFonts w:ascii="Arial" w:hAnsi="Arial" w:cs="Arial"/>
                <w:sz w:val="20"/>
                <w:szCs w:val="20"/>
              </w:rPr>
              <w:t>P</w:t>
            </w:r>
            <w:r w:rsidR="005E79E8" w:rsidRPr="00013E4D">
              <w:rPr>
                <w:rFonts w:ascii="Arial" w:hAnsi="Arial" w:cs="Arial"/>
                <w:sz w:val="20"/>
                <w:szCs w:val="20"/>
              </w:rPr>
              <w:t>riprema studenta za rad u profesionalnom okruženju i rad na profesionalnim projektima</w:t>
            </w:r>
            <w:r w:rsidRPr="00013E4D">
              <w:rPr>
                <w:rFonts w:ascii="Arial" w:hAnsi="Arial" w:cs="Arial"/>
                <w:sz w:val="20"/>
                <w:szCs w:val="20"/>
              </w:rPr>
              <w:t>.</w:t>
            </w:r>
          </w:p>
        </w:tc>
      </w:tr>
      <w:tr w:rsidR="005E79E8" w:rsidRPr="00013E4D" w:rsidTr="00E75E40">
        <w:tc>
          <w:tcPr>
            <w:tcW w:w="1912" w:type="dxa"/>
            <w:gridSpan w:val="2"/>
            <w:tcBorders>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bottom w:val="single" w:sz="4" w:space="0" w:color="auto"/>
              <w:right w:val="single" w:sz="12" w:space="0" w:color="auto"/>
            </w:tcBorders>
            <w:tcMar>
              <w:left w:w="57" w:type="dxa"/>
              <w:right w:w="57" w:type="dxa"/>
            </w:tcMar>
          </w:tcPr>
          <w:p w:rsidR="00234428" w:rsidRPr="00234428" w:rsidRDefault="00234428" w:rsidP="00234428">
            <w:pPr>
              <w:rPr>
                <w:rFonts w:ascii="Arial" w:hAnsi="Arial" w:cs="Arial"/>
                <w:color w:val="000000"/>
                <w:sz w:val="20"/>
                <w:szCs w:val="20"/>
                <w:shd w:val="clear" w:color="auto" w:fill="FFFFFF"/>
              </w:rPr>
            </w:pPr>
            <w:r w:rsidRPr="00234428">
              <w:rPr>
                <w:rFonts w:ascii="Arial" w:hAnsi="Arial" w:cs="Arial"/>
                <w:color w:val="000000"/>
                <w:sz w:val="20"/>
                <w:szCs w:val="20"/>
                <w:shd w:val="clear" w:color="auto" w:fill="FFFFFF"/>
              </w:rPr>
              <w:t xml:space="preserve">Izvršen upis u III. semestar diplomskog studija </w:t>
            </w:r>
            <w:r w:rsidRPr="00234428">
              <w:rPr>
                <w:rFonts w:ascii="Arial" w:hAnsi="Arial" w:cs="Arial"/>
                <w:sz w:val="20"/>
                <w:szCs w:val="20"/>
              </w:rPr>
              <w:t>Film, Medijska umjetnost i Animacija</w:t>
            </w:r>
          </w:p>
          <w:p w:rsidR="005E79E8" w:rsidRPr="00013E4D" w:rsidRDefault="005E79E8" w:rsidP="00E75E40">
            <w:pPr>
              <w:tabs>
                <w:tab w:val="left" w:pos="2820"/>
              </w:tabs>
              <w:spacing w:after="0"/>
              <w:rPr>
                <w:rFonts w:ascii="Arial" w:hAnsi="Arial" w:cs="Arial"/>
                <w:sz w:val="20"/>
                <w:szCs w:val="20"/>
              </w:rPr>
            </w:pPr>
          </w:p>
        </w:tc>
      </w:tr>
      <w:tr w:rsidR="005E79E8" w:rsidRPr="00013E4D" w:rsidTr="00E75E40">
        <w:tc>
          <w:tcPr>
            <w:tcW w:w="1912" w:type="dxa"/>
            <w:gridSpan w:val="2"/>
            <w:tcBorders>
              <w:left w:val="single" w:sz="12" w:space="0" w:color="auto"/>
              <w:right w:val="single" w:sz="4"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5E79E8" w:rsidRPr="00013E4D" w:rsidRDefault="005E79E8" w:rsidP="00E75E40">
            <w:pPr>
              <w:tabs>
                <w:tab w:val="left" w:pos="2820"/>
              </w:tabs>
              <w:spacing w:after="0"/>
              <w:rPr>
                <w:rFonts w:ascii="Arial" w:hAnsi="Arial" w:cs="Arial"/>
                <w:sz w:val="20"/>
                <w:szCs w:val="20"/>
              </w:rPr>
            </w:pP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1. </w:t>
            </w:r>
            <w:r w:rsidR="0091332F" w:rsidRPr="00013E4D">
              <w:rPr>
                <w:rFonts w:ascii="Arial" w:hAnsi="Arial" w:cs="Arial"/>
                <w:sz w:val="20"/>
                <w:szCs w:val="20"/>
              </w:rPr>
              <w:t>S</w:t>
            </w:r>
            <w:r w:rsidRPr="00013E4D">
              <w:rPr>
                <w:rFonts w:ascii="Arial" w:hAnsi="Arial" w:cs="Arial"/>
                <w:sz w:val="20"/>
                <w:szCs w:val="20"/>
              </w:rPr>
              <w:t>nalaženje u profesionalnom okruženju</w:t>
            </w:r>
          </w:p>
          <w:p w:rsidR="005E79E8" w:rsidRPr="00013E4D" w:rsidRDefault="0091332F" w:rsidP="00E75E40">
            <w:pPr>
              <w:tabs>
                <w:tab w:val="left" w:pos="2820"/>
              </w:tabs>
              <w:spacing w:after="0"/>
              <w:rPr>
                <w:rFonts w:ascii="Arial" w:hAnsi="Arial" w:cs="Arial"/>
                <w:sz w:val="20"/>
                <w:szCs w:val="20"/>
              </w:rPr>
            </w:pPr>
            <w:r w:rsidRPr="00013E4D">
              <w:rPr>
                <w:rFonts w:ascii="Arial" w:hAnsi="Arial" w:cs="Arial"/>
                <w:sz w:val="20"/>
                <w:szCs w:val="20"/>
              </w:rPr>
              <w:t>2. K</w:t>
            </w:r>
            <w:r w:rsidR="005E79E8" w:rsidRPr="00013E4D">
              <w:rPr>
                <w:rFonts w:ascii="Arial" w:hAnsi="Arial" w:cs="Arial"/>
                <w:sz w:val="20"/>
                <w:szCs w:val="20"/>
              </w:rPr>
              <w:t>reativni rad u timu</w:t>
            </w:r>
          </w:p>
          <w:p w:rsidR="005E79E8" w:rsidRPr="00013E4D" w:rsidRDefault="0091332F" w:rsidP="00E75E40">
            <w:pPr>
              <w:tabs>
                <w:tab w:val="left" w:pos="2820"/>
              </w:tabs>
              <w:spacing w:after="0"/>
              <w:rPr>
                <w:rFonts w:ascii="Arial" w:hAnsi="Arial" w:cs="Arial"/>
                <w:sz w:val="20"/>
                <w:szCs w:val="20"/>
              </w:rPr>
            </w:pPr>
            <w:r w:rsidRPr="00013E4D">
              <w:rPr>
                <w:rFonts w:ascii="Arial" w:hAnsi="Arial" w:cs="Arial"/>
                <w:sz w:val="20"/>
                <w:szCs w:val="20"/>
              </w:rPr>
              <w:t>3. R</w:t>
            </w:r>
            <w:r w:rsidR="005E79E8" w:rsidRPr="00013E4D">
              <w:rPr>
                <w:rFonts w:ascii="Arial" w:hAnsi="Arial" w:cs="Arial"/>
                <w:sz w:val="20"/>
                <w:szCs w:val="20"/>
              </w:rPr>
              <w:t>ealizacija zadanih zadataka unutar određenog roka</w:t>
            </w:r>
          </w:p>
          <w:p w:rsidR="005E79E8" w:rsidRPr="00013E4D" w:rsidRDefault="0091332F" w:rsidP="00E75E40">
            <w:pPr>
              <w:tabs>
                <w:tab w:val="left" w:pos="2820"/>
              </w:tabs>
              <w:spacing w:after="0"/>
              <w:rPr>
                <w:rFonts w:ascii="Arial" w:hAnsi="Arial" w:cs="Arial"/>
                <w:sz w:val="20"/>
                <w:szCs w:val="20"/>
              </w:rPr>
            </w:pPr>
            <w:r w:rsidRPr="00013E4D">
              <w:rPr>
                <w:rFonts w:ascii="Arial" w:hAnsi="Arial" w:cs="Arial"/>
                <w:sz w:val="20"/>
                <w:szCs w:val="20"/>
              </w:rPr>
              <w:t>4. A</w:t>
            </w:r>
            <w:r w:rsidR="005E79E8" w:rsidRPr="00013E4D">
              <w:rPr>
                <w:rFonts w:ascii="Arial" w:hAnsi="Arial" w:cs="Arial"/>
                <w:sz w:val="20"/>
                <w:szCs w:val="20"/>
              </w:rPr>
              <w:t>pliciranje stečenog znanja tokom studija na profesionalnim projektima</w:t>
            </w:r>
          </w:p>
          <w:p w:rsidR="005E79E8" w:rsidRPr="00013E4D" w:rsidRDefault="005E79E8" w:rsidP="00E75E40">
            <w:pPr>
              <w:tabs>
                <w:tab w:val="left" w:pos="2820"/>
              </w:tabs>
              <w:spacing w:after="0"/>
              <w:rPr>
                <w:rFonts w:ascii="Arial" w:hAnsi="Arial" w:cs="Arial"/>
                <w:sz w:val="20"/>
                <w:szCs w:val="20"/>
              </w:rPr>
            </w:pPr>
          </w:p>
          <w:p w:rsidR="005E79E8" w:rsidRPr="00013E4D" w:rsidRDefault="005E79E8" w:rsidP="00E75E40">
            <w:pPr>
              <w:tabs>
                <w:tab w:val="left" w:pos="2820"/>
              </w:tabs>
              <w:spacing w:after="0"/>
              <w:rPr>
                <w:rFonts w:ascii="Arial" w:hAnsi="Arial" w:cs="Arial"/>
                <w:sz w:val="20"/>
                <w:szCs w:val="20"/>
              </w:rPr>
            </w:pPr>
          </w:p>
          <w:p w:rsidR="005E79E8" w:rsidRPr="00013E4D" w:rsidRDefault="005E79E8" w:rsidP="00E75E40">
            <w:pPr>
              <w:tabs>
                <w:tab w:val="left" w:pos="2820"/>
              </w:tabs>
              <w:spacing w:after="0"/>
              <w:rPr>
                <w:rFonts w:ascii="Arial" w:hAnsi="Arial" w:cs="Arial"/>
                <w:sz w:val="20"/>
                <w:szCs w:val="20"/>
              </w:rPr>
            </w:pPr>
          </w:p>
        </w:tc>
      </w:tr>
      <w:tr w:rsidR="005E79E8" w:rsidRPr="00013E4D" w:rsidTr="00E75E40">
        <w:tc>
          <w:tcPr>
            <w:tcW w:w="1912" w:type="dxa"/>
            <w:gridSpan w:val="2"/>
            <w:tcBorders>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right w:val="single" w:sz="12"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1.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2.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3.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4.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5.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6.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7. itd. </w:t>
            </w:r>
          </w:p>
          <w:p w:rsidR="005E79E8" w:rsidRPr="00013E4D" w:rsidRDefault="005E79E8" w:rsidP="00E75E40">
            <w:pPr>
              <w:tabs>
                <w:tab w:val="left" w:pos="2820"/>
              </w:tabs>
              <w:spacing w:after="0"/>
              <w:rPr>
                <w:rFonts w:ascii="Arial" w:hAnsi="Arial" w:cs="Arial"/>
                <w:sz w:val="20"/>
                <w:szCs w:val="20"/>
              </w:rPr>
            </w:pPr>
          </w:p>
        </w:tc>
      </w:tr>
      <w:tr w:rsidR="005E79E8" w:rsidRPr="00013E4D" w:rsidTr="00E75E4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predavanja</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vježbe  </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5E79E8" w:rsidRPr="00013E4D" w:rsidRDefault="005E79E8" w:rsidP="00E75E40">
            <w:pPr>
              <w:tabs>
                <w:tab w:val="left" w:pos="2820"/>
              </w:tabs>
              <w:spacing w:after="0"/>
              <w:rPr>
                <w:rFonts w:ascii="Arial" w:hAnsi="Arial" w:cs="Arial"/>
                <w:sz w:val="20"/>
                <w:szCs w:val="20"/>
              </w:rPr>
            </w:pPr>
            <w:r w:rsidRPr="00013E4D">
              <w:rPr>
                <w:rFonts w:ascii="Arial" w:eastAsia="MS Gothic" w:hAnsi="Arial" w:cs="Arial"/>
                <w:sz w:val="20"/>
                <w:szCs w:val="20"/>
              </w:rPr>
              <w:t>x</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sz w:val="20"/>
                <w:szCs w:val="20"/>
                <w:lang w:val="hr-HR"/>
              </w:rPr>
              <w:t>x</w:t>
            </w:r>
            <w:r w:rsidRPr="00013E4D">
              <w:rPr>
                <w:rFonts w:ascii="Arial" w:hAnsi="Arial" w:cs="Arial"/>
                <w:b w:val="0"/>
                <w:sz w:val="20"/>
                <w:szCs w:val="20"/>
                <w:lang w:val="hr-HR"/>
              </w:rPr>
              <w:t xml:space="preserve"> samostalni  zadaci  </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multimedija </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laboratorij</w:t>
            </w:r>
          </w:p>
          <w:p w:rsidR="005E79E8" w:rsidRPr="00013E4D" w:rsidRDefault="005E79E8" w:rsidP="00E75E40">
            <w:pPr>
              <w:pStyle w:val="FieldText"/>
              <w:rPr>
                <w:rFonts w:ascii="Arial" w:hAnsi="Arial" w:cs="Arial"/>
                <w:b w:val="0"/>
                <w:sz w:val="20"/>
                <w:szCs w:val="20"/>
                <w:lang w:val="hr-HR"/>
              </w:rPr>
            </w:pPr>
            <w:r w:rsidRPr="00013E4D">
              <w:rPr>
                <w:rFonts w:ascii="Arial" w:eastAsia="MS Gothic" w:hAnsi="Arial" w:cs="Arial"/>
                <w:sz w:val="20"/>
                <w:szCs w:val="20"/>
                <w:lang w:val="hr-HR"/>
              </w:rPr>
              <w:t>x</w:t>
            </w:r>
            <w:r w:rsidRPr="00013E4D">
              <w:rPr>
                <w:rFonts w:ascii="Arial" w:hAnsi="Arial" w:cs="Arial"/>
                <w:b w:val="0"/>
                <w:sz w:val="20"/>
                <w:szCs w:val="20"/>
                <w:lang w:val="hr-HR"/>
              </w:rPr>
              <w:t xml:space="preserve"> mentorski rad</w:t>
            </w:r>
          </w:p>
          <w:p w:rsidR="005E79E8" w:rsidRPr="00013E4D" w:rsidRDefault="005E79E8" w:rsidP="00E75E40">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w:t>
            </w:r>
            <w:r w:rsidR="009C2C47" w:rsidRPr="00013E4D">
              <w:rPr>
                <w:rFonts w:ascii="Arial" w:hAnsi="Arial" w:cs="Arial"/>
                <w:sz w:val="20"/>
                <w:szCs w:val="20"/>
              </w:rPr>
              <w:fldChar w:fldCharType="begin">
                <w:ffData>
                  <w:name w:val="Text1"/>
                  <w:enabled/>
                  <w:calcOnExit w:val="0"/>
                  <w:textInput/>
                </w:ffData>
              </w:fldChar>
            </w:r>
            <w:r w:rsidRPr="00013E4D">
              <w:rPr>
                <w:rFonts w:ascii="Arial" w:hAnsi="Arial" w:cs="Arial"/>
                <w:sz w:val="20"/>
                <w:szCs w:val="20"/>
              </w:rPr>
              <w:instrText xml:space="preserve"> FORMTEXT </w:instrText>
            </w:r>
            <w:r w:rsidR="009C2C47" w:rsidRPr="00013E4D">
              <w:rPr>
                <w:rFonts w:ascii="Arial" w:hAnsi="Arial" w:cs="Arial"/>
                <w:sz w:val="20"/>
                <w:szCs w:val="20"/>
              </w:rPr>
            </w:r>
            <w:r w:rsidR="009C2C47" w:rsidRPr="00013E4D">
              <w:rPr>
                <w:rFonts w:ascii="Arial" w:hAnsi="Arial" w:cs="Arial"/>
                <w:sz w:val="20"/>
                <w:szCs w:val="20"/>
              </w:rPr>
              <w:fldChar w:fldCharType="separate"/>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009C2C47" w:rsidRPr="00013E4D">
              <w:rPr>
                <w:rFonts w:ascii="Arial" w:hAnsi="Arial" w:cs="Arial"/>
                <w:sz w:val="20"/>
                <w:szCs w:val="20"/>
              </w:rPr>
              <w:fldChar w:fldCharType="end"/>
            </w:r>
            <w:r w:rsidRPr="00013E4D">
              <w:rPr>
                <w:rFonts w:ascii="Arial" w:hAnsi="Arial" w:cs="Arial"/>
                <w:sz w:val="20"/>
                <w:szCs w:val="20"/>
              </w:rPr>
              <w:t xml:space="preserve"> (ostalo upisati)</w:t>
            </w:r>
            <w:r w:rsidRPr="00013E4D">
              <w:rPr>
                <w:rFonts w:ascii="Arial" w:hAnsi="Arial" w:cs="Arial"/>
                <w:b/>
                <w:sz w:val="20"/>
                <w:szCs w:val="20"/>
              </w:rPr>
              <w:t xml:space="preserve"> </w:t>
            </w:r>
            <w:r w:rsidRPr="00013E4D">
              <w:rPr>
                <w:rFonts w:ascii="Arial" w:hAnsi="Arial" w:cs="Arial"/>
                <w:b/>
                <w:sz w:val="20"/>
                <w:szCs w:val="20"/>
                <w:bdr w:val="single" w:sz="12" w:space="0" w:color="auto"/>
              </w:rPr>
              <w:t xml:space="preserve"> </w:t>
            </w:r>
          </w:p>
        </w:tc>
      </w:tr>
      <w:tr w:rsidR="005E79E8" w:rsidRPr="00013E4D" w:rsidTr="00E75E40">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p>
        </w:tc>
      </w:tr>
      <w:tr w:rsidR="005E79E8" w:rsidRPr="00013E4D" w:rsidTr="00E75E4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E79E8" w:rsidRPr="00013E4D" w:rsidRDefault="005E79E8" w:rsidP="00E75E40">
            <w:pPr>
              <w:tabs>
                <w:tab w:val="left" w:pos="2820"/>
              </w:tabs>
              <w:spacing w:after="0"/>
              <w:rPr>
                <w:rFonts w:ascii="Arial" w:hAnsi="Arial" w:cs="Arial"/>
                <w:color w:val="000000"/>
                <w:sz w:val="20"/>
                <w:szCs w:val="20"/>
              </w:rPr>
            </w:pPr>
            <w:r w:rsidRPr="00013E4D">
              <w:rPr>
                <w:rFonts w:ascii="Arial" w:hAnsi="Arial" w:cs="Arial"/>
                <w:color w:val="000000"/>
                <w:sz w:val="20"/>
                <w:szCs w:val="20"/>
              </w:rPr>
              <w:t>Redovito pohađanje konzultacija i suradnja s profesorom-mentorom</w:t>
            </w:r>
            <w:r w:rsidR="0091332F" w:rsidRPr="00013E4D">
              <w:rPr>
                <w:rFonts w:ascii="Arial" w:hAnsi="Arial" w:cs="Arial"/>
                <w:color w:val="000000"/>
                <w:sz w:val="20"/>
                <w:szCs w:val="20"/>
              </w:rPr>
              <w:t>. Obav</w:t>
            </w:r>
            <w:r w:rsidRPr="00013E4D">
              <w:rPr>
                <w:rFonts w:ascii="Arial" w:hAnsi="Arial" w:cs="Arial"/>
                <w:color w:val="000000"/>
                <w:sz w:val="20"/>
                <w:szCs w:val="20"/>
              </w:rPr>
              <w:t>ljanje svih obaveza preuzetih unutar strukture tima na odabranoj stručnoj praksi</w:t>
            </w:r>
            <w:r w:rsidR="0091332F" w:rsidRPr="00013E4D">
              <w:rPr>
                <w:rFonts w:ascii="Arial" w:hAnsi="Arial" w:cs="Arial"/>
                <w:color w:val="000000"/>
                <w:sz w:val="20"/>
                <w:szCs w:val="20"/>
              </w:rPr>
              <w:t>.</w:t>
            </w:r>
          </w:p>
        </w:tc>
      </w:tr>
      <w:tr w:rsidR="005E79E8" w:rsidRPr="00013E4D" w:rsidTr="00E75E4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color w:val="000000"/>
                <w:sz w:val="20"/>
                <w:szCs w:val="20"/>
                <w:lang w:val="hr-HR"/>
              </w:rPr>
            </w:pPr>
            <w:r w:rsidRPr="00013E4D">
              <w:rPr>
                <w:rFonts w:ascii="Arial" w:hAnsi="Arial" w:cs="Arial"/>
                <w:b w:val="0"/>
                <w:sz w:val="20"/>
                <w:szCs w:val="20"/>
                <w:lang w:val="hr-HR"/>
              </w:rPr>
              <w:t>4</w:t>
            </w:r>
          </w:p>
        </w:tc>
      </w:tr>
      <w:tr w:rsidR="005E79E8" w:rsidRPr="00013E4D" w:rsidTr="00E75E4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F07058">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Mar>
              <w:left w:w="57" w:type="dxa"/>
              <w:right w:w="57" w:type="dxa"/>
            </w:tcMar>
            <w:vAlign w:val="center"/>
          </w:tcPr>
          <w:p w:rsidR="005E79E8" w:rsidRPr="00013E4D" w:rsidRDefault="005E79E8" w:rsidP="00E75E4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 xml:space="preserve">Samostalna izrada završnog rada  </w:t>
            </w:r>
          </w:p>
        </w:tc>
        <w:tc>
          <w:tcPr>
            <w:tcW w:w="1330" w:type="dxa"/>
            <w:gridSpan w:val="2"/>
            <w:tcBorders>
              <w:right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color w:val="FF0000"/>
                <w:sz w:val="20"/>
                <w:szCs w:val="20"/>
                <w:lang w:val="hr-HR"/>
              </w:rPr>
              <w:t xml:space="preserve">   </w:t>
            </w:r>
            <w:r w:rsidRPr="00013E4D">
              <w:rPr>
                <w:rFonts w:ascii="Arial" w:hAnsi="Arial" w:cs="Arial"/>
                <w:b w:val="0"/>
                <w:sz w:val="20"/>
                <w:szCs w:val="20"/>
                <w:lang w:val="hr-HR"/>
              </w:rPr>
              <w:t>0</w:t>
            </w:r>
          </w:p>
        </w:tc>
      </w:tr>
      <w:tr w:rsidR="005E79E8" w:rsidRPr="00013E4D" w:rsidTr="00E75E4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F07058">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Mar>
              <w:left w:w="57" w:type="dxa"/>
              <w:right w:w="57" w:type="dxa"/>
            </w:tcMar>
            <w:vAlign w:val="center"/>
          </w:tcPr>
          <w:p w:rsidR="005E79E8" w:rsidRPr="00013E4D" w:rsidRDefault="005E79E8" w:rsidP="00E75E4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Konzultacije s predmetnim nastavnikom</w:t>
            </w:r>
          </w:p>
        </w:tc>
        <w:tc>
          <w:tcPr>
            <w:tcW w:w="1330" w:type="dxa"/>
            <w:gridSpan w:val="2"/>
            <w:tcBorders>
              <w:right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 xml:space="preserve">   1</w:t>
            </w:r>
          </w:p>
        </w:tc>
      </w:tr>
      <w:tr w:rsidR="005E79E8" w:rsidRPr="00013E4D" w:rsidTr="00E75E4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F07058">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Mar>
              <w:left w:w="57" w:type="dxa"/>
              <w:right w:w="57" w:type="dxa"/>
            </w:tcMar>
            <w:vAlign w:val="cente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r w:rsidR="005E79E8" w:rsidRPr="00013E4D">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E79E8" w:rsidRPr="00013E4D" w:rsidRDefault="005E79E8" w:rsidP="00E75E40">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E79E8" w:rsidRPr="00013E4D" w:rsidRDefault="005E79E8" w:rsidP="00E75E40">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r w:rsidR="005E79E8"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Ocjena će se dodijeliti na temelju redovitog pohađanja satova mentorskih konzultacija te kvalitete odrađenog rada i njegove usmene interpretacije.</w:t>
            </w:r>
          </w:p>
        </w:tc>
      </w:tr>
      <w:tr w:rsidR="005E79E8" w:rsidRPr="00013E4D" w:rsidTr="00E75E4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E79E8" w:rsidRPr="00013E4D" w:rsidRDefault="005E79E8" w:rsidP="00E75E40">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E79E8" w:rsidRPr="00013E4D" w:rsidRDefault="005E79E8" w:rsidP="00E75E4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E79E8" w:rsidRPr="00013E4D" w:rsidRDefault="005E79E8" w:rsidP="00E75E4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E79E8" w:rsidRPr="00013E4D" w:rsidRDefault="005E79E8" w:rsidP="00E75E4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5E79E8" w:rsidRPr="00013E4D" w:rsidTr="00E75E4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5E79E8" w:rsidP="00E75E40">
            <w:pPr>
              <w:tabs>
                <w:tab w:val="left" w:pos="2820"/>
              </w:tabs>
              <w:spacing w:after="0"/>
              <w:rPr>
                <w:rFonts w:ascii="Arial" w:hAnsi="Arial" w:cs="Arial"/>
                <w:color w:val="000000"/>
                <w:sz w:val="20"/>
                <w:szCs w:val="20"/>
              </w:rPr>
            </w:pPr>
            <w:r w:rsidRPr="00013E4D">
              <w:rPr>
                <w:rFonts w:ascii="Arial" w:hAnsi="Arial" w:cs="Arial"/>
                <w:color w:val="000000"/>
                <w:sz w:val="20"/>
                <w:szCs w:val="20"/>
              </w:rPr>
              <w:t>Obvezna i dopunska literatura su u izravnoj ovisnosti o izabranoj temi i mentoru završnog rada</w:t>
            </w:r>
            <w:r w:rsidR="0091332F" w:rsidRPr="00013E4D">
              <w:rPr>
                <w:rFonts w:ascii="Arial" w:hAnsi="Arial" w:cs="Arial"/>
                <w:color w:val="000000"/>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E79E8" w:rsidRPr="00013E4D" w:rsidRDefault="005E79E8" w:rsidP="00E75E4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5E79E8" w:rsidRPr="00013E4D" w:rsidRDefault="005E79E8" w:rsidP="00E75E4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c>
          <w:tcPr>
            <w:tcW w:w="1912" w:type="dxa"/>
            <w:gridSpan w:val="2"/>
            <w:tcBorders>
              <w:left w:val="single" w:sz="12" w:space="0" w:color="auto"/>
            </w:tcBorders>
            <w:shd w:val="clear" w:color="auto" w:fill="CCFFFF"/>
            <w:tcMar>
              <w:left w:w="57" w:type="dxa"/>
              <w:right w:w="57" w:type="dxa"/>
            </w:tcMar>
            <w:vAlign w:val="center"/>
          </w:tcPr>
          <w:p w:rsidR="005E79E8" w:rsidRPr="00013E4D" w:rsidRDefault="005E79E8" w:rsidP="00E75E4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Mentorski rad na izradi rada putem konzultacija i elektroničke komunikacije, te putem službenog sustava praćenja kvalitete na sastavnici.</w:t>
            </w:r>
          </w:p>
        </w:tc>
      </w:tr>
      <w:tr w:rsidR="005E79E8" w:rsidRPr="00013E4D" w:rsidTr="00E75E4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bl>
    <w:p w:rsidR="005E79E8" w:rsidRPr="00013E4D" w:rsidRDefault="005E79E8"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48061D" w:rsidRPr="00013E4D" w:rsidRDefault="0048061D"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r w:rsidRPr="00013E4D">
        <w:rPr>
          <w:rFonts w:ascii="Arial" w:hAnsi="Arial" w:cs="Arial"/>
          <w:sz w:val="20"/>
          <w:szCs w:val="20"/>
        </w:rPr>
        <w:t>4. SEMESTAR</w:t>
      </w: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5E79E8" w:rsidRPr="00013E4D" w:rsidTr="00E75E4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E79E8" w:rsidRPr="00013E4D" w:rsidRDefault="005E79E8" w:rsidP="00E75E40">
            <w:pPr>
              <w:spacing w:before="60" w:after="60" w:line="240" w:lineRule="auto"/>
              <w:ind w:left="397" w:hanging="397"/>
              <w:rPr>
                <w:rFonts w:ascii="Arial" w:hAnsi="Arial" w:cs="Arial"/>
                <w:b/>
                <w:sz w:val="20"/>
                <w:szCs w:val="20"/>
              </w:rPr>
            </w:pPr>
            <w:r w:rsidRPr="00013E4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E79E8" w:rsidRPr="00013E4D" w:rsidRDefault="005E79E8" w:rsidP="00E75E40">
            <w:pPr>
              <w:spacing w:before="60" w:after="60" w:line="240" w:lineRule="auto"/>
              <w:ind w:left="397" w:hanging="397"/>
              <w:rPr>
                <w:rFonts w:ascii="Arial" w:hAnsi="Arial" w:cs="Arial"/>
                <w:b/>
                <w:sz w:val="20"/>
                <w:szCs w:val="20"/>
              </w:rPr>
            </w:pPr>
            <w:r w:rsidRPr="00013E4D">
              <w:rPr>
                <w:rFonts w:ascii="Arial" w:hAnsi="Arial" w:cs="Arial"/>
                <w:b/>
                <w:sz w:val="20"/>
                <w:szCs w:val="20"/>
              </w:rPr>
              <w:t>Diplomski ispit</w:t>
            </w:r>
          </w:p>
        </w:tc>
      </w:tr>
      <w:tr w:rsidR="005E79E8" w:rsidRPr="00013E4D" w:rsidTr="00E75E4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Style w:val="Strong"/>
                <w:rFonts w:ascii="Arial" w:hAnsi="Arial" w:cs="Arial"/>
                <w:b w:val="0"/>
                <w:sz w:val="20"/>
                <w:szCs w:val="20"/>
              </w:rPr>
            </w:pPr>
            <w:r w:rsidRPr="00013E4D">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lang w:val="en-GB"/>
              </w:rPr>
              <w:t>UAA100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2</w:t>
            </w:r>
            <w:r w:rsidR="005F75C1" w:rsidRPr="00013E4D">
              <w:rPr>
                <w:rFonts w:ascii="Arial" w:hAnsi="Arial" w:cs="Arial"/>
                <w:sz w:val="20"/>
                <w:szCs w:val="20"/>
              </w:rPr>
              <w:t>/IV.</w:t>
            </w:r>
          </w:p>
        </w:tc>
      </w:tr>
      <w:tr w:rsidR="005E79E8" w:rsidRPr="00013E4D" w:rsidTr="00E75E4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E79E8" w:rsidRPr="00013E4D" w:rsidRDefault="00F01B07"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w:rFonts w:ascii="Arial" w:hAnsi="Arial" w:cs="Arial"/>
                <w:spacing w:val="-15"/>
                <w:kern w:val="1"/>
                <w:sz w:val="20"/>
                <w:szCs w:val="20"/>
              </w:rPr>
              <w:t>red</w:t>
            </w:r>
            <w:r w:rsidRPr="00013E4D">
              <w:rPr>
                <w:rFonts w:ascii="Arial" w:hAnsi="Arial" w:cs="Arial"/>
                <w:spacing w:val="-15"/>
                <w:kern w:val="1"/>
                <w:sz w:val="20"/>
                <w:szCs w:val="20"/>
              </w:rPr>
              <w:t>.  prof.</w:t>
            </w:r>
            <w:r>
              <w:rPr>
                <w:rFonts w:ascii="Arial" w:hAnsi="Arial" w:cs="Arial"/>
                <w:spacing w:val="-15"/>
                <w:kern w:val="1"/>
                <w:sz w:val="20"/>
                <w:szCs w:val="20"/>
              </w:rPr>
              <w:t xml:space="preserve"> </w:t>
            </w:r>
            <w:r>
              <w:rPr>
                <w:rFonts w:ascii="Arial" w:hAnsi="Arial" w:cs="Arial"/>
                <w:spacing w:val="-5"/>
                <w:kern w:val="1"/>
                <w:sz w:val="20"/>
                <w:szCs w:val="20"/>
              </w:rPr>
              <w:t>Slobodan Jokić</w:t>
            </w:r>
          </w:p>
          <w:p w:rsidR="00C67A3F" w:rsidRDefault="00C67A3F"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z w:val="20"/>
                <w:szCs w:val="20"/>
              </w:rPr>
            </w:pPr>
            <w:r w:rsidRPr="00013E4D">
              <w:rPr>
                <w:rFonts w:ascii="Arial" w:hAnsi="Arial" w:cs="Arial"/>
                <w:spacing w:val="-15"/>
                <w:kern w:val="1"/>
                <w:sz w:val="20"/>
                <w:szCs w:val="20"/>
              </w:rPr>
              <w:t>izv.  prof.</w:t>
            </w:r>
            <w:r>
              <w:rPr>
                <w:rFonts w:ascii="Arial" w:hAnsi="Arial" w:cs="Arial"/>
                <w:spacing w:val="-15"/>
                <w:kern w:val="1"/>
                <w:sz w:val="20"/>
                <w:szCs w:val="20"/>
              </w:rPr>
              <w:t xml:space="preserve"> </w:t>
            </w:r>
            <w:r>
              <w:rPr>
                <w:rFonts w:ascii="Arial" w:hAnsi="Arial" w:cs="Arial"/>
                <w:sz w:val="20"/>
                <w:szCs w:val="20"/>
              </w:rPr>
              <w:t>Toni Meštrović</w:t>
            </w:r>
            <w:r w:rsidR="005E79E8" w:rsidRPr="00013E4D">
              <w:rPr>
                <w:rFonts w:ascii="Arial" w:hAnsi="Arial" w:cs="Arial"/>
                <w:sz w:val="20"/>
                <w:szCs w:val="20"/>
              </w:rPr>
              <w:t xml:space="preserve"> </w:t>
            </w:r>
          </w:p>
          <w:p w:rsidR="005E79E8" w:rsidRPr="00013E4D" w:rsidRDefault="00C67A3F"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w:rFonts w:ascii="Arial" w:hAnsi="Arial" w:cs="Arial"/>
                <w:spacing w:val="-15"/>
                <w:kern w:val="1"/>
                <w:sz w:val="20"/>
                <w:szCs w:val="20"/>
              </w:rPr>
              <w:t>red</w:t>
            </w:r>
            <w:r w:rsidRPr="00013E4D">
              <w:rPr>
                <w:rFonts w:ascii="Arial" w:hAnsi="Arial" w:cs="Arial"/>
                <w:spacing w:val="-15"/>
                <w:kern w:val="1"/>
                <w:sz w:val="20"/>
                <w:szCs w:val="20"/>
              </w:rPr>
              <w:t>.  prof.</w:t>
            </w:r>
            <w:r>
              <w:rPr>
                <w:rFonts w:ascii="Arial" w:hAnsi="Arial" w:cs="Arial"/>
                <w:spacing w:val="-15"/>
                <w:kern w:val="1"/>
                <w:sz w:val="20"/>
                <w:szCs w:val="20"/>
              </w:rPr>
              <w:t xml:space="preserve"> </w:t>
            </w:r>
            <w:r>
              <w:rPr>
                <w:rFonts w:ascii="Arial" w:hAnsi="Arial" w:cs="Arial"/>
                <w:spacing w:val="-5"/>
                <w:kern w:val="1"/>
                <w:sz w:val="20"/>
                <w:szCs w:val="20"/>
              </w:rPr>
              <w:t>Vlado Zrnić</w:t>
            </w:r>
          </w:p>
          <w:p w:rsidR="005E79E8" w:rsidRPr="00013E4D" w:rsidRDefault="00C67A3F"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013E4D">
              <w:rPr>
                <w:rFonts w:ascii="Arial" w:hAnsi="Arial" w:cs="Arial"/>
                <w:spacing w:val="-15"/>
                <w:kern w:val="1"/>
                <w:sz w:val="20"/>
                <w:szCs w:val="20"/>
              </w:rPr>
              <w:t>izv.  prof.</w:t>
            </w:r>
            <w:r>
              <w:rPr>
                <w:rFonts w:ascii="Arial" w:hAnsi="Arial" w:cs="Arial"/>
                <w:spacing w:val="-15"/>
                <w:kern w:val="1"/>
                <w:sz w:val="20"/>
                <w:szCs w:val="20"/>
              </w:rPr>
              <w:t xml:space="preserve"> </w:t>
            </w:r>
            <w:r>
              <w:rPr>
                <w:rFonts w:ascii="Arial" w:hAnsi="Arial" w:cs="Arial"/>
                <w:spacing w:val="-5"/>
                <w:kern w:val="1"/>
                <w:sz w:val="20"/>
                <w:szCs w:val="20"/>
              </w:rPr>
              <w:t>Sandra Sterle</w:t>
            </w:r>
          </w:p>
          <w:p w:rsidR="005E79E8" w:rsidRPr="00013E4D" w:rsidRDefault="00C67A3F" w:rsidP="00C67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Pr>
                <w:rFonts w:ascii="Arial" w:hAnsi="Arial" w:cs="Arial"/>
                <w:spacing w:val="-15"/>
                <w:kern w:val="1"/>
                <w:sz w:val="20"/>
                <w:szCs w:val="20"/>
              </w:rPr>
              <w:lastRenderedPageBreak/>
              <w:t xml:space="preserve">doc. </w:t>
            </w:r>
            <w:r w:rsidR="005E79E8" w:rsidRPr="00013E4D">
              <w:rPr>
                <w:rFonts w:ascii="Arial" w:hAnsi="Arial" w:cs="Arial"/>
                <w:spacing w:val="-15"/>
                <w:kern w:val="1"/>
                <w:sz w:val="20"/>
                <w:szCs w:val="20"/>
              </w:rPr>
              <w:t>Veljko 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lastRenderedPageBreak/>
              <w:t>Bodovna vrijednost (ECTS)</w:t>
            </w:r>
          </w:p>
        </w:tc>
        <w:tc>
          <w:tcPr>
            <w:tcW w:w="2762" w:type="dxa"/>
            <w:gridSpan w:val="5"/>
            <w:tcBorders>
              <w:bottom w:val="single" w:sz="12" w:space="0" w:color="auto"/>
              <w:right w:val="single" w:sz="12" w:space="0" w:color="auto"/>
            </w:tcBorders>
            <w:tcMar>
              <w:left w:w="57" w:type="dxa"/>
              <w:right w:w="57" w:type="dxa"/>
            </w:tcMar>
          </w:tcPr>
          <w:p w:rsidR="005E79E8" w:rsidRPr="00013E4D" w:rsidRDefault="005E79E8" w:rsidP="00E75E40">
            <w:pPr>
              <w:spacing w:after="0" w:line="240" w:lineRule="auto"/>
              <w:rPr>
                <w:rFonts w:ascii="Arial" w:hAnsi="Arial" w:cs="Arial"/>
                <w:sz w:val="20"/>
                <w:szCs w:val="20"/>
              </w:rPr>
            </w:pPr>
          </w:p>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 xml:space="preserve">  30</w:t>
            </w:r>
          </w:p>
        </w:tc>
      </w:tr>
      <w:tr w:rsidR="005E79E8" w:rsidRPr="00013E4D" w:rsidTr="00E75E4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5E79E8" w:rsidRPr="00013E4D" w:rsidRDefault="009C2C47" w:rsidP="00E75E40">
            <w:pPr>
              <w:spacing w:after="0" w:line="240" w:lineRule="auto"/>
              <w:rPr>
                <w:rFonts w:ascii="Arial" w:hAnsi="Arial" w:cs="Arial"/>
                <w:sz w:val="20"/>
                <w:szCs w:val="20"/>
              </w:rPr>
            </w:pPr>
            <w:r w:rsidRPr="00013E4D">
              <w:rPr>
                <w:rFonts w:ascii="Arial" w:hAnsi="Arial" w:cs="Arial"/>
                <w:sz w:val="20"/>
                <w:szCs w:val="20"/>
              </w:rPr>
              <w:fldChar w:fldCharType="begin">
                <w:ffData>
                  <w:name w:val=""/>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E79E8" w:rsidRPr="00013E4D" w:rsidRDefault="005E79E8" w:rsidP="00E75E40">
            <w:pPr>
              <w:spacing w:after="0" w:line="240" w:lineRule="auto"/>
              <w:jc w:val="center"/>
              <w:rPr>
                <w:rFonts w:ascii="Arial" w:hAnsi="Arial" w:cs="Arial"/>
                <w:sz w:val="20"/>
                <w:szCs w:val="20"/>
              </w:rPr>
            </w:pPr>
            <w:r w:rsidRPr="00013E4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E79E8" w:rsidRPr="00013E4D" w:rsidRDefault="005E79E8" w:rsidP="00E75E40">
            <w:pPr>
              <w:spacing w:after="0" w:line="240" w:lineRule="auto"/>
              <w:jc w:val="center"/>
              <w:rPr>
                <w:rFonts w:ascii="Arial" w:hAnsi="Arial" w:cs="Arial"/>
                <w:sz w:val="20"/>
                <w:szCs w:val="20"/>
              </w:rPr>
            </w:pPr>
            <w:r w:rsidRPr="00013E4D">
              <w:rPr>
                <w:rFonts w:ascii="Arial" w:hAnsi="Arial" w:cs="Arial"/>
                <w:sz w:val="20"/>
                <w:szCs w:val="20"/>
              </w:rPr>
              <w:t>S</w:t>
            </w:r>
          </w:p>
        </w:tc>
        <w:tc>
          <w:tcPr>
            <w:tcW w:w="712" w:type="dxa"/>
            <w:tcBorders>
              <w:bottom w:val="single" w:sz="12" w:space="0" w:color="auto"/>
              <w:right w:val="single" w:sz="12" w:space="0" w:color="auto"/>
            </w:tcBorders>
            <w:vAlign w:val="center"/>
          </w:tcPr>
          <w:p w:rsidR="005E79E8" w:rsidRPr="00013E4D" w:rsidRDefault="005E79E8" w:rsidP="00E75E40">
            <w:pPr>
              <w:spacing w:after="0" w:line="240" w:lineRule="auto"/>
              <w:jc w:val="center"/>
              <w:rPr>
                <w:rFonts w:ascii="Arial" w:hAnsi="Arial" w:cs="Arial"/>
                <w:sz w:val="20"/>
                <w:szCs w:val="20"/>
              </w:rPr>
            </w:pPr>
            <w:r w:rsidRPr="00013E4D">
              <w:rPr>
                <w:rFonts w:ascii="Arial" w:hAnsi="Arial" w:cs="Arial"/>
                <w:sz w:val="20"/>
                <w:szCs w:val="20"/>
              </w:rPr>
              <w:t>V</w:t>
            </w:r>
          </w:p>
        </w:tc>
        <w:tc>
          <w:tcPr>
            <w:tcW w:w="618" w:type="dxa"/>
            <w:tcBorders>
              <w:bottom w:val="single" w:sz="12" w:space="0" w:color="auto"/>
              <w:right w:val="single" w:sz="12" w:space="0" w:color="auto"/>
            </w:tcBorders>
            <w:vAlign w:val="center"/>
          </w:tcPr>
          <w:p w:rsidR="005E79E8" w:rsidRPr="00013E4D" w:rsidRDefault="005E79E8" w:rsidP="00E75E40">
            <w:pPr>
              <w:spacing w:after="0" w:line="240" w:lineRule="auto"/>
              <w:jc w:val="center"/>
              <w:rPr>
                <w:rFonts w:ascii="Arial" w:hAnsi="Arial" w:cs="Arial"/>
                <w:sz w:val="20"/>
                <w:szCs w:val="20"/>
              </w:rPr>
            </w:pPr>
            <w:r w:rsidRPr="00013E4D">
              <w:rPr>
                <w:rFonts w:ascii="Arial" w:hAnsi="Arial" w:cs="Arial"/>
                <w:sz w:val="20"/>
                <w:szCs w:val="20"/>
              </w:rPr>
              <w:t>T</w:t>
            </w:r>
          </w:p>
        </w:tc>
      </w:tr>
      <w:tr w:rsidR="005E79E8" w:rsidRPr="00013E4D" w:rsidTr="00E75E4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E79E8" w:rsidRPr="00013E4D" w:rsidRDefault="005E79E8" w:rsidP="00E75E4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 xml:space="preserve">    15</w:t>
            </w:r>
          </w:p>
        </w:tc>
        <w:tc>
          <w:tcPr>
            <w:tcW w:w="706" w:type="dxa"/>
            <w:gridSpan w:val="2"/>
            <w:tcBorders>
              <w:bottom w:val="single" w:sz="12" w:space="0" w:color="auto"/>
              <w:right w:val="single" w:sz="12" w:space="0" w:color="auto"/>
            </w:tcBorders>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 xml:space="preserve">   0</w:t>
            </w:r>
          </w:p>
        </w:tc>
        <w:tc>
          <w:tcPr>
            <w:tcW w:w="712" w:type="dxa"/>
            <w:tcBorders>
              <w:bottom w:val="single" w:sz="12" w:space="0" w:color="auto"/>
              <w:right w:val="single" w:sz="12" w:space="0" w:color="auto"/>
            </w:tcBorders>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30</w:t>
            </w:r>
          </w:p>
        </w:tc>
        <w:tc>
          <w:tcPr>
            <w:tcW w:w="618" w:type="dxa"/>
            <w:tcBorders>
              <w:bottom w:val="single" w:sz="12" w:space="0" w:color="auto"/>
              <w:right w:val="single" w:sz="12" w:space="0" w:color="auto"/>
            </w:tcBorders>
            <w:vAlign w:val="center"/>
          </w:tcPr>
          <w:p w:rsidR="005E79E8" w:rsidRPr="00013E4D" w:rsidRDefault="005E79E8" w:rsidP="00E75E40">
            <w:pPr>
              <w:spacing w:after="0" w:line="240" w:lineRule="auto"/>
              <w:rPr>
                <w:rFonts w:ascii="Arial" w:hAnsi="Arial" w:cs="Arial"/>
                <w:sz w:val="20"/>
                <w:szCs w:val="20"/>
              </w:rPr>
            </w:pPr>
          </w:p>
        </w:tc>
      </w:tr>
      <w:tr w:rsidR="005E79E8" w:rsidRPr="00013E4D" w:rsidTr="00E75E4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E79E8" w:rsidRPr="00013E4D" w:rsidRDefault="005E79E8" w:rsidP="00E75E40">
            <w:pPr>
              <w:spacing w:after="0" w:line="240" w:lineRule="auto"/>
              <w:rPr>
                <w:rFonts w:ascii="Arial" w:hAnsi="Arial" w:cs="Arial"/>
                <w:sz w:val="20"/>
                <w:szCs w:val="20"/>
              </w:rPr>
            </w:pPr>
            <w:r w:rsidRPr="00013E4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E79E8" w:rsidRPr="00013E4D" w:rsidRDefault="009C2C47" w:rsidP="00E75E40">
            <w:pPr>
              <w:spacing w:after="0" w:line="240" w:lineRule="auto"/>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sz w:val="20"/>
                <w:szCs w:val="20"/>
              </w:rPr>
              <w:t> </w:t>
            </w:r>
            <w:r w:rsidR="005E79E8" w:rsidRPr="00013E4D">
              <w:rPr>
                <w:rFonts w:ascii="Arial" w:hAnsi="Arial" w:cs="Arial"/>
                <w:sz w:val="20"/>
                <w:szCs w:val="20"/>
              </w:rPr>
              <w:t> </w:t>
            </w:r>
            <w:r w:rsidR="005E79E8" w:rsidRPr="00013E4D">
              <w:rPr>
                <w:rFonts w:ascii="Arial" w:hAnsi="Arial" w:cs="Arial"/>
                <w:sz w:val="20"/>
                <w:szCs w:val="20"/>
              </w:rPr>
              <w:t> </w:t>
            </w:r>
            <w:r w:rsidR="005E79E8" w:rsidRPr="00013E4D">
              <w:rPr>
                <w:rFonts w:ascii="Arial" w:hAnsi="Arial" w:cs="Arial"/>
                <w:sz w:val="20"/>
                <w:szCs w:val="20"/>
              </w:rPr>
              <w:t> </w:t>
            </w:r>
            <w:r w:rsidR="005E79E8" w:rsidRPr="00013E4D">
              <w:rPr>
                <w:rFonts w:ascii="Arial" w:hAnsi="Arial" w:cs="Arial"/>
                <w:sz w:val="20"/>
                <w:szCs w:val="20"/>
              </w:rPr>
              <w:t> </w:t>
            </w:r>
            <w:r w:rsidRPr="00013E4D">
              <w:rPr>
                <w:rFonts w:ascii="Arial" w:hAnsi="Arial" w:cs="Arial"/>
                <w:sz w:val="20"/>
                <w:szCs w:val="20"/>
              </w:rPr>
              <w:fldChar w:fldCharType="end"/>
            </w:r>
          </w:p>
        </w:tc>
      </w:tr>
      <w:tr w:rsidR="005E79E8" w:rsidRPr="00013E4D" w:rsidTr="00E75E4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E79E8" w:rsidRPr="00013E4D" w:rsidRDefault="005E79E8" w:rsidP="00E75E40">
            <w:pPr>
              <w:tabs>
                <w:tab w:val="left" w:pos="2820"/>
              </w:tabs>
              <w:spacing w:after="0"/>
              <w:jc w:val="center"/>
              <w:rPr>
                <w:rFonts w:ascii="Arial" w:hAnsi="Arial" w:cs="Arial"/>
                <w:b/>
                <w:sz w:val="20"/>
                <w:szCs w:val="20"/>
              </w:rPr>
            </w:pPr>
            <w:r w:rsidRPr="00013E4D">
              <w:rPr>
                <w:rFonts w:ascii="Arial" w:hAnsi="Arial" w:cs="Arial"/>
                <w:b/>
                <w:sz w:val="20"/>
                <w:szCs w:val="20"/>
              </w:rPr>
              <w:t>OPIS PREDMETA</w:t>
            </w:r>
          </w:p>
        </w:tc>
      </w:tr>
      <w:tr w:rsidR="005E79E8" w:rsidRPr="00013E4D" w:rsidTr="00E75E4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sz w:val="20"/>
                <w:szCs w:val="20"/>
              </w:rPr>
            </w:pPr>
            <w:r w:rsidRPr="00013E4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Osposobljavanje studenata za uspješnu izradu i interpretaciju diplomskog rada u okviru odabrane teme.</w:t>
            </w:r>
          </w:p>
        </w:tc>
      </w:tr>
      <w:tr w:rsidR="005E79E8" w:rsidRPr="00013E4D" w:rsidTr="00E75E40">
        <w:tc>
          <w:tcPr>
            <w:tcW w:w="1912" w:type="dxa"/>
            <w:gridSpan w:val="2"/>
            <w:tcBorders>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Uvjeti za upis predmeta i ulazne kompetencije potrebne za predmet</w:t>
            </w:r>
          </w:p>
        </w:tc>
        <w:tc>
          <w:tcPr>
            <w:tcW w:w="7552" w:type="dxa"/>
            <w:gridSpan w:val="12"/>
            <w:tcBorders>
              <w:bottom w:val="single" w:sz="4" w:space="0" w:color="auto"/>
              <w:right w:val="single" w:sz="12" w:space="0" w:color="auto"/>
            </w:tcBorders>
            <w:tcMar>
              <w:left w:w="57" w:type="dxa"/>
              <w:right w:w="57" w:type="dxa"/>
            </w:tcMar>
          </w:tcPr>
          <w:p w:rsidR="004B7B21" w:rsidRPr="00013E4D" w:rsidRDefault="004B7B21" w:rsidP="004B7B21">
            <w:pPr>
              <w:tabs>
                <w:tab w:val="left" w:pos="2820"/>
              </w:tabs>
              <w:spacing w:after="0" w:line="240" w:lineRule="auto"/>
              <w:rPr>
                <w:rFonts w:ascii="Arial" w:hAnsi="Arial" w:cs="Arial"/>
                <w:sz w:val="20"/>
                <w:szCs w:val="20"/>
              </w:rPr>
            </w:pPr>
            <w:r w:rsidRPr="00013E4D">
              <w:rPr>
                <w:rFonts w:ascii="Arial" w:hAnsi="Arial" w:cs="Arial"/>
                <w:sz w:val="20"/>
                <w:szCs w:val="20"/>
              </w:rPr>
              <w:t>-</w:t>
            </w:r>
            <w:r w:rsidR="00981AAB" w:rsidRPr="00667252">
              <w:rPr>
                <w:rFonts w:ascii="Arial" w:hAnsi="Arial" w:cs="Arial"/>
                <w:color w:val="000000"/>
                <w:sz w:val="20"/>
                <w:szCs w:val="20"/>
                <w:shd w:val="clear" w:color="auto" w:fill="FFFFFF"/>
              </w:rPr>
              <w:t xml:space="preserve"> Izvršene studentske obveze predviđene programom (potpis nositelja </w:t>
            </w:r>
            <w:r w:rsidR="00972378">
              <w:rPr>
                <w:rFonts w:ascii="Arial" w:hAnsi="Arial" w:cs="Arial"/>
                <w:color w:val="000000"/>
                <w:sz w:val="20"/>
                <w:szCs w:val="20"/>
                <w:shd w:val="clear" w:color="auto" w:fill="FFFFFF"/>
              </w:rPr>
              <w:t xml:space="preserve">svih </w:t>
            </w:r>
            <w:r w:rsidR="00981AAB" w:rsidRPr="00667252">
              <w:rPr>
                <w:rFonts w:ascii="Arial" w:hAnsi="Arial" w:cs="Arial"/>
                <w:color w:val="000000"/>
                <w:sz w:val="20"/>
                <w:szCs w:val="20"/>
                <w:shd w:val="clear" w:color="auto" w:fill="FFFFFF"/>
              </w:rPr>
              <w:t>kolegija</w:t>
            </w:r>
            <w:r w:rsidR="00981AAB">
              <w:rPr>
                <w:rFonts w:ascii="Arial" w:hAnsi="Arial" w:cs="Arial"/>
                <w:color w:val="000000"/>
                <w:sz w:val="20"/>
                <w:szCs w:val="20"/>
                <w:shd w:val="clear" w:color="auto" w:fill="FFFFFF"/>
              </w:rPr>
              <w:t xml:space="preserve"> iz III. semestra</w:t>
            </w:r>
            <w:r w:rsidR="00981AAB" w:rsidRPr="00667252">
              <w:rPr>
                <w:rFonts w:ascii="Arial" w:hAnsi="Arial" w:cs="Arial"/>
                <w:color w:val="000000"/>
                <w:sz w:val="20"/>
                <w:szCs w:val="20"/>
                <w:shd w:val="clear" w:color="auto" w:fill="FFFFFF"/>
              </w:rPr>
              <w:t>)</w:t>
            </w:r>
          </w:p>
          <w:p w:rsidR="005E79E8" w:rsidRPr="00013E4D" w:rsidRDefault="005E79E8" w:rsidP="00E75E40">
            <w:pPr>
              <w:tabs>
                <w:tab w:val="left" w:pos="2820"/>
              </w:tabs>
              <w:spacing w:after="0"/>
              <w:rPr>
                <w:rFonts w:ascii="Arial" w:hAnsi="Arial" w:cs="Arial"/>
                <w:sz w:val="20"/>
                <w:szCs w:val="20"/>
              </w:rPr>
            </w:pPr>
          </w:p>
        </w:tc>
      </w:tr>
      <w:tr w:rsidR="005E79E8" w:rsidRPr="00013E4D" w:rsidTr="00E75E40">
        <w:tc>
          <w:tcPr>
            <w:tcW w:w="1912" w:type="dxa"/>
            <w:gridSpan w:val="2"/>
            <w:tcBorders>
              <w:left w:val="single" w:sz="12" w:space="0" w:color="auto"/>
              <w:right w:val="single" w:sz="4"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5E79E8" w:rsidRPr="00013E4D" w:rsidRDefault="005E79E8" w:rsidP="00E75E40">
            <w:pPr>
              <w:tabs>
                <w:tab w:val="left" w:pos="2820"/>
              </w:tabs>
              <w:spacing w:after="0"/>
              <w:rPr>
                <w:rFonts w:ascii="Arial" w:hAnsi="Arial" w:cs="Arial"/>
                <w:sz w:val="20"/>
                <w:szCs w:val="20"/>
              </w:rPr>
            </w:pPr>
          </w:p>
          <w:p w:rsidR="005E79E8" w:rsidRPr="00013E4D" w:rsidRDefault="0091332F" w:rsidP="00E75E40">
            <w:pPr>
              <w:tabs>
                <w:tab w:val="left" w:pos="2820"/>
              </w:tabs>
              <w:spacing w:after="0"/>
              <w:rPr>
                <w:rFonts w:ascii="Arial" w:hAnsi="Arial" w:cs="Arial"/>
                <w:sz w:val="20"/>
                <w:szCs w:val="20"/>
              </w:rPr>
            </w:pPr>
            <w:r w:rsidRPr="00013E4D">
              <w:rPr>
                <w:rFonts w:ascii="Arial" w:hAnsi="Arial" w:cs="Arial"/>
                <w:sz w:val="20"/>
                <w:szCs w:val="20"/>
              </w:rPr>
              <w:t>1. D</w:t>
            </w:r>
            <w:r w:rsidR="005E79E8" w:rsidRPr="00013E4D">
              <w:rPr>
                <w:rFonts w:ascii="Arial" w:hAnsi="Arial" w:cs="Arial"/>
                <w:sz w:val="20"/>
                <w:szCs w:val="20"/>
              </w:rPr>
              <w:t>efinirati i tumačiti bitne elemente teme koja se obrađuje</w:t>
            </w:r>
            <w:r w:rsidRPr="00013E4D">
              <w:rPr>
                <w:rFonts w:ascii="Arial" w:hAnsi="Arial" w:cs="Arial"/>
                <w:sz w:val="20"/>
                <w:szCs w:val="20"/>
              </w:rPr>
              <w:t>.</w:t>
            </w:r>
            <w:r w:rsidR="005E79E8" w:rsidRPr="00013E4D">
              <w:rPr>
                <w:rFonts w:ascii="Arial" w:hAnsi="Arial" w:cs="Arial"/>
                <w:color w:val="FF0000"/>
                <w:sz w:val="20"/>
                <w:szCs w:val="20"/>
              </w:rPr>
              <w:t xml:space="preserve"> </w:t>
            </w:r>
            <w:r w:rsidR="005E79E8" w:rsidRPr="00013E4D">
              <w:rPr>
                <w:rFonts w:ascii="Arial" w:hAnsi="Arial" w:cs="Arial"/>
                <w:sz w:val="20"/>
                <w:szCs w:val="20"/>
              </w:rPr>
              <w:t xml:space="preserve"> </w:t>
            </w:r>
          </w:p>
          <w:p w:rsidR="005E79E8" w:rsidRPr="00013E4D" w:rsidRDefault="0091332F" w:rsidP="00E75E40">
            <w:pPr>
              <w:tabs>
                <w:tab w:val="left" w:pos="2820"/>
              </w:tabs>
              <w:spacing w:after="0"/>
              <w:rPr>
                <w:rFonts w:ascii="Arial" w:hAnsi="Arial" w:cs="Arial"/>
                <w:sz w:val="20"/>
                <w:szCs w:val="20"/>
              </w:rPr>
            </w:pPr>
            <w:r w:rsidRPr="00013E4D">
              <w:rPr>
                <w:rFonts w:ascii="Arial" w:hAnsi="Arial" w:cs="Arial"/>
                <w:sz w:val="20"/>
                <w:szCs w:val="20"/>
              </w:rPr>
              <w:t>2. S</w:t>
            </w:r>
            <w:r w:rsidR="005E79E8" w:rsidRPr="00013E4D">
              <w:rPr>
                <w:rFonts w:ascii="Arial" w:hAnsi="Arial" w:cs="Arial"/>
                <w:sz w:val="20"/>
                <w:szCs w:val="20"/>
              </w:rPr>
              <w:t>amostalno prikupljati  i analizirati građu potrebnu za izradu završnog rada</w:t>
            </w:r>
            <w:r w:rsidRPr="00013E4D">
              <w:rPr>
                <w:rFonts w:ascii="Arial" w:hAnsi="Arial" w:cs="Arial"/>
                <w:sz w:val="20"/>
                <w:szCs w:val="20"/>
              </w:rPr>
              <w:t>.</w:t>
            </w:r>
            <w:r w:rsidR="005E79E8" w:rsidRPr="00013E4D">
              <w:rPr>
                <w:rFonts w:ascii="Arial" w:hAnsi="Arial" w:cs="Arial"/>
                <w:sz w:val="20"/>
                <w:szCs w:val="20"/>
              </w:rPr>
              <w:t xml:space="preserve">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3. </w:t>
            </w:r>
            <w:r w:rsidR="0091332F" w:rsidRPr="00013E4D">
              <w:rPr>
                <w:rFonts w:ascii="Arial" w:hAnsi="Arial" w:cs="Arial"/>
                <w:sz w:val="20"/>
                <w:szCs w:val="20"/>
              </w:rPr>
              <w:t>P</w:t>
            </w:r>
            <w:r w:rsidRPr="00013E4D">
              <w:rPr>
                <w:rFonts w:ascii="Arial" w:hAnsi="Arial" w:cs="Arial"/>
                <w:sz w:val="20"/>
                <w:szCs w:val="20"/>
              </w:rPr>
              <w:t>ovezati prethodno stečena znanja s novim informacijama</w:t>
            </w:r>
            <w:r w:rsidR="0091332F" w:rsidRPr="00013E4D">
              <w:rPr>
                <w:rFonts w:ascii="Arial" w:hAnsi="Arial" w:cs="Arial"/>
                <w:sz w:val="20"/>
                <w:szCs w:val="20"/>
              </w:rPr>
              <w:t>.</w:t>
            </w:r>
          </w:p>
          <w:p w:rsidR="005E79E8" w:rsidRPr="00013E4D" w:rsidRDefault="0091332F" w:rsidP="00E75E40">
            <w:pPr>
              <w:tabs>
                <w:tab w:val="left" w:pos="2820"/>
              </w:tabs>
              <w:spacing w:after="0"/>
              <w:rPr>
                <w:rFonts w:ascii="Arial" w:hAnsi="Arial" w:cs="Arial"/>
                <w:sz w:val="20"/>
                <w:szCs w:val="20"/>
              </w:rPr>
            </w:pPr>
            <w:r w:rsidRPr="00013E4D">
              <w:rPr>
                <w:rFonts w:ascii="Arial" w:hAnsi="Arial" w:cs="Arial"/>
                <w:sz w:val="20"/>
                <w:szCs w:val="20"/>
              </w:rPr>
              <w:t>4. P</w:t>
            </w:r>
            <w:r w:rsidR="005E79E8" w:rsidRPr="00013E4D">
              <w:rPr>
                <w:rFonts w:ascii="Arial" w:hAnsi="Arial" w:cs="Arial"/>
                <w:sz w:val="20"/>
                <w:szCs w:val="20"/>
              </w:rPr>
              <w:t>ripremiti strukturu i koncept rada</w:t>
            </w:r>
            <w:r w:rsidRPr="00013E4D">
              <w:rPr>
                <w:rFonts w:ascii="Arial" w:hAnsi="Arial" w:cs="Arial"/>
                <w:sz w:val="20"/>
                <w:szCs w:val="20"/>
              </w:rPr>
              <w:t>.</w:t>
            </w:r>
          </w:p>
          <w:p w:rsidR="005E79E8" w:rsidRPr="00013E4D" w:rsidRDefault="0091332F" w:rsidP="00E75E40">
            <w:pPr>
              <w:tabs>
                <w:tab w:val="left" w:pos="2820"/>
              </w:tabs>
              <w:spacing w:after="0"/>
              <w:rPr>
                <w:rFonts w:ascii="Arial" w:hAnsi="Arial" w:cs="Arial"/>
                <w:sz w:val="20"/>
                <w:szCs w:val="20"/>
              </w:rPr>
            </w:pPr>
            <w:r w:rsidRPr="00013E4D">
              <w:rPr>
                <w:rFonts w:ascii="Arial" w:hAnsi="Arial" w:cs="Arial"/>
                <w:sz w:val="20"/>
                <w:szCs w:val="20"/>
              </w:rPr>
              <w:t>5. I</w:t>
            </w:r>
            <w:r w:rsidR="005E79E8" w:rsidRPr="00013E4D">
              <w:rPr>
                <w:rFonts w:ascii="Arial" w:hAnsi="Arial" w:cs="Arial"/>
                <w:sz w:val="20"/>
                <w:szCs w:val="20"/>
              </w:rPr>
              <w:t>zraditi diplomski rad</w:t>
            </w:r>
            <w:r w:rsidRPr="00013E4D">
              <w:rPr>
                <w:rFonts w:ascii="Arial" w:hAnsi="Arial" w:cs="Arial"/>
                <w:sz w:val="20"/>
                <w:szCs w:val="20"/>
              </w:rPr>
              <w:t>.</w:t>
            </w:r>
          </w:p>
          <w:p w:rsidR="005E79E8" w:rsidRPr="00013E4D" w:rsidRDefault="005E79E8" w:rsidP="00E75E40">
            <w:pPr>
              <w:tabs>
                <w:tab w:val="left" w:pos="2820"/>
              </w:tabs>
              <w:spacing w:after="0"/>
              <w:rPr>
                <w:rFonts w:ascii="Arial" w:hAnsi="Arial" w:cs="Arial"/>
                <w:sz w:val="20"/>
                <w:szCs w:val="20"/>
              </w:rPr>
            </w:pPr>
          </w:p>
          <w:p w:rsidR="005E79E8" w:rsidRPr="00013E4D" w:rsidRDefault="005E79E8" w:rsidP="00E75E40">
            <w:pPr>
              <w:tabs>
                <w:tab w:val="left" w:pos="2820"/>
              </w:tabs>
              <w:spacing w:after="0"/>
              <w:rPr>
                <w:rFonts w:ascii="Arial" w:hAnsi="Arial" w:cs="Arial"/>
                <w:sz w:val="20"/>
                <w:szCs w:val="20"/>
              </w:rPr>
            </w:pPr>
          </w:p>
          <w:p w:rsidR="005E79E8" w:rsidRPr="00013E4D" w:rsidRDefault="005E79E8" w:rsidP="00E75E40">
            <w:pPr>
              <w:tabs>
                <w:tab w:val="left" w:pos="2820"/>
              </w:tabs>
              <w:spacing w:after="0"/>
              <w:rPr>
                <w:rFonts w:ascii="Arial" w:hAnsi="Arial" w:cs="Arial"/>
                <w:sz w:val="20"/>
                <w:szCs w:val="20"/>
              </w:rPr>
            </w:pPr>
          </w:p>
        </w:tc>
      </w:tr>
      <w:tr w:rsidR="005E79E8" w:rsidRPr="00013E4D" w:rsidTr="00E75E40">
        <w:tc>
          <w:tcPr>
            <w:tcW w:w="1912" w:type="dxa"/>
            <w:gridSpan w:val="2"/>
            <w:tcBorders>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right w:val="single" w:sz="12"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1.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2.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3.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4.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5.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6. </w:t>
            </w:r>
          </w:p>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 xml:space="preserve">7. itd. </w:t>
            </w:r>
          </w:p>
          <w:p w:rsidR="005E79E8" w:rsidRPr="00013E4D" w:rsidRDefault="005E79E8" w:rsidP="00E75E40">
            <w:pPr>
              <w:tabs>
                <w:tab w:val="left" w:pos="2820"/>
              </w:tabs>
              <w:spacing w:after="0"/>
              <w:rPr>
                <w:rFonts w:ascii="Arial" w:hAnsi="Arial" w:cs="Arial"/>
                <w:sz w:val="20"/>
                <w:szCs w:val="20"/>
              </w:rPr>
            </w:pPr>
          </w:p>
        </w:tc>
      </w:tr>
      <w:tr w:rsidR="005E79E8" w:rsidRPr="00013E4D" w:rsidTr="00E75E4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predavanja</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seminari i radionice  </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vježbe  </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w:t>
            </w:r>
            <w:r w:rsidRPr="00013E4D">
              <w:rPr>
                <w:rFonts w:ascii="Arial" w:hAnsi="Arial" w:cs="Arial"/>
                <w:b w:val="0"/>
                <w:i/>
                <w:sz w:val="20"/>
                <w:szCs w:val="20"/>
                <w:lang w:val="hr-HR"/>
              </w:rPr>
              <w:t>on line</w:t>
            </w:r>
            <w:r w:rsidRPr="00013E4D">
              <w:rPr>
                <w:rFonts w:ascii="Arial" w:hAnsi="Arial" w:cs="Arial"/>
                <w:b w:val="0"/>
                <w:sz w:val="20"/>
                <w:szCs w:val="20"/>
                <w:lang w:val="hr-HR"/>
              </w:rPr>
              <w:t xml:space="preserve"> u cijelosti</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mješovito e-učenje</w:t>
            </w:r>
          </w:p>
          <w:p w:rsidR="005E79E8" w:rsidRPr="00013E4D" w:rsidRDefault="005E79E8" w:rsidP="00E75E40">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sz w:val="20"/>
                <w:szCs w:val="20"/>
                <w:lang w:val="hr-HR"/>
              </w:rPr>
              <w:t>x</w:t>
            </w:r>
            <w:r w:rsidRPr="00013E4D">
              <w:rPr>
                <w:rFonts w:ascii="Arial" w:hAnsi="Arial" w:cs="Arial"/>
                <w:b w:val="0"/>
                <w:sz w:val="20"/>
                <w:szCs w:val="20"/>
                <w:lang w:val="hr-HR"/>
              </w:rPr>
              <w:t xml:space="preserve"> samostalni  zadaci  </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multimedija </w:t>
            </w:r>
          </w:p>
          <w:p w:rsidR="005E79E8" w:rsidRPr="00013E4D" w:rsidRDefault="005E79E8" w:rsidP="00E75E40">
            <w:pPr>
              <w:pStyle w:val="FieldText"/>
              <w:rPr>
                <w:rFonts w:ascii="Arial" w:hAnsi="Arial" w:cs="Arial"/>
                <w:b w:val="0"/>
                <w:sz w:val="20"/>
                <w:szCs w:val="20"/>
                <w:lang w:val="hr-HR"/>
              </w:rPr>
            </w:pPr>
            <w:r w:rsidRPr="00013E4D">
              <w:rPr>
                <w:rFonts w:ascii="MS Gothic" w:eastAsia="MS Gothic" w:hAnsi="MS Gothic" w:cs="MS Gothic" w:hint="eastAsia"/>
                <w:b w:val="0"/>
                <w:sz w:val="20"/>
                <w:szCs w:val="20"/>
                <w:lang w:val="hr-HR"/>
              </w:rPr>
              <w:t>☐</w:t>
            </w:r>
            <w:r w:rsidRPr="00013E4D">
              <w:rPr>
                <w:rFonts w:ascii="Arial" w:hAnsi="Arial" w:cs="Arial"/>
                <w:b w:val="0"/>
                <w:sz w:val="20"/>
                <w:szCs w:val="20"/>
                <w:lang w:val="hr-HR"/>
              </w:rPr>
              <w:t xml:space="preserve"> laboratorij</w:t>
            </w:r>
          </w:p>
          <w:p w:rsidR="005E79E8" w:rsidRPr="00013E4D" w:rsidRDefault="005E79E8" w:rsidP="00E75E40">
            <w:pPr>
              <w:pStyle w:val="FieldText"/>
              <w:rPr>
                <w:rFonts w:ascii="Arial" w:hAnsi="Arial" w:cs="Arial"/>
                <w:b w:val="0"/>
                <w:sz w:val="20"/>
                <w:szCs w:val="20"/>
                <w:lang w:val="hr-HR"/>
              </w:rPr>
            </w:pPr>
            <w:r w:rsidRPr="00013E4D">
              <w:rPr>
                <w:rFonts w:ascii="Arial" w:eastAsia="MS Gothic" w:hAnsi="Arial" w:cs="Arial"/>
                <w:sz w:val="20"/>
                <w:szCs w:val="20"/>
                <w:lang w:val="hr-HR"/>
              </w:rPr>
              <w:t>x</w:t>
            </w:r>
            <w:r w:rsidRPr="00013E4D">
              <w:rPr>
                <w:rFonts w:ascii="Arial" w:hAnsi="Arial" w:cs="Arial"/>
                <w:b w:val="0"/>
                <w:sz w:val="20"/>
                <w:szCs w:val="20"/>
                <w:lang w:val="hr-HR"/>
              </w:rPr>
              <w:t xml:space="preserve"> mentorski rad</w:t>
            </w:r>
          </w:p>
          <w:p w:rsidR="005E79E8" w:rsidRPr="00013E4D" w:rsidRDefault="005E79E8" w:rsidP="00E75E40">
            <w:pPr>
              <w:tabs>
                <w:tab w:val="left" w:pos="2820"/>
              </w:tabs>
              <w:spacing w:after="0"/>
              <w:rPr>
                <w:rFonts w:ascii="Arial" w:hAnsi="Arial" w:cs="Arial"/>
                <w:sz w:val="20"/>
                <w:szCs w:val="20"/>
              </w:rPr>
            </w:pPr>
            <w:r w:rsidRPr="00013E4D">
              <w:rPr>
                <w:rFonts w:ascii="MS Gothic" w:eastAsia="MS Gothic" w:hAnsi="MS Gothic" w:cs="MS Gothic" w:hint="eastAsia"/>
                <w:sz w:val="20"/>
                <w:szCs w:val="20"/>
              </w:rPr>
              <w:t>☐</w:t>
            </w:r>
            <w:r w:rsidRPr="00013E4D">
              <w:rPr>
                <w:rFonts w:ascii="Arial" w:hAnsi="Arial" w:cs="Arial"/>
                <w:sz w:val="20"/>
                <w:szCs w:val="20"/>
              </w:rPr>
              <w:t xml:space="preserve"> </w:t>
            </w:r>
            <w:r w:rsidR="009C2C47" w:rsidRPr="00013E4D">
              <w:rPr>
                <w:rFonts w:ascii="Arial" w:hAnsi="Arial" w:cs="Arial"/>
                <w:sz w:val="20"/>
                <w:szCs w:val="20"/>
              </w:rPr>
              <w:fldChar w:fldCharType="begin">
                <w:ffData>
                  <w:name w:val="Text1"/>
                  <w:enabled/>
                  <w:calcOnExit w:val="0"/>
                  <w:textInput/>
                </w:ffData>
              </w:fldChar>
            </w:r>
            <w:r w:rsidRPr="00013E4D">
              <w:rPr>
                <w:rFonts w:ascii="Arial" w:hAnsi="Arial" w:cs="Arial"/>
                <w:sz w:val="20"/>
                <w:szCs w:val="20"/>
              </w:rPr>
              <w:instrText xml:space="preserve"> FORMTEXT </w:instrText>
            </w:r>
            <w:r w:rsidR="009C2C47" w:rsidRPr="00013E4D">
              <w:rPr>
                <w:rFonts w:ascii="Arial" w:hAnsi="Arial" w:cs="Arial"/>
                <w:sz w:val="20"/>
                <w:szCs w:val="20"/>
              </w:rPr>
            </w:r>
            <w:r w:rsidR="009C2C47" w:rsidRPr="00013E4D">
              <w:rPr>
                <w:rFonts w:ascii="Arial" w:hAnsi="Arial" w:cs="Arial"/>
                <w:sz w:val="20"/>
                <w:szCs w:val="20"/>
              </w:rPr>
              <w:fldChar w:fldCharType="separate"/>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Pr="00013E4D">
              <w:rPr>
                <w:rFonts w:ascii="Arial" w:hAnsi="Arial" w:cs="Arial"/>
                <w:sz w:val="20"/>
                <w:szCs w:val="20"/>
              </w:rPr>
              <w:t> </w:t>
            </w:r>
            <w:r w:rsidR="009C2C47" w:rsidRPr="00013E4D">
              <w:rPr>
                <w:rFonts w:ascii="Arial" w:hAnsi="Arial" w:cs="Arial"/>
                <w:sz w:val="20"/>
                <w:szCs w:val="20"/>
              </w:rPr>
              <w:fldChar w:fldCharType="end"/>
            </w:r>
            <w:r w:rsidRPr="00013E4D">
              <w:rPr>
                <w:rFonts w:ascii="Arial" w:hAnsi="Arial" w:cs="Arial"/>
                <w:sz w:val="20"/>
                <w:szCs w:val="20"/>
              </w:rPr>
              <w:t xml:space="preserve"> (ostalo upisati)</w:t>
            </w:r>
            <w:r w:rsidRPr="00013E4D">
              <w:rPr>
                <w:rFonts w:ascii="Arial" w:hAnsi="Arial" w:cs="Arial"/>
                <w:b/>
                <w:sz w:val="20"/>
                <w:szCs w:val="20"/>
              </w:rPr>
              <w:t xml:space="preserve"> </w:t>
            </w:r>
            <w:r w:rsidRPr="00013E4D">
              <w:rPr>
                <w:rFonts w:ascii="Arial" w:hAnsi="Arial" w:cs="Arial"/>
                <w:b/>
                <w:sz w:val="20"/>
                <w:szCs w:val="20"/>
                <w:bdr w:val="single" w:sz="12" w:space="0" w:color="auto"/>
              </w:rPr>
              <w:t xml:space="preserve"> </w:t>
            </w:r>
          </w:p>
        </w:tc>
      </w:tr>
      <w:tr w:rsidR="005E79E8" w:rsidRPr="00013E4D" w:rsidTr="00E75E40">
        <w:trPr>
          <w:trHeight w:val="577"/>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p>
        </w:tc>
      </w:tr>
      <w:tr w:rsidR="005E79E8" w:rsidRPr="00013E4D" w:rsidTr="00E75E4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E79E8" w:rsidRPr="00013E4D" w:rsidRDefault="005E79E8" w:rsidP="00E75E40">
            <w:pPr>
              <w:tabs>
                <w:tab w:val="left" w:pos="2820"/>
              </w:tabs>
              <w:spacing w:after="0"/>
              <w:rPr>
                <w:rFonts w:ascii="Arial" w:hAnsi="Arial" w:cs="Arial"/>
                <w:color w:val="000000"/>
                <w:sz w:val="20"/>
                <w:szCs w:val="20"/>
              </w:rPr>
            </w:pPr>
            <w:r w:rsidRPr="00013E4D">
              <w:rPr>
                <w:rFonts w:ascii="Arial" w:hAnsi="Arial" w:cs="Arial"/>
                <w:color w:val="000000"/>
                <w:sz w:val="20"/>
                <w:szCs w:val="20"/>
              </w:rPr>
              <w:t>Redovito pohađanje konzultacija i suradnja s profesorom-mentorom; praćenje, i prikupljanje te analiza materijala</w:t>
            </w:r>
            <w:r w:rsidRPr="00013E4D">
              <w:rPr>
                <w:rFonts w:ascii="Arial" w:hAnsi="Arial" w:cs="Arial"/>
                <w:sz w:val="20"/>
                <w:szCs w:val="20"/>
              </w:rPr>
              <w:t xml:space="preserve"> </w:t>
            </w:r>
            <w:r w:rsidRPr="00013E4D">
              <w:rPr>
                <w:rFonts w:ascii="Arial" w:hAnsi="Arial" w:cs="Arial"/>
                <w:color w:val="000000"/>
                <w:sz w:val="20"/>
                <w:szCs w:val="20"/>
              </w:rPr>
              <w:t>potrebne za izradu diplomskog rada</w:t>
            </w:r>
            <w:r w:rsidR="0091332F" w:rsidRPr="00013E4D">
              <w:rPr>
                <w:rFonts w:ascii="Arial" w:hAnsi="Arial" w:cs="Arial"/>
                <w:color w:val="000000"/>
                <w:sz w:val="20"/>
                <w:szCs w:val="20"/>
              </w:rPr>
              <w:t>.</w:t>
            </w:r>
          </w:p>
        </w:tc>
      </w:tr>
      <w:tr w:rsidR="005E79E8" w:rsidRPr="00013E4D" w:rsidTr="00E75E4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E79E8" w:rsidRPr="00013E4D" w:rsidRDefault="005E79E8" w:rsidP="00E75E40">
            <w:pPr>
              <w:tabs>
                <w:tab w:val="left" w:pos="2820"/>
              </w:tabs>
              <w:spacing w:after="0" w:line="240" w:lineRule="auto"/>
              <w:rPr>
                <w:rFonts w:ascii="Arial" w:hAnsi="Arial" w:cs="Arial"/>
                <w:color w:val="000000"/>
                <w:sz w:val="20"/>
                <w:szCs w:val="20"/>
              </w:rPr>
            </w:pPr>
            <w:r w:rsidRPr="00013E4D">
              <w:rPr>
                <w:rFonts w:ascii="Arial" w:hAnsi="Arial" w:cs="Arial"/>
                <w:color w:val="000000"/>
                <w:sz w:val="20"/>
                <w:szCs w:val="20"/>
              </w:rPr>
              <w:t xml:space="preserve">Praćenje rada studenata </w:t>
            </w:r>
            <w:r w:rsidRPr="00013E4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6</w:t>
            </w:r>
          </w:p>
        </w:tc>
        <w:tc>
          <w:tcPr>
            <w:tcW w:w="1520" w:type="dxa"/>
            <w:gridSpan w:val="4"/>
            <w:tcBorders>
              <w:top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5E79E8" w:rsidRPr="00013E4D" w:rsidRDefault="009C2C47" w:rsidP="00E75E40">
            <w:pPr>
              <w:pStyle w:val="FieldText"/>
              <w:rPr>
                <w:rFonts w:ascii="Arial" w:hAnsi="Arial" w:cs="Arial"/>
                <w:b w:val="0"/>
                <w:color w:val="00000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r>
      <w:tr w:rsidR="005E79E8" w:rsidRPr="00013E4D" w:rsidTr="00E75E4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F07058">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Eksperimentalni rad</w:t>
            </w:r>
          </w:p>
        </w:tc>
        <w:tc>
          <w:tcPr>
            <w:tcW w:w="782" w:type="dxa"/>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Referat</w:t>
            </w:r>
          </w:p>
        </w:tc>
        <w:tc>
          <w:tcPr>
            <w:tcW w:w="968" w:type="dxa"/>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Mar>
              <w:left w:w="57" w:type="dxa"/>
              <w:right w:w="57" w:type="dxa"/>
            </w:tcMar>
            <w:vAlign w:val="center"/>
          </w:tcPr>
          <w:p w:rsidR="005E79E8" w:rsidRPr="00013E4D" w:rsidRDefault="005E79E8" w:rsidP="00E75E4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 xml:space="preserve">Samostalna izrada završnog rada  </w:t>
            </w:r>
          </w:p>
        </w:tc>
        <w:tc>
          <w:tcPr>
            <w:tcW w:w="1330" w:type="dxa"/>
            <w:gridSpan w:val="2"/>
            <w:tcBorders>
              <w:right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color w:val="FF0000"/>
                <w:sz w:val="20"/>
                <w:szCs w:val="20"/>
                <w:lang w:val="hr-HR"/>
              </w:rPr>
              <w:t xml:space="preserve">   </w:t>
            </w:r>
            <w:r w:rsidRPr="00013E4D">
              <w:rPr>
                <w:rFonts w:ascii="Arial" w:hAnsi="Arial" w:cs="Arial"/>
                <w:b w:val="0"/>
                <w:sz w:val="20"/>
                <w:szCs w:val="20"/>
                <w:lang w:val="hr-HR"/>
              </w:rPr>
              <w:t>20</w:t>
            </w:r>
          </w:p>
        </w:tc>
      </w:tr>
      <w:tr w:rsidR="005E79E8" w:rsidRPr="00013E4D" w:rsidTr="00E75E4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F07058">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Esej</w:t>
            </w:r>
          </w:p>
        </w:tc>
        <w:tc>
          <w:tcPr>
            <w:tcW w:w="782" w:type="dxa"/>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color w:val="000000"/>
                <w:sz w:val="20"/>
                <w:szCs w:val="20"/>
                <w:lang w:val="hr-HR"/>
              </w:rPr>
              <w:t>Seminarski rad</w:t>
            </w:r>
          </w:p>
        </w:tc>
        <w:tc>
          <w:tcPr>
            <w:tcW w:w="968" w:type="dxa"/>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520" w:type="dxa"/>
            <w:gridSpan w:val="4"/>
            <w:tcMar>
              <w:left w:w="57" w:type="dxa"/>
              <w:right w:w="57" w:type="dxa"/>
            </w:tcMar>
            <w:vAlign w:val="center"/>
          </w:tcPr>
          <w:p w:rsidR="005E79E8" w:rsidRPr="00013E4D" w:rsidRDefault="005E79E8" w:rsidP="00E75E40">
            <w:pPr>
              <w:pStyle w:val="FieldText"/>
              <w:rPr>
                <w:rFonts w:ascii="Arial" w:hAnsi="Arial" w:cs="Arial"/>
                <w:b w:val="0"/>
                <w:color w:val="000000"/>
                <w:sz w:val="20"/>
                <w:szCs w:val="20"/>
                <w:lang w:val="hr-HR"/>
              </w:rPr>
            </w:pPr>
            <w:r w:rsidRPr="00013E4D">
              <w:rPr>
                <w:rFonts w:ascii="Arial" w:hAnsi="Arial" w:cs="Arial"/>
                <w:b w:val="0"/>
                <w:color w:val="000000"/>
                <w:sz w:val="20"/>
                <w:szCs w:val="20"/>
                <w:lang w:val="hr-HR"/>
              </w:rPr>
              <w:t>Konzultacije s predmetnim nastavnikom</w:t>
            </w:r>
          </w:p>
        </w:tc>
        <w:tc>
          <w:tcPr>
            <w:tcW w:w="1330" w:type="dxa"/>
            <w:gridSpan w:val="2"/>
            <w:tcBorders>
              <w:right w:val="single" w:sz="12" w:space="0" w:color="auto"/>
            </w:tcBorders>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 xml:space="preserve">   4</w:t>
            </w:r>
          </w:p>
        </w:tc>
      </w:tr>
      <w:tr w:rsidR="005E79E8" w:rsidRPr="00013E4D" w:rsidTr="00E75E4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F07058">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sz w:val="20"/>
                <w:szCs w:val="20"/>
                <w:lang w:val="hr-HR"/>
              </w:rPr>
              <w:t>Kolokviji</w:t>
            </w:r>
          </w:p>
        </w:tc>
        <w:tc>
          <w:tcPr>
            <w:tcW w:w="782" w:type="dxa"/>
            <w:tcMar>
              <w:left w:w="57" w:type="dxa"/>
              <w:right w:w="57" w:type="dxa"/>
            </w:tcMar>
            <w:vAlign w:val="center"/>
          </w:tcPr>
          <w:p w:rsidR="005E79E8" w:rsidRPr="00013E4D" w:rsidRDefault="009C2C47" w:rsidP="00E75E40">
            <w:pPr>
              <w:pStyle w:val="FieldText"/>
              <w:rPr>
                <w:rFonts w:ascii="Arial" w:hAnsi="Arial" w:cs="Arial"/>
                <w:b w:val="0"/>
                <w:sz w:val="20"/>
                <w:szCs w:val="20"/>
                <w:lang w:val="hr-HR"/>
              </w:rPr>
            </w:pPr>
            <w:r w:rsidRPr="00013E4D">
              <w:rPr>
                <w:rFonts w:ascii="Arial" w:hAnsi="Arial" w:cs="Arial"/>
                <w:b w:val="0"/>
                <w:sz w:val="20"/>
                <w:szCs w:val="20"/>
                <w:lang w:val="hr-HR"/>
              </w:rPr>
              <w:fldChar w:fldCharType="begin">
                <w:ffData>
                  <w:name w:val="Text1"/>
                  <w:enabled/>
                  <w:calcOnExit w:val="0"/>
                  <w:textInput/>
                </w:ffData>
              </w:fldChar>
            </w:r>
            <w:r w:rsidR="005E79E8" w:rsidRPr="00013E4D">
              <w:rPr>
                <w:rFonts w:ascii="Arial" w:hAnsi="Arial" w:cs="Arial"/>
                <w:b w:val="0"/>
                <w:sz w:val="20"/>
                <w:szCs w:val="20"/>
                <w:lang w:val="hr-HR"/>
              </w:rPr>
              <w:instrText xml:space="preserve"> FORMTEXT </w:instrText>
            </w:r>
            <w:r w:rsidRPr="00013E4D">
              <w:rPr>
                <w:rFonts w:ascii="Arial" w:hAnsi="Arial" w:cs="Arial"/>
                <w:b w:val="0"/>
                <w:sz w:val="20"/>
                <w:szCs w:val="20"/>
                <w:lang w:val="hr-HR"/>
              </w:rPr>
            </w:r>
            <w:r w:rsidRPr="00013E4D">
              <w:rPr>
                <w:rFonts w:ascii="Arial" w:hAnsi="Arial" w:cs="Arial"/>
                <w:b w:val="0"/>
                <w:sz w:val="20"/>
                <w:szCs w:val="20"/>
                <w:lang w:val="hr-HR"/>
              </w:rPr>
              <w:fldChar w:fldCharType="separate"/>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005E79E8" w:rsidRPr="00013E4D">
              <w:rPr>
                <w:rFonts w:ascii="Arial" w:hAnsi="Arial" w:cs="Arial"/>
                <w:b w:val="0"/>
                <w:noProof/>
                <w:sz w:val="20"/>
                <w:szCs w:val="20"/>
                <w:lang w:val="hr-HR"/>
              </w:rPr>
              <w:t> </w:t>
            </w:r>
            <w:r w:rsidRPr="00013E4D">
              <w:rPr>
                <w:rFonts w:ascii="Arial" w:hAnsi="Arial" w:cs="Arial"/>
                <w:b w:val="0"/>
                <w:sz w:val="20"/>
                <w:szCs w:val="20"/>
                <w:lang w:val="hr-HR"/>
              </w:rPr>
              <w:fldChar w:fldCharType="end"/>
            </w:r>
          </w:p>
        </w:tc>
        <w:tc>
          <w:tcPr>
            <w:tcW w:w="1275" w:type="dxa"/>
            <w:gridSpan w:val="3"/>
            <w:tcMar>
              <w:left w:w="57" w:type="dxa"/>
              <w:right w:w="57" w:type="dxa"/>
            </w:tcMar>
            <w:vAlign w:val="center"/>
          </w:tcPr>
          <w:p w:rsidR="005E79E8" w:rsidRPr="00013E4D" w:rsidRDefault="005E79E8" w:rsidP="00E75E40">
            <w:pPr>
              <w:pStyle w:val="FieldText"/>
              <w:rPr>
                <w:rFonts w:ascii="Arial" w:hAnsi="Arial" w:cs="Arial"/>
                <w:b w:val="0"/>
                <w:sz w:val="20"/>
                <w:szCs w:val="20"/>
                <w:lang w:val="hr-HR"/>
              </w:rPr>
            </w:pPr>
            <w:r w:rsidRPr="00013E4D">
              <w:rPr>
                <w:rFonts w:ascii="Arial" w:hAnsi="Arial" w:cs="Arial"/>
                <w:b w:val="0"/>
                <w:color w:val="000000"/>
                <w:sz w:val="20"/>
                <w:szCs w:val="20"/>
                <w:lang w:val="hr-HR"/>
              </w:rPr>
              <w:t>Usmeni ispit</w:t>
            </w:r>
          </w:p>
        </w:tc>
        <w:tc>
          <w:tcPr>
            <w:tcW w:w="968" w:type="dxa"/>
            <w:tcMar>
              <w:left w:w="57" w:type="dxa"/>
              <w:right w:w="57" w:type="dxa"/>
            </w:tcMar>
            <w:vAlign w:val="cente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r w:rsidR="005E79E8" w:rsidRPr="00013E4D">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F07058">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E79E8" w:rsidRPr="00013E4D" w:rsidRDefault="005E79E8" w:rsidP="00E75E40">
            <w:pPr>
              <w:tabs>
                <w:tab w:val="left" w:pos="2820"/>
              </w:tabs>
              <w:spacing w:after="0"/>
              <w:rPr>
                <w:rFonts w:ascii="Arial" w:hAnsi="Arial" w:cs="Arial"/>
                <w:color w:val="000000"/>
                <w:sz w:val="20"/>
                <w:szCs w:val="20"/>
                <w:highlight w:val="yellow"/>
              </w:rPr>
            </w:pPr>
            <w:r w:rsidRPr="00013E4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E79E8" w:rsidRPr="00013E4D" w:rsidRDefault="005E79E8" w:rsidP="00E75E40">
            <w:pPr>
              <w:tabs>
                <w:tab w:val="left" w:pos="2820"/>
              </w:tabs>
              <w:spacing w:after="0"/>
              <w:rPr>
                <w:rFonts w:ascii="Arial" w:hAnsi="Arial" w:cs="Arial"/>
                <w:color w:val="000000"/>
                <w:sz w:val="20"/>
                <w:szCs w:val="20"/>
                <w:highlight w:val="yellow"/>
              </w:rPr>
            </w:pPr>
            <w:r w:rsidRPr="00013E4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highlight w:val="yellow"/>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r w:rsidR="005E79E8" w:rsidRPr="00013E4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tabs>
                <w:tab w:val="left" w:pos="360"/>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Ocjena će se dodijeliti na temelju redovitog pohađanja satova mentorskih konzultacija te kvalitete izrađenog rada i njegove usmene i pismene interpretacije.</w:t>
            </w:r>
          </w:p>
        </w:tc>
      </w:tr>
      <w:tr w:rsidR="005E79E8" w:rsidRPr="00013E4D" w:rsidTr="00E75E4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E79E8" w:rsidRPr="00013E4D" w:rsidRDefault="005E79E8" w:rsidP="00E75E40">
            <w:pPr>
              <w:tabs>
                <w:tab w:val="left" w:pos="540"/>
              </w:tabs>
              <w:spacing w:after="0" w:line="240" w:lineRule="auto"/>
              <w:rPr>
                <w:rFonts w:ascii="Arial" w:hAnsi="Arial" w:cs="Arial"/>
                <w:color w:val="000000"/>
                <w:sz w:val="20"/>
                <w:szCs w:val="20"/>
              </w:rPr>
            </w:pPr>
            <w:r w:rsidRPr="00013E4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E79E8" w:rsidRPr="00013E4D" w:rsidRDefault="005E79E8" w:rsidP="00E75E4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E79E8" w:rsidRPr="00013E4D" w:rsidRDefault="005E79E8" w:rsidP="00E75E4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E79E8" w:rsidRPr="00013E4D" w:rsidRDefault="005E79E8" w:rsidP="00E75E40">
            <w:pPr>
              <w:tabs>
                <w:tab w:val="left" w:pos="2820"/>
              </w:tabs>
              <w:spacing w:after="0"/>
              <w:jc w:val="center"/>
              <w:rPr>
                <w:rFonts w:ascii="Arial" w:hAnsi="Arial" w:cs="Arial"/>
                <w:b/>
                <w:color w:val="000000"/>
                <w:sz w:val="20"/>
                <w:szCs w:val="20"/>
              </w:rPr>
            </w:pPr>
            <w:r w:rsidRPr="00013E4D">
              <w:rPr>
                <w:rFonts w:ascii="Arial" w:hAnsi="Arial" w:cs="Arial"/>
                <w:b/>
                <w:color w:val="000000"/>
                <w:sz w:val="20"/>
                <w:szCs w:val="20"/>
              </w:rPr>
              <w:t>Dostupnost putem ostalih medija</w:t>
            </w:r>
          </w:p>
        </w:tc>
      </w:tr>
      <w:tr w:rsidR="005E79E8" w:rsidRPr="00013E4D" w:rsidTr="00E75E4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5E79E8" w:rsidP="00E75E40">
            <w:pPr>
              <w:tabs>
                <w:tab w:val="left" w:pos="2820"/>
              </w:tabs>
              <w:spacing w:after="0"/>
              <w:rPr>
                <w:rFonts w:ascii="Arial" w:hAnsi="Arial" w:cs="Arial"/>
                <w:color w:val="000000"/>
                <w:sz w:val="20"/>
                <w:szCs w:val="20"/>
              </w:rPr>
            </w:pPr>
            <w:r w:rsidRPr="00013E4D">
              <w:rPr>
                <w:rFonts w:ascii="Arial" w:hAnsi="Arial" w:cs="Arial"/>
                <w:color w:val="000000"/>
                <w:sz w:val="20"/>
                <w:szCs w:val="20"/>
              </w:rPr>
              <w:t>Obvezna i dopunska literatura su u izravnoj ovisnosti o izabranoj temi i mentoru završnog rada</w:t>
            </w:r>
            <w:r w:rsidR="00CE5D36" w:rsidRPr="00013E4D">
              <w:rPr>
                <w:rFonts w:ascii="Arial" w:hAnsi="Arial" w:cs="Arial"/>
                <w:color w:val="000000"/>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5E79E8">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5E79E8" w:rsidRPr="00013E4D" w:rsidRDefault="009C2C47" w:rsidP="00E75E40">
            <w:pPr>
              <w:tabs>
                <w:tab w:val="left" w:pos="2820"/>
              </w:tabs>
              <w:spacing w:after="0"/>
              <w:jc w:val="center"/>
              <w:rPr>
                <w:rFonts w:ascii="Arial" w:hAnsi="Arial" w:cs="Arial"/>
                <w:color w:val="000000"/>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E79E8" w:rsidRPr="00013E4D" w:rsidRDefault="005E79E8" w:rsidP="00E75E4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 xml:space="preserve">Dopunska literatura </w:t>
            </w:r>
          </w:p>
          <w:p w:rsidR="005E79E8" w:rsidRPr="00013E4D" w:rsidRDefault="005E79E8" w:rsidP="00E75E4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r w:rsidR="005E79E8" w:rsidRPr="00013E4D" w:rsidTr="00E75E40">
        <w:tc>
          <w:tcPr>
            <w:tcW w:w="1912" w:type="dxa"/>
            <w:gridSpan w:val="2"/>
            <w:tcBorders>
              <w:left w:val="single" w:sz="12" w:space="0" w:color="auto"/>
            </w:tcBorders>
            <w:shd w:val="clear" w:color="auto" w:fill="CCFFFF"/>
            <w:tcMar>
              <w:left w:w="57" w:type="dxa"/>
              <w:right w:w="57" w:type="dxa"/>
            </w:tcMar>
            <w:vAlign w:val="center"/>
          </w:tcPr>
          <w:p w:rsidR="005E79E8" w:rsidRPr="00013E4D" w:rsidRDefault="005E79E8" w:rsidP="00E75E4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E79E8" w:rsidRPr="00013E4D" w:rsidRDefault="005E79E8" w:rsidP="00E75E40">
            <w:pPr>
              <w:tabs>
                <w:tab w:val="left" w:pos="2820"/>
              </w:tabs>
              <w:spacing w:after="0"/>
              <w:rPr>
                <w:rFonts w:ascii="Arial" w:hAnsi="Arial" w:cs="Arial"/>
                <w:sz w:val="20"/>
                <w:szCs w:val="20"/>
              </w:rPr>
            </w:pPr>
            <w:r w:rsidRPr="00013E4D">
              <w:rPr>
                <w:rFonts w:ascii="Arial" w:hAnsi="Arial" w:cs="Arial"/>
                <w:sz w:val="20"/>
                <w:szCs w:val="20"/>
              </w:rPr>
              <w:t>Mentorski rad na izradi rada putem konzultacija i elektroničke komunikacije, te putem službenog sustava praćenja kvalitete na sastavnici.</w:t>
            </w:r>
          </w:p>
        </w:tc>
      </w:tr>
      <w:tr w:rsidR="005E79E8" w:rsidRPr="00013E4D" w:rsidTr="00E75E4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E79E8" w:rsidRPr="00013E4D" w:rsidRDefault="005E79E8" w:rsidP="00E75E40">
            <w:pPr>
              <w:tabs>
                <w:tab w:val="left" w:pos="567"/>
              </w:tabs>
              <w:spacing w:after="0" w:line="240" w:lineRule="auto"/>
              <w:rPr>
                <w:rFonts w:ascii="Arial" w:hAnsi="Arial" w:cs="Arial"/>
                <w:color w:val="000000"/>
                <w:sz w:val="20"/>
                <w:szCs w:val="20"/>
              </w:rPr>
            </w:pPr>
            <w:r w:rsidRPr="00013E4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E79E8" w:rsidRPr="00013E4D" w:rsidRDefault="009C2C47" w:rsidP="00E75E40">
            <w:pPr>
              <w:tabs>
                <w:tab w:val="left" w:pos="2820"/>
              </w:tabs>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5E79E8"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005E79E8" w:rsidRPr="00013E4D">
              <w:rPr>
                <w:rFonts w:ascii="Arial" w:hAnsi="Arial" w:cs="Arial"/>
                <w:noProof/>
                <w:sz w:val="20"/>
                <w:szCs w:val="20"/>
              </w:rPr>
              <w:t> </w:t>
            </w:r>
            <w:r w:rsidRPr="00013E4D">
              <w:rPr>
                <w:rFonts w:ascii="Arial" w:hAnsi="Arial" w:cs="Arial"/>
                <w:sz w:val="20"/>
                <w:szCs w:val="20"/>
              </w:rPr>
              <w:fldChar w:fldCharType="end"/>
            </w:r>
          </w:p>
        </w:tc>
      </w:tr>
    </w:tbl>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5E79E8" w:rsidRPr="00013E4D" w:rsidRDefault="005E79E8" w:rsidP="000736D3">
      <w:pPr>
        <w:spacing w:after="0" w:line="240" w:lineRule="auto"/>
        <w:jc w:val="both"/>
        <w:rPr>
          <w:rFonts w:ascii="Arial" w:hAnsi="Arial" w:cs="Arial"/>
          <w:sz w:val="20"/>
          <w:szCs w:val="20"/>
        </w:rPr>
      </w:pPr>
    </w:p>
    <w:p w:rsidR="00A056A0" w:rsidRPr="00013E4D" w:rsidRDefault="00A056A0" w:rsidP="000736D3">
      <w:pPr>
        <w:spacing w:after="0" w:line="240" w:lineRule="auto"/>
        <w:jc w:val="both"/>
        <w:rPr>
          <w:rFonts w:ascii="Arial" w:hAnsi="Arial" w:cs="Arial"/>
          <w:sz w:val="20"/>
          <w:szCs w:val="20"/>
        </w:rPr>
      </w:pPr>
    </w:p>
    <w:p w:rsidR="00DB188A" w:rsidRPr="00013E4D" w:rsidRDefault="00DB188A" w:rsidP="000736D3">
      <w:pPr>
        <w:spacing w:after="0" w:line="240" w:lineRule="auto"/>
        <w:jc w:val="both"/>
        <w:rPr>
          <w:rFonts w:ascii="Arial" w:hAnsi="Arial" w:cs="Arial"/>
          <w:sz w:val="20"/>
          <w:szCs w:val="20"/>
        </w:rPr>
      </w:pPr>
    </w:p>
    <w:p w:rsidR="00A811DE" w:rsidRPr="00981AAB" w:rsidRDefault="00A811DE" w:rsidP="00F07058">
      <w:pPr>
        <w:pStyle w:val="NoSpacing"/>
        <w:numPr>
          <w:ilvl w:val="0"/>
          <w:numId w:val="4"/>
        </w:numPr>
        <w:spacing w:after="480"/>
        <w:ind w:left="567" w:hanging="567"/>
        <w:rPr>
          <w:rFonts w:ascii="Arial" w:hAnsi="Arial" w:cs="Arial"/>
          <w:szCs w:val="32"/>
        </w:rPr>
      </w:pPr>
      <w:r w:rsidRPr="00981AAB">
        <w:rPr>
          <w:rFonts w:ascii="Arial" w:hAnsi="Arial" w:cs="Arial"/>
          <w:szCs w:val="32"/>
        </w:rPr>
        <w:t>UVJETI IZVOĐENJA STUDIJSKOG PROGRAMA</w:t>
      </w:r>
    </w:p>
    <w:p w:rsidR="00B65950" w:rsidRPr="00013E4D" w:rsidRDefault="00B65950" w:rsidP="000736D3">
      <w:pPr>
        <w:spacing w:after="0" w:line="240" w:lineRule="auto"/>
        <w:jc w:val="both"/>
        <w:rPr>
          <w:rFonts w:ascii="Arial" w:hAnsi="Arial" w:cs="Arial"/>
          <w:sz w:val="20"/>
          <w:szCs w:val="20"/>
        </w:rPr>
      </w:pPr>
    </w:p>
    <w:p w:rsidR="00B65950" w:rsidRPr="00013E4D" w:rsidRDefault="00A811DE" w:rsidP="00A811DE">
      <w:pPr>
        <w:pStyle w:val="Subtitle"/>
        <w:rPr>
          <w:sz w:val="20"/>
          <w:szCs w:val="20"/>
        </w:rPr>
      </w:pPr>
      <w:r w:rsidRPr="00013E4D">
        <w:rPr>
          <w:sz w:val="20"/>
          <w:szCs w:val="20"/>
        </w:rPr>
        <w:t>Mjesta izvođenja studijskog programa</w:t>
      </w:r>
    </w:p>
    <w:tbl>
      <w:tblPr>
        <w:tblW w:w="94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02"/>
        <w:gridCol w:w="6005"/>
      </w:tblGrid>
      <w:tr w:rsidR="0044424E" w:rsidRPr="00013E4D" w:rsidTr="00C9240F">
        <w:tc>
          <w:tcPr>
            <w:tcW w:w="9407" w:type="dxa"/>
            <w:gridSpan w:val="2"/>
            <w:tcBorders>
              <w:top w:val="single" w:sz="12" w:space="0" w:color="auto"/>
              <w:bottom w:val="single" w:sz="12" w:space="0" w:color="auto"/>
            </w:tcBorders>
            <w:shd w:val="clear" w:color="auto" w:fill="66CCFF"/>
            <w:vAlign w:val="center"/>
          </w:tcPr>
          <w:p w:rsidR="0044424E" w:rsidRPr="00013E4D" w:rsidRDefault="00A811DE" w:rsidP="00A811DE">
            <w:pPr>
              <w:spacing w:after="0"/>
              <w:rPr>
                <w:rFonts w:ascii="Arial" w:hAnsi="Arial" w:cs="Arial"/>
                <w:b/>
                <w:sz w:val="20"/>
                <w:szCs w:val="20"/>
              </w:rPr>
            </w:pPr>
            <w:r w:rsidRPr="00013E4D">
              <w:rPr>
                <w:rFonts w:ascii="Arial" w:hAnsi="Arial" w:cs="Arial"/>
                <w:color w:val="000000"/>
                <w:sz w:val="20"/>
                <w:szCs w:val="20"/>
              </w:rPr>
              <w:t>Zgrade sastavnice  (navesti postojeće zgrade, zgrade u izgradnji i planiranu izgradnju)</w:t>
            </w:r>
          </w:p>
        </w:tc>
      </w:tr>
      <w:tr w:rsidR="0044424E" w:rsidRPr="00013E4D" w:rsidTr="00C9240F">
        <w:tc>
          <w:tcPr>
            <w:tcW w:w="3402" w:type="dxa"/>
            <w:tcBorders>
              <w:top w:val="single" w:sz="4" w:space="0" w:color="auto"/>
              <w:bottom w:val="single" w:sz="4" w:space="0" w:color="auto"/>
            </w:tcBorders>
            <w:shd w:val="clear" w:color="auto" w:fill="CCFFFF"/>
            <w:vAlign w:val="center"/>
          </w:tcPr>
          <w:p w:rsidR="0044424E" w:rsidRPr="00013E4D" w:rsidRDefault="00F5385E" w:rsidP="00F5385E">
            <w:pPr>
              <w:spacing w:after="0" w:line="240" w:lineRule="auto"/>
              <w:rPr>
                <w:rFonts w:ascii="Arial" w:hAnsi="Arial" w:cs="Arial"/>
                <w:color w:val="000000"/>
                <w:sz w:val="20"/>
                <w:szCs w:val="20"/>
              </w:rPr>
            </w:pPr>
            <w:r w:rsidRPr="00013E4D">
              <w:rPr>
                <w:rFonts w:ascii="Arial" w:hAnsi="Arial" w:cs="Arial"/>
                <w:color w:val="000000"/>
                <w:sz w:val="20"/>
                <w:szCs w:val="20"/>
              </w:rPr>
              <w:t>Identifikacija zgrade</w:t>
            </w:r>
          </w:p>
        </w:tc>
        <w:tc>
          <w:tcPr>
            <w:tcW w:w="6005" w:type="dxa"/>
            <w:tcBorders>
              <w:top w:val="single" w:sz="4" w:space="0" w:color="auto"/>
            </w:tcBorders>
          </w:tcPr>
          <w:p w:rsidR="0044424E" w:rsidRPr="00013E4D" w:rsidRDefault="006254B5" w:rsidP="006254B5">
            <w:pPr>
              <w:spacing w:after="0"/>
              <w:rPr>
                <w:rFonts w:ascii="Arial" w:hAnsi="Arial" w:cs="Arial"/>
                <w:sz w:val="20"/>
                <w:szCs w:val="20"/>
              </w:rPr>
            </w:pPr>
            <w:r w:rsidRPr="00013E4D">
              <w:rPr>
                <w:rFonts w:ascii="Arial" w:hAnsi="Arial" w:cs="Arial"/>
                <w:color w:val="000000" w:themeColor="text1"/>
                <w:sz w:val="20"/>
                <w:szCs w:val="20"/>
              </w:rPr>
              <w:t>Zgrada na Gripama</w:t>
            </w:r>
            <w:r w:rsidR="0081429D" w:rsidRPr="00013E4D">
              <w:rPr>
                <w:rFonts w:ascii="Arial" w:hAnsi="Arial" w:cs="Arial"/>
                <w:color w:val="000000" w:themeColor="text1"/>
                <w:sz w:val="20"/>
                <w:szCs w:val="20"/>
              </w:rPr>
              <w:t>, Glagoljaška b.b.</w:t>
            </w:r>
          </w:p>
        </w:tc>
      </w:tr>
      <w:tr w:rsidR="0044424E" w:rsidRPr="00013E4D" w:rsidTr="00C9240F">
        <w:tc>
          <w:tcPr>
            <w:tcW w:w="3402" w:type="dxa"/>
            <w:tcBorders>
              <w:top w:val="single" w:sz="4" w:space="0" w:color="auto"/>
              <w:bottom w:val="single" w:sz="4" w:space="0" w:color="auto"/>
            </w:tcBorders>
            <w:shd w:val="clear" w:color="auto" w:fill="CCFFFF"/>
            <w:vAlign w:val="center"/>
          </w:tcPr>
          <w:p w:rsidR="0044424E" w:rsidRPr="00013E4D" w:rsidRDefault="00F5385E" w:rsidP="00F5385E">
            <w:pPr>
              <w:spacing w:after="0" w:line="240" w:lineRule="auto"/>
              <w:rPr>
                <w:rFonts w:ascii="Arial" w:hAnsi="Arial" w:cs="Arial"/>
                <w:color w:val="000000"/>
                <w:sz w:val="20"/>
                <w:szCs w:val="20"/>
              </w:rPr>
            </w:pPr>
            <w:r w:rsidRPr="00013E4D">
              <w:rPr>
                <w:rFonts w:ascii="Arial" w:hAnsi="Arial" w:cs="Arial"/>
                <w:color w:val="000000"/>
                <w:sz w:val="20"/>
                <w:szCs w:val="20"/>
              </w:rPr>
              <w:t>Lokacija zgrade</w:t>
            </w:r>
          </w:p>
        </w:tc>
        <w:tc>
          <w:tcPr>
            <w:tcW w:w="6005" w:type="dxa"/>
          </w:tcPr>
          <w:p w:rsidR="0044424E" w:rsidRPr="00013E4D" w:rsidRDefault="006254B5" w:rsidP="0044424E">
            <w:pPr>
              <w:spacing w:after="0"/>
              <w:rPr>
                <w:rFonts w:ascii="Arial" w:hAnsi="Arial" w:cs="Arial"/>
                <w:sz w:val="20"/>
                <w:szCs w:val="20"/>
              </w:rPr>
            </w:pPr>
            <w:r w:rsidRPr="00013E4D">
              <w:rPr>
                <w:rFonts w:ascii="Arial" w:hAnsi="Arial" w:cs="Arial"/>
                <w:sz w:val="20"/>
                <w:szCs w:val="20"/>
              </w:rPr>
              <w:t>Gripe, Split</w:t>
            </w:r>
          </w:p>
        </w:tc>
      </w:tr>
      <w:tr w:rsidR="0044424E" w:rsidRPr="00013E4D" w:rsidTr="00C9240F">
        <w:tc>
          <w:tcPr>
            <w:tcW w:w="3402" w:type="dxa"/>
            <w:tcBorders>
              <w:top w:val="single" w:sz="4" w:space="0" w:color="auto"/>
              <w:bottom w:val="single" w:sz="4" w:space="0" w:color="auto"/>
            </w:tcBorders>
            <w:shd w:val="clear" w:color="auto" w:fill="CCFFFF"/>
            <w:vAlign w:val="center"/>
          </w:tcPr>
          <w:p w:rsidR="0044424E" w:rsidRPr="00013E4D" w:rsidRDefault="00F5385E" w:rsidP="00F5385E">
            <w:pPr>
              <w:spacing w:after="0" w:line="240" w:lineRule="auto"/>
              <w:rPr>
                <w:rFonts w:ascii="Arial" w:hAnsi="Arial" w:cs="Arial"/>
                <w:color w:val="000000"/>
                <w:sz w:val="20"/>
                <w:szCs w:val="20"/>
              </w:rPr>
            </w:pPr>
            <w:r w:rsidRPr="00013E4D">
              <w:rPr>
                <w:rFonts w:ascii="Arial" w:hAnsi="Arial" w:cs="Arial"/>
                <w:color w:val="000000"/>
                <w:sz w:val="20"/>
                <w:szCs w:val="20"/>
              </w:rPr>
              <w:lastRenderedPageBreak/>
              <w:t>Godina izgradnje</w:t>
            </w:r>
          </w:p>
        </w:tc>
        <w:tc>
          <w:tcPr>
            <w:tcW w:w="6005" w:type="dxa"/>
          </w:tcPr>
          <w:p w:rsidR="0044424E" w:rsidRPr="00013E4D" w:rsidRDefault="0044424E" w:rsidP="0044424E">
            <w:pPr>
              <w:spacing w:after="0"/>
              <w:rPr>
                <w:rFonts w:ascii="Arial" w:hAnsi="Arial" w:cs="Arial"/>
                <w:sz w:val="20"/>
                <w:szCs w:val="20"/>
              </w:rPr>
            </w:pPr>
          </w:p>
        </w:tc>
      </w:tr>
      <w:tr w:rsidR="0044424E" w:rsidRPr="00013E4D" w:rsidTr="00C9240F">
        <w:tc>
          <w:tcPr>
            <w:tcW w:w="3402" w:type="dxa"/>
            <w:tcBorders>
              <w:top w:val="single" w:sz="4" w:space="0" w:color="auto"/>
              <w:bottom w:val="single" w:sz="12" w:space="0" w:color="auto"/>
            </w:tcBorders>
            <w:shd w:val="clear" w:color="auto" w:fill="CCFFFF"/>
            <w:vAlign w:val="center"/>
          </w:tcPr>
          <w:p w:rsidR="0044424E" w:rsidRPr="00013E4D" w:rsidRDefault="00F5385E" w:rsidP="00F5385E">
            <w:pPr>
              <w:spacing w:after="0" w:line="240" w:lineRule="auto"/>
              <w:rPr>
                <w:rFonts w:ascii="Arial" w:hAnsi="Arial" w:cs="Arial"/>
                <w:color w:val="000000"/>
                <w:sz w:val="20"/>
                <w:szCs w:val="20"/>
              </w:rPr>
            </w:pPr>
            <w:r w:rsidRPr="00013E4D">
              <w:rPr>
                <w:rFonts w:ascii="Arial" w:hAnsi="Arial" w:cs="Arial"/>
                <w:color w:val="000000"/>
                <w:sz w:val="20"/>
                <w:szCs w:val="20"/>
              </w:rPr>
              <w:t>Ukupna površina u m</w:t>
            </w:r>
            <w:r w:rsidRPr="00013E4D">
              <w:rPr>
                <w:rFonts w:ascii="Arial" w:hAnsi="Arial" w:cs="Arial"/>
                <w:color w:val="000000"/>
                <w:sz w:val="20"/>
                <w:szCs w:val="20"/>
                <w:vertAlign w:val="superscript"/>
              </w:rPr>
              <w:t>2</w:t>
            </w:r>
          </w:p>
        </w:tc>
        <w:tc>
          <w:tcPr>
            <w:tcW w:w="6005" w:type="dxa"/>
            <w:tcBorders>
              <w:bottom w:val="single" w:sz="12" w:space="0" w:color="auto"/>
            </w:tcBorders>
          </w:tcPr>
          <w:p w:rsidR="0044424E" w:rsidRPr="00013E4D" w:rsidRDefault="00DF4EA0" w:rsidP="00DF4EA0">
            <w:pPr>
              <w:spacing w:after="0"/>
              <w:rPr>
                <w:rFonts w:ascii="Arial" w:hAnsi="Arial" w:cs="Arial"/>
                <w:sz w:val="20"/>
                <w:szCs w:val="20"/>
              </w:rPr>
            </w:pPr>
            <w:r>
              <w:rPr>
                <w:rFonts w:ascii="Arial" w:hAnsi="Arial" w:cs="Arial"/>
                <w:sz w:val="20"/>
                <w:szCs w:val="20"/>
              </w:rPr>
              <w:t>9</w:t>
            </w:r>
            <w:r w:rsidR="0081429D" w:rsidRPr="00013E4D">
              <w:rPr>
                <w:rFonts w:ascii="Arial" w:hAnsi="Arial" w:cs="Arial"/>
                <w:sz w:val="20"/>
                <w:szCs w:val="20"/>
              </w:rPr>
              <w:t>00</w:t>
            </w:r>
            <w:r w:rsidR="006254B5" w:rsidRPr="00013E4D">
              <w:rPr>
                <w:rFonts w:ascii="Arial" w:hAnsi="Arial" w:cs="Arial"/>
                <w:sz w:val="20"/>
                <w:szCs w:val="20"/>
              </w:rPr>
              <w:t xml:space="preserve"> m2</w:t>
            </w:r>
          </w:p>
        </w:tc>
      </w:tr>
      <w:tr w:rsidR="00F5385E" w:rsidRPr="00013E4D" w:rsidTr="00C9240F">
        <w:tc>
          <w:tcPr>
            <w:tcW w:w="3402" w:type="dxa"/>
            <w:tcBorders>
              <w:top w:val="single" w:sz="12" w:space="0" w:color="auto"/>
              <w:bottom w:val="single" w:sz="4" w:space="0" w:color="auto"/>
            </w:tcBorders>
            <w:shd w:val="clear" w:color="auto" w:fill="CCFFFF"/>
            <w:vAlign w:val="center"/>
          </w:tcPr>
          <w:p w:rsidR="00F5385E" w:rsidRPr="00013E4D" w:rsidRDefault="00F5385E" w:rsidP="00B0360C">
            <w:pPr>
              <w:spacing w:after="0" w:line="240" w:lineRule="auto"/>
              <w:rPr>
                <w:rFonts w:ascii="Arial" w:hAnsi="Arial" w:cs="Arial"/>
                <w:color w:val="000000"/>
                <w:sz w:val="20"/>
                <w:szCs w:val="20"/>
              </w:rPr>
            </w:pPr>
            <w:r w:rsidRPr="00013E4D">
              <w:rPr>
                <w:rFonts w:ascii="Arial" w:hAnsi="Arial" w:cs="Arial"/>
                <w:color w:val="000000"/>
                <w:sz w:val="20"/>
                <w:szCs w:val="20"/>
              </w:rPr>
              <w:t>Identifikacija zgrade</w:t>
            </w:r>
          </w:p>
        </w:tc>
        <w:tc>
          <w:tcPr>
            <w:tcW w:w="6005" w:type="dxa"/>
            <w:tcBorders>
              <w:top w:val="single" w:sz="12" w:space="0" w:color="auto"/>
            </w:tcBorders>
          </w:tcPr>
          <w:p w:rsidR="00F5385E" w:rsidRPr="00DF4EA0" w:rsidRDefault="00DF4EA0" w:rsidP="00DF4EA0">
            <w:r>
              <w:rPr>
                <w:rFonts w:ascii="Arial" w:hAnsi="Arial" w:cs="Arial"/>
                <w:color w:val="000000" w:themeColor="text1"/>
                <w:sz w:val="20"/>
                <w:szCs w:val="20"/>
              </w:rPr>
              <w:t>Planirana gradnja zgrade na Kampusu</w:t>
            </w:r>
          </w:p>
        </w:tc>
      </w:tr>
      <w:tr w:rsidR="00F5385E" w:rsidRPr="00013E4D" w:rsidTr="00C9240F">
        <w:tc>
          <w:tcPr>
            <w:tcW w:w="3402" w:type="dxa"/>
            <w:tcBorders>
              <w:top w:val="single" w:sz="4" w:space="0" w:color="auto"/>
              <w:bottom w:val="single" w:sz="4" w:space="0" w:color="auto"/>
            </w:tcBorders>
            <w:shd w:val="clear" w:color="auto" w:fill="CCFFFF"/>
            <w:vAlign w:val="center"/>
          </w:tcPr>
          <w:p w:rsidR="00F5385E" w:rsidRPr="00013E4D" w:rsidRDefault="00F5385E" w:rsidP="00B0360C">
            <w:pPr>
              <w:spacing w:after="0" w:line="240" w:lineRule="auto"/>
              <w:rPr>
                <w:rFonts w:ascii="Arial" w:hAnsi="Arial" w:cs="Arial"/>
                <w:color w:val="000000"/>
                <w:sz w:val="20"/>
                <w:szCs w:val="20"/>
              </w:rPr>
            </w:pPr>
            <w:r w:rsidRPr="00013E4D">
              <w:rPr>
                <w:rFonts w:ascii="Arial" w:hAnsi="Arial" w:cs="Arial"/>
                <w:color w:val="000000"/>
                <w:sz w:val="20"/>
                <w:szCs w:val="20"/>
              </w:rPr>
              <w:t>Lokacija zgrade</w:t>
            </w:r>
          </w:p>
        </w:tc>
        <w:tc>
          <w:tcPr>
            <w:tcW w:w="6005" w:type="dxa"/>
          </w:tcPr>
          <w:p w:rsidR="00F5385E" w:rsidRPr="00013E4D" w:rsidRDefault="00F5385E" w:rsidP="00B0360C">
            <w:pPr>
              <w:spacing w:after="0"/>
              <w:rPr>
                <w:rFonts w:ascii="Arial" w:hAnsi="Arial" w:cs="Arial"/>
                <w:sz w:val="20"/>
                <w:szCs w:val="20"/>
              </w:rPr>
            </w:pPr>
          </w:p>
        </w:tc>
      </w:tr>
      <w:tr w:rsidR="00F5385E" w:rsidRPr="00013E4D" w:rsidTr="00C9240F">
        <w:tc>
          <w:tcPr>
            <w:tcW w:w="3402" w:type="dxa"/>
            <w:tcBorders>
              <w:top w:val="single" w:sz="4" w:space="0" w:color="auto"/>
              <w:bottom w:val="single" w:sz="4" w:space="0" w:color="auto"/>
            </w:tcBorders>
            <w:shd w:val="clear" w:color="auto" w:fill="CCFFFF"/>
            <w:vAlign w:val="center"/>
          </w:tcPr>
          <w:p w:rsidR="00F5385E" w:rsidRPr="00013E4D" w:rsidRDefault="00F5385E" w:rsidP="00B0360C">
            <w:pPr>
              <w:spacing w:after="0" w:line="240" w:lineRule="auto"/>
              <w:rPr>
                <w:rFonts w:ascii="Arial" w:hAnsi="Arial" w:cs="Arial"/>
                <w:color w:val="000000"/>
                <w:sz w:val="20"/>
                <w:szCs w:val="20"/>
              </w:rPr>
            </w:pPr>
            <w:r w:rsidRPr="00013E4D">
              <w:rPr>
                <w:rFonts w:ascii="Arial" w:hAnsi="Arial" w:cs="Arial"/>
                <w:color w:val="000000"/>
                <w:sz w:val="20"/>
                <w:szCs w:val="20"/>
              </w:rPr>
              <w:t>Godina izgradnje</w:t>
            </w:r>
          </w:p>
        </w:tc>
        <w:tc>
          <w:tcPr>
            <w:tcW w:w="6005" w:type="dxa"/>
          </w:tcPr>
          <w:p w:rsidR="00F5385E" w:rsidRPr="00013E4D" w:rsidRDefault="009C2C47" w:rsidP="00B0360C">
            <w:pPr>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F5385E"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F5385E" w:rsidRPr="00013E4D">
              <w:rPr>
                <w:rFonts w:ascii="Arial" w:hAnsi="Arial" w:cs="Arial"/>
                <w:noProof/>
                <w:sz w:val="20"/>
                <w:szCs w:val="20"/>
              </w:rPr>
              <w:t> </w:t>
            </w:r>
            <w:r w:rsidR="00F5385E" w:rsidRPr="00013E4D">
              <w:rPr>
                <w:rFonts w:ascii="Arial" w:hAnsi="Arial" w:cs="Arial"/>
                <w:noProof/>
                <w:sz w:val="20"/>
                <w:szCs w:val="20"/>
              </w:rPr>
              <w:t> </w:t>
            </w:r>
            <w:r w:rsidR="00F5385E" w:rsidRPr="00013E4D">
              <w:rPr>
                <w:rFonts w:ascii="Arial" w:hAnsi="Arial" w:cs="Arial"/>
                <w:noProof/>
                <w:sz w:val="20"/>
                <w:szCs w:val="20"/>
              </w:rPr>
              <w:t> </w:t>
            </w:r>
            <w:r w:rsidR="00F5385E" w:rsidRPr="00013E4D">
              <w:rPr>
                <w:rFonts w:ascii="Arial" w:hAnsi="Arial" w:cs="Arial"/>
                <w:noProof/>
                <w:sz w:val="20"/>
                <w:szCs w:val="20"/>
              </w:rPr>
              <w:t> </w:t>
            </w:r>
            <w:r w:rsidR="00F5385E" w:rsidRPr="00013E4D">
              <w:rPr>
                <w:rFonts w:ascii="Arial" w:hAnsi="Arial" w:cs="Arial"/>
                <w:noProof/>
                <w:sz w:val="20"/>
                <w:szCs w:val="20"/>
              </w:rPr>
              <w:t> </w:t>
            </w:r>
            <w:r w:rsidRPr="00013E4D">
              <w:rPr>
                <w:rFonts w:ascii="Arial" w:hAnsi="Arial" w:cs="Arial"/>
                <w:sz w:val="20"/>
                <w:szCs w:val="20"/>
              </w:rPr>
              <w:fldChar w:fldCharType="end"/>
            </w:r>
          </w:p>
        </w:tc>
      </w:tr>
      <w:tr w:rsidR="00F5385E" w:rsidRPr="00013E4D" w:rsidTr="00C9240F">
        <w:tc>
          <w:tcPr>
            <w:tcW w:w="3402" w:type="dxa"/>
            <w:tcBorders>
              <w:top w:val="single" w:sz="4" w:space="0" w:color="auto"/>
              <w:bottom w:val="single" w:sz="12" w:space="0" w:color="auto"/>
            </w:tcBorders>
            <w:shd w:val="clear" w:color="auto" w:fill="CCFFFF"/>
            <w:vAlign w:val="center"/>
          </w:tcPr>
          <w:p w:rsidR="00F5385E" w:rsidRPr="00013E4D" w:rsidRDefault="00F5385E" w:rsidP="00B0360C">
            <w:pPr>
              <w:spacing w:after="0" w:line="240" w:lineRule="auto"/>
              <w:rPr>
                <w:rFonts w:ascii="Arial" w:hAnsi="Arial" w:cs="Arial"/>
                <w:color w:val="000000"/>
                <w:sz w:val="20"/>
                <w:szCs w:val="20"/>
              </w:rPr>
            </w:pPr>
            <w:r w:rsidRPr="00013E4D">
              <w:rPr>
                <w:rFonts w:ascii="Arial" w:hAnsi="Arial" w:cs="Arial"/>
                <w:color w:val="000000"/>
                <w:sz w:val="20"/>
                <w:szCs w:val="20"/>
              </w:rPr>
              <w:t>Ukupna površina u m</w:t>
            </w:r>
            <w:r w:rsidRPr="00013E4D">
              <w:rPr>
                <w:rFonts w:ascii="Arial" w:hAnsi="Arial" w:cs="Arial"/>
                <w:color w:val="000000"/>
                <w:sz w:val="20"/>
                <w:szCs w:val="20"/>
                <w:vertAlign w:val="superscript"/>
              </w:rPr>
              <w:t>2</w:t>
            </w:r>
          </w:p>
        </w:tc>
        <w:tc>
          <w:tcPr>
            <w:tcW w:w="6005" w:type="dxa"/>
            <w:tcBorders>
              <w:bottom w:val="single" w:sz="12" w:space="0" w:color="auto"/>
            </w:tcBorders>
          </w:tcPr>
          <w:p w:rsidR="00F5385E" w:rsidRPr="00013E4D" w:rsidRDefault="009C2C47" w:rsidP="00B0360C">
            <w:pPr>
              <w:spacing w:after="0"/>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F5385E"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F5385E" w:rsidRPr="00013E4D">
              <w:rPr>
                <w:rFonts w:ascii="Arial" w:hAnsi="Arial" w:cs="Arial"/>
                <w:noProof/>
                <w:sz w:val="20"/>
                <w:szCs w:val="20"/>
              </w:rPr>
              <w:t> </w:t>
            </w:r>
            <w:r w:rsidR="00F5385E" w:rsidRPr="00013E4D">
              <w:rPr>
                <w:rFonts w:ascii="Arial" w:hAnsi="Arial" w:cs="Arial"/>
                <w:noProof/>
                <w:sz w:val="20"/>
                <w:szCs w:val="20"/>
              </w:rPr>
              <w:t> </w:t>
            </w:r>
            <w:r w:rsidR="00F5385E" w:rsidRPr="00013E4D">
              <w:rPr>
                <w:rFonts w:ascii="Arial" w:hAnsi="Arial" w:cs="Arial"/>
                <w:noProof/>
                <w:sz w:val="20"/>
                <w:szCs w:val="20"/>
              </w:rPr>
              <w:t> </w:t>
            </w:r>
            <w:r w:rsidR="00F5385E" w:rsidRPr="00013E4D">
              <w:rPr>
                <w:rFonts w:ascii="Arial" w:hAnsi="Arial" w:cs="Arial"/>
                <w:noProof/>
                <w:sz w:val="20"/>
                <w:szCs w:val="20"/>
              </w:rPr>
              <w:t> </w:t>
            </w:r>
            <w:r w:rsidR="00F5385E" w:rsidRPr="00013E4D">
              <w:rPr>
                <w:rFonts w:ascii="Arial" w:hAnsi="Arial" w:cs="Arial"/>
                <w:noProof/>
                <w:sz w:val="20"/>
                <w:szCs w:val="20"/>
              </w:rPr>
              <w:t> </w:t>
            </w:r>
            <w:r w:rsidRPr="00013E4D">
              <w:rPr>
                <w:rFonts w:ascii="Arial" w:hAnsi="Arial" w:cs="Arial"/>
                <w:sz w:val="20"/>
                <w:szCs w:val="20"/>
              </w:rPr>
              <w:fldChar w:fldCharType="end"/>
            </w:r>
          </w:p>
        </w:tc>
      </w:tr>
    </w:tbl>
    <w:p w:rsidR="009D3133" w:rsidRPr="00013E4D" w:rsidRDefault="009D3133" w:rsidP="000736D3">
      <w:pPr>
        <w:spacing w:after="0" w:line="240" w:lineRule="auto"/>
        <w:jc w:val="both"/>
        <w:rPr>
          <w:rFonts w:ascii="Arial" w:hAnsi="Arial" w:cs="Arial"/>
          <w:sz w:val="20"/>
          <w:szCs w:val="20"/>
        </w:rPr>
      </w:pPr>
    </w:p>
    <w:p w:rsidR="00A811DE" w:rsidRPr="00013E4D" w:rsidRDefault="00A811DE" w:rsidP="000736D3">
      <w:pPr>
        <w:spacing w:after="0" w:line="240" w:lineRule="auto"/>
        <w:jc w:val="both"/>
        <w:rPr>
          <w:rFonts w:ascii="Arial" w:hAnsi="Arial" w:cs="Arial"/>
          <w:sz w:val="20"/>
          <w:szCs w:val="20"/>
        </w:rPr>
      </w:pPr>
    </w:p>
    <w:p w:rsidR="00BB57B2" w:rsidRPr="00013E4D" w:rsidRDefault="00BB57B2" w:rsidP="00BB57B2">
      <w:pPr>
        <w:pStyle w:val="Subtitle"/>
        <w:rPr>
          <w:sz w:val="20"/>
          <w:szCs w:val="20"/>
        </w:rPr>
      </w:pPr>
      <w:r w:rsidRPr="00013E4D">
        <w:rPr>
          <w:sz w:val="20"/>
          <w:szCs w:val="20"/>
        </w:rPr>
        <w:t>Popis nastavnika i suradnika po predmetima</w:t>
      </w:r>
    </w:p>
    <w:tbl>
      <w:tblPr>
        <w:tblStyle w:val="TableGrid"/>
        <w:tblW w:w="0" w:type="auto"/>
        <w:tblLook w:val="04A0"/>
      </w:tblPr>
      <w:tblGrid>
        <w:gridCol w:w="4644"/>
        <w:gridCol w:w="4644"/>
      </w:tblGrid>
      <w:tr w:rsidR="00BB57B2" w:rsidRPr="00013E4D" w:rsidTr="00E75E40">
        <w:tc>
          <w:tcPr>
            <w:tcW w:w="4644" w:type="dxa"/>
            <w:shd w:val="clear" w:color="auto" w:fill="66CCFF"/>
          </w:tcPr>
          <w:p w:rsidR="00BB57B2" w:rsidRPr="00013E4D" w:rsidRDefault="00BB57B2" w:rsidP="00E75E40">
            <w:pPr>
              <w:spacing w:before="60"/>
              <w:jc w:val="both"/>
              <w:rPr>
                <w:rFonts w:ascii="Arial" w:hAnsi="Arial" w:cs="Arial"/>
                <w:sz w:val="20"/>
                <w:szCs w:val="20"/>
              </w:rPr>
            </w:pPr>
            <w:r w:rsidRPr="00013E4D">
              <w:rPr>
                <w:rFonts w:ascii="Arial" w:hAnsi="Arial" w:cs="Arial"/>
                <w:sz w:val="20"/>
                <w:szCs w:val="20"/>
              </w:rPr>
              <w:t>Predmet</w:t>
            </w:r>
          </w:p>
        </w:tc>
        <w:tc>
          <w:tcPr>
            <w:tcW w:w="4644" w:type="dxa"/>
            <w:shd w:val="clear" w:color="auto" w:fill="66CCFF"/>
          </w:tcPr>
          <w:p w:rsidR="00BB57B2" w:rsidRPr="00013E4D" w:rsidRDefault="00BB57B2" w:rsidP="00E75E40">
            <w:pPr>
              <w:spacing w:before="60"/>
              <w:jc w:val="both"/>
              <w:rPr>
                <w:rFonts w:ascii="Arial" w:hAnsi="Arial" w:cs="Arial"/>
                <w:sz w:val="20"/>
                <w:szCs w:val="20"/>
              </w:rPr>
            </w:pPr>
            <w:r w:rsidRPr="00013E4D">
              <w:rPr>
                <w:rFonts w:ascii="Arial" w:hAnsi="Arial" w:cs="Arial"/>
                <w:sz w:val="20"/>
                <w:szCs w:val="20"/>
              </w:rPr>
              <w:t>Nastavnici i suradnici</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p>
        </w:tc>
        <w:tc>
          <w:tcPr>
            <w:tcW w:w="4644" w:type="dxa"/>
          </w:tcPr>
          <w:p w:rsidR="00BB57B2" w:rsidRPr="00013E4D" w:rsidRDefault="00BB57B2" w:rsidP="00E75E40">
            <w:pPr>
              <w:spacing w:before="60"/>
              <w:jc w:val="both"/>
              <w:rPr>
                <w:rFonts w:ascii="Arial" w:hAnsi="Arial" w:cs="Arial"/>
                <w:sz w:val="20"/>
                <w:szCs w:val="20"/>
              </w:rPr>
            </w:pP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sz w:val="20"/>
                <w:szCs w:val="20"/>
              </w:rPr>
              <w:t>Analiza filma i medijske umjetnosti 1</w:t>
            </w:r>
          </w:p>
        </w:tc>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sz w:val="20"/>
                <w:szCs w:val="20"/>
              </w:rPr>
              <w:t>Blažena Radas, predavač</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sz w:val="20"/>
                <w:szCs w:val="20"/>
              </w:rPr>
              <w:t>Analiza filma i medijske umjetnosti 2</w:t>
            </w:r>
          </w:p>
        </w:tc>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sz w:val="20"/>
                <w:szCs w:val="20"/>
              </w:rPr>
              <w:t>Blažena Radas, predavač</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sz w:val="20"/>
                <w:szCs w:val="20"/>
              </w:rPr>
              <w:t>Crtanje, Grafika, Animacija1</w:t>
            </w:r>
          </w:p>
        </w:tc>
        <w:tc>
          <w:tcPr>
            <w:tcW w:w="4644" w:type="dxa"/>
          </w:tcPr>
          <w:p w:rsidR="00BB57B2" w:rsidRPr="00013E4D" w:rsidRDefault="00C67A3F" w:rsidP="00C67A3F">
            <w:pPr>
              <w:spacing w:before="60"/>
              <w:jc w:val="both"/>
              <w:rPr>
                <w:rFonts w:ascii="Arial" w:hAnsi="Arial" w:cs="Arial"/>
                <w:sz w:val="20"/>
                <w:szCs w:val="20"/>
              </w:rPr>
            </w:pPr>
            <w:r>
              <w:rPr>
                <w:rFonts w:ascii="Arial" w:hAnsi="Arial" w:cs="Arial"/>
                <w:sz w:val="20"/>
                <w:szCs w:val="20"/>
              </w:rPr>
              <w:t xml:space="preserve">doc. </w:t>
            </w:r>
            <w:r w:rsidR="00BB57B2" w:rsidRPr="00013E4D">
              <w:rPr>
                <w:rFonts w:ascii="Arial" w:hAnsi="Arial" w:cs="Arial"/>
                <w:sz w:val="20"/>
                <w:szCs w:val="20"/>
              </w:rPr>
              <w:t>ak.slik.Veljko Popovic</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Style w:val="Strong"/>
                <w:rFonts w:ascii="Arial" w:hAnsi="Arial" w:cs="Arial"/>
                <w:sz w:val="20"/>
                <w:szCs w:val="20"/>
              </w:rPr>
              <w:t>Crtanje, Grafika, Animacija2</w:t>
            </w:r>
          </w:p>
        </w:tc>
        <w:tc>
          <w:tcPr>
            <w:tcW w:w="4644" w:type="dxa"/>
          </w:tcPr>
          <w:p w:rsidR="00BB57B2" w:rsidRPr="00013E4D" w:rsidRDefault="00C67A3F" w:rsidP="00C67A3F">
            <w:pPr>
              <w:spacing w:before="60"/>
              <w:jc w:val="both"/>
              <w:rPr>
                <w:rFonts w:ascii="Arial" w:hAnsi="Arial" w:cs="Arial"/>
                <w:sz w:val="20"/>
                <w:szCs w:val="20"/>
              </w:rPr>
            </w:pPr>
            <w:r>
              <w:rPr>
                <w:rFonts w:ascii="Arial" w:hAnsi="Arial" w:cs="Arial"/>
                <w:sz w:val="20"/>
                <w:szCs w:val="20"/>
              </w:rPr>
              <w:t xml:space="preserve">doc. </w:t>
            </w:r>
            <w:r w:rsidR="00BB57B2" w:rsidRPr="00013E4D">
              <w:rPr>
                <w:rFonts w:ascii="Arial" w:hAnsi="Arial" w:cs="Arial"/>
                <w:sz w:val="20"/>
                <w:szCs w:val="20"/>
              </w:rPr>
              <w:t>ak.slik.Veljko Popovic</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sz w:val="20"/>
                <w:szCs w:val="20"/>
              </w:rPr>
              <w:t>Diplomski ispit</w:t>
            </w:r>
          </w:p>
        </w:tc>
        <w:tc>
          <w:tcPr>
            <w:tcW w:w="4644" w:type="dxa"/>
          </w:tcPr>
          <w:p w:rsidR="00BB57B2" w:rsidRPr="00013E4D" w:rsidRDefault="00C67A3F"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w:rFonts w:ascii="Arial" w:hAnsi="Arial" w:cs="Arial"/>
                <w:spacing w:val="-15"/>
                <w:kern w:val="1"/>
                <w:sz w:val="20"/>
                <w:szCs w:val="20"/>
              </w:rPr>
              <w:t>red</w:t>
            </w:r>
            <w:r w:rsidRPr="00013E4D">
              <w:rPr>
                <w:rFonts w:ascii="Arial" w:hAnsi="Arial" w:cs="Arial"/>
                <w:spacing w:val="-15"/>
                <w:kern w:val="1"/>
                <w:sz w:val="20"/>
                <w:szCs w:val="20"/>
              </w:rPr>
              <w:t>.  prof.</w:t>
            </w:r>
            <w:r w:rsidR="00BB57B2" w:rsidRPr="00013E4D">
              <w:rPr>
                <w:rFonts w:ascii="Arial" w:hAnsi="Arial" w:cs="Arial"/>
                <w:spacing w:val="-5"/>
                <w:kern w:val="1"/>
                <w:sz w:val="20"/>
                <w:szCs w:val="20"/>
              </w:rPr>
              <w:t>Slobodan Jokić</w:t>
            </w:r>
          </w:p>
          <w:p w:rsidR="00C67A3F" w:rsidRDefault="00C67A3F"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z w:val="20"/>
                <w:szCs w:val="20"/>
              </w:rPr>
            </w:pPr>
            <w:r w:rsidRPr="00013E4D">
              <w:rPr>
                <w:rFonts w:ascii="Arial" w:hAnsi="Arial" w:cs="Arial"/>
                <w:spacing w:val="-15"/>
                <w:kern w:val="1"/>
                <w:sz w:val="20"/>
                <w:szCs w:val="20"/>
              </w:rPr>
              <w:t>izv.  prof.</w:t>
            </w:r>
            <w:r>
              <w:rPr>
                <w:rFonts w:ascii="Arial" w:hAnsi="Arial" w:cs="Arial"/>
                <w:spacing w:val="-15"/>
                <w:kern w:val="1"/>
                <w:sz w:val="20"/>
                <w:szCs w:val="20"/>
              </w:rPr>
              <w:t xml:space="preserve"> </w:t>
            </w:r>
            <w:r w:rsidR="00BB57B2" w:rsidRPr="00013E4D">
              <w:rPr>
                <w:rFonts w:ascii="Arial" w:hAnsi="Arial" w:cs="Arial"/>
                <w:sz w:val="20"/>
                <w:szCs w:val="20"/>
              </w:rPr>
              <w:t>Toni Meštrović</w:t>
            </w:r>
          </w:p>
          <w:p w:rsidR="00BB57B2" w:rsidRPr="00013E4D" w:rsidRDefault="00C67A3F"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Pr>
                <w:rFonts w:ascii="Arial" w:hAnsi="Arial" w:cs="Arial"/>
                <w:spacing w:val="-15"/>
                <w:kern w:val="1"/>
                <w:sz w:val="20"/>
                <w:szCs w:val="20"/>
              </w:rPr>
              <w:t>red</w:t>
            </w:r>
            <w:r w:rsidRPr="00013E4D">
              <w:rPr>
                <w:rFonts w:ascii="Arial" w:hAnsi="Arial" w:cs="Arial"/>
                <w:spacing w:val="-15"/>
                <w:kern w:val="1"/>
                <w:sz w:val="20"/>
                <w:szCs w:val="20"/>
              </w:rPr>
              <w:t>.  prof.</w:t>
            </w:r>
            <w:r w:rsidR="00BB57B2" w:rsidRPr="00013E4D">
              <w:rPr>
                <w:rFonts w:ascii="Arial" w:hAnsi="Arial" w:cs="Arial"/>
                <w:spacing w:val="-5"/>
                <w:kern w:val="1"/>
                <w:sz w:val="20"/>
                <w:szCs w:val="20"/>
              </w:rPr>
              <w:t>Vlado Zrnić</w:t>
            </w:r>
          </w:p>
          <w:p w:rsidR="00BB57B2" w:rsidRPr="00013E4D" w:rsidRDefault="00C67A3F"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013E4D">
              <w:rPr>
                <w:rFonts w:ascii="Arial" w:hAnsi="Arial" w:cs="Arial"/>
                <w:spacing w:val="-15"/>
                <w:kern w:val="1"/>
                <w:sz w:val="20"/>
                <w:szCs w:val="20"/>
              </w:rPr>
              <w:t>izv.  prof.</w:t>
            </w:r>
            <w:r>
              <w:rPr>
                <w:rFonts w:ascii="Arial" w:hAnsi="Arial" w:cs="Arial"/>
                <w:spacing w:val="-15"/>
                <w:kern w:val="1"/>
                <w:sz w:val="20"/>
                <w:szCs w:val="20"/>
              </w:rPr>
              <w:t xml:space="preserve"> </w:t>
            </w:r>
            <w:r w:rsidR="00BB57B2" w:rsidRPr="00013E4D">
              <w:rPr>
                <w:rFonts w:ascii="Arial" w:hAnsi="Arial" w:cs="Arial"/>
                <w:spacing w:val="-5"/>
                <w:kern w:val="1"/>
                <w:sz w:val="20"/>
                <w:szCs w:val="20"/>
              </w:rPr>
              <w:t>Sandra Sterle</w:t>
            </w:r>
          </w:p>
          <w:p w:rsidR="00BB57B2" w:rsidRPr="00013E4D" w:rsidRDefault="00C67A3F" w:rsidP="00C67A3F">
            <w:pPr>
              <w:spacing w:before="60"/>
              <w:jc w:val="both"/>
              <w:rPr>
                <w:rFonts w:ascii="Arial" w:hAnsi="Arial" w:cs="Arial"/>
                <w:sz w:val="20"/>
                <w:szCs w:val="20"/>
              </w:rPr>
            </w:pPr>
            <w:r>
              <w:rPr>
                <w:rFonts w:ascii="Arial" w:hAnsi="Arial" w:cs="Arial"/>
                <w:spacing w:val="-15"/>
                <w:kern w:val="1"/>
                <w:sz w:val="20"/>
                <w:szCs w:val="20"/>
              </w:rPr>
              <w:t xml:space="preserve">doc. </w:t>
            </w:r>
            <w:r w:rsidR="00BB57B2" w:rsidRPr="00013E4D">
              <w:rPr>
                <w:rFonts w:ascii="Arial" w:hAnsi="Arial" w:cs="Arial"/>
                <w:spacing w:val="-15"/>
                <w:kern w:val="1"/>
                <w:sz w:val="20"/>
                <w:szCs w:val="20"/>
              </w:rPr>
              <w:t>Veljko Popović</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bCs/>
                <w:sz w:val="20"/>
                <w:szCs w:val="20"/>
              </w:rPr>
              <w:t>Eksperimentalni film 1</w:t>
            </w:r>
          </w:p>
        </w:tc>
        <w:tc>
          <w:tcPr>
            <w:tcW w:w="4644" w:type="dxa"/>
          </w:tcPr>
          <w:p w:rsidR="00BB57B2" w:rsidRPr="00013E4D" w:rsidRDefault="00C67A3F" w:rsidP="00C67A3F">
            <w:pPr>
              <w:spacing w:before="60"/>
              <w:jc w:val="both"/>
              <w:rPr>
                <w:rFonts w:ascii="Arial" w:hAnsi="Arial" w:cs="Arial"/>
                <w:sz w:val="20"/>
                <w:szCs w:val="20"/>
              </w:rPr>
            </w:pPr>
            <w:r>
              <w:rPr>
                <w:rFonts w:ascii="Arial" w:hAnsi="Arial" w:cs="Arial"/>
                <w:spacing w:val="-15"/>
                <w:kern w:val="1"/>
                <w:sz w:val="20"/>
                <w:szCs w:val="20"/>
              </w:rPr>
              <w:t>red</w:t>
            </w:r>
            <w:r w:rsidRPr="00013E4D">
              <w:rPr>
                <w:rFonts w:ascii="Arial" w:hAnsi="Arial" w:cs="Arial"/>
                <w:spacing w:val="-15"/>
                <w:kern w:val="1"/>
                <w:sz w:val="20"/>
                <w:szCs w:val="20"/>
              </w:rPr>
              <w:t>.  prof.</w:t>
            </w:r>
            <w:r>
              <w:rPr>
                <w:rFonts w:ascii="Arial" w:hAnsi="Arial" w:cs="Arial"/>
                <w:spacing w:val="-15"/>
                <w:kern w:val="1"/>
                <w:sz w:val="20"/>
                <w:szCs w:val="20"/>
              </w:rPr>
              <w:t xml:space="preserve"> </w:t>
            </w:r>
            <w:r w:rsidR="00BB57B2" w:rsidRPr="00013E4D">
              <w:rPr>
                <w:rFonts w:ascii="Arial" w:hAnsi="Arial" w:cs="Arial"/>
                <w:sz w:val="20"/>
                <w:szCs w:val="20"/>
              </w:rPr>
              <w:t>Vlado Zrnić</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bCs/>
                <w:sz w:val="20"/>
                <w:szCs w:val="20"/>
              </w:rPr>
              <w:t>Eksperimentalni film 2</w:t>
            </w:r>
          </w:p>
        </w:tc>
        <w:tc>
          <w:tcPr>
            <w:tcW w:w="4644" w:type="dxa"/>
          </w:tcPr>
          <w:p w:rsidR="00C67A3F" w:rsidRDefault="00C67A3F" w:rsidP="00E75E40">
            <w:pPr>
              <w:spacing w:before="60"/>
              <w:jc w:val="both"/>
              <w:rPr>
                <w:rFonts w:ascii="Arial" w:hAnsi="Arial" w:cs="Arial"/>
                <w:sz w:val="20"/>
                <w:szCs w:val="20"/>
              </w:rPr>
            </w:pPr>
            <w:r>
              <w:rPr>
                <w:rFonts w:ascii="Arial" w:hAnsi="Arial" w:cs="Arial"/>
                <w:spacing w:val="-15"/>
                <w:kern w:val="1"/>
                <w:sz w:val="20"/>
                <w:szCs w:val="20"/>
              </w:rPr>
              <w:t>red</w:t>
            </w:r>
            <w:r w:rsidRPr="00013E4D">
              <w:rPr>
                <w:rFonts w:ascii="Arial" w:hAnsi="Arial" w:cs="Arial"/>
                <w:spacing w:val="-15"/>
                <w:kern w:val="1"/>
                <w:sz w:val="20"/>
                <w:szCs w:val="20"/>
              </w:rPr>
              <w:t>.  prof.</w:t>
            </w:r>
            <w:r>
              <w:rPr>
                <w:rFonts w:ascii="Arial" w:hAnsi="Arial" w:cs="Arial"/>
                <w:spacing w:val="-15"/>
                <w:kern w:val="1"/>
                <w:sz w:val="20"/>
                <w:szCs w:val="20"/>
              </w:rPr>
              <w:t xml:space="preserve"> </w:t>
            </w:r>
            <w:r w:rsidR="00BB57B2" w:rsidRPr="00013E4D">
              <w:rPr>
                <w:rFonts w:ascii="Arial" w:hAnsi="Arial" w:cs="Arial"/>
                <w:sz w:val="20"/>
                <w:szCs w:val="20"/>
              </w:rPr>
              <w:t xml:space="preserve">Vlado Zrnić </w:t>
            </w:r>
          </w:p>
          <w:p w:rsidR="00BB57B2" w:rsidRPr="00013E4D" w:rsidRDefault="00BB57B2" w:rsidP="00E75E40">
            <w:pPr>
              <w:spacing w:before="60"/>
              <w:jc w:val="both"/>
              <w:rPr>
                <w:rFonts w:ascii="Arial" w:hAnsi="Arial" w:cs="Arial"/>
                <w:sz w:val="20"/>
                <w:szCs w:val="20"/>
              </w:rPr>
            </w:pPr>
            <w:r w:rsidRPr="00013E4D">
              <w:rPr>
                <w:rFonts w:ascii="Arial" w:hAnsi="Arial" w:cs="Arial"/>
                <w:sz w:val="20"/>
                <w:szCs w:val="20"/>
              </w:rPr>
              <w:t>Goran Čače, predavač</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sz w:val="20"/>
                <w:szCs w:val="20"/>
              </w:rPr>
              <w:t>Filmska i video fotografija 1</w:t>
            </w:r>
          </w:p>
        </w:tc>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sz w:val="20"/>
                <w:szCs w:val="20"/>
              </w:rPr>
              <w:t>Mirko Pivčević</w:t>
            </w:r>
            <w:r w:rsidR="00CE5D36" w:rsidRPr="00013E4D">
              <w:rPr>
                <w:rFonts w:ascii="Arial" w:hAnsi="Arial" w:cs="Arial"/>
                <w:sz w:val="20"/>
                <w:szCs w:val="20"/>
              </w:rPr>
              <w:t xml:space="preserve">, </w:t>
            </w:r>
            <w:r w:rsidRPr="00013E4D">
              <w:rPr>
                <w:rFonts w:ascii="Arial" w:hAnsi="Arial" w:cs="Arial"/>
                <w:sz w:val="20"/>
                <w:szCs w:val="20"/>
              </w:rPr>
              <w:t xml:space="preserve"> Vicko Vidan</w:t>
            </w:r>
          </w:p>
        </w:tc>
      </w:tr>
      <w:tr w:rsidR="00BB57B2" w:rsidRPr="00013E4D" w:rsidTr="00E75E40">
        <w:tc>
          <w:tcPr>
            <w:tcW w:w="4644" w:type="dxa"/>
            <w:vAlign w:val="center"/>
          </w:tcPr>
          <w:p w:rsidR="00BB57B2" w:rsidRPr="00013E4D" w:rsidRDefault="00BB57B2" w:rsidP="00E75E40">
            <w:pPr>
              <w:tabs>
                <w:tab w:val="left" w:pos="2820"/>
              </w:tabs>
              <w:rPr>
                <w:rFonts w:ascii="Arial" w:hAnsi="Arial" w:cs="Arial"/>
                <w:b/>
                <w:sz w:val="20"/>
                <w:szCs w:val="20"/>
              </w:rPr>
            </w:pPr>
            <w:r w:rsidRPr="00013E4D">
              <w:rPr>
                <w:rFonts w:ascii="Arial" w:hAnsi="Arial" w:cs="Arial"/>
                <w:b/>
                <w:sz w:val="20"/>
                <w:szCs w:val="20"/>
              </w:rPr>
              <w:t>Filmska i video fotografija 2</w:t>
            </w:r>
          </w:p>
        </w:tc>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sz w:val="20"/>
                <w:szCs w:val="20"/>
              </w:rPr>
              <w:t>Mirko Pivčević</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sz w:val="20"/>
                <w:szCs w:val="20"/>
              </w:rPr>
              <w:t>Filmska i video fotografija 2</w:t>
            </w:r>
          </w:p>
        </w:tc>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sz w:val="20"/>
                <w:szCs w:val="20"/>
              </w:rPr>
              <w:t>Mirko Pivčević</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bCs/>
                <w:sz w:val="20"/>
                <w:szCs w:val="20"/>
              </w:rPr>
              <w:t>Filmska i video montaža 1</w:t>
            </w:r>
          </w:p>
        </w:tc>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sz w:val="20"/>
                <w:szCs w:val="20"/>
              </w:rPr>
              <w:t>Goran Čače, predavač</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sz w:val="20"/>
                <w:szCs w:val="20"/>
              </w:rPr>
              <w:t>Koncept diplomskog rada – Animacija</w:t>
            </w:r>
          </w:p>
        </w:tc>
        <w:tc>
          <w:tcPr>
            <w:tcW w:w="4644" w:type="dxa"/>
          </w:tcPr>
          <w:p w:rsidR="00BB57B2" w:rsidRPr="00013E4D" w:rsidRDefault="00C67A3F" w:rsidP="00C67A3F">
            <w:pPr>
              <w:spacing w:before="60"/>
              <w:jc w:val="both"/>
              <w:rPr>
                <w:rFonts w:ascii="Arial" w:hAnsi="Arial" w:cs="Arial"/>
                <w:sz w:val="20"/>
                <w:szCs w:val="20"/>
              </w:rPr>
            </w:pPr>
            <w:r>
              <w:rPr>
                <w:rFonts w:ascii="Arial" w:hAnsi="Arial" w:cs="Arial"/>
                <w:sz w:val="20"/>
                <w:szCs w:val="20"/>
              </w:rPr>
              <w:t xml:space="preserve">doc. </w:t>
            </w:r>
            <w:r w:rsidR="00BB57B2" w:rsidRPr="00013E4D">
              <w:rPr>
                <w:rFonts w:ascii="Arial" w:hAnsi="Arial" w:cs="Arial"/>
                <w:sz w:val="20"/>
                <w:szCs w:val="20"/>
              </w:rPr>
              <w:t>Veljko Popovic</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bCs/>
                <w:sz w:val="20"/>
                <w:szCs w:val="20"/>
              </w:rPr>
              <w:t>Koncept diplomskog rada - Medijska umjetnost</w:t>
            </w:r>
          </w:p>
        </w:tc>
        <w:tc>
          <w:tcPr>
            <w:tcW w:w="4644" w:type="dxa"/>
          </w:tcPr>
          <w:p w:rsidR="00BB57B2" w:rsidRPr="00013E4D" w:rsidRDefault="00C67A3F" w:rsidP="00E75E40">
            <w:pPr>
              <w:rPr>
                <w:rFonts w:ascii="Arial" w:hAnsi="Arial" w:cs="Arial"/>
                <w:sz w:val="20"/>
                <w:szCs w:val="20"/>
              </w:rPr>
            </w:pPr>
            <w:r>
              <w:rPr>
                <w:rFonts w:ascii="Arial" w:hAnsi="Arial" w:cs="Arial"/>
                <w:spacing w:val="-15"/>
                <w:kern w:val="1"/>
                <w:sz w:val="20"/>
                <w:szCs w:val="20"/>
              </w:rPr>
              <w:t>red</w:t>
            </w:r>
            <w:r w:rsidRPr="00013E4D">
              <w:rPr>
                <w:rFonts w:ascii="Arial" w:hAnsi="Arial" w:cs="Arial"/>
                <w:spacing w:val="-15"/>
                <w:kern w:val="1"/>
                <w:sz w:val="20"/>
                <w:szCs w:val="20"/>
              </w:rPr>
              <w:t>.  prof.</w:t>
            </w:r>
            <w:r>
              <w:rPr>
                <w:rFonts w:ascii="Arial" w:hAnsi="Arial" w:cs="Arial"/>
                <w:spacing w:val="-15"/>
                <w:kern w:val="1"/>
                <w:sz w:val="20"/>
                <w:szCs w:val="20"/>
              </w:rPr>
              <w:t xml:space="preserve"> </w:t>
            </w:r>
            <w:r w:rsidR="00BB57B2" w:rsidRPr="00013E4D">
              <w:rPr>
                <w:rFonts w:ascii="Arial" w:hAnsi="Arial" w:cs="Arial"/>
                <w:sz w:val="20"/>
                <w:szCs w:val="20"/>
              </w:rPr>
              <w:t>Slobodan Jokić</w:t>
            </w:r>
          </w:p>
          <w:p w:rsidR="00BB57B2" w:rsidRPr="00013E4D" w:rsidRDefault="00C67A3F" w:rsidP="00C67A3F">
            <w:pPr>
              <w:spacing w:before="60"/>
              <w:jc w:val="both"/>
              <w:rPr>
                <w:rFonts w:ascii="Arial" w:hAnsi="Arial" w:cs="Arial"/>
                <w:sz w:val="20"/>
                <w:szCs w:val="20"/>
              </w:rPr>
            </w:pPr>
            <w:r>
              <w:rPr>
                <w:rFonts w:ascii="Arial" w:hAnsi="Arial" w:cs="Arial"/>
                <w:spacing w:val="-15"/>
                <w:kern w:val="1"/>
                <w:sz w:val="20"/>
                <w:szCs w:val="20"/>
              </w:rPr>
              <w:t>red</w:t>
            </w:r>
            <w:r w:rsidRPr="00013E4D">
              <w:rPr>
                <w:rFonts w:ascii="Arial" w:hAnsi="Arial" w:cs="Arial"/>
                <w:spacing w:val="-15"/>
                <w:kern w:val="1"/>
                <w:sz w:val="20"/>
                <w:szCs w:val="20"/>
              </w:rPr>
              <w:t>.  prof.</w:t>
            </w:r>
            <w:r>
              <w:rPr>
                <w:rFonts w:ascii="Arial" w:hAnsi="Arial" w:cs="Arial"/>
                <w:spacing w:val="-15"/>
                <w:kern w:val="1"/>
                <w:sz w:val="20"/>
                <w:szCs w:val="20"/>
              </w:rPr>
              <w:t xml:space="preserve"> </w:t>
            </w:r>
            <w:r w:rsidR="00BB57B2" w:rsidRPr="00013E4D">
              <w:rPr>
                <w:rFonts w:ascii="Arial" w:hAnsi="Arial" w:cs="Arial"/>
                <w:sz w:val="20"/>
                <w:szCs w:val="20"/>
              </w:rPr>
              <w:t>Vlado Zrnić</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bCs/>
                <w:sz w:val="20"/>
                <w:szCs w:val="20"/>
              </w:rPr>
              <w:t>Koncept diplomskog rada - Medijska umjetnost</w:t>
            </w:r>
          </w:p>
        </w:tc>
        <w:tc>
          <w:tcPr>
            <w:tcW w:w="4644" w:type="dxa"/>
          </w:tcPr>
          <w:p w:rsidR="00BB57B2" w:rsidRPr="00013E4D" w:rsidRDefault="00C67A3F" w:rsidP="00C67A3F">
            <w:pPr>
              <w:spacing w:before="60"/>
              <w:jc w:val="both"/>
              <w:rPr>
                <w:rFonts w:ascii="Arial" w:hAnsi="Arial" w:cs="Arial"/>
                <w:sz w:val="20"/>
                <w:szCs w:val="20"/>
              </w:rPr>
            </w:pPr>
            <w:r w:rsidRPr="00013E4D">
              <w:rPr>
                <w:rFonts w:ascii="Arial" w:hAnsi="Arial" w:cs="Arial"/>
                <w:sz w:val="20"/>
                <w:szCs w:val="20"/>
              </w:rPr>
              <w:t>izv.prof.art.</w:t>
            </w:r>
            <w:r>
              <w:rPr>
                <w:rFonts w:ascii="Arial" w:hAnsi="Arial" w:cs="Arial"/>
                <w:sz w:val="20"/>
                <w:szCs w:val="20"/>
              </w:rPr>
              <w:t xml:space="preserve"> </w:t>
            </w:r>
            <w:r w:rsidR="00BB57B2" w:rsidRPr="00013E4D">
              <w:rPr>
                <w:rFonts w:ascii="Arial" w:hAnsi="Arial" w:cs="Arial"/>
                <w:sz w:val="20"/>
                <w:szCs w:val="20"/>
              </w:rPr>
              <w:t>Toni Meštrovi</w:t>
            </w:r>
            <w:r>
              <w:rPr>
                <w:rFonts w:ascii="Arial" w:hAnsi="Arial" w:cs="Arial"/>
                <w:sz w:val="20"/>
                <w:szCs w:val="20"/>
              </w:rPr>
              <w:t>ć</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bCs/>
                <w:sz w:val="20"/>
                <w:szCs w:val="20"/>
              </w:rPr>
              <w:t>Multimedijska umjetnost 1</w:t>
            </w:r>
          </w:p>
        </w:tc>
        <w:tc>
          <w:tcPr>
            <w:tcW w:w="4644" w:type="dxa"/>
          </w:tcPr>
          <w:p w:rsidR="00BB57B2" w:rsidRPr="00013E4D" w:rsidRDefault="00C67A3F" w:rsidP="00C67A3F">
            <w:pPr>
              <w:spacing w:before="60"/>
              <w:jc w:val="both"/>
              <w:rPr>
                <w:rFonts w:ascii="Arial" w:hAnsi="Arial" w:cs="Arial"/>
                <w:sz w:val="20"/>
                <w:szCs w:val="20"/>
              </w:rPr>
            </w:pPr>
            <w:r w:rsidRPr="00013E4D">
              <w:rPr>
                <w:rFonts w:ascii="Arial" w:hAnsi="Arial" w:cs="Arial"/>
                <w:sz w:val="20"/>
                <w:szCs w:val="20"/>
              </w:rPr>
              <w:t>izv.prof.art.</w:t>
            </w:r>
            <w:r>
              <w:rPr>
                <w:rFonts w:ascii="Arial" w:hAnsi="Arial" w:cs="Arial"/>
                <w:sz w:val="20"/>
                <w:szCs w:val="20"/>
              </w:rPr>
              <w:t xml:space="preserve"> </w:t>
            </w:r>
            <w:r w:rsidR="00BB57B2" w:rsidRPr="00013E4D">
              <w:rPr>
                <w:rFonts w:ascii="Arial" w:hAnsi="Arial" w:cs="Arial"/>
                <w:sz w:val="20"/>
                <w:szCs w:val="20"/>
              </w:rPr>
              <w:t>Toni Meštrović</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bCs/>
                <w:sz w:val="20"/>
                <w:szCs w:val="20"/>
              </w:rPr>
              <w:t>Multimedijska umjetnost 2</w:t>
            </w:r>
          </w:p>
        </w:tc>
        <w:tc>
          <w:tcPr>
            <w:tcW w:w="4644" w:type="dxa"/>
          </w:tcPr>
          <w:p w:rsidR="00CE5D36" w:rsidRPr="00013E4D" w:rsidRDefault="00C67A3F" w:rsidP="00E75E40">
            <w:pPr>
              <w:spacing w:before="60"/>
              <w:jc w:val="both"/>
              <w:rPr>
                <w:rFonts w:ascii="Arial" w:hAnsi="Arial" w:cs="Arial"/>
                <w:sz w:val="20"/>
                <w:szCs w:val="20"/>
              </w:rPr>
            </w:pPr>
            <w:r w:rsidRPr="00013E4D">
              <w:rPr>
                <w:rFonts w:ascii="Arial" w:hAnsi="Arial" w:cs="Arial"/>
                <w:sz w:val="20"/>
                <w:szCs w:val="20"/>
              </w:rPr>
              <w:t>izv.prof.art.</w:t>
            </w:r>
            <w:r>
              <w:rPr>
                <w:rFonts w:ascii="Arial" w:hAnsi="Arial" w:cs="Arial"/>
                <w:sz w:val="20"/>
                <w:szCs w:val="20"/>
              </w:rPr>
              <w:t xml:space="preserve"> </w:t>
            </w:r>
            <w:r w:rsidR="00BB57B2" w:rsidRPr="00013E4D">
              <w:rPr>
                <w:rFonts w:ascii="Arial" w:hAnsi="Arial" w:cs="Arial"/>
                <w:sz w:val="20"/>
                <w:szCs w:val="20"/>
              </w:rPr>
              <w:t xml:space="preserve">Toni Meštrović </w:t>
            </w:r>
          </w:p>
          <w:p w:rsidR="00BB57B2" w:rsidRPr="00013E4D" w:rsidRDefault="00BB57B2" w:rsidP="00E75E40">
            <w:pPr>
              <w:spacing w:before="60"/>
              <w:jc w:val="both"/>
              <w:rPr>
                <w:rFonts w:ascii="Arial" w:hAnsi="Arial" w:cs="Arial"/>
                <w:sz w:val="20"/>
                <w:szCs w:val="20"/>
              </w:rPr>
            </w:pPr>
            <w:r w:rsidRPr="00013E4D">
              <w:rPr>
                <w:rFonts w:ascii="Arial" w:hAnsi="Arial" w:cs="Arial"/>
                <w:sz w:val="20"/>
                <w:szCs w:val="20"/>
              </w:rPr>
              <w:t>Đildo Bavčević, stručni suradnik</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sz w:val="20"/>
                <w:szCs w:val="20"/>
                <w:lang w:val="en-GB"/>
              </w:rPr>
              <w:t>Narativni umjetnički film 2</w:t>
            </w:r>
          </w:p>
        </w:tc>
        <w:tc>
          <w:tcPr>
            <w:tcW w:w="4644" w:type="dxa"/>
          </w:tcPr>
          <w:p w:rsidR="00C67A3F" w:rsidRDefault="00C67A3F" w:rsidP="00C67A3F">
            <w:pPr>
              <w:spacing w:before="60"/>
              <w:jc w:val="both"/>
              <w:rPr>
                <w:rFonts w:ascii="Arial" w:hAnsi="Arial" w:cs="Arial"/>
                <w:sz w:val="20"/>
                <w:szCs w:val="20"/>
              </w:rPr>
            </w:pPr>
            <w:r w:rsidRPr="00013E4D">
              <w:rPr>
                <w:rFonts w:ascii="Arial" w:hAnsi="Arial" w:cs="Arial"/>
                <w:sz w:val="20"/>
                <w:szCs w:val="20"/>
              </w:rPr>
              <w:t xml:space="preserve">red. prof. </w:t>
            </w:r>
            <w:r>
              <w:rPr>
                <w:rFonts w:ascii="Arial" w:hAnsi="Arial" w:cs="Arial"/>
                <w:sz w:val="20"/>
                <w:szCs w:val="20"/>
              </w:rPr>
              <w:t>Slobodan Jokić</w:t>
            </w:r>
            <w:r w:rsidR="00CE5D36" w:rsidRPr="00013E4D">
              <w:rPr>
                <w:rFonts w:ascii="Arial" w:hAnsi="Arial" w:cs="Arial"/>
                <w:sz w:val="20"/>
                <w:szCs w:val="20"/>
              </w:rPr>
              <w:t xml:space="preserve"> </w:t>
            </w:r>
          </w:p>
          <w:p w:rsidR="00BB57B2" w:rsidRPr="00013E4D" w:rsidRDefault="00BB57B2" w:rsidP="00C67A3F">
            <w:pPr>
              <w:spacing w:before="60"/>
              <w:jc w:val="both"/>
              <w:rPr>
                <w:rFonts w:ascii="Arial" w:hAnsi="Arial" w:cs="Arial"/>
                <w:sz w:val="20"/>
                <w:szCs w:val="20"/>
              </w:rPr>
            </w:pPr>
            <w:r w:rsidRPr="00013E4D">
              <w:rPr>
                <w:rFonts w:ascii="Arial" w:hAnsi="Arial" w:cs="Arial"/>
                <w:sz w:val="20"/>
                <w:szCs w:val="20"/>
              </w:rPr>
              <w:t>Leon Lučev, stručni suradnik</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sz w:val="20"/>
                <w:szCs w:val="20"/>
                <w:lang w:val="en-GB"/>
              </w:rPr>
              <w:t>Narativniumjetnički film 1</w:t>
            </w:r>
          </w:p>
        </w:tc>
        <w:tc>
          <w:tcPr>
            <w:tcW w:w="4644" w:type="dxa"/>
          </w:tcPr>
          <w:p w:rsidR="00BB57B2" w:rsidRPr="00013E4D" w:rsidRDefault="00C67A3F" w:rsidP="00C67A3F">
            <w:pPr>
              <w:spacing w:before="60"/>
              <w:jc w:val="both"/>
              <w:rPr>
                <w:rFonts w:ascii="Arial" w:hAnsi="Arial" w:cs="Arial"/>
                <w:sz w:val="20"/>
                <w:szCs w:val="20"/>
              </w:rPr>
            </w:pPr>
            <w:r w:rsidRPr="00013E4D">
              <w:rPr>
                <w:rFonts w:ascii="Arial" w:hAnsi="Arial" w:cs="Arial"/>
                <w:sz w:val="20"/>
                <w:szCs w:val="20"/>
              </w:rPr>
              <w:t xml:space="preserve">red. prof. </w:t>
            </w:r>
            <w:r w:rsidR="00CE5D36" w:rsidRPr="00013E4D">
              <w:rPr>
                <w:rFonts w:ascii="Arial" w:hAnsi="Arial" w:cs="Arial"/>
                <w:sz w:val="20"/>
                <w:szCs w:val="20"/>
              </w:rPr>
              <w:t>Slobodan Jokić</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sz w:val="20"/>
                <w:szCs w:val="20"/>
              </w:rPr>
              <w:t>Priprema izvedbe diplomskog rada</w:t>
            </w:r>
          </w:p>
        </w:tc>
        <w:tc>
          <w:tcPr>
            <w:tcW w:w="4644" w:type="dxa"/>
          </w:tcPr>
          <w:p w:rsidR="00BB57B2" w:rsidRPr="00013E4D" w:rsidRDefault="00C67A3F"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013E4D">
              <w:rPr>
                <w:rFonts w:ascii="Arial" w:hAnsi="Arial" w:cs="Arial"/>
                <w:sz w:val="20"/>
                <w:szCs w:val="20"/>
              </w:rPr>
              <w:t xml:space="preserve">red. prof. </w:t>
            </w:r>
            <w:r w:rsidR="00BB57B2" w:rsidRPr="00013E4D">
              <w:rPr>
                <w:rFonts w:ascii="Arial" w:hAnsi="Arial" w:cs="Arial"/>
                <w:spacing w:val="-5"/>
                <w:kern w:val="1"/>
                <w:sz w:val="20"/>
                <w:szCs w:val="20"/>
              </w:rPr>
              <w:t>Slobodan Jokić</w:t>
            </w:r>
          </w:p>
          <w:p w:rsidR="00CE5D36" w:rsidRPr="00013E4D" w:rsidRDefault="00C67A3F"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sidRPr="00013E4D">
              <w:rPr>
                <w:rFonts w:ascii="Arial" w:hAnsi="Arial" w:cs="Arial"/>
                <w:spacing w:val="-15"/>
                <w:kern w:val="1"/>
                <w:sz w:val="20"/>
                <w:szCs w:val="20"/>
              </w:rPr>
              <w:t xml:space="preserve">izv. prof. </w:t>
            </w:r>
            <w:r w:rsidR="00BB57B2" w:rsidRPr="00013E4D">
              <w:rPr>
                <w:rFonts w:ascii="Arial" w:hAnsi="Arial" w:cs="Arial"/>
                <w:sz w:val="20"/>
                <w:szCs w:val="20"/>
              </w:rPr>
              <w:t>Toni Meštrović</w:t>
            </w:r>
          </w:p>
          <w:p w:rsidR="00BB57B2" w:rsidRPr="00013E4D" w:rsidRDefault="00C67A3F"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013E4D">
              <w:rPr>
                <w:rFonts w:ascii="Arial" w:hAnsi="Arial" w:cs="Arial"/>
                <w:sz w:val="20"/>
                <w:szCs w:val="20"/>
              </w:rPr>
              <w:t xml:space="preserve">red. prof. </w:t>
            </w:r>
            <w:r w:rsidR="00BB57B2" w:rsidRPr="00013E4D">
              <w:rPr>
                <w:rFonts w:ascii="Arial" w:hAnsi="Arial" w:cs="Arial"/>
                <w:spacing w:val="-5"/>
                <w:kern w:val="1"/>
                <w:sz w:val="20"/>
                <w:szCs w:val="20"/>
              </w:rPr>
              <w:t>Vlado Zrnić</w:t>
            </w:r>
          </w:p>
          <w:p w:rsidR="00BB57B2" w:rsidRPr="00013E4D" w:rsidRDefault="00C67A3F"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013E4D">
              <w:rPr>
                <w:rFonts w:ascii="Arial" w:hAnsi="Arial" w:cs="Arial"/>
                <w:spacing w:val="-15"/>
                <w:kern w:val="1"/>
                <w:sz w:val="20"/>
                <w:szCs w:val="20"/>
              </w:rPr>
              <w:t xml:space="preserve">izv. prof. </w:t>
            </w:r>
            <w:r w:rsidR="00BB57B2" w:rsidRPr="00013E4D">
              <w:rPr>
                <w:rFonts w:ascii="Arial" w:hAnsi="Arial" w:cs="Arial"/>
                <w:spacing w:val="-5"/>
                <w:kern w:val="1"/>
                <w:sz w:val="20"/>
                <w:szCs w:val="20"/>
              </w:rPr>
              <w:t>Sandra Sterle</w:t>
            </w:r>
          </w:p>
          <w:p w:rsidR="00BB57B2" w:rsidRPr="00013E4D" w:rsidRDefault="00C67A3F" w:rsidP="00C67A3F">
            <w:pPr>
              <w:spacing w:before="60"/>
              <w:jc w:val="both"/>
              <w:rPr>
                <w:rFonts w:ascii="Arial" w:hAnsi="Arial" w:cs="Arial"/>
                <w:sz w:val="20"/>
                <w:szCs w:val="20"/>
              </w:rPr>
            </w:pPr>
            <w:r>
              <w:rPr>
                <w:rFonts w:ascii="Arial" w:hAnsi="Arial" w:cs="Arial"/>
                <w:spacing w:val="-15"/>
                <w:kern w:val="1"/>
                <w:sz w:val="20"/>
                <w:szCs w:val="20"/>
              </w:rPr>
              <w:t xml:space="preserve">doc. </w:t>
            </w:r>
            <w:r w:rsidR="00BB57B2" w:rsidRPr="00013E4D">
              <w:rPr>
                <w:rFonts w:ascii="Arial" w:hAnsi="Arial" w:cs="Arial"/>
                <w:spacing w:val="-15"/>
                <w:kern w:val="1"/>
                <w:sz w:val="20"/>
                <w:szCs w:val="20"/>
              </w:rPr>
              <w:t>Veljko Popović</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bCs/>
                <w:sz w:val="20"/>
                <w:szCs w:val="20"/>
              </w:rPr>
              <w:t>Računalna animacija 1</w:t>
            </w:r>
          </w:p>
        </w:tc>
        <w:tc>
          <w:tcPr>
            <w:tcW w:w="4644" w:type="dxa"/>
          </w:tcPr>
          <w:p w:rsidR="00CE5D36" w:rsidRPr="00013E4D" w:rsidRDefault="00C67A3F" w:rsidP="00E75E40">
            <w:pPr>
              <w:spacing w:before="60"/>
              <w:jc w:val="both"/>
              <w:rPr>
                <w:rFonts w:ascii="Arial" w:hAnsi="Arial" w:cs="Arial"/>
                <w:sz w:val="20"/>
                <w:szCs w:val="20"/>
              </w:rPr>
            </w:pPr>
            <w:r>
              <w:rPr>
                <w:rFonts w:ascii="Arial" w:hAnsi="Arial" w:cs="Arial"/>
                <w:sz w:val="20"/>
                <w:szCs w:val="20"/>
              </w:rPr>
              <w:t xml:space="preserve">doc. </w:t>
            </w:r>
            <w:r w:rsidR="00BB57B2" w:rsidRPr="00013E4D">
              <w:rPr>
                <w:rFonts w:ascii="Arial" w:hAnsi="Arial" w:cs="Arial"/>
                <w:sz w:val="20"/>
                <w:szCs w:val="20"/>
              </w:rPr>
              <w:t xml:space="preserve">Veljko Popovic </w:t>
            </w:r>
          </w:p>
          <w:p w:rsidR="00BB57B2" w:rsidRPr="00013E4D" w:rsidRDefault="00BB57B2" w:rsidP="00E75E40">
            <w:pPr>
              <w:spacing w:before="60"/>
              <w:jc w:val="both"/>
              <w:rPr>
                <w:rFonts w:ascii="Arial" w:hAnsi="Arial" w:cs="Arial"/>
                <w:sz w:val="20"/>
                <w:szCs w:val="20"/>
              </w:rPr>
            </w:pPr>
            <w:r w:rsidRPr="00013E4D">
              <w:rPr>
                <w:rFonts w:ascii="Arial" w:hAnsi="Arial" w:cs="Arial"/>
                <w:sz w:val="20"/>
                <w:szCs w:val="20"/>
              </w:rPr>
              <w:t>Marko Meštrović, stručni suradnik</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bCs/>
                <w:sz w:val="20"/>
                <w:szCs w:val="20"/>
              </w:rPr>
              <w:lastRenderedPageBreak/>
              <w:t>Računalna animacija 2</w:t>
            </w:r>
          </w:p>
        </w:tc>
        <w:tc>
          <w:tcPr>
            <w:tcW w:w="4644" w:type="dxa"/>
          </w:tcPr>
          <w:p w:rsidR="00CE5D36" w:rsidRPr="00013E4D" w:rsidRDefault="00C67A3F" w:rsidP="00E75E40">
            <w:pPr>
              <w:spacing w:before="60"/>
              <w:jc w:val="both"/>
              <w:rPr>
                <w:rFonts w:ascii="Arial" w:hAnsi="Arial" w:cs="Arial"/>
                <w:sz w:val="20"/>
                <w:szCs w:val="20"/>
              </w:rPr>
            </w:pPr>
            <w:r>
              <w:rPr>
                <w:rFonts w:ascii="Arial" w:hAnsi="Arial" w:cs="Arial"/>
                <w:sz w:val="20"/>
                <w:szCs w:val="20"/>
              </w:rPr>
              <w:t xml:space="preserve">doc. </w:t>
            </w:r>
            <w:r w:rsidR="00BB57B2" w:rsidRPr="00013E4D">
              <w:rPr>
                <w:rFonts w:ascii="Arial" w:hAnsi="Arial" w:cs="Arial"/>
                <w:sz w:val="20"/>
                <w:szCs w:val="20"/>
              </w:rPr>
              <w:t xml:space="preserve">Veljko Popovic </w:t>
            </w:r>
          </w:p>
          <w:p w:rsidR="00BB57B2" w:rsidRPr="00013E4D" w:rsidRDefault="00BB57B2" w:rsidP="00E75E40">
            <w:pPr>
              <w:spacing w:before="60"/>
              <w:jc w:val="both"/>
              <w:rPr>
                <w:rFonts w:ascii="Arial" w:hAnsi="Arial" w:cs="Arial"/>
                <w:sz w:val="20"/>
                <w:szCs w:val="20"/>
              </w:rPr>
            </w:pPr>
            <w:r w:rsidRPr="00013E4D">
              <w:rPr>
                <w:rFonts w:ascii="Arial" w:hAnsi="Arial" w:cs="Arial"/>
                <w:sz w:val="20"/>
                <w:szCs w:val="20"/>
              </w:rPr>
              <w:t>Marko Meštrović, stručni</w:t>
            </w:r>
            <w:r w:rsidR="00CE5D36" w:rsidRPr="00013E4D">
              <w:rPr>
                <w:rFonts w:ascii="Arial" w:hAnsi="Arial" w:cs="Arial"/>
                <w:sz w:val="20"/>
                <w:szCs w:val="20"/>
              </w:rPr>
              <w:t xml:space="preserve"> suradnik</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bCs/>
                <w:sz w:val="20"/>
                <w:szCs w:val="20"/>
              </w:rPr>
              <w:t>Računalna grafika i postprodukcija pokretne slike 1</w:t>
            </w:r>
          </w:p>
        </w:tc>
        <w:tc>
          <w:tcPr>
            <w:tcW w:w="4644" w:type="dxa"/>
          </w:tcPr>
          <w:p w:rsidR="00CE5D36" w:rsidRPr="00013E4D" w:rsidRDefault="00C67A3F" w:rsidP="00E75E40">
            <w:pPr>
              <w:spacing w:before="60"/>
              <w:jc w:val="both"/>
              <w:rPr>
                <w:rFonts w:ascii="Arial" w:hAnsi="Arial" w:cs="Arial"/>
                <w:sz w:val="20"/>
                <w:szCs w:val="20"/>
              </w:rPr>
            </w:pPr>
            <w:r>
              <w:rPr>
                <w:rFonts w:ascii="Arial" w:hAnsi="Arial" w:cs="Arial"/>
                <w:sz w:val="20"/>
                <w:szCs w:val="20"/>
              </w:rPr>
              <w:t xml:space="preserve">doc. </w:t>
            </w:r>
            <w:r w:rsidR="00BB57B2" w:rsidRPr="00013E4D">
              <w:rPr>
                <w:rFonts w:ascii="Arial" w:hAnsi="Arial" w:cs="Arial"/>
                <w:sz w:val="20"/>
                <w:szCs w:val="20"/>
              </w:rPr>
              <w:t xml:space="preserve">Veljko Popovic </w:t>
            </w:r>
          </w:p>
          <w:p w:rsidR="00BB57B2" w:rsidRPr="00013E4D" w:rsidRDefault="00BB57B2" w:rsidP="00E75E40">
            <w:pPr>
              <w:spacing w:before="60"/>
              <w:jc w:val="both"/>
              <w:rPr>
                <w:rFonts w:ascii="Arial" w:hAnsi="Arial" w:cs="Arial"/>
                <w:sz w:val="20"/>
                <w:szCs w:val="20"/>
              </w:rPr>
            </w:pPr>
            <w:r w:rsidRPr="00013E4D">
              <w:rPr>
                <w:rFonts w:ascii="Arial" w:hAnsi="Arial" w:cs="Arial"/>
                <w:sz w:val="20"/>
                <w:szCs w:val="20"/>
              </w:rPr>
              <w:t>Natko Stipaničev, asistent</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bCs/>
                <w:sz w:val="20"/>
                <w:szCs w:val="20"/>
              </w:rPr>
              <w:t>Računalna grafika i postprodukcija pokretne slike 2</w:t>
            </w:r>
          </w:p>
        </w:tc>
        <w:tc>
          <w:tcPr>
            <w:tcW w:w="4644" w:type="dxa"/>
          </w:tcPr>
          <w:p w:rsidR="00BB57B2" w:rsidRPr="00013E4D" w:rsidRDefault="00C67A3F" w:rsidP="00C67A3F">
            <w:pPr>
              <w:spacing w:before="60"/>
              <w:jc w:val="both"/>
              <w:rPr>
                <w:rFonts w:ascii="Arial" w:hAnsi="Arial" w:cs="Arial"/>
                <w:sz w:val="20"/>
                <w:szCs w:val="20"/>
              </w:rPr>
            </w:pPr>
            <w:r>
              <w:rPr>
                <w:rFonts w:ascii="Arial" w:hAnsi="Arial" w:cs="Arial"/>
                <w:sz w:val="20"/>
                <w:szCs w:val="20"/>
              </w:rPr>
              <w:t xml:space="preserve">doc. </w:t>
            </w:r>
            <w:r w:rsidR="00BB57B2" w:rsidRPr="00013E4D">
              <w:rPr>
                <w:rFonts w:ascii="Arial" w:hAnsi="Arial" w:cs="Arial"/>
                <w:sz w:val="20"/>
                <w:szCs w:val="20"/>
              </w:rPr>
              <w:t>Veljko Popovic</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sz w:val="20"/>
                <w:szCs w:val="20"/>
              </w:rPr>
              <w:t xml:space="preserve">Stručna praksa  </w:t>
            </w:r>
          </w:p>
        </w:tc>
        <w:tc>
          <w:tcPr>
            <w:tcW w:w="4644" w:type="dxa"/>
          </w:tcPr>
          <w:p w:rsidR="00BB57B2" w:rsidRPr="00013E4D" w:rsidRDefault="00C67A3F"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013E4D">
              <w:rPr>
                <w:rFonts w:ascii="Arial" w:hAnsi="Arial" w:cs="Arial"/>
                <w:sz w:val="20"/>
                <w:szCs w:val="20"/>
              </w:rPr>
              <w:t xml:space="preserve">red. prof. </w:t>
            </w:r>
            <w:r w:rsidR="00BB57B2" w:rsidRPr="00013E4D">
              <w:rPr>
                <w:rFonts w:ascii="Arial" w:hAnsi="Arial" w:cs="Arial"/>
                <w:spacing w:val="-5"/>
                <w:kern w:val="1"/>
                <w:sz w:val="20"/>
                <w:szCs w:val="20"/>
              </w:rPr>
              <w:t>Slobodan Jokić</w:t>
            </w:r>
          </w:p>
          <w:p w:rsidR="00CE5D36" w:rsidRPr="00013E4D" w:rsidRDefault="00BB57B2"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15"/>
                <w:kern w:val="1"/>
                <w:sz w:val="20"/>
                <w:szCs w:val="20"/>
              </w:rPr>
            </w:pPr>
            <w:r w:rsidRPr="00013E4D">
              <w:rPr>
                <w:rFonts w:ascii="Arial" w:hAnsi="Arial" w:cs="Arial"/>
                <w:sz w:val="20"/>
                <w:szCs w:val="20"/>
              </w:rPr>
              <w:t xml:space="preserve">Toni Meštrović, </w:t>
            </w:r>
            <w:r w:rsidRPr="00013E4D">
              <w:rPr>
                <w:rFonts w:ascii="Arial" w:hAnsi="Arial" w:cs="Arial"/>
                <w:spacing w:val="-15"/>
                <w:kern w:val="1"/>
                <w:sz w:val="20"/>
                <w:szCs w:val="20"/>
              </w:rPr>
              <w:t xml:space="preserve">izv. </w:t>
            </w:r>
            <w:r w:rsidR="00CE5D36" w:rsidRPr="00013E4D">
              <w:rPr>
                <w:rFonts w:ascii="Arial" w:hAnsi="Arial" w:cs="Arial"/>
                <w:spacing w:val="-15"/>
                <w:kern w:val="1"/>
                <w:sz w:val="20"/>
                <w:szCs w:val="20"/>
              </w:rPr>
              <w:t>prof.</w:t>
            </w:r>
          </w:p>
          <w:p w:rsidR="00C67A3F" w:rsidRDefault="00C67A3F"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013E4D">
              <w:rPr>
                <w:rFonts w:ascii="Arial" w:hAnsi="Arial" w:cs="Arial"/>
                <w:sz w:val="20"/>
                <w:szCs w:val="20"/>
              </w:rPr>
              <w:t xml:space="preserve">red. prof. </w:t>
            </w:r>
            <w:r w:rsidR="00BB57B2" w:rsidRPr="00013E4D">
              <w:rPr>
                <w:rFonts w:ascii="Arial" w:hAnsi="Arial" w:cs="Arial"/>
                <w:spacing w:val="-5"/>
                <w:kern w:val="1"/>
                <w:sz w:val="20"/>
                <w:szCs w:val="20"/>
              </w:rPr>
              <w:t>Vlado Zrnić</w:t>
            </w:r>
          </w:p>
          <w:p w:rsidR="00BB57B2" w:rsidRPr="00013E4D" w:rsidRDefault="00BB57B2"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40"/>
              <w:ind w:right="-7"/>
              <w:rPr>
                <w:rFonts w:ascii="Arial" w:hAnsi="Arial" w:cs="Arial"/>
                <w:spacing w:val="-5"/>
                <w:kern w:val="1"/>
                <w:sz w:val="20"/>
                <w:szCs w:val="20"/>
              </w:rPr>
            </w:pPr>
            <w:r w:rsidRPr="00013E4D">
              <w:rPr>
                <w:rFonts w:ascii="Arial" w:hAnsi="Arial" w:cs="Arial"/>
                <w:spacing w:val="-5"/>
                <w:kern w:val="1"/>
                <w:sz w:val="20"/>
                <w:szCs w:val="20"/>
              </w:rPr>
              <w:t>Sandra Sterle, izv. prof</w:t>
            </w:r>
          </w:p>
          <w:p w:rsidR="00BB57B2" w:rsidRPr="00013E4D" w:rsidRDefault="00BB57B2" w:rsidP="00E75E40">
            <w:pPr>
              <w:spacing w:before="60"/>
              <w:jc w:val="both"/>
              <w:rPr>
                <w:rFonts w:ascii="Arial" w:hAnsi="Arial" w:cs="Arial"/>
                <w:sz w:val="20"/>
                <w:szCs w:val="20"/>
              </w:rPr>
            </w:pPr>
            <w:r w:rsidRPr="00013E4D">
              <w:rPr>
                <w:rFonts w:ascii="Arial" w:hAnsi="Arial" w:cs="Arial"/>
                <w:spacing w:val="-15"/>
                <w:kern w:val="1"/>
                <w:sz w:val="20"/>
                <w:szCs w:val="20"/>
              </w:rPr>
              <w:t>Veljko Popović, docent</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bCs/>
                <w:sz w:val="20"/>
                <w:szCs w:val="20"/>
              </w:rPr>
              <w:t>Umjetnost u kontekstu 1</w:t>
            </w:r>
          </w:p>
        </w:tc>
        <w:tc>
          <w:tcPr>
            <w:tcW w:w="4644" w:type="dxa"/>
          </w:tcPr>
          <w:p w:rsidR="00BB57B2" w:rsidRPr="00013E4D" w:rsidRDefault="00C67A3F" w:rsidP="00C67A3F">
            <w:pPr>
              <w:spacing w:before="60"/>
              <w:jc w:val="both"/>
              <w:rPr>
                <w:rFonts w:ascii="Arial" w:hAnsi="Arial" w:cs="Arial"/>
                <w:sz w:val="20"/>
                <w:szCs w:val="20"/>
              </w:rPr>
            </w:pPr>
            <w:r w:rsidRPr="00013E4D">
              <w:rPr>
                <w:rFonts w:ascii="Arial" w:hAnsi="Arial" w:cs="Arial"/>
                <w:sz w:val="20"/>
                <w:szCs w:val="20"/>
              </w:rPr>
              <w:t>izv. prof.</w:t>
            </w:r>
            <w:r>
              <w:rPr>
                <w:rFonts w:ascii="Arial" w:hAnsi="Arial" w:cs="Arial"/>
                <w:sz w:val="20"/>
                <w:szCs w:val="20"/>
              </w:rPr>
              <w:t xml:space="preserve"> </w:t>
            </w:r>
            <w:r w:rsidR="00BB57B2" w:rsidRPr="00013E4D">
              <w:rPr>
                <w:rFonts w:ascii="Arial" w:hAnsi="Arial" w:cs="Arial"/>
                <w:sz w:val="20"/>
                <w:szCs w:val="20"/>
              </w:rPr>
              <w:t>Sandra Sterle</w:t>
            </w:r>
          </w:p>
        </w:tc>
      </w:tr>
      <w:tr w:rsidR="00BB57B2" w:rsidRPr="00013E4D" w:rsidTr="00E75E40">
        <w:tc>
          <w:tcPr>
            <w:tcW w:w="4644" w:type="dxa"/>
          </w:tcPr>
          <w:p w:rsidR="00BB57B2" w:rsidRPr="00013E4D" w:rsidRDefault="00BB57B2" w:rsidP="00E75E40">
            <w:pPr>
              <w:spacing w:before="60"/>
              <w:jc w:val="both"/>
              <w:rPr>
                <w:rFonts w:ascii="Arial" w:hAnsi="Arial" w:cs="Arial"/>
                <w:sz w:val="20"/>
                <w:szCs w:val="20"/>
              </w:rPr>
            </w:pPr>
            <w:r w:rsidRPr="00013E4D">
              <w:rPr>
                <w:rFonts w:ascii="Arial" w:hAnsi="Arial" w:cs="Arial"/>
                <w:b/>
                <w:bCs/>
                <w:sz w:val="20"/>
                <w:szCs w:val="20"/>
              </w:rPr>
              <w:t>Umjetnost u kontekstu 2</w:t>
            </w:r>
          </w:p>
        </w:tc>
        <w:tc>
          <w:tcPr>
            <w:tcW w:w="4644" w:type="dxa"/>
          </w:tcPr>
          <w:p w:rsidR="00BB57B2" w:rsidRPr="00013E4D" w:rsidRDefault="00C67A3F" w:rsidP="00C67A3F">
            <w:pPr>
              <w:spacing w:before="60"/>
              <w:jc w:val="both"/>
              <w:rPr>
                <w:rFonts w:ascii="Arial" w:hAnsi="Arial" w:cs="Arial"/>
                <w:sz w:val="20"/>
                <w:szCs w:val="20"/>
              </w:rPr>
            </w:pPr>
            <w:r w:rsidRPr="00013E4D">
              <w:rPr>
                <w:rFonts w:ascii="Arial" w:hAnsi="Arial" w:cs="Arial"/>
                <w:sz w:val="20"/>
                <w:szCs w:val="20"/>
              </w:rPr>
              <w:t>izv. prof.</w:t>
            </w:r>
            <w:r>
              <w:rPr>
                <w:rFonts w:ascii="Arial" w:hAnsi="Arial" w:cs="Arial"/>
                <w:sz w:val="20"/>
                <w:szCs w:val="20"/>
              </w:rPr>
              <w:t xml:space="preserve"> </w:t>
            </w:r>
            <w:r w:rsidR="00BB57B2" w:rsidRPr="00013E4D">
              <w:rPr>
                <w:rFonts w:ascii="Arial" w:hAnsi="Arial" w:cs="Arial"/>
                <w:sz w:val="20"/>
                <w:szCs w:val="20"/>
              </w:rPr>
              <w:t>Sandra Sterle</w:t>
            </w:r>
          </w:p>
        </w:tc>
      </w:tr>
    </w:tbl>
    <w:p w:rsidR="00BB57B2" w:rsidRPr="00013E4D" w:rsidRDefault="00BB57B2" w:rsidP="00BB57B2">
      <w:pPr>
        <w:spacing w:before="60" w:after="0" w:line="240" w:lineRule="auto"/>
        <w:jc w:val="both"/>
        <w:rPr>
          <w:rFonts w:ascii="Arial" w:hAnsi="Arial" w:cs="Arial"/>
          <w:sz w:val="20"/>
          <w:szCs w:val="20"/>
        </w:rPr>
      </w:pPr>
    </w:p>
    <w:p w:rsidR="00BB57B2" w:rsidRPr="00013E4D" w:rsidRDefault="00BB57B2" w:rsidP="00BB57B2">
      <w:pPr>
        <w:spacing w:after="0" w:line="240" w:lineRule="auto"/>
        <w:jc w:val="both"/>
        <w:rPr>
          <w:rFonts w:ascii="Arial" w:hAnsi="Arial" w:cs="Arial"/>
          <w:sz w:val="20"/>
          <w:szCs w:val="20"/>
        </w:rPr>
      </w:pPr>
    </w:p>
    <w:p w:rsidR="00BB57B2" w:rsidRPr="00013E4D" w:rsidRDefault="00BB57B2" w:rsidP="00BB57B2">
      <w:pPr>
        <w:pStyle w:val="Subtitle"/>
        <w:rPr>
          <w:sz w:val="20"/>
          <w:szCs w:val="20"/>
        </w:rPr>
      </w:pPr>
      <w:r w:rsidRPr="00013E4D">
        <w:rPr>
          <w:sz w:val="20"/>
          <w:szCs w:val="20"/>
        </w:rPr>
        <w:t>Podaci o nastavnicima</w:t>
      </w:r>
    </w:p>
    <w:p w:rsidR="00BB57B2" w:rsidRPr="00013E4D" w:rsidRDefault="00BB57B2" w:rsidP="00BB57B2">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mr. art. Toni Meštrović (spec. za audiovizualnu medijsku umjetnost)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Osnove pokretnih slika 1, Osnove pokretnih slika 2, Video instalacija, Završni ispit, Multimedijska umjetnost 1, Multimedijska umjetnost 2, Koncept diplomskog rada, Diplomski ispit.</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OPĆE INFORMACIJE  O NOSITELJU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Krešimirova 56, 51000 Rijeka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098 1710367</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tm@umas.hr</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www.macaknara.hr</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1973.</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311981</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Izvanredni profesor, 19. 12. 2012.</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Područje umjetnosti, polje likovne umjetnosti, grana animacija i novi mediji</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SADAŠNJEM ZAPOSLENJU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Umjetnička akademija Sveučilišta u Splitu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01. 02. 2007.</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profesor</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nastava (Video, video instalacija, medijska instalacija, multimedijska umjetnost, eksperimentalni film, elektronski audio-vizualni mediji)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nastavnik</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ŠKOLOVANJU – Najviši postignuti stupanj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Akademski slikar - grafičar</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Akademija likovnih umjetnosti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Zagreb</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23. 02. 1999.</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PODACI O USAVRŠAVANJU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2001. - 2004.</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Köln, Njemačka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Kunsthochschule für Medien</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Audiovizualna medijska umjetnost</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MATERINSKI I STRANI JEZICI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Hrvatski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Engleski (poznavanje 4 vrlo dobro)</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KOMPETENCIJE ZA PREDMET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kolegij Osnove računalne grafike, studijski program Film i video 1. god. BA od 2007 do 2011.</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kolegij Novi mediji 1, studijski program Slikarstvo 3. god. BA, Kiparstvo 1. god. MA od 2007 do 2011.</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kolegij Novi mediji 2, studijski program Slikarstvo 3. god. BA, Kiparstvo 1. god. MA od 2007 do 2011.</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kolegij Novi mediji 3, studijski program Slikarstvo 1. god. MA Kiparstvo 2. god. MA od 2010. do 2012.</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radovi objavljeni u posljednjih pet godina iz područja predmeta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i/>
                <w:sz w:val="20"/>
                <w:szCs w:val="20"/>
              </w:rPr>
              <w:t>“Continuum Continuus”,</w:t>
            </w:r>
            <w:r w:rsidRPr="00013E4D">
              <w:rPr>
                <w:rFonts w:ascii="Arial" w:hAnsi="Arial" w:cs="Arial"/>
                <w:sz w:val="20"/>
                <w:szCs w:val="20"/>
              </w:rPr>
              <w:t xml:space="preserve"> samostalna izložba, HDLUI Galerija Anex, Pula, 2013.</w:t>
            </w:r>
          </w:p>
          <w:p w:rsidR="00BB57B2" w:rsidRPr="00013E4D" w:rsidRDefault="00BB57B2" w:rsidP="00E75E40">
            <w:pPr>
              <w:spacing w:after="0" w:line="240" w:lineRule="auto"/>
              <w:rPr>
                <w:rFonts w:ascii="Arial" w:hAnsi="Arial" w:cs="Arial"/>
                <w:sz w:val="20"/>
                <w:szCs w:val="20"/>
              </w:rPr>
            </w:pPr>
            <w:r w:rsidRPr="00013E4D">
              <w:rPr>
                <w:rFonts w:ascii="Arial" w:hAnsi="Arial" w:cs="Arial"/>
                <w:i/>
                <w:sz w:val="20"/>
                <w:szCs w:val="20"/>
              </w:rPr>
              <w:t>“Minuta šutnje”,</w:t>
            </w:r>
            <w:r w:rsidRPr="00013E4D">
              <w:rPr>
                <w:rFonts w:ascii="Arial" w:hAnsi="Arial" w:cs="Arial"/>
                <w:sz w:val="20"/>
                <w:szCs w:val="20"/>
              </w:rPr>
              <w:t xml:space="preserve"> samostalna izložba u suradnji sa Nadijom Mustapić, Galerija Mali salon, Rijeka, 2013.</w:t>
            </w:r>
          </w:p>
          <w:p w:rsidR="00BB57B2" w:rsidRPr="00013E4D" w:rsidRDefault="00BB57B2" w:rsidP="00E75E40">
            <w:pPr>
              <w:spacing w:after="0" w:line="240" w:lineRule="auto"/>
              <w:rPr>
                <w:rFonts w:ascii="Arial" w:hAnsi="Arial" w:cs="Arial"/>
                <w:sz w:val="20"/>
                <w:szCs w:val="20"/>
              </w:rPr>
            </w:pPr>
            <w:r w:rsidRPr="00013E4D">
              <w:rPr>
                <w:rFonts w:ascii="Arial" w:hAnsi="Arial" w:cs="Arial"/>
                <w:i/>
                <w:sz w:val="20"/>
                <w:szCs w:val="20"/>
              </w:rPr>
              <w:t>“Re-vizija”,</w:t>
            </w:r>
            <w:r w:rsidRPr="00013E4D">
              <w:rPr>
                <w:rFonts w:ascii="Arial" w:hAnsi="Arial" w:cs="Arial"/>
                <w:sz w:val="20"/>
                <w:szCs w:val="20"/>
              </w:rPr>
              <w:t xml:space="preserve"> samostalna izložba, Multimedijalni kulturni centar, Split, 2012.</w:t>
            </w:r>
          </w:p>
          <w:p w:rsidR="00BB57B2" w:rsidRPr="00013E4D" w:rsidRDefault="00BB57B2" w:rsidP="00E75E40">
            <w:pPr>
              <w:spacing w:after="0" w:line="240" w:lineRule="auto"/>
              <w:rPr>
                <w:rFonts w:ascii="Arial" w:hAnsi="Arial" w:cs="Arial"/>
                <w:sz w:val="20"/>
                <w:szCs w:val="20"/>
              </w:rPr>
            </w:pPr>
            <w:r w:rsidRPr="00013E4D">
              <w:rPr>
                <w:rFonts w:ascii="Arial" w:hAnsi="Arial" w:cs="Arial"/>
                <w:i/>
                <w:sz w:val="20"/>
                <w:szCs w:val="20"/>
              </w:rPr>
              <w:t>“Dobrodošli u Dalmaciju – Mediteran kakav je nekad bio”</w:t>
            </w:r>
            <w:r w:rsidRPr="00013E4D">
              <w:rPr>
                <w:rFonts w:ascii="Arial" w:hAnsi="Arial" w:cs="Arial"/>
                <w:sz w:val="20"/>
                <w:szCs w:val="20"/>
              </w:rPr>
              <w:t>, samostalna izložba, Muzej suvremene umjetnosti / Medijska fasada, Zagreb, 2010.</w:t>
            </w:r>
          </w:p>
          <w:p w:rsidR="00BB57B2" w:rsidRPr="00013E4D" w:rsidRDefault="00BB57B2" w:rsidP="00E75E40">
            <w:pPr>
              <w:spacing w:after="0" w:line="240" w:lineRule="auto"/>
              <w:rPr>
                <w:rFonts w:ascii="Arial" w:hAnsi="Arial" w:cs="Arial"/>
                <w:sz w:val="20"/>
                <w:szCs w:val="20"/>
              </w:rPr>
            </w:pPr>
            <w:r w:rsidRPr="00013E4D">
              <w:rPr>
                <w:rFonts w:ascii="Arial" w:hAnsi="Arial" w:cs="Arial"/>
                <w:i/>
                <w:sz w:val="20"/>
                <w:szCs w:val="20"/>
              </w:rPr>
              <w:t>“Abyssos 6”,</w:t>
            </w:r>
            <w:r w:rsidRPr="00013E4D">
              <w:rPr>
                <w:rFonts w:ascii="Arial" w:hAnsi="Arial" w:cs="Arial"/>
                <w:sz w:val="20"/>
                <w:szCs w:val="20"/>
              </w:rPr>
              <w:t xml:space="preserve"> samostalna izložba, Galerija Siva zona, Korčula, 2009.</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i znanstveni radovi iz metodike i kvalitete nastave objavljeni u posljednjih pet godina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i/>
                <w:sz w:val="20"/>
                <w:szCs w:val="20"/>
              </w:rPr>
              <w:t>MU/FiV-otvoreno-06/2014</w:t>
            </w:r>
            <w:r w:rsidRPr="00013E4D">
              <w:rPr>
                <w:rFonts w:ascii="Arial" w:hAnsi="Arial" w:cs="Arial"/>
                <w:sz w:val="20"/>
                <w:szCs w:val="20"/>
              </w:rPr>
              <w:t>, izložba studentskih radova, Multimedijalni kulturni centar, Split, 2014.</w:t>
            </w:r>
          </w:p>
          <w:p w:rsidR="00BB57B2" w:rsidRPr="00013E4D" w:rsidRDefault="00BB57B2" w:rsidP="00E75E40">
            <w:pPr>
              <w:spacing w:after="0" w:line="240" w:lineRule="auto"/>
              <w:rPr>
                <w:rFonts w:ascii="Arial" w:hAnsi="Arial" w:cs="Arial"/>
                <w:sz w:val="20"/>
                <w:szCs w:val="20"/>
              </w:rPr>
            </w:pPr>
            <w:r w:rsidRPr="00013E4D">
              <w:rPr>
                <w:rFonts w:ascii="Arial" w:hAnsi="Arial" w:cs="Arial"/>
                <w:i/>
                <w:sz w:val="20"/>
                <w:szCs w:val="20"/>
              </w:rPr>
              <w:t>MU/FiV-otvoreno-06/2013</w:t>
            </w:r>
            <w:r w:rsidRPr="00013E4D">
              <w:rPr>
                <w:rFonts w:ascii="Arial" w:hAnsi="Arial" w:cs="Arial"/>
                <w:sz w:val="20"/>
                <w:szCs w:val="20"/>
              </w:rPr>
              <w:t>, izložba studentskih radova, Multimedijalni kulturni centar, Split, 2013.</w:t>
            </w:r>
          </w:p>
          <w:p w:rsidR="00BB57B2" w:rsidRPr="00013E4D" w:rsidRDefault="00BB57B2" w:rsidP="00E75E40">
            <w:pPr>
              <w:spacing w:after="0" w:line="240" w:lineRule="auto"/>
              <w:rPr>
                <w:rFonts w:ascii="Arial" w:hAnsi="Arial" w:cs="Arial"/>
                <w:sz w:val="20"/>
                <w:szCs w:val="20"/>
              </w:rPr>
            </w:pPr>
            <w:r w:rsidRPr="00013E4D">
              <w:rPr>
                <w:rFonts w:ascii="Arial" w:hAnsi="Arial" w:cs="Arial"/>
                <w:i/>
                <w:sz w:val="20"/>
                <w:szCs w:val="20"/>
              </w:rPr>
              <w:t>MU/FiV-otvoreno-06/2012</w:t>
            </w:r>
            <w:r w:rsidRPr="00013E4D">
              <w:rPr>
                <w:rFonts w:ascii="Arial" w:hAnsi="Arial" w:cs="Arial"/>
                <w:sz w:val="20"/>
                <w:szCs w:val="20"/>
              </w:rPr>
              <w:t>, izložba studentskih radova, Multimedijalni kulturni centar, Split, 2012.</w:t>
            </w:r>
          </w:p>
          <w:p w:rsidR="00BB57B2" w:rsidRPr="00013E4D" w:rsidRDefault="00BB57B2" w:rsidP="00E75E40">
            <w:pPr>
              <w:spacing w:after="0" w:line="240" w:lineRule="auto"/>
              <w:rPr>
                <w:rFonts w:ascii="Arial" w:hAnsi="Arial" w:cs="Arial"/>
                <w:sz w:val="20"/>
                <w:szCs w:val="20"/>
              </w:rPr>
            </w:pPr>
            <w:r w:rsidRPr="00013E4D">
              <w:rPr>
                <w:rFonts w:ascii="Arial" w:hAnsi="Arial" w:cs="Arial"/>
                <w:i/>
                <w:sz w:val="20"/>
                <w:szCs w:val="20"/>
              </w:rPr>
              <w:t>MU/FiV-otvoreno-01/2012</w:t>
            </w:r>
            <w:r w:rsidRPr="00013E4D">
              <w:rPr>
                <w:rFonts w:ascii="Arial" w:hAnsi="Arial" w:cs="Arial"/>
                <w:sz w:val="20"/>
                <w:szCs w:val="20"/>
              </w:rPr>
              <w:t>, izložba studentskih radova, Multimedijalni kulturni centar, Split, 2012.</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projekti iz područja predmeta koji su se provodili u posljednjih pet godina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i/>
                <w:sz w:val="20"/>
                <w:szCs w:val="20"/>
              </w:rPr>
              <w:t>“Minuta šutnje”</w:t>
            </w:r>
            <w:r w:rsidRPr="00013E4D">
              <w:rPr>
                <w:rFonts w:ascii="Arial" w:hAnsi="Arial" w:cs="Arial"/>
                <w:sz w:val="20"/>
                <w:szCs w:val="20"/>
              </w:rPr>
              <w:t xml:space="preserve">  umjetnički projekt u suradnji sa Nadijom Mustapić 2011.-2013.</w:t>
            </w:r>
          </w:p>
          <w:p w:rsidR="00BB57B2" w:rsidRPr="00013E4D" w:rsidRDefault="00BB57B2" w:rsidP="00E75E40">
            <w:pPr>
              <w:spacing w:after="0" w:line="240" w:lineRule="auto"/>
              <w:rPr>
                <w:rFonts w:ascii="Arial" w:hAnsi="Arial" w:cs="Arial"/>
                <w:sz w:val="20"/>
                <w:szCs w:val="20"/>
              </w:rPr>
            </w:pPr>
            <w:r w:rsidRPr="00013E4D">
              <w:rPr>
                <w:rFonts w:ascii="Arial" w:hAnsi="Arial" w:cs="Arial"/>
                <w:i/>
                <w:sz w:val="20"/>
                <w:szCs w:val="20"/>
              </w:rPr>
              <w:t>“Vertigo”,</w:t>
            </w:r>
            <w:r w:rsidRPr="00013E4D">
              <w:rPr>
                <w:rFonts w:ascii="Arial" w:hAnsi="Arial" w:cs="Arial"/>
                <w:sz w:val="20"/>
                <w:szCs w:val="20"/>
              </w:rPr>
              <w:t xml:space="preserve"> umjetnički projekt 2012.-2013.</w:t>
            </w:r>
          </w:p>
          <w:p w:rsidR="00BB57B2" w:rsidRPr="00013E4D" w:rsidRDefault="00BB57B2" w:rsidP="00E75E40">
            <w:pPr>
              <w:spacing w:after="0" w:line="240" w:lineRule="auto"/>
              <w:rPr>
                <w:rFonts w:ascii="Arial" w:hAnsi="Arial" w:cs="Arial"/>
                <w:sz w:val="20"/>
                <w:szCs w:val="20"/>
              </w:rPr>
            </w:pPr>
            <w:r w:rsidRPr="00013E4D">
              <w:rPr>
                <w:rFonts w:ascii="Arial" w:hAnsi="Arial" w:cs="Arial"/>
                <w:i/>
                <w:sz w:val="20"/>
                <w:szCs w:val="20"/>
              </w:rPr>
              <w:t>“Continuum Continuus”</w:t>
            </w:r>
            <w:r w:rsidRPr="00013E4D">
              <w:rPr>
                <w:rFonts w:ascii="Arial" w:hAnsi="Arial" w:cs="Arial"/>
                <w:sz w:val="20"/>
                <w:szCs w:val="20"/>
              </w:rPr>
              <w:t xml:space="preserve"> umjetnički projekt 2007.-2012.</w:t>
            </w:r>
          </w:p>
          <w:p w:rsidR="00BB57B2" w:rsidRPr="00013E4D" w:rsidRDefault="00BB57B2" w:rsidP="00E75E40">
            <w:pPr>
              <w:spacing w:after="0" w:line="240" w:lineRule="auto"/>
              <w:rPr>
                <w:rFonts w:ascii="Arial" w:hAnsi="Arial" w:cs="Arial"/>
                <w:sz w:val="20"/>
                <w:szCs w:val="20"/>
              </w:rPr>
            </w:pPr>
            <w:r w:rsidRPr="00013E4D">
              <w:rPr>
                <w:rFonts w:ascii="Arial" w:hAnsi="Arial" w:cs="Arial"/>
                <w:i/>
                <w:sz w:val="20"/>
                <w:szCs w:val="20"/>
              </w:rPr>
              <w:t>“Dobrodošli u Dalmaciju – Mediteran kakav je nekad bio”</w:t>
            </w:r>
            <w:r w:rsidRPr="00013E4D">
              <w:rPr>
                <w:rFonts w:ascii="Arial" w:hAnsi="Arial" w:cs="Arial"/>
                <w:sz w:val="20"/>
                <w:szCs w:val="20"/>
              </w:rPr>
              <w:t xml:space="preserve"> umjetnički projekt 2010.-2011.</w:t>
            </w:r>
          </w:p>
          <w:p w:rsidR="00BB57B2" w:rsidRPr="00013E4D" w:rsidRDefault="00BB57B2" w:rsidP="00E75E40">
            <w:pPr>
              <w:spacing w:after="0" w:line="240" w:lineRule="auto"/>
              <w:rPr>
                <w:rFonts w:ascii="Arial" w:hAnsi="Arial" w:cs="Arial"/>
                <w:sz w:val="20"/>
                <w:szCs w:val="20"/>
              </w:rPr>
            </w:pPr>
            <w:r w:rsidRPr="00013E4D">
              <w:rPr>
                <w:rFonts w:ascii="Arial" w:hAnsi="Arial" w:cs="Arial"/>
                <w:i/>
                <w:sz w:val="20"/>
                <w:szCs w:val="20"/>
              </w:rPr>
              <w:t>“hOrizont”</w:t>
            </w:r>
            <w:r w:rsidRPr="00013E4D">
              <w:rPr>
                <w:rFonts w:ascii="Arial" w:hAnsi="Arial" w:cs="Arial"/>
                <w:sz w:val="20"/>
                <w:szCs w:val="20"/>
              </w:rPr>
              <w:t xml:space="preserve"> umjetnički projekt 2010.-2011.</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Nositelj je stekao kompetencije držeći nastavu iz kolegija:</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Novi mediji od 2007. do 2012.</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Osnove računalne grafike od 2007. do 2011.</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Video instalacija od 2009.</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Osnove pokretnih slika od 2011.</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Multimedijska umjetnost od 2011.</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 xml:space="preserve">PRIZNANJA I NAGRADE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T-HTnagrada@MSU.hr, 2. nagrada, Muzej suvremene umjetnosti, Zagreb, 2013.</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Putna nagrada, Fonds Roberto Cimetta, Paris, 2011.</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Nagrada za mladog umjetnika Hrvatskog društva likovnih umjetnika, Zagreb, 2007.</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Otkupna nagrada Siemens Go Global, Zagreb, 2006.</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Rektorova nagrada Sveučilišta u Zagrebu,1998.</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Putna nagrada Instituta za suvremenu umjetnost SCCA Zagreb, 1997.</w:t>
            </w:r>
          </w:p>
        </w:tc>
      </w:tr>
    </w:tbl>
    <w:p w:rsidR="00BB57B2" w:rsidRPr="00013E4D" w:rsidRDefault="00BB57B2" w:rsidP="00BB57B2">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Red. prof. Vlado Zrnić</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Filmska izražajna sredstva, Kratki film i video, Eksperimentalni film, Koncept diplomskog rada, Diplomski ispit</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OPĆE INFORMACIJE  O NOSITELJU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Zore dalmatinske 6, 23000 Zadar</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098235603</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vlzrn@yahoo.com</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1959.</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311981</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Akademski slikar, 2012., (U završnoj fazi znanstveni doktorat s područja Povijesti umjetnosti - znanost o slici na Zadarskom univerzitetu)</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Redovni profesor, 2012</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Područje umjetnosti, polje likovne umjetnosti, grana film i video</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SADAŠNJEM ZAPOSLENJU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Umjetnička akademija Sveučilišta u Splitu - UMAS</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1999.</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profesor</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nastava (filmska i video umjetnost)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nastavnik</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ŠKOLOVANJU – Najviši postignuti stupanj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Akademski slikar </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Accademia delle Belle Arte</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Venecija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1989.</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PODACI O USAVRŠAVANJU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2011 - 2014</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Zadar</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Zadarski univerzitet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Povijest umjetnosti - znanost o slici (doktorski studij)</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MATERINSKI I STRANI JEZICI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Hrvatski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Engleski (poznavanje 4 vrlo dobro)</w:t>
            </w:r>
          </w:p>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Talijanski (poznavanje 5 izvrsno)</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KOMPETENCIJE ZA PREDMET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radovi objavljeni u posljednjih pet godina iz područja predmeta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i znanstveni radovi iz metodike i kvalitete nastave objavljeni u posljednjih pet godina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projekti iz područja predmeta koji su se provodili u posljednjih pet godina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2010.  “Punkt”, audio instalacija u Doklecijanovom podrumu, Split</w:t>
            </w:r>
          </w:p>
          <w:p w:rsidR="00BB57B2" w:rsidRPr="00013E4D" w:rsidRDefault="00BB57B2"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sidRPr="00013E4D">
              <w:rPr>
                <w:rFonts w:ascii="Arial" w:hAnsi="Arial" w:cs="Arial"/>
                <w:sz w:val="20"/>
                <w:szCs w:val="20"/>
              </w:rPr>
              <w:t xml:space="preserve">2010. Splitski salon, instalacija bez riječi, </w:t>
            </w:r>
          </w:p>
          <w:p w:rsidR="00BB57B2" w:rsidRPr="00013E4D" w:rsidRDefault="00BB57B2"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sidRPr="00013E4D">
              <w:rPr>
                <w:rFonts w:ascii="Arial" w:hAnsi="Arial" w:cs="Arial"/>
                <w:sz w:val="20"/>
                <w:szCs w:val="20"/>
              </w:rPr>
              <w:t>- SplitGalerija umjetnina Split, premijera dok. filma "Akcija 9.99"</w:t>
            </w:r>
          </w:p>
          <w:p w:rsidR="00BB57B2" w:rsidRPr="00013E4D" w:rsidRDefault="00BB57B2"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sidRPr="00013E4D">
              <w:rPr>
                <w:rFonts w:ascii="Arial" w:hAnsi="Arial" w:cs="Arial"/>
                <w:sz w:val="20"/>
                <w:szCs w:val="20"/>
              </w:rPr>
              <w:t>- Muzej suvremene umjetnosti Istre, Pula,</w:t>
            </w:r>
            <w:r w:rsidRPr="00013E4D">
              <w:rPr>
                <w:rFonts w:ascii="Arial" w:hAnsi="Arial" w:cs="Arial"/>
                <w:color w:val="000000"/>
                <w:sz w:val="20"/>
                <w:szCs w:val="20"/>
              </w:rPr>
              <w:t xml:space="preserve">druga međunarodna manifestacija  vizualnih umjetnosti </w:t>
            </w:r>
            <w:r w:rsidRPr="00013E4D">
              <w:rPr>
                <w:rFonts w:ascii="Arial" w:hAnsi="Arial" w:cs="Arial"/>
                <w:b/>
                <w:bCs/>
                <w:color w:val="000000"/>
                <w:sz w:val="20"/>
                <w:szCs w:val="20"/>
              </w:rPr>
              <w:t xml:space="preserve">TU SMO 2, </w:t>
            </w:r>
            <w:r w:rsidRPr="00013E4D">
              <w:rPr>
                <w:rFonts w:ascii="Arial" w:hAnsi="Arial" w:cs="Arial"/>
                <w:bCs/>
                <w:color w:val="000000"/>
                <w:sz w:val="20"/>
                <w:szCs w:val="20"/>
              </w:rPr>
              <w:t>prezentiran dok. film</w:t>
            </w:r>
            <w:r w:rsidRPr="00013E4D">
              <w:rPr>
                <w:rFonts w:ascii="Arial" w:hAnsi="Arial" w:cs="Arial"/>
                <w:sz w:val="20"/>
                <w:szCs w:val="20"/>
              </w:rPr>
              <w:t>Akcija 9.99</w:t>
            </w:r>
          </w:p>
          <w:p w:rsidR="00BB57B2" w:rsidRPr="00013E4D" w:rsidRDefault="00BB57B2"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Arial" w:hAnsi="Arial" w:cs="Arial"/>
                <w:sz w:val="20"/>
                <w:szCs w:val="20"/>
              </w:rPr>
            </w:pPr>
            <w:r w:rsidRPr="00013E4D">
              <w:rPr>
                <w:rFonts w:ascii="Arial" w:hAnsi="Arial" w:cs="Arial"/>
                <w:sz w:val="20"/>
                <w:szCs w:val="20"/>
              </w:rPr>
              <w:t>2012. "Akcija 9.99", samost. izl. projekcije dok. filma u galeriji "Greta", Zagreb</w:t>
            </w:r>
          </w:p>
          <w:p w:rsidR="00BB57B2" w:rsidRPr="00013E4D" w:rsidRDefault="00BB57B2"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Arial" w:hAnsi="Arial" w:cs="Arial"/>
                <w:sz w:val="20"/>
                <w:szCs w:val="20"/>
              </w:rPr>
            </w:pPr>
            <w:r w:rsidRPr="00013E4D">
              <w:rPr>
                <w:rFonts w:ascii="Arial" w:hAnsi="Arial" w:cs="Arial"/>
                <w:sz w:val="20"/>
                <w:szCs w:val="20"/>
              </w:rPr>
              <w:t>- "Dvoogled", samost. izl. fotografije, Galerija Zadart, Zadar</w:t>
            </w:r>
          </w:p>
          <w:p w:rsidR="00BB57B2" w:rsidRPr="00013E4D" w:rsidRDefault="00BB57B2"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Arial" w:hAnsi="Arial" w:cs="Arial"/>
                <w:sz w:val="20"/>
                <w:szCs w:val="20"/>
              </w:rPr>
            </w:pPr>
            <w:r w:rsidRPr="00013E4D">
              <w:rPr>
                <w:rFonts w:ascii="Arial" w:hAnsi="Arial" w:cs="Arial"/>
                <w:sz w:val="20"/>
                <w:szCs w:val="20"/>
              </w:rPr>
              <w:t>2013.Izložba u Klovićevim dvorima: APATIJA 2013 prosinac - 2014 veljača, prezentiran  igr. film "Izvan sebe"</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 Dani Hrvatskog filma, prezentiran igr/eksp film "Priča za laku noć"</w:t>
            </w:r>
          </w:p>
          <w:p w:rsidR="00BB57B2" w:rsidRPr="00013E4D" w:rsidRDefault="00BB57B2"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sidRPr="00013E4D">
              <w:rPr>
                <w:rFonts w:ascii="Arial" w:hAnsi="Arial" w:cs="Arial"/>
                <w:sz w:val="20"/>
                <w:szCs w:val="20"/>
              </w:rPr>
              <w:t>2014. Mediteranski filmski festival, (Priča za laku noć), Split</w:t>
            </w:r>
          </w:p>
          <w:p w:rsidR="00BB57B2" w:rsidRPr="00013E4D" w:rsidRDefault="00BB57B2"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Arial" w:hAnsi="Arial" w:cs="Arial"/>
                <w:sz w:val="20"/>
                <w:szCs w:val="20"/>
              </w:rPr>
            </w:pPr>
            <w:r w:rsidRPr="00013E4D">
              <w:rPr>
                <w:rFonts w:ascii="Arial" w:hAnsi="Arial" w:cs="Arial"/>
                <w:sz w:val="20"/>
                <w:szCs w:val="20"/>
              </w:rPr>
              <w:t>- Tabor film festival, (Priča za laku noć), Tabor</w:t>
            </w:r>
          </w:p>
          <w:p w:rsidR="00BB57B2" w:rsidRPr="00013E4D" w:rsidRDefault="00BB57B2"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p>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Nositelj je stekao kompetencije držeći nastavu iz kolegija:</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Osnove pokretnih slika od1999 - 2011</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Filmska izražajna sredstva od 2011</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Kratki film i video od 2011</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Eksperimentalni film od 2011</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Koncept diplomskog rada od 2011</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Mentorski rad na više završnih diplomskih radova</w:t>
            </w:r>
          </w:p>
          <w:p w:rsidR="00BB57B2" w:rsidRPr="00013E4D" w:rsidRDefault="00BB57B2" w:rsidP="00E75E40">
            <w:pPr>
              <w:spacing w:after="0" w:line="240" w:lineRule="auto"/>
              <w:rPr>
                <w:rFonts w:ascii="Arial" w:hAnsi="Arial" w:cs="Arial"/>
                <w:sz w:val="20"/>
                <w:szCs w:val="20"/>
              </w:rPr>
            </w:pP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PRIZNANJA I NAGRADE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widowControl w:val="0"/>
              <w:autoSpaceDE w:val="0"/>
              <w:autoSpaceDN w:val="0"/>
              <w:adjustRightInd w:val="0"/>
              <w:spacing w:after="0" w:line="240" w:lineRule="auto"/>
              <w:rPr>
                <w:rFonts w:ascii="Arial" w:hAnsi="Arial" w:cs="Arial"/>
                <w:sz w:val="20"/>
                <w:szCs w:val="20"/>
              </w:rPr>
            </w:pPr>
            <w:r w:rsidRPr="00013E4D">
              <w:rPr>
                <w:rFonts w:ascii="Arial" w:hAnsi="Arial" w:cs="Arial"/>
                <w:sz w:val="20"/>
                <w:szCs w:val="20"/>
              </w:rPr>
              <w:t>1988. Specijalno priznanje 7. Salona mladih, Zadar</w:t>
            </w:r>
          </w:p>
          <w:p w:rsidR="00BB57B2" w:rsidRPr="00013E4D" w:rsidRDefault="00BB57B2"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013E4D">
              <w:rPr>
                <w:rFonts w:ascii="Arial" w:hAnsi="Arial" w:cs="Arial"/>
                <w:sz w:val="20"/>
                <w:szCs w:val="20"/>
              </w:rPr>
              <w:t xml:space="preserve">1992. Godišnja nagrada "Slobodne Dalmacije" za dokumentarni </w:t>
            </w:r>
            <w:r w:rsidRPr="00013E4D">
              <w:rPr>
                <w:rFonts w:ascii="Arial" w:hAnsi="Arial" w:cs="Arial"/>
                <w:sz w:val="20"/>
                <w:szCs w:val="20"/>
              </w:rPr>
              <w:lastRenderedPageBreak/>
              <w:t>video "Zadar nije za dar", Split</w:t>
            </w:r>
          </w:p>
          <w:p w:rsidR="00BB57B2" w:rsidRPr="00013E4D" w:rsidRDefault="00BB57B2"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013E4D">
              <w:rPr>
                <w:rFonts w:ascii="Arial" w:hAnsi="Arial" w:cs="Arial"/>
                <w:sz w:val="20"/>
                <w:szCs w:val="20"/>
              </w:rPr>
              <w:t>1994. 1. nagrada za "Carinarnicu vremena" na 26. Reviji hrvatskog filma i videa, Split</w:t>
            </w:r>
          </w:p>
          <w:p w:rsidR="00BB57B2" w:rsidRPr="00013E4D" w:rsidRDefault="00BB57B2" w:rsidP="00E75E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0"/>
                <w:szCs w:val="20"/>
              </w:rPr>
            </w:pPr>
            <w:r w:rsidRPr="00013E4D">
              <w:rPr>
                <w:rFonts w:ascii="Arial" w:hAnsi="Arial" w:cs="Arial"/>
                <w:bCs/>
                <w:sz w:val="20"/>
                <w:szCs w:val="20"/>
                <w:lang w:val="en-US" w:eastAsia="hr-HR"/>
              </w:rPr>
              <w:t>1995. Specijalna nagrada na video festivalu "OSTraniene" Dessau, Germany</w:t>
            </w:r>
          </w:p>
          <w:p w:rsidR="00BB57B2" w:rsidRPr="00013E4D" w:rsidRDefault="00BB57B2" w:rsidP="00E75E40">
            <w:pPr>
              <w:widowControl w:val="0"/>
              <w:autoSpaceDE w:val="0"/>
              <w:autoSpaceDN w:val="0"/>
              <w:adjustRightInd w:val="0"/>
              <w:spacing w:after="0" w:line="240" w:lineRule="auto"/>
              <w:rPr>
                <w:rFonts w:ascii="Arial" w:hAnsi="Arial" w:cs="Arial"/>
                <w:bCs/>
                <w:sz w:val="20"/>
                <w:szCs w:val="20"/>
                <w:lang w:val="en-US" w:eastAsia="hr-HR"/>
              </w:rPr>
            </w:pPr>
            <w:r w:rsidRPr="00013E4D">
              <w:rPr>
                <w:rFonts w:ascii="Arial" w:hAnsi="Arial" w:cs="Arial"/>
                <w:sz w:val="20"/>
                <w:szCs w:val="20"/>
              </w:rPr>
              <w:t>1995. 1. nagradom za "AVE" na 27. Reviji hrvatskog filma i videa, Zagreb</w:t>
            </w:r>
          </w:p>
          <w:p w:rsidR="00BB57B2" w:rsidRPr="00013E4D" w:rsidRDefault="00BB57B2" w:rsidP="00E75E40">
            <w:pPr>
              <w:widowControl w:val="0"/>
              <w:autoSpaceDE w:val="0"/>
              <w:autoSpaceDN w:val="0"/>
              <w:adjustRightInd w:val="0"/>
              <w:spacing w:after="0" w:line="240" w:lineRule="auto"/>
              <w:rPr>
                <w:rFonts w:ascii="Arial" w:hAnsi="Arial" w:cs="Arial"/>
                <w:bCs/>
                <w:sz w:val="20"/>
                <w:szCs w:val="20"/>
                <w:lang w:val="en-US" w:eastAsia="hr-HR"/>
              </w:rPr>
            </w:pPr>
            <w:r w:rsidRPr="00013E4D">
              <w:rPr>
                <w:rFonts w:ascii="Arial" w:hAnsi="Arial" w:cs="Arial"/>
                <w:bCs/>
                <w:sz w:val="20"/>
                <w:szCs w:val="20"/>
                <w:lang w:val="en-US" w:eastAsia="hr-HR"/>
              </w:rPr>
              <w:t>1997. Velika nagrada (Grand Prix) Dana hrvatskog filma, Zagreb, Hrvatska</w:t>
            </w:r>
          </w:p>
          <w:p w:rsidR="00BB57B2" w:rsidRPr="00013E4D" w:rsidRDefault="00BB57B2" w:rsidP="00E75E40">
            <w:pPr>
              <w:widowControl w:val="0"/>
              <w:autoSpaceDE w:val="0"/>
              <w:autoSpaceDN w:val="0"/>
              <w:adjustRightInd w:val="0"/>
              <w:spacing w:after="0" w:line="240" w:lineRule="auto"/>
              <w:rPr>
                <w:rFonts w:ascii="Arial" w:hAnsi="Arial" w:cs="Arial"/>
                <w:bCs/>
                <w:sz w:val="20"/>
                <w:szCs w:val="20"/>
                <w:lang w:val="en-US" w:eastAsia="hr-HR"/>
              </w:rPr>
            </w:pPr>
            <w:r w:rsidRPr="00013E4D">
              <w:rPr>
                <w:rFonts w:ascii="Arial" w:hAnsi="Arial" w:cs="Arial"/>
                <w:bCs/>
                <w:sz w:val="20"/>
                <w:szCs w:val="20"/>
                <w:lang w:val="en-US" w:eastAsia="hr-HR"/>
              </w:rPr>
              <w:t>2000. NCDO premium, IDFA, Amsterdam, Nizozemska</w:t>
            </w:r>
          </w:p>
          <w:p w:rsidR="00BB57B2" w:rsidRPr="00013E4D" w:rsidRDefault="00BB57B2" w:rsidP="00E75E40">
            <w:pPr>
              <w:spacing w:after="0" w:line="240" w:lineRule="auto"/>
              <w:rPr>
                <w:rFonts w:ascii="Arial" w:hAnsi="Arial" w:cs="Arial"/>
                <w:sz w:val="20"/>
                <w:szCs w:val="20"/>
              </w:rPr>
            </w:pPr>
            <w:r w:rsidRPr="00013E4D">
              <w:rPr>
                <w:rFonts w:ascii="Arial" w:hAnsi="Arial" w:cs="Arial"/>
                <w:bCs/>
                <w:sz w:val="20"/>
                <w:szCs w:val="20"/>
                <w:lang w:val="en-US" w:eastAsia="hr-HR"/>
              </w:rPr>
              <w:t>2001, Cinematograpy Award na festivalu NYIFVF, New York, USA</w:t>
            </w:r>
          </w:p>
        </w:tc>
      </w:tr>
    </w:tbl>
    <w:p w:rsidR="00BB57B2" w:rsidRPr="00013E4D" w:rsidRDefault="00BB57B2" w:rsidP="00BB57B2">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Akademski Kipar, Sandra Sterle</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Osnove Videai Performans Umjetnost 1 i 2, Performans i Video Umjetnost, Umjetnost u Kontekstu 1 i 2, Koncept diplomskog rada, Diplomski ispit</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OPĆE INFORMACIJE  O NOSITELJU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Bijenička cesta 180 A, 10000 Zagreb</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01 2346 145 – 098 9465573</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sterle@myself.com</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http://cargocollective.com/sandrasterle</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1965</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bCs/>
                <w:color w:val="002354"/>
                <w:sz w:val="20"/>
                <w:szCs w:val="20"/>
                <w:lang w:val="en-US" w:eastAsia="hr-HR"/>
              </w:rPr>
              <w:t>312091</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Izvanredni profesor, 1. lipnja 2008 god.</w:t>
            </w:r>
          </w:p>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rPr>
                <w:rFonts w:ascii="Arial" w:hAnsi="Arial" w:cs="Arial"/>
                <w:b/>
                <w:sz w:val="20"/>
                <w:szCs w:val="20"/>
              </w:rPr>
            </w:pPr>
            <w:r w:rsidRPr="00013E4D">
              <w:rPr>
                <w:rFonts w:ascii="Arial" w:hAnsi="Arial" w:cs="Arial"/>
                <w:b/>
                <w:sz w:val="20"/>
                <w:szCs w:val="20"/>
              </w:rPr>
              <w:t>umjetničko područje Novi mediji, disciplina Video, Performans umjetnost</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SADAŠNJEM ZAPOSLENJU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UMAS – Umjetnička akademija sveučilišta u Splitu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10.05.2006.</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profesor</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nastava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nastavnik</w:t>
            </w:r>
          </w:p>
        </w:tc>
      </w:tr>
      <w:tr w:rsidR="00BB57B2" w:rsidRPr="00013E4D" w:rsidTr="00E75E40">
        <w:trPr>
          <w:trHeight w:val="358"/>
        </w:trPr>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ŠKOLOVANJU – Najviši postignuti stupanj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Akademski Kipar</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Akademija Likovnih Umjetnosti, Zagreb</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Zagreb</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1989.</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PODACI O USAVRŠAVANJU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1995-96</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Dusseldorf</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Kunstakademie Dusseldorf</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Film i Video</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MATERINSKI I STRANI JEZICI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Hrvatski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Strani jezik i poznavanje jezika na </w:t>
            </w:r>
            <w:r w:rsidRPr="00013E4D">
              <w:rPr>
                <w:rFonts w:ascii="Arial" w:hAnsi="Arial" w:cs="Arial"/>
                <w:sz w:val="20"/>
                <w:szCs w:val="20"/>
              </w:rPr>
              <w:lastRenderedPageBreak/>
              <w:t>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Engleski 5</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Nizozemski 5</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Talijanski 3</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KOMPETENCIJE ZA PREDMET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Novi Mediji 2-4 –– UMAS –Sveučilište u Splitu,  Diplomska razina</w:t>
            </w:r>
          </w:p>
          <w:p w:rsidR="00BB57B2" w:rsidRPr="00013E4D" w:rsidRDefault="00BB57B2" w:rsidP="00E75E40">
            <w:pPr>
              <w:spacing w:after="0" w:line="240" w:lineRule="auto"/>
              <w:rPr>
                <w:rFonts w:ascii="Arial" w:hAnsi="Arial" w:cs="Arial"/>
                <w:sz w:val="20"/>
                <w:szCs w:val="20"/>
              </w:rPr>
            </w:pPr>
          </w:p>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radovi objavljeni u posljednjih pet godina iz područja predmeta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rPr>
                <w:rFonts w:ascii="Arial" w:hAnsi="Arial" w:cs="Arial"/>
                <w:sz w:val="20"/>
                <w:szCs w:val="20"/>
              </w:rPr>
            </w:pPr>
            <w:r w:rsidRPr="00013E4D">
              <w:rPr>
                <w:rFonts w:ascii="Arial" w:hAnsi="Arial" w:cs="Arial"/>
                <w:sz w:val="20"/>
                <w:szCs w:val="20"/>
              </w:rPr>
              <w:t>«Ukazanje», multimedijalni rad, Galerija Umjetnina, Split, izložba «Država u krevetu», 2014.</w:t>
            </w:r>
          </w:p>
          <w:p w:rsidR="00BB57B2" w:rsidRPr="00013E4D" w:rsidRDefault="00BB57B2" w:rsidP="00E75E40">
            <w:pPr>
              <w:rPr>
                <w:rFonts w:ascii="Arial" w:hAnsi="Arial" w:cs="Arial"/>
                <w:sz w:val="20"/>
                <w:szCs w:val="20"/>
              </w:rPr>
            </w:pPr>
            <w:r w:rsidRPr="00013E4D">
              <w:rPr>
                <w:rFonts w:ascii="Arial" w:hAnsi="Arial" w:cs="Arial"/>
                <w:sz w:val="20"/>
                <w:szCs w:val="20"/>
              </w:rPr>
              <w:t>«Nastavlja se», izložba, dvorana Pogon-Jedinstvo, Zagreb, 2013.</w:t>
            </w:r>
          </w:p>
          <w:p w:rsidR="00BB57B2" w:rsidRPr="00013E4D" w:rsidRDefault="00BB57B2" w:rsidP="00E75E40">
            <w:pPr>
              <w:rPr>
                <w:rFonts w:ascii="Arial" w:hAnsi="Arial" w:cs="Arial"/>
                <w:sz w:val="20"/>
                <w:szCs w:val="20"/>
              </w:rPr>
            </w:pPr>
            <w:r w:rsidRPr="00013E4D">
              <w:rPr>
                <w:rFonts w:ascii="Arial" w:hAnsi="Arial" w:cs="Arial"/>
                <w:sz w:val="20"/>
                <w:szCs w:val="20"/>
              </w:rPr>
              <w:t>Performans «Visiting Reality», Crotie la Voici, program predstavljanja Hrvatske u Francuskoj, Hotel Perticulier, Monmartre, 2012.</w:t>
            </w:r>
          </w:p>
          <w:p w:rsidR="00BB57B2" w:rsidRPr="00013E4D" w:rsidRDefault="00BB57B2" w:rsidP="00E75E40">
            <w:pPr>
              <w:rPr>
                <w:rFonts w:ascii="Arial" w:hAnsi="Arial" w:cs="Arial"/>
                <w:sz w:val="20"/>
                <w:szCs w:val="20"/>
              </w:rPr>
            </w:pPr>
            <w:r w:rsidRPr="00013E4D">
              <w:rPr>
                <w:rFonts w:ascii="Arial" w:hAnsi="Arial" w:cs="Arial"/>
                <w:sz w:val="20"/>
                <w:szCs w:val="20"/>
              </w:rPr>
              <w:t>Performans «Mučnina», RE_ACT_FEMINISM, arhiva performansa, Berlin, D, 2013.</w:t>
            </w:r>
          </w:p>
          <w:p w:rsidR="00BB57B2" w:rsidRPr="00013E4D" w:rsidRDefault="00BB57B2" w:rsidP="00E75E40">
            <w:pPr>
              <w:rPr>
                <w:rFonts w:ascii="Arial" w:hAnsi="Arial" w:cs="Arial"/>
                <w:sz w:val="20"/>
                <w:szCs w:val="20"/>
              </w:rPr>
            </w:pPr>
            <w:r w:rsidRPr="00013E4D">
              <w:rPr>
                <w:rFonts w:ascii="Arial" w:hAnsi="Arial" w:cs="Arial"/>
                <w:sz w:val="20"/>
                <w:szCs w:val="20"/>
              </w:rPr>
              <w:t>Aktivizam i Performans u Splitu, (tekst) časopis Kazalište, 2011</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i znanstveni radovi iz metodike i kvalitete nastave objavljeni u posljednjih pet godina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«Država u krevetu», mentor na projektu i izložbi studenata, «Galerija Umjetnina», Split, 2014</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Aktivizam i Performans u Splitu, (tekst) časopis Kazalište, 2011</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Studentski video radovi u galeriji VN, Zagreb, 2009, tekst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projekti iz područja predmeta koji su se provodili u posljednjih pet godina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rPr>
                <w:rFonts w:ascii="Arial" w:hAnsi="Arial" w:cs="Arial"/>
                <w:noProof/>
                <w:sz w:val="20"/>
                <w:szCs w:val="20"/>
              </w:rPr>
            </w:pPr>
            <w:r w:rsidRPr="00013E4D">
              <w:rPr>
                <w:rFonts w:ascii="Arial" w:hAnsi="Arial" w:cs="Arial"/>
                <w:noProof/>
                <w:sz w:val="20"/>
                <w:szCs w:val="20"/>
              </w:rPr>
              <w:t>UTVRDA UTOPIJA (eksperimentalni film, produkcija HAVC, 2014,)</w:t>
            </w:r>
          </w:p>
          <w:p w:rsidR="00BB57B2" w:rsidRPr="00013E4D" w:rsidRDefault="00BB57B2" w:rsidP="00E75E40">
            <w:pPr>
              <w:rPr>
                <w:rFonts w:ascii="Arial" w:hAnsi="Arial" w:cs="Arial"/>
                <w:sz w:val="20"/>
                <w:szCs w:val="20"/>
              </w:rPr>
            </w:pPr>
            <w:r w:rsidRPr="00013E4D">
              <w:rPr>
                <w:rFonts w:ascii="Arial" w:hAnsi="Arial" w:cs="Arial"/>
                <w:sz w:val="20"/>
                <w:szCs w:val="20"/>
              </w:rPr>
              <w:t>«Estetika Politčke traume (oživjeti nona()EKSTRAVAGANTNA TIJELA, EKSTRAVAGANTNE GODINE, Kontejner, Klovićevi Dvori, Zagreb, 2013</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MARISKA AVEDON, ( multimedijalna instalacija, galerija VN, Zagreb, 2011, Splitski salon,2011)</w:t>
            </w:r>
          </w:p>
          <w:p w:rsidR="00BB57B2" w:rsidRPr="00013E4D" w:rsidRDefault="00BB57B2" w:rsidP="00E75E40">
            <w:pPr>
              <w:rPr>
                <w:rFonts w:ascii="Arial" w:hAnsi="Arial" w:cs="Arial"/>
                <w:sz w:val="20"/>
                <w:szCs w:val="20"/>
              </w:rPr>
            </w:pPr>
            <w:r w:rsidRPr="00013E4D">
              <w:rPr>
                <w:rFonts w:ascii="Arial" w:hAnsi="Arial" w:cs="Arial"/>
                <w:sz w:val="20"/>
                <w:szCs w:val="20"/>
              </w:rPr>
              <w:t>Performans «Visiting Reality», Crotie la Voici, program predstavljanja Hrvatske u Francuskoj, Hotel Perticulier, Monmartre, 2012.</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RE:RE:RE:RE:RE, izložba i katalog, Multimedijalni Kulturni Centar Split, 2010</w:t>
            </w:r>
          </w:p>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 sklopu kojega programa i u kojem je opsegu nositelj stekao metodičko- psihološko-didaktičko -</w:t>
            </w:r>
            <w:r w:rsidRPr="00013E4D">
              <w:rPr>
                <w:rFonts w:ascii="Arial" w:hAnsi="Arial" w:cs="Arial"/>
                <w:sz w:val="20"/>
                <w:szCs w:val="20"/>
              </w:rPr>
              <w:lastRenderedPageBreak/>
              <w:t xml:space="preserve">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rPr>
                <w:rFonts w:ascii="Arial" w:hAnsi="Arial" w:cs="Arial"/>
                <w:sz w:val="20"/>
                <w:szCs w:val="20"/>
              </w:rPr>
            </w:pPr>
            <w:r w:rsidRPr="00013E4D">
              <w:rPr>
                <w:rFonts w:ascii="Arial" w:hAnsi="Arial" w:cs="Arial"/>
                <w:sz w:val="20"/>
                <w:szCs w:val="20"/>
              </w:rPr>
              <w:lastRenderedPageBreak/>
              <w:t xml:space="preserve">Izv. prof. Sandra Sterle surađivala je na izradi studijskih programa Film i Video - BA, te Film, Medijska umjetnost, Animacija - MA na UMAS-u u Splitu. Od početka osnivanja </w:t>
            </w:r>
            <w:r w:rsidRPr="00013E4D">
              <w:rPr>
                <w:rFonts w:ascii="Arial" w:hAnsi="Arial" w:cs="Arial"/>
                <w:sz w:val="20"/>
                <w:szCs w:val="20"/>
              </w:rPr>
              <w:lastRenderedPageBreak/>
              <w:t>uključena je u rad odsjeka Film i Video na UMAS-u.</w:t>
            </w:r>
          </w:p>
          <w:p w:rsidR="00BB57B2" w:rsidRPr="00013E4D" w:rsidRDefault="00BB57B2" w:rsidP="00E75E40">
            <w:pPr>
              <w:rPr>
                <w:rFonts w:ascii="Arial" w:hAnsi="Arial" w:cs="Arial"/>
                <w:sz w:val="20"/>
                <w:szCs w:val="20"/>
              </w:rPr>
            </w:pPr>
            <w:r w:rsidRPr="00013E4D">
              <w:rPr>
                <w:rFonts w:ascii="Arial" w:hAnsi="Arial" w:cs="Arial"/>
                <w:sz w:val="20"/>
                <w:szCs w:val="20"/>
              </w:rPr>
              <w:t>Autor je kolegija Uvod u Performans i video Umjetnost, Performans i Video Umjetnost te Umjetnost u Kontekstu 1 i 2.  Prije toga bila je utor kolegija novi mediji od 1-4.</w:t>
            </w:r>
          </w:p>
          <w:p w:rsidR="00BB57B2" w:rsidRPr="00013E4D" w:rsidRDefault="00BB57B2" w:rsidP="00E75E40">
            <w:pPr>
              <w:rPr>
                <w:rFonts w:ascii="Arial" w:hAnsi="Arial" w:cs="Arial"/>
                <w:sz w:val="20"/>
                <w:szCs w:val="20"/>
              </w:rPr>
            </w:pPr>
            <w:r w:rsidRPr="00013E4D">
              <w:rPr>
                <w:rFonts w:ascii="Arial" w:hAnsi="Arial" w:cs="Arial"/>
                <w:sz w:val="20"/>
                <w:szCs w:val="20"/>
              </w:rPr>
              <w:t>Slijede kolegiji sa norma satima :</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2002-2008 Nositelj i nastavnik na kolegijima “Novi Mediji 2-4” - UMAS Split</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- 2006-2014 Nositelj i nastavnik na kolegiju " Uvod u Performans i Video Umjetnost" ” - UMAS Split</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xml:space="preserve">-  2008-2014 Nositelj i nastavnik na kolegiju “Performans i Video Umjetnost - UMAS Split,  </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- 2010-2014 Nositelj i nastavnik na kolegiju “Umjetnost u Kontekstu 1” - UMAS Split,</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- 2010-2014 Nositelj i nastavnik na kolegiju “Umjetnost u Kontekstu 2” - UMAS Split,</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 xml:space="preserve">PRIZNANJA I NAGRADE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rPr>
                <w:rFonts w:ascii="Arial" w:hAnsi="Arial" w:cs="Arial"/>
                <w:noProof/>
                <w:sz w:val="20"/>
                <w:szCs w:val="20"/>
              </w:rPr>
            </w:pPr>
            <w:r w:rsidRPr="00013E4D">
              <w:rPr>
                <w:rFonts w:ascii="Arial" w:hAnsi="Arial" w:cs="Arial"/>
                <w:noProof/>
                <w:sz w:val="20"/>
                <w:szCs w:val="20"/>
              </w:rPr>
              <w:t>- Nagrada «Bogdanka Poznanović» za njbolju mladu video umjetnicu, Novi Sad, Yu, 1997</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Werkbeurs (najprestižnije priznanje za cjelokupni umjetnički rad) od Netherlands Foundation for Fine Arts and Design, Amsterdam 1999.</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Arts Link Residency, Soros foundation, 1999.</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xml:space="preserve">- ArtsLink Specijal project go_HOME, New York, 2011. </w:t>
            </w:r>
          </w:p>
        </w:tc>
      </w:tr>
    </w:tbl>
    <w:p w:rsidR="00BB57B2" w:rsidRPr="00013E4D" w:rsidRDefault="00BB57B2" w:rsidP="00BB57B2">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color w:val="000000" w:themeColor="text1"/>
                <w:sz w:val="20"/>
                <w:szCs w:val="20"/>
              </w:rPr>
            </w:pPr>
            <w:r w:rsidRPr="00013E4D">
              <w:rPr>
                <w:rFonts w:ascii="Arial" w:hAnsi="Arial" w:cs="Arial"/>
                <w:b/>
                <w:color w:val="000000" w:themeColor="text1"/>
                <w:sz w:val="20"/>
                <w:szCs w:val="20"/>
              </w:rPr>
              <w:t>Docent, ak.slik. Veljko Popović</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BB57B2" w:rsidRPr="00013E4D" w:rsidRDefault="00BB57B2" w:rsidP="00E75E40">
            <w:pPr>
              <w:spacing w:after="0" w:line="240" w:lineRule="auto"/>
              <w:rPr>
                <w:rFonts w:ascii="Arial" w:hAnsi="Arial" w:cs="Arial"/>
                <w:b/>
                <w:color w:val="000000" w:themeColor="text1"/>
                <w:sz w:val="20"/>
                <w:szCs w:val="20"/>
              </w:rPr>
            </w:pPr>
            <w:r w:rsidRPr="00013E4D">
              <w:rPr>
                <w:rFonts w:ascii="Arial" w:hAnsi="Arial" w:cs="Arial"/>
                <w:b/>
                <w:color w:val="000000" w:themeColor="text1"/>
                <w:sz w:val="20"/>
                <w:szCs w:val="20"/>
              </w:rPr>
              <w:t>"Crtanje i pokretna slika 1 i 2", "Slikarstvo i Pokretna slika 1 i 2", "Osnove računalne animacije 1 i 2", "Računalna animacija 1 i 2", "Crtanje, grafika animacija 1 i 2," Računalna grafika i postprodukcija pokretne slike 1 i 2, Koncept diplomskog rada – Animacija, Diplomski ispit</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b/>
                <w:color w:val="000000" w:themeColor="text1"/>
                <w:sz w:val="20"/>
                <w:szCs w:val="20"/>
              </w:rPr>
            </w:pPr>
            <w:r w:rsidRPr="00013E4D">
              <w:rPr>
                <w:rFonts w:ascii="Arial" w:hAnsi="Arial" w:cs="Arial"/>
                <w:b/>
                <w:color w:val="000000" w:themeColor="text1"/>
                <w:sz w:val="20"/>
                <w:szCs w:val="20"/>
              </w:rPr>
              <w:t>OPĆE INFORMACIJE  O NOSITELJU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color w:val="000000" w:themeColor="text1"/>
                <w:sz w:val="20"/>
                <w:szCs w:val="20"/>
              </w:rPr>
            </w:pPr>
            <w:r w:rsidRPr="00013E4D">
              <w:rPr>
                <w:rFonts w:ascii="Arial" w:hAnsi="Arial" w:cs="Arial"/>
                <w:b/>
                <w:color w:val="000000" w:themeColor="text1"/>
                <w:sz w:val="20"/>
                <w:szCs w:val="20"/>
              </w:rPr>
              <w:t>Hrvatske mornarice 1g</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color w:val="000000" w:themeColor="text1"/>
                <w:sz w:val="20"/>
                <w:szCs w:val="20"/>
              </w:rPr>
            </w:pPr>
            <w:r w:rsidRPr="00013E4D">
              <w:rPr>
                <w:rFonts w:ascii="Arial" w:hAnsi="Arial" w:cs="Arial"/>
                <w:b/>
                <w:color w:val="000000" w:themeColor="text1"/>
                <w:sz w:val="20"/>
                <w:szCs w:val="20"/>
              </w:rPr>
              <w:t>095 818 45 73</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color w:val="000000" w:themeColor="text1"/>
                <w:sz w:val="20"/>
                <w:szCs w:val="20"/>
              </w:rPr>
            </w:pPr>
            <w:r w:rsidRPr="00013E4D">
              <w:rPr>
                <w:rFonts w:ascii="Arial" w:hAnsi="Arial" w:cs="Arial"/>
                <w:b/>
                <w:color w:val="000000" w:themeColor="text1"/>
                <w:sz w:val="20"/>
                <w:szCs w:val="20"/>
              </w:rPr>
              <w:t>veljko@lemonade3d.com</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color w:val="000000" w:themeColor="text1"/>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1979</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Docent , 2011</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Područje i polje izbora u </w:t>
            </w:r>
            <w:r w:rsidRPr="00013E4D">
              <w:rPr>
                <w:rFonts w:ascii="Arial" w:hAnsi="Arial" w:cs="Arial"/>
                <w:color w:val="000000" w:themeColor="text1"/>
                <w:sz w:val="20"/>
                <w:szCs w:val="20"/>
              </w:rPr>
              <w:lastRenderedPageBreak/>
              <w:t xml:space="preserve">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jc w:val="both"/>
              <w:rPr>
                <w:rFonts w:ascii="Arial" w:hAnsi="Arial" w:cs="Arial"/>
                <w:color w:val="000000" w:themeColor="text1"/>
                <w:sz w:val="20"/>
                <w:szCs w:val="20"/>
              </w:rPr>
            </w:pPr>
            <w:r w:rsidRPr="00013E4D">
              <w:rPr>
                <w:rFonts w:ascii="Arial" w:hAnsi="Arial" w:cs="Arial"/>
                <w:color w:val="000000" w:themeColor="text1"/>
                <w:sz w:val="20"/>
                <w:szCs w:val="20"/>
              </w:rPr>
              <w:lastRenderedPageBreak/>
              <w:t xml:space="preserve">područije umjetnosti, polje likovne umjetnosti, grana animacija i </w:t>
            </w:r>
            <w:r w:rsidRPr="00013E4D">
              <w:rPr>
                <w:rFonts w:ascii="Arial" w:hAnsi="Arial" w:cs="Arial"/>
                <w:color w:val="000000" w:themeColor="text1"/>
                <w:sz w:val="20"/>
                <w:szCs w:val="20"/>
              </w:rPr>
              <w:lastRenderedPageBreak/>
              <w:t>novi mediji.</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lastRenderedPageBreak/>
              <w:t xml:space="preserve">PODACI O SADAŠNJEM ZAPOSLENJU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Umjetnička akademija sveučilišta u  Splitu.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2011</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Profesor</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nastava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nastavnik</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PODACI O ŠKOLOVANJU – Najviši postignuti stupanj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Akademski slikar</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ALU</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zagreb</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2003</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PODACI O USAVRŠAVANJU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MATERINSKI I STRANI JEZICI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Hrvatski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Engleski 5</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KOMPETENCIJE ZA PREDMET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line="240" w:lineRule="auto"/>
              <w:ind w:left="142" w:hanging="142"/>
              <w:jc w:val="both"/>
              <w:rPr>
                <w:rFonts w:ascii="Arial" w:hAnsi="Arial" w:cs="Arial"/>
                <w:color w:val="000000" w:themeColor="text1"/>
                <w:sz w:val="20"/>
                <w:szCs w:val="20"/>
                <w:lang w:val="en-US"/>
              </w:rPr>
            </w:pPr>
            <w:r w:rsidRPr="00013E4D">
              <w:rPr>
                <w:rFonts w:ascii="Arial" w:hAnsi="Arial" w:cs="Arial"/>
                <w:color w:val="000000" w:themeColor="text1"/>
                <w:sz w:val="20"/>
                <w:szCs w:val="20"/>
                <w:lang w:val="en-US"/>
              </w:rPr>
              <w:t>- 2004. stručni suradnik na odsjeku Film I Video, Umjetničke akademije Sveučilišta u Splitu za kolegij Računalna Animacija (rad sa studentima uz profesora i individualni rad).</w:t>
            </w:r>
          </w:p>
          <w:p w:rsidR="00BB57B2" w:rsidRPr="00013E4D" w:rsidRDefault="00BB57B2" w:rsidP="00E75E40">
            <w:pPr>
              <w:spacing w:line="240" w:lineRule="auto"/>
              <w:ind w:left="142" w:hanging="142"/>
              <w:jc w:val="both"/>
              <w:rPr>
                <w:rFonts w:ascii="Arial" w:hAnsi="Arial" w:cs="Arial"/>
                <w:color w:val="000000" w:themeColor="text1"/>
                <w:sz w:val="20"/>
                <w:szCs w:val="20"/>
                <w:lang w:val="en-US"/>
              </w:rPr>
            </w:pPr>
            <w:r w:rsidRPr="00013E4D">
              <w:rPr>
                <w:rFonts w:ascii="Arial" w:hAnsi="Arial" w:cs="Arial"/>
                <w:color w:val="000000" w:themeColor="text1"/>
                <w:sz w:val="20"/>
                <w:szCs w:val="20"/>
                <w:lang w:val="en-US"/>
              </w:rPr>
              <w:t>- 2005. Nazivno zvanje asistenta na odsjeku Film I Video, Umjetničke akademije Sveučilišta u Splitu za kolegij Računalna Animacija, Osnove Računalne Animacije (rad sa studentima uz profesora i individualni rad).</w:t>
            </w:r>
          </w:p>
          <w:p w:rsidR="00BB57B2" w:rsidRPr="00013E4D" w:rsidRDefault="00BB57B2" w:rsidP="00E75E40">
            <w:pPr>
              <w:spacing w:line="240" w:lineRule="auto"/>
              <w:ind w:left="142" w:hanging="142"/>
              <w:jc w:val="both"/>
              <w:rPr>
                <w:rFonts w:ascii="Arial" w:hAnsi="Arial" w:cs="Arial"/>
                <w:color w:val="000000" w:themeColor="text1"/>
                <w:sz w:val="20"/>
                <w:szCs w:val="20"/>
                <w:lang w:val="en-US"/>
              </w:rPr>
            </w:pPr>
            <w:r w:rsidRPr="00013E4D">
              <w:rPr>
                <w:rFonts w:ascii="Arial" w:hAnsi="Arial" w:cs="Arial"/>
                <w:color w:val="000000" w:themeColor="text1"/>
                <w:sz w:val="20"/>
                <w:szCs w:val="20"/>
                <w:lang w:val="en-US"/>
              </w:rPr>
              <w:t>- 2009. Nazivno zvanje asistenta na odsjeku Film I Video, Umjetničke akademije Sveučilišta u Splitu za kolegij Računalna Animacija, Osnove Računalne Animacije, Slikarstvo I Pokretna Slika (rad sa studentima uz profesora i individualni rad).</w:t>
            </w:r>
          </w:p>
          <w:p w:rsidR="00BB57B2" w:rsidRPr="00013E4D" w:rsidRDefault="00BB57B2" w:rsidP="00E75E40">
            <w:pPr>
              <w:spacing w:line="240" w:lineRule="auto"/>
              <w:ind w:left="142" w:hanging="142"/>
              <w:jc w:val="both"/>
              <w:rPr>
                <w:rFonts w:ascii="Arial" w:hAnsi="Arial" w:cs="Arial"/>
                <w:color w:val="000000" w:themeColor="text1"/>
                <w:sz w:val="20"/>
                <w:szCs w:val="20"/>
                <w:lang w:val="en-US"/>
              </w:rPr>
            </w:pPr>
            <w:r w:rsidRPr="00013E4D">
              <w:rPr>
                <w:rFonts w:ascii="Arial" w:hAnsi="Arial" w:cs="Arial"/>
                <w:color w:val="000000" w:themeColor="text1"/>
                <w:sz w:val="20"/>
                <w:szCs w:val="20"/>
                <w:lang w:val="en-US"/>
              </w:rPr>
              <w:t>- preko 1000 sati sudjelovao u izvođenju nastave na Umjetničkoj akademiji Sveučilišta u Splitu od 2004. do 2010.</w:t>
            </w:r>
          </w:p>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od 2011 nositelj kolegija crtanje i pokretna slika, slikarstvo i pokretna slika, osnove racunalane animacije, postprodukcija i obrada racunalane slike (MA)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Stručni, znanstveni i umjetnički radovi objavljeni u posljednjih pet godina iz područja predmeta </w:t>
            </w:r>
            <w:r w:rsidRPr="00013E4D">
              <w:rPr>
                <w:rFonts w:ascii="Arial" w:hAnsi="Arial" w:cs="Arial"/>
                <w:b/>
                <w:color w:val="000000" w:themeColor="text1"/>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F07058">
            <w:pPr>
              <w:pStyle w:val="NoSpacing"/>
              <w:keepNext w:val="0"/>
              <w:keepLines w:val="0"/>
              <w:numPr>
                <w:ilvl w:val="0"/>
                <w:numId w:val="20"/>
              </w:numPr>
              <w:pBdr>
                <w:bottom w:val="none" w:sz="0" w:space="0" w:color="auto"/>
              </w:pBdr>
              <w:spacing w:before="0" w:after="0"/>
              <w:rPr>
                <w:rFonts w:ascii="Arial" w:hAnsi="Arial" w:cs="Arial"/>
                <w:color w:val="000000" w:themeColor="text1"/>
                <w:sz w:val="20"/>
                <w:szCs w:val="20"/>
                <w:lang w:val="en-GB"/>
              </w:rPr>
            </w:pPr>
            <w:r w:rsidRPr="00013E4D">
              <w:rPr>
                <w:rFonts w:ascii="Arial" w:hAnsi="Arial" w:cs="Arial"/>
                <w:color w:val="000000" w:themeColor="text1"/>
                <w:sz w:val="20"/>
                <w:szCs w:val="20"/>
                <w:lang w:val="en-GB"/>
              </w:rPr>
              <w:t>Ona koja mjeri animirani film (2008, 6’40)</w:t>
            </w:r>
          </w:p>
          <w:p w:rsidR="00BB57B2" w:rsidRPr="00013E4D" w:rsidRDefault="00BB57B2" w:rsidP="00F07058">
            <w:pPr>
              <w:pStyle w:val="NoSpacing"/>
              <w:keepNext w:val="0"/>
              <w:keepLines w:val="0"/>
              <w:numPr>
                <w:ilvl w:val="0"/>
                <w:numId w:val="20"/>
              </w:numPr>
              <w:pBdr>
                <w:bottom w:val="none" w:sz="0" w:space="0" w:color="auto"/>
              </w:pBdr>
              <w:spacing w:before="0" w:after="0"/>
              <w:rPr>
                <w:rFonts w:ascii="Arial" w:hAnsi="Arial" w:cs="Arial"/>
                <w:color w:val="000000" w:themeColor="text1"/>
                <w:sz w:val="20"/>
                <w:szCs w:val="20"/>
                <w:lang w:val="en-GB"/>
              </w:rPr>
            </w:pPr>
            <w:r w:rsidRPr="00013E4D">
              <w:rPr>
                <w:rFonts w:ascii="Arial" w:hAnsi="Arial" w:cs="Arial"/>
                <w:color w:val="000000" w:themeColor="text1"/>
                <w:sz w:val="20"/>
                <w:szCs w:val="20"/>
                <w:lang w:val="en-GB"/>
              </w:rPr>
              <w:t>Moj Put animirani film (2010, 6´40)</w:t>
            </w:r>
          </w:p>
          <w:p w:rsidR="00BB57B2" w:rsidRPr="00013E4D" w:rsidRDefault="00BB57B2" w:rsidP="00F07058">
            <w:pPr>
              <w:pStyle w:val="NoSpacing"/>
              <w:keepNext w:val="0"/>
              <w:keepLines w:val="0"/>
              <w:numPr>
                <w:ilvl w:val="0"/>
                <w:numId w:val="20"/>
              </w:numPr>
              <w:pBdr>
                <w:bottom w:val="none" w:sz="0" w:space="0" w:color="auto"/>
              </w:pBdr>
              <w:spacing w:before="0" w:after="0"/>
              <w:rPr>
                <w:rFonts w:ascii="Arial" w:hAnsi="Arial" w:cs="Arial"/>
                <w:color w:val="000000" w:themeColor="text1"/>
                <w:sz w:val="20"/>
                <w:szCs w:val="20"/>
                <w:lang w:val="en-GB"/>
              </w:rPr>
            </w:pPr>
            <w:r w:rsidRPr="00013E4D">
              <w:rPr>
                <w:rFonts w:ascii="Arial" w:hAnsi="Arial" w:cs="Arial"/>
                <w:color w:val="000000" w:themeColor="text1"/>
                <w:sz w:val="20"/>
                <w:szCs w:val="20"/>
                <w:lang w:val="en-GB"/>
              </w:rPr>
              <w:t>ANIMAFEST 2010 špica namjenski animirani film  (2010 1'00)</w:t>
            </w:r>
          </w:p>
          <w:p w:rsidR="00BB57B2" w:rsidRPr="00013E4D" w:rsidRDefault="00BB57B2" w:rsidP="00F07058">
            <w:pPr>
              <w:pStyle w:val="NoSpacing"/>
              <w:keepNext w:val="0"/>
              <w:keepLines w:val="0"/>
              <w:numPr>
                <w:ilvl w:val="0"/>
                <w:numId w:val="20"/>
              </w:numPr>
              <w:pBdr>
                <w:bottom w:val="none" w:sz="0" w:space="0" w:color="auto"/>
              </w:pBdr>
              <w:spacing w:before="0" w:after="0"/>
              <w:rPr>
                <w:rFonts w:ascii="Arial" w:hAnsi="Arial" w:cs="Arial"/>
                <w:color w:val="000000" w:themeColor="text1"/>
                <w:sz w:val="20"/>
                <w:szCs w:val="20"/>
                <w:lang w:val="en-GB"/>
              </w:rPr>
            </w:pPr>
            <w:r w:rsidRPr="00013E4D">
              <w:rPr>
                <w:rFonts w:ascii="Arial" w:hAnsi="Arial" w:cs="Arial"/>
                <w:color w:val="000000" w:themeColor="text1"/>
                <w:sz w:val="20"/>
                <w:szCs w:val="20"/>
                <w:lang w:val="en-GB"/>
              </w:rPr>
              <w:lastRenderedPageBreak/>
              <w:t>Dove sei, amor mio, animirani film (2011, 10´50)</w:t>
            </w:r>
          </w:p>
          <w:p w:rsidR="00BB57B2" w:rsidRPr="00013E4D" w:rsidRDefault="00BB57B2" w:rsidP="00F07058">
            <w:pPr>
              <w:pStyle w:val="NoSpacing"/>
              <w:keepNext w:val="0"/>
              <w:keepLines w:val="0"/>
              <w:numPr>
                <w:ilvl w:val="0"/>
                <w:numId w:val="20"/>
              </w:numPr>
              <w:pBdr>
                <w:bottom w:val="none" w:sz="0" w:space="0" w:color="auto"/>
              </w:pBdr>
              <w:spacing w:before="0" w:after="0"/>
              <w:rPr>
                <w:rFonts w:ascii="Arial" w:hAnsi="Arial" w:cs="Arial"/>
                <w:color w:val="000000" w:themeColor="text1"/>
                <w:sz w:val="20"/>
                <w:szCs w:val="20"/>
                <w:lang w:val="en-GB"/>
              </w:rPr>
            </w:pPr>
            <w:r w:rsidRPr="00013E4D">
              <w:rPr>
                <w:rFonts w:ascii="Arial" w:hAnsi="Arial" w:cs="Arial"/>
                <w:color w:val="000000" w:themeColor="text1"/>
                <w:sz w:val="20"/>
                <w:szCs w:val="20"/>
                <w:lang w:val="en-GB"/>
              </w:rPr>
              <w:t>Otac, animirano dokumentarni film  (2012, 15´50)</w:t>
            </w:r>
          </w:p>
          <w:p w:rsidR="00BB57B2" w:rsidRPr="00013E4D" w:rsidRDefault="00BB57B2" w:rsidP="00E75E40">
            <w:pPr>
              <w:spacing w:after="0" w:line="240" w:lineRule="auto"/>
              <w:rPr>
                <w:rFonts w:ascii="Arial" w:hAnsi="Arial" w:cs="Arial"/>
                <w:color w:val="000000" w:themeColor="text1"/>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lastRenderedPageBreak/>
              <w:t xml:space="preserve">Stručni i znanstveni radovi iz metodike i kvalitete nastave objavljeni u posljednjih pet godina </w:t>
            </w:r>
            <w:r w:rsidRPr="00013E4D">
              <w:rPr>
                <w:rFonts w:ascii="Arial" w:hAnsi="Arial" w:cs="Arial"/>
                <w:b/>
                <w:color w:val="000000" w:themeColor="text1"/>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Stručni, znanstveni i umjetnički projekti iz područja predmeta koji su se provodili u posljednjih pet godina </w:t>
            </w:r>
            <w:r w:rsidRPr="00013E4D">
              <w:rPr>
                <w:rFonts w:ascii="Arial" w:hAnsi="Arial" w:cs="Arial"/>
                <w:b/>
                <w:color w:val="000000" w:themeColor="text1"/>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F07058">
            <w:pPr>
              <w:pStyle w:val="NoSpacing"/>
              <w:keepNext w:val="0"/>
              <w:keepLines w:val="0"/>
              <w:numPr>
                <w:ilvl w:val="0"/>
                <w:numId w:val="21"/>
              </w:numPr>
              <w:pBdr>
                <w:bottom w:val="none" w:sz="0" w:space="0" w:color="auto"/>
              </w:pBdr>
              <w:spacing w:before="0" w:after="0"/>
              <w:rPr>
                <w:rFonts w:ascii="Arial" w:hAnsi="Arial" w:cs="Arial"/>
                <w:color w:val="000000" w:themeColor="text1"/>
                <w:sz w:val="20"/>
                <w:szCs w:val="20"/>
                <w:lang w:val="en-GB"/>
              </w:rPr>
            </w:pPr>
            <w:r w:rsidRPr="00013E4D">
              <w:rPr>
                <w:rFonts w:ascii="Arial" w:hAnsi="Arial" w:cs="Arial"/>
                <w:color w:val="000000" w:themeColor="text1"/>
                <w:sz w:val="20"/>
                <w:szCs w:val="20"/>
                <w:lang w:val="en-GB"/>
              </w:rPr>
              <w:t>Ona koja mjeri animirani film (2008, 6’40)</w:t>
            </w:r>
          </w:p>
          <w:p w:rsidR="00BB57B2" w:rsidRPr="00013E4D" w:rsidRDefault="00BB57B2" w:rsidP="00F07058">
            <w:pPr>
              <w:pStyle w:val="NoSpacing"/>
              <w:keepNext w:val="0"/>
              <w:keepLines w:val="0"/>
              <w:numPr>
                <w:ilvl w:val="0"/>
                <w:numId w:val="21"/>
              </w:numPr>
              <w:pBdr>
                <w:bottom w:val="none" w:sz="0" w:space="0" w:color="auto"/>
              </w:pBdr>
              <w:spacing w:before="0" w:after="0"/>
              <w:rPr>
                <w:rFonts w:ascii="Arial" w:hAnsi="Arial" w:cs="Arial"/>
                <w:color w:val="000000" w:themeColor="text1"/>
                <w:sz w:val="20"/>
                <w:szCs w:val="20"/>
                <w:lang w:val="en-GB"/>
              </w:rPr>
            </w:pPr>
            <w:r w:rsidRPr="00013E4D">
              <w:rPr>
                <w:rFonts w:ascii="Arial" w:hAnsi="Arial" w:cs="Arial"/>
                <w:color w:val="000000" w:themeColor="text1"/>
                <w:sz w:val="20"/>
                <w:szCs w:val="20"/>
                <w:lang w:val="en-GB"/>
              </w:rPr>
              <w:t>Moj Put animirani film (2010, 6´40)</w:t>
            </w:r>
          </w:p>
          <w:p w:rsidR="00BB57B2" w:rsidRPr="00013E4D" w:rsidRDefault="00BB57B2" w:rsidP="00F07058">
            <w:pPr>
              <w:pStyle w:val="NoSpacing"/>
              <w:keepNext w:val="0"/>
              <w:keepLines w:val="0"/>
              <w:numPr>
                <w:ilvl w:val="0"/>
                <w:numId w:val="21"/>
              </w:numPr>
              <w:pBdr>
                <w:bottom w:val="none" w:sz="0" w:space="0" w:color="auto"/>
              </w:pBdr>
              <w:spacing w:before="0" w:after="0"/>
              <w:rPr>
                <w:rFonts w:ascii="Arial" w:hAnsi="Arial" w:cs="Arial"/>
                <w:color w:val="000000" w:themeColor="text1"/>
                <w:sz w:val="20"/>
                <w:szCs w:val="20"/>
                <w:lang w:val="en-GB"/>
              </w:rPr>
            </w:pPr>
            <w:r w:rsidRPr="00013E4D">
              <w:rPr>
                <w:rFonts w:ascii="Arial" w:hAnsi="Arial" w:cs="Arial"/>
                <w:color w:val="000000" w:themeColor="text1"/>
                <w:sz w:val="20"/>
                <w:szCs w:val="20"/>
                <w:lang w:val="en-GB"/>
              </w:rPr>
              <w:t>ANIMAFEST 2010 špica namjenski animirani film  (2010 1'00)</w:t>
            </w:r>
          </w:p>
          <w:p w:rsidR="00BB57B2" w:rsidRPr="00013E4D" w:rsidRDefault="00BB57B2" w:rsidP="00F07058">
            <w:pPr>
              <w:pStyle w:val="NoSpacing"/>
              <w:keepNext w:val="0"/>
              <w:keepLines w:val="0"/>
              <w:numPr>
                <w:ilvl w:val="0"/>
                <w:numId w:val="21"/>
              </w:numPr>
              <w:pBdr>
                <w:bottom w:val="none" w:sz="0" w:space="0" w:color="auto"/>
              </w:pBdr>
              <w:spacing w:before="0" w:after="0"/>
              <w:rPr>
                <w:rFonts w:ascii="Arial" w:hAnsi="Arial" w:cs="Arial"/>
                <w:color w:val="000000" w:themeColor="text1"/>
                <w:sz w:val="20"/>
                <w:szCs w:val="20"/>
                <w:lang w:val="en-GB"/>
              </w:rPr>
            </w:pPr>
            <w:r w:rsidRPr="00013E4D">
              <w:rPr>
                <w:rFonts w:ascii="Arial" w:hAnsi="Arial" w:cs="Arial"/>
                <w:color w:val="000000" w:themeColor="text1"/>
                <w:sz w:val="20"/>
                <w:szCs w:val="20"/>
                <w:lang w:val="en-GB"/>
              </w:rPr>
              <w:t>Dove sei, amor mio, animirani film (2011, 10´50)</w:t>
            </w:r>
          </w:p>
          <w:p w:rsidR="00BB57B2" w:rsidRPr="00013E4D" w:rsidRDefault="00BB57B2" w:rsidP="00F07058">
            <w:pPr>
              <w:pStyle w:val="NoSpacing"/>
              <w:keepNext w:val="0"/>
              <w:keepLines w:val="0"/>
              <w:numPr>
                <w:ilvl w:val="0"/>
                <w:numId w:val="21"/>
              </w:numPr>
              <w:pBdr>
                <w:bottom w:val="none" w:sz="0" w:space="0" w:color="auto"/>
              </w:pBdr>
              <w:spacing w:before="0" w:after="0"/>
              <w:rPr>
                <w:rFonts w:ascii="Arial" w:hAnsi="Arial" w:cs="Arial"/>
                <w:color w:val="000000" w:themeColor="text1"/>
                <w:sz w:val="20"/>
                <w:szCs w:val="20"/>
                <w:lang w:val="en-GB"/>
              </w:rPr>
            </w:pPr>
            <w:r w:rsidRPr="00013E4D">
              <w:rPr>
                <w:rFonts w:ascii="Arial" w:hAnsi="Arial" w:cs="Arial"/>
                <w:color w:val="000000" w:themeColor="text1"/>
                <w:sz w:val="20"/>
                <w:szCs w:val="20"/>
                <w:lang w:val="en-GB"/>
              </w:rPr>
              <w:t>Otac, animirano dokumentarni film  (2012, 15´50)</w:t>
            </w:r>
          </w:p>
          <w:p w:rsidR="00BB57B2" w:rsidRPr="00013E4D" w:rsidRDefault="00BB57B2" w:rsidP="00E75E40">
            <w:pPr>
              <w:spacing w:after="0" w:line="240" w:lineRule="auto"/>
              <w:rPr>
                <w:rFonts w:ascii="Arial" w:hAnsi="Arial" w:cs="Arial"/>
                <w:color w:val="000000" w:themeColor="text1"/>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color w:val="000000" w:themeColor="text1"/>
                <w:sz w:val="20"/>
                <w:szCs w:val="20"/>
              </w:rPr>
            </w:pP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PRIZNANJA I NAGRADE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color w:val="000000" w:themeColor="text1"/>
                <w:sz w:val="20"/>
                <w:szCs w:val="20"/>
              </w:rPr>
            </w:pPr>
            <w:r w:rsidRPr="00013E4D">
              <w:rPr>
                <w:rFonts w:ascii="Arial" w:hAnsi="Arial" w:cs="Arial"/>
                <w:color w:val="000000" w:themeColor="text1"/>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line="240" w:lineRule="auto"/>
              <w:rPr>
                <w:rFonts w:ascii="Arial" w:hAnsi="Arial" w:cs="Arial"/>
                <w:b/>
                <w:color w:val="000000" w:themeColor="text1"/>
                <w:sz w:val="20"/>
                <w:szCs w:val="20"/>
              </w:rPr>
            </w:pPr>
            <w:r w:rsidRPr="00013E4D">
              <w:rPr>
                <w:rFonts w:ascii="Arial" w:hAnsi="Arial" w:cs="Arial"/>
                <w:b/>
                <w:color w:val="000000" w:themeColor="text1"/>
                <w:sz w:val="20"/>
                <w:szCs w:val="20"/>
              </w:rPr>
              <w:t>Ona koja mjeri (2008)</w:t>
            </w:r>
          </w:p>
          <w:p w:rsidR="00BB57B2" w:rsidRPr="00013E4D" w:rsidRDefault="00BB57B2" w:rsidP="00F07058">
            <w:pPr>
              <w:numPr>
                <w:ilvl w:val="0"/>
                <w:numId w:val="22"/>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Best First Film Award (Days of Croatian Film 2008)</w:t>
            </w:r>
          </w:p>
          <w:p w:rsidR="00BB57B2" w:rsidRPr="00013E4D" w:rsidRDefault="00BB57B2" w:rsidP="00F07058">
            <w:pPr>
              <w:numPr>
                <w:ilvl w:val="0"/>
                <w:numId w:val="22"/>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Best Music Award (Days of Croatian Film 2008)</w:t>
            </w:r>
          </w:p>
          <w:p w:rsidR="00BB57B2" w:rsidRPr="00013E4D" w:rsidRDefault="00BB57B2" w:rsidP="00F07058">
            <w:pPr>
              <w:numPr>
                <w:ilvl w:val="0"/>
                <w:numId w:val="22"/>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Special Mention (Animafest - World Festival of Animated Film, Zagreb 2008)</w:t>
            </w:r>
          </w:p>
          <w:p w:rsidR="00BB57B2" w:rsidRPr="00013E4D" w:rsidRDefault="00BB57B2" w:rsidP="00F07058">
            <w:pPr>
              <w:numPr>
                <w:ilvl w:val="0"/>
                <w:numId w:val="22"/>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FIPRESCI Award (International Animated Film Festival, Annecy 2008)</w:t>
            </w:r>
          </w:p>
          <w:p w:rsidR="00BB57B2" w:rsidRPr="00013E4D" w:rsidRDefault="00BB57B2" w:rsidP="00F07058">
            <w:pPr>
              <w:numPr>
                <w:ilvl w:val="0"/>
                <w:numId w:val="22"/>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Best Animated Film Award (Kratkofil, Banja Luka 2008)</w:t>
            </w:r>
          </w:p>
          <w:p w:rsidR="00BB57B2" w:rsidRPr="00013E4D" w:rsidRDefault="00BB57B2" w:rsidP="00F07058">
            <w:pPr>
              <w:numPr>
                <w:ilvl w:val="0"/>
                <w:numId w:val="22"/>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Award for the best film in national competition (Tabor Film Festival 2008)</w:t>
            </w:r>
          </w:p>
          <w:p w:rsidR="00BB57B2" w:rsidRPr="00013E4D" w:rsidRDefault="00BB57B2" w:rsidP="00F07058">
            <w:pPr>
              <w:numPr>
                <w:ilvl w:val="0"/>
                <w:numId w:val="22"/>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Grand Prix (Balkanima 2008)</w:t>
            </w:r>
          </w:p>
          <w:p w:rsidR="00BB57B2" w:rsidRPr="00013E4D" w:rsidRDefault="00BB57B2" w:rsidP="00F07058">
            <w:pPr>
              <w:numPr>
                <w:ilvl w:val="0"/>
                <w:numId w:val="22"/>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Nassos Vakalis Award (Balkanima 2008)</w:t>
            </w:r>
          </w:p>
          <w:p w:rsidR="00BB57B2" w:rsidRPr="00013E4D" w:rsidRDefault="00BB57B2" w:rsidP="00F07058">
            <w:pPr>
              <w:numPr>
                <w:ilvl w:val="0"/>
                <w:numId w:val="22"/>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Grand Prix (ASIFA Day of Croatian Animation 2008)</w:t>
            </w:r>
          </w:p>
          <w:p w:rsidR="00BB57B2" w:rsidRPr="00013E4D" w:rsidRDefault="00BB57B2" w:rsidP="00F07058">
            <w:pPr>
              <w:numPr>
                <w:ilvl w:val="0"/>
                <w:numId w:val="22"/>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Diploma (Tindirindis, Vilnius 2008)</w:t>
            </w:r>
          </w:p>
          <w:p w:rsidR="00BB57B2" w:rsidRPr="00013E4D" w:rsidRDefault="00BB57B2" w:rsidP="00F07058">
            <w:pPr>
              <w:numPr>
                <w:ilvl w:val="0"/>
                <w:numId w:val="22"/>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Metropolis Prize (ZEMOS98 Audiovisual Festival, Sevilla 2009)</w:t>
            </w:r>
          </w:p>
          <w:p w:rsidR="00BB57B2" w:rsidRPr="00013E4D" w:rsidRDefault="00BB57B2" w:rsidP="00F07058">
            <w:pPr>
              <w:numPr>
                <w:ilvl w:val="0"/>
                <w:numId w:val="22"/>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Animated Eye Award for the best animated film (Aspen Shortsfest 2009)</w:t>
            </w:r>
          </w:p>
          <w:p w:rsidR="00BB57B2" w:rsidRPr="00013E4D" w:rsidRDefault="00BB57B2" w:rsidP="00F07058">
            <w:pPr>
              <w:numPr>
                <w:ilvl w:val="0"/>
                <w:numId w:val="22"/>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Honourable Award (ReAnimacja 2009)</w:t>
            </w:r>
          </w:p>
          <w:p w:rsidR="00BB57B2" w:rsidRPr="00013E4D" w:rsidRDefault="00BB57B2" w:rsidP="00F07058">
            <w:pPr>
              <w:numPr>
                <w:ilvl w:val="0"/>
                <w:numId w:val="22"/>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Best Debut Film (</w:t>
            </w:r>
            <w:r w:rsidRPr="00013E4D">
              <w:rPr>
                <w:rFonts w:ascii="Arial" w:hAnsi="Arial" w:cs="Arial"/>
                <w:color w:val="000000" w:themeColor="text1"/>
                <w:sz w:val="20"/>
                <w:szCs w:val="20"/>
                <w:lang w:val="en-GB"/>
              </w:rPr>
              <w:t>TOFUZI International Festival of Animated Films 2009)</w:t>
            </w:r>
          </w:p>
          <w:p w:rsidR="00BB57B2" w:rsidRPr="00013E4D" w:rsidRDefault="00BB57B2" w:rsidP="00E75E40">
            <w:pPr>
              <w:spacing w:before="120" w:line="240" w:lineRule="auto"/>
              <w:rPr>
                <w:rFonts w:ascii="Arial" w:hAnsi="Arial" w:cs="Arial"/>
                <w:b/>
                <w:color w:val="000000" w:themeColor="text1"/>
                <w:sz w:val="20"/>
                <w:szCs w:val="20"/>
              </w:rPr>
            </w:pPr>
            <w:r w:rsidRPr="00013E4D">
              <w:rPr>
                <w:rFonts w:ascii="Arial" w:hAnsi="Arial" w:cs="Arial"/>
                <w:b/>
                <w:color w:val="000000" w:themeColor="text1"/>
                <w:sz w:val="20"/>
                <w:szCs w:val="20"/>
              </w:rPr>
              <w:t>Moj put (2010)</w:t>
            </w:r>
          </w:p>
          <w:p w:rsidR="00BB57B2" w:rsidRPr="00013E4D" w:rsidRDefault="00BB57B2" w:rsidP="00F07058">
            <w:pPr>
              <w:numPr>
                <w:ilvl w:val="0"/>
                <w:numId w:val="23"/>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GRAND PRIX Festival Hrvatske Animacije, 02.2010., Zagreb, Croatia</w:t>
            </w:r>
          </w:p>
          <w:p w:rsidR="00BB57B2" w:rsidRPr="00013E4D" w:rsidRDefault="00BB57B2" w:rsidP="00F07058">
            <w:pPr>
              <w:numPr>
                <w:ilvl w:val="0"/>
                <w:numId w:val="23"/>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BEST DESIGN Festival Hrvatske Animacije, 02.2010., Zagreb, Croatia </w:t>
            </w:r>
          </w:p>
          <w:p w:rsidR="00BB57B2" w:rsidRPr="00013E4D" w:rsidRDefault="00BB57B2" w:rsidP="00F07058">
            <w:pPr>
              <w:numPr>
                <w:ilvl w:val="0"/>
                <w:numId w:val="23"/>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BEST ANIMATED FILM Festival 600, 05.2010.,  Ljubljana, Slovenia</w:t>
            </w:r>
          </w:p>
          <w:p w:rsidR="00BB57B2" w:rsidRPr="00013E4D" w:rsidRDefault="00BB57B2" w:rsidP="00F07058">
            <w:pPr>
              <w:numPr>
                <w:ilvl w:val="0"/>
                <w:numId w:val="23"/>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 xml:space="preserve">CARTOON EAST AWARD Animafest, 06. 2010., </w:t>
            </w:r>
            <w:r w:rsidRPr="00013E4D">
              <w:rPr>
                <w:rFonts w:ascii="Arial" w:hAnsi="Arial" w:cs="Arial"/>
                <w:color w:val="000000" w:themeColor="text1"/>
                <w:sz w:val="20"/>
                <w:szCs w:val="20"/>
              </w:rPr>
              <w:lastRenderedPageBreak/>
              <w:t>Zagreb, Croatia</w:t>
            </w:r>
          </w:p>
          <w:p w:rsidR="00BB57B2" w:rsidRPr="00013E4D" w:rsidRDefault="00BB57B2" w:rsidP="00F07058">
            <w:pPr>
              <w:numPr>
                <w:ilvl w:val="0"/>
                <w:numId w:val="23"/>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BEST DESIGN Neum film festival, 07. 2010., Neum, Bosnia and Herzegovina</w:t>
            </w:r>
          </w:p>
          <w:p w:rsidR="00BB57B2" w:rsidRPr="00013E4D" w:rsidRDefault="00BB57B2" w:rsidP="00F07058">
            <w:pPr>
              <w:numPr>
                <w:ilvl w:val="0"/>
                <w:numId w:val="23"/>
              </w:numPr>
              <w:spacing w:before="120" w:after="0" w:line="240" w:lineRule="auto"/>
              <w:rPr>
                <w:rFonts w:ascii="Arial" w:hAnsi="Arial" w:cs="Arial"/>
                <w:color w:val="000000" w:themeColor="text1"/>
                <w:sz w:val="20"/>
                <w:szCs w:val="20"/>
              </w:rPr>
            </w:pPr>
            <w:r w:rsidRPr="00013E4D">
              <w:rPr>
                <w:rFonts w:ascii="Arial" w:hAnsi="Arial" w:cs="Arial"/>
                <w:color w:val="000000" w:themeColor="text1"/>
                <w:sz w:val="20"/>
                <w:szCs w:val="20"/>
              </w:rPr>
              <w:t>BEST FILM MADE IN BALKANS International Animation Film Festival “Golden Kuker” 10. 2010,Sofia, Bulgaria</w:t>
            </w:r>
          </w:p>
          <w:p w:rsidR="00BB57B2" w:rsidRPr="00013E4D" w:rsidRDefault="00BB57B2" w:rsidP="00E75E40">
            <w:pPr>
              <w:spacing w:before="120" w:after="40" w:line="240" w:lineRule="auto"/>
              <w:rPr>
                <w:rFonts w:ascii="Arial" w:hAnsi="Arial" w:cs="Arial"/>
                <w:b/>
                <w:color w:val="000000" w:themeColor="text1"/>
                <w:sz w:val="20"/>
                <w:szCs w:val="20"/>
                <w:lang w:val="en-GB"/>
              </w:rPr>
            </w:pPr>
            <w:r w:rsidRPr="00013E4D">
              <w:rPr>
                <w:rFonts w:ascii="Arial" w:hAnsi="Arial" w:cs="Arial"/>
                <w:b/>
                <w:color w:val="000000" w:themeColor="text1"/>
                <w:sz w:val="20"/>
                <w:szCs w:val="20"/>
                <w:lang w:val="en-GB"/>
              </w:rPr>
              <w:t>Dove sei, amor mio (2011)</w:t>
            </w:r>
          </w:p>
          <w:p w:rsidR="00BB57B2" w:rsidRPr="00013E4D" w:rsidRDefault="00BB57B2" w:rsidP="00F07058">
            <w:pPr>
              <w:numPr>
                <w:ilvl w:val="0"/>
                <w:numId w:val="24"/>
              </w:numPr>
              <w:spacing w:before="120" w:after="40" w:line="240" w:lineRule="auto"/>
              <w:rPr>
                <w:rFonts w:ascii="Arial" w:hAnsi="Arial" w:cs="Arial"/>
                <w:color w:val="000000" w:themeColor="text1"/>
                <w:sz w:val="20"/>
                <w:szCs w:val="20"/>
                <w:lang w:val="en-GB"/>
              </w:rPr>
            </w:pPr>
            <w:r w:rsidRPr="00013E4D">
              <w:rPr>
                <w:rFonts w:ascii="Arial" w:hAnsi="Arial" w:cs="Arial"/>
                <w:color w:val="000000" w:themeColor="text1"/>
                <w:sz w:val="20"/>
                <w:szCs w:val="20"/>
                <w:lang w:val="en-GB"/>
              </w:rPr>
              <w:t xml:space="preserve">Special Mention - Tabor Film Festival 2011 </w:t>
            </w:r>
          </w:p>
          <w:p w:rsidR="00BB57B2" w:rsidRPr="00013E4D" w:rsidRDefault="00BB57B2" w:rsidP="00F07058">
            <w:pPr>
              <w:numPr>
                <w:ilvl w:val="0"/>
                <w:numId w:val="24"/>
              </w:numPr>
              <w:spacing w:before="120" w:after="40" w:line="240" w:lineRule="auto"/>
              <w:rPr>
                <w:rFonts w:ascii="Arial" w:hAnsi="Arial" w:cs="Arial"/>
                <w:color w:val="000000" w:themeColor="text1"/>
                <w:sz w:val="20"/>
                <w:szCs w:val="20"/>
                <w:lang w:val="en-GB"/>
              </w:rPr>
            </w:pPr>
            <w:r w:rsidRPr="00013E4D">
              <w:rPr>
                <w:rFonts w:ascii="Arial" w:hAnsi="Arial" w:cs="Arial"/>
                <w:color w:val="000000" w:themeColor="text1"/>
                <w:sz w:val="20"/>
                <w:szCs w:val="20"/>
                <w:lang w:val="en-GB"/>
              </w:rPr>
              <w:t>Special Jury Mention – Sarajevo Film Festival 2011</w:t>
            </w:r>
          </w:p>
          <w:p w:rsidR="00BB57B2" w:rsidRPr="00013E4D" w:rsidRDefault="00BB57B2" w:rsidP="00F07058">
            <w:pPr>
              <w:numPr>
                <w:ilvl w:val="0"/>
                <w:numId w:val="24"/>
              </w:numPr>
              <w:spacing w:before="120" w:after="40" w:line="240" w:lineRule="auto"/>
              <w:rPr>
                <w:rFonts w:ascii="Arial" w:hAnsi="Arial" w:cs="Arial"/>
                <w:color w:val="000000" w:themeColor="text1"/>
                <w:sz w:val="20"/>
                <w:szCs w:val="20"/>
                <w:lang w:val="en-GB"/>
              </w:rPr>
            </w:pPr>
            <w:r w:rsidRPr="00013E4D">
              <w:rPr>
                <w:rFonts w:ascii="Arial" w:hAnsi="Arial" w:cs="Arial"/>
                <w:color w:val="000000" w:themeColor="text1"/>
                <w:sz w:val="20"/>
                <w:szCs w:val="20"/>
                <w:lang w:val="en-GB"/>
              </w:rPr>
              <w:t>Best Animation - International Music and Film Festival, Riga 2011</w:t>
            </w:r>
          </w:p>
          <w:p w:rsidR="00BB57B2" w:rsidRPr="00013E4D" w:rsidRDefault="00BB57B2" w:rsidP="00F07058">
            <w:pPr>
              <w:numPr>
                <w:ilvl w:val="0"/>
                <w:numId w:val="24"/>
              </w:numPr>
              <w:spacing w:before="120" w:after="40" w:line="240" w:lineRule="auto"/>
              <w:rPr>
                <w:rFonts w:ascii="Arial" w:hAnsi="Arial" w:cs="Arial"/>
                <w:color w:val="000000" w:themeColor="text1"/>
                <w:sz w:val="20"/>
                <w:szCs w:val="20"/>
                <w:lang w:val="en-GB"/>
              </w:rPr>
            </w:pPr>
            <w:r w:rsidRPr="00013E4D">
              <w:rPr>
                <w:rFonts w:ascii="Arial" w:hAnsi="Arial" w:cs="Arial"/>
                <w:color w:val="000000" w:themeColor="text1"/>
                <w:sz w:val="20"/>
                <w:szCs w:val="20"/>
                <w:lang w:val="en-GB"/>
              </w:rPr>
              <w:t>Special Mention – Anibar International Animation Festival 2011</w:t>
            </w:r>
          </w:p>
          <w:p w:rsidR="00BB57B2" w:rsidRPr="00013E4D" w:rsidRDefault="00BB57B2" w:rsidP="00F07058">
            <w:pPr>
              <w:numPr>
                <w:ilvl w:val="0"/>
                <w:numId w:val="24"/>
              </w:numPr>
              <w:spacing w:before="120" w:after="40" w:line="240" w:lineRule="auto"/>
              <w:rPr>
                <w:rFonts w:ascii="Arial" w:hAnsi="Arial" w:cs="Arial"/>
                <w:color w:val="000000" w:themeColor="text1"/>
                <w:sz w:val="20"/>
                <w:szCs w:val="20"/>
                <w:lang w:val="en-GB"/>
              </w:rPr>
            </w:pPr>
            <w:r w:rsidRPr="00013E4D">
              <w:rPr>
                <w:rFonts w:ascii="Arial" w:hAnsi="Arial" w:cs="Arial"/>
                <w:color w:val="000000" w:themeColor="text1"/>
                <w:sz w:val="20"/>
                <w:szCs w:val="20"/>
                <w:lang w:val="en-GB"/>
              </w:rPr>
              <w:t>Special Award – Balkanima Animated Film Festival 2011</w:t>
            </w:r>
          </w:p>
          <w:p w:rsidR="00BB57B2" w:rsidRPr="00013E4D" w:rsidRDefault="00BB57B2" w:rsidP="00F07058">
            <w:pPr>
              <w:numPr>
                <w:ilvl w:val="0"/>
                <w:numId w:val="24"/>
              </w:numPr>
              <w:spacing w:before="120" w:after="40" w:line="240" w:lineRule="auto"/>
              <w:rPr>
                <w:rFonts w:ascii="Arial" w:hAnsi="Arial" w:cs="Arial"/>
                <w:color w:val="000000" w:themeColor="text1"/>
                <w:sz w:val="20"/>
                <w:szCs w:val="20"/>
                <w:lang w:val="en-GB"/>
              </w:rPr>
            </w:pPr>
            <w:r w:rsidRPr="00013E4D">
              <w:rPr>
                <w:rFonts w:ascii="Arial" w:hAnsi="Arial" w:cs="Arial"/>
                <w:color w:val="000000" w:themeColor="text1"/>
                <w:sz w:val="20"/>
                <w:szCs w:val="20"/>
                <w:lang w:val="en-GB"/>
              </w:rPr>
              <w:t>Best Animated Film Award – Tuzla Film Festival 2012</w:t>
            </w:r>
          </w:p>
          <w:p w:rsidR="00BB57B2" w:rsidRPr="00013E4D" w:rsidRDefault="00BB57B2" w:rsidP="00F07058">
            <w:pPr>
              <w:numPr>
                <w:ilvl w:val="0"/>
                <w:numId w:val="24"/>
              </w:numPr>
              <w:spacing w:before="120" w:after="40" w:line="240" w:lineRule="auto"/>
              <w:rPr>
                <w:rFonts w:ascii="Arial" w:hAnsi="Arial" w:cs="Arial"/>
                <w:color w:val="000000" w:themeColor="text1"/>
                <w:sz w:val="20"/>
                <w:szCs w:val="20"/>
                <w:lang w:val="en-GB"/>
              </w:rPr>
            </w:pPr>
            <w:r w:rsidRPr="00013E4D">
              <w:rPr>
                <w:rFonts w:ascii="Arial" w:hAnsi="Arial" w:cs="Arial"/>
                <w:color w:val="000000" w:themeColor="text1"/>
                <w:sz w:val="20"/>
                <w:szCs w:val="20"/>
                <w:lang w:val="en-GB"/>
              </w:rPr>
              <w:t>Best Animated Film for Adults – Anifest Rozafa 2012</w:t>
            </w:r>
          </w:p>
          <w:p w:rsidR="00BB57B2" w:rsidRPr="00013E4D" w:rsidRDefault="00BB57B2" w:rsidP="00F07058">
            <w:pPr>
              <w:numPr>
                <w:ilvl w:val="0"/>
                <w:numId w:val="24"/>
              </w:numPr>
              <w:spacing w:before="120" w:after="40" w:line="240" w:lineRule="auto"/>
              <w:rPr>
                <w:rFonts w:ascii="Arial" w:hAnsi="Arial" w:cs="Arial"/>
                <w:color w:val="000000" w:themeColor="text1"/>
                <w:sz w:val="20"/>
                <w:szCs w:val="20"/>
                <w:lang w:val="en-GB"/>
              </w:rPr>
            </w:pPr>
            <w:r w:rsidRPr="00013E4D">
              <w:rPr>
                <w:rFonts w:ascii="Arial" w:hAnsi="Arial" w:cs="Arial"/>
                <w:color w:val="000000" w:themeColor="text1"/>
                <w:sz w:val="20"/>
                <w:szCs w:val="20"/>
                <w:lang w:val="en-GB"/>
              </w:rPr>
              <w:t>Best Animated Film – Tashkent International Festival of Contemporary Cinema 2012</w:t>
            </w:r>
          </w:p>
          <w:p w:rsidR="00BB57B2" w:rsidRPr="00013E4D" w:rsidRDefault="00BB57B2" w:rsidP="00E75E40">
            <w:pPr>
              <w:spacing w:before="120" w:after="40" w:line="240" w:lineRule="auto"/>
              <w:ind w:left="720"/>
              <w:rPr>
                <w:rFonts w:ascii="Arial" w:hAnsi="Arial" w:cs="Arial"/>
                <w:color w:val="000000" w:themeColor="text1"/>
                <w:sz w:val="20"/>
                <w:szCs w:val="20"/>
                <w:lang w:val="en-GB"/>
              </w:rPr>
            </w:pPr>
          </w:p>
          <w:p w:rsidR="00BB57B2" w:rsidRPr="00013E4D" w:rsidRDefault="00BB57B2" w:rsidP="00E75E40">
            <w:pPr>
              <w:spacing w:before="120" w:after="40" w:line="240" w:lineRule="auto"/>
              <w:rPr>
                <w:rFonts w:ascii="Arial" w:hAnsi="Arial" w:cs="Arial"/>
                <w:b/>
                <w:color w:val="000000" w:themeColor="text1"/>
                <w:sz w:val="20"/>
                <w:szCs w:val="20"/>
                <w:lang w:val="en-GB"/>
              </w:rPr>
            </w:pPr>
            <w:r w:rsidRPr="00013E4D">
              <w:rPr>
                <w:rFonts w:ascii="Arial" w:hAnsi="Arial" w:cs="Arial"/>
                <w:b/>
                <w:color w:val="000000" w:themeColor="text1"/>
                <w:sz w:val="20"/>
                <w:szCs w:val="20"/>
                <w:lang w:val="en-GB"/>
              </w:rPr>
              <w:t>Otac (father) (2012)</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Special Jury Mention - Croatian Animated Film Festival 2012</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Best Animated Film Award – Days of Croatian Film 2012</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Grand Prix – Golden Kuker 2012</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Best Animated Film in National Competition – In the Palace 2012</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Special Mention Balkan Competition - Anibar 2012</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Bulgarian Filmmakers’ Union Award - Varna World Festival of Animated Film 2012</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Best Short Film Award - Anim'est 2012</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Best Director Award – Goldfish Children's Animation Festival 2012</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2nd Prize - Expotoons International Animation Festival 2012</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Audience Award - Banja Luka Animated Film Festival 2012</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Golden Dove for Animated Film - DOK Leipzig 2012</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1st Prize - Animax Skopje Fest 2012</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Best Animated Film – Golden Rhyton 2012</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Best Animated Film - 0110 International Digital Film Festival 2013</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Best Animation Award - Byron Bay International Film Festival 2013</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CIFEJ Prize for the best film for children - Tehran International Animation Festival 2013</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3rd Prize - Athens Animfest 2013</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Best Animated Film - European Film Festival Lille 2013</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Audience Award - Be There! Corfu Animation Festival 2013</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Special Mention - Gulf Film Festival 2013</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lastRenderedPageBreak/>
              <w:t>Best Animated Short Film - Anifilm 2013</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Best Short Film Award in Masterclass Competition - Giffoni International Film Festival 2013</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Best Animated Film - Tashkent International Film Forum 2013</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1st Prize for Animated Documentary Film - Chicago International Children's Film Festival 2013</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Grand Prix - Etiuda&amp;Anima International Film Festival 2013</w:t>
            </w:r>
          </w:p>
          <w:p w:rsidR="00BB57B2" w:rsidRPr="00013E4D" w:rsidRDefault="00BB57B2" w:rsidP="00F07058">
            <w:pPr>
              <w:pStyle w:val="ListParagraph"/>
              <w:numPr>
                <w:ilvl w:val="0"/>
                <w:numId w:val="25"/>
              </w:numPr>
              <w:spacing w:line="240" w:lineRule="auto"/>
              <w:rPr>
                <w:rFonts w:ascii="Arial" w:hAnsi="Arial" w:cs="Arial"/>
                <w:color w:val="000000" w:themeColor="text1"/>
                <w:sz w:val="20"/>
                <w:szCs w:val="20"/>
                <w:lang w:val="en-US"/>
              </w:rPr>
            </w:pPr>
            <w:r w:rsidRPr="00013E4D">
              <w:rPr>
                <w:rFonts w:ascii="Arial" w:hAnsi="Arial" w:cs="Arial"/>
                <w:color w:val="000000" w:themeColor="text1"/>
                <w:sz w:val="20"/>
                <w:szCs w:val="20"/>
                <w:lang w:val="en-US"/>
              </w:rPr>
              <w:t>Best Animated Film - Olympia International Film Festival for Children and Young People 2013</w:t>
            </w:r>
          </w:p>
          <w:p w:rsidR="00BB57B2" w:rsidRPr="00013E4D" w:rsidRDefault="00BB57B2" w:rsidP="00E75E40">
            <w:pPr>
              <w:spacing w:after="0" w:line="240" w:lineRule="auto"/>
              <w:rPr>
                <w:rFonts w:ascii="Arial" w:hAnsi="Arial" w:cs="Arial"/>
                <w:color w:val="000000" w:themeColor="text1"/>
                <w:sz w:val="20"/>
                <w:szCs w:val="20"/>
              </w:rPr>
            </w:pPr>
          </w:p>
        </w:tc>
      </w:tr>
    </w:tbl>
    <w:p w:rsidR="00BB57B2" w:rsidRPr="00013E4D" w:rsidRDefault="00BB57B2" w:rsidP="00BB57B2">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Titula, ime i prezime nositelja</w:t>
            </w:r>
          </w:p>
        </w:tc>
        <w:tc>
          <w:tcPr>
            <w:tcW w:w="5884" w:type="dxa"/>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Akademski filmski i tv snimatelj Mirko Pivćević docent</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Predmet koji predaje na predloženom studijskom programu </w:t>
            </w:r>
          </w:p>
        </w:tc>
        <w:tc>
          <w:tcPr>
            <w:tcW w:w="5884" w:type="dxa"/>
            <w:tcBorders>
              <w:bottom w:val="single" w:sz="8" w:space="0" w:color="auto"/>
            </w:tcBorders>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Fotografija1-4</w:t>
            </w:r>
          </w:p>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Filmsko i tv snimanje 1-2</w:t>
            </w:r>
          </w:p>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Filmska i video fotografija 1-2</w:t>
            </w:r>
          </w:p>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Filmska fotografija 1-2</w:t>
            </w:r>
          </w:p>
          <w:p w:rsidR="00BB57B2" w:rsidRPr="00013E4D" w:rsidRDefault="00BB57B2" w:rsidP="00E75E40">
            <w:pPr>
              <w:spacing w:after="0" w:line="240" w:lineRule="auto"/>
              <w:rPr>
                <w:rFonts w:ascii="Arial" w:hAnsi="Arial" w:cs="Arial"/>
                <w:b/>
                <w:sz w:val="20"/>
                <w:szCs w:val="20"/>
              </w:rPr>
            </w:pPr>
          </w:p>
          <w:p w:rsidR="00BB57B2" w:rsidRPr="00013E4D" w:rsidRDefault="00BB57B2" w:rsidP="00E75E40">
            <w:pPr>
              <w:spacing w:after="0" w:line="240" w:lineRule="auto"/>
              <w:rPr>
                <w:rFonts w:ascii="Arial" w:hAnsi="Arial" w:cs="Arial"/>
                <w:b/>
                <w:sz w:val="20"/>
                <w:szCs w:val="20"/>
              </w:rPr>
            </w:pP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OPĆE INFORMACIJE  O NOSITELJU</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Adresa </w:t>
            </w:r>
          </w:p>
        </w:tc>
        <w:tc>
          <w:tcPr>
            <w:tcW w:w="5884" w:type="dxa"/>
            <w:tcBorders>
              <w:top w:val="single" w:sz="8" w:space="0" w:color="auto"/>
            </w:tcBorders>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Vukovarska 38</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Telefon</w:t>
            </w:r>
          </w:p>
        </w:tc>
        <w:tc>
          <w:tcPr>
            <w:tcW w:w="5884" w:type="dxa"/>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091 220 2246</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E-mail adresa</w:t>
            </w:r>
          </w:p>
        </w:tc>
        <w:tc>
          <w:tcPr>
            <w:tcW w:w="5884" w:type="dxa"/>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mirko.pivcevic@gmail.com</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Osobna web stranica</w:t>
            </w:r>
          </w:p>
        </w:tc>
        <w:tc>
          <w:tcPr>
            <w:tcW w:w="5884" w:type="dxa"/>
          </w:tcPr>
          <w:p w:rsidR="00BB57B2" w:rsidRPr="00013E4D" w:rsidRDefault="00BB57B2" w:rsidP="00E75E40">
            <w:pPr>
              <w:spacing w:after="0" w:line="240" w:lineRule="auto"/>
              <w:rPr>
                <w:rFonts w:ascii="Arial" w:hAnsi="Arial" w:cs="Arial"/>
                <w:b/>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 rođenja</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1975</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Matični broj iz Upisnika znanstvenika</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339802</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Znanstveno ili umjetničko zvanje i datum posljednjega izbora </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Znanstveno-nastavno, umjetničko-nastavno ili nastavno zvanje i datum posljednjega izbora</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Docent, umjetničko nastavno zvanje</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i polje izbora u znanstveno ili umjetničko zvanje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Umjetnost, polje filmske i elektonične umjetnosti, grana snimanje</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SADAŠNJEM ZAPOSLENJU </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 zaposlenja</w:t>
            </w:r>
          </w:p>
        </w:tc>
        <w:tc>
          <w:tcPr>
            <w:tcW w:w="5884" w:type="dxa"/>
            <w:tcBorders>
              <w:top w:val="single" w:sz="8"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Umjetnička akademija u Splitu</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Datum zaposlenja</w:t>
            </w:r>
          </w:p>
        </w:tc>
        <w:tc>
          <w:tcPr>
            <w:tcW w:w="5884" w:type="dxa"/>
            <w:tcBorders>
              <w:top w:val="single" w:sz="8"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2008</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Naziv radnoga mjesta (profesor, istraživač, suradnik i sl.)</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Docent</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rada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Fotografija i filmsko snimanje</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Funkcija </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ŠKOLOVANJU – Najviši postignuti stupanj </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Zvanje </w:t>
            </w:r>
          </w:p>
        </w:tc>
        <w:tc>
          <w:tcPr>
            <w:tcW w:w="5884" w:type="dxa"/>
            <w:tcBorders>
              <w:top w:val="single" w:sz="8"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Akademski filmski i tv snimatelj</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Ustanova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Akademija dramskih umjetnosti</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Zagreb</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Nadnevak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2007</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PODACI O USAVRŠAVANJU</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w:t>
            </w:r>
          </w:p>
        </w:tc>
        <w:tc>
          <w:tcPr>
            <w:tcW w:w="5884" w:type="dxa"/>
            <w:tcBorders>
              <w:top w:val="single" w:sz="8" w:space="0" w:color="auto"/>
            </w:tcBorders>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usavršavanja </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MATERINSKI I STRANI JEZICI</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Materinski jezik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Hrvatski</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Strani jezik i poznavanje jezika na ljestvici od 2 (dovoljno) do 5 </w:t>
            </w:r>
            <w:r w:rsidRPr="00013E4D">
              <w:rPr>
                <w:rFonts w:ascii="Arial" w:hAnsi="Arial" w:cs="Arial"/>
                <w:sz w:val="20"/>
                <w:szCs w:val="20"/>
              </w:rPr>
              <w:lastRenderedPageBreak/>
              <w:t>(izvrsno)</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Engleski 3</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Strani jezik i poznavanje jezika na  ljestvici od 2 (dovoljno) do 5 (izvrsno)</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KOMPETENCIJE ZA PREDMET </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Asistent na Fotografiji 1-4i Filmskom snimanju 1-2</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Predvač na Fotografiji 1-4i Filmskom snimanju 1-2</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Autorstvo sveučilišnih/fakultetskih udžbenika iz područja predmeta </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radovi objavljeni u posljednjih pet godina iz područja predmeta </w:t>
            </w:r>
            <w:r w:rsidRPr="00013E4D">
              <w:rPr>
                <w:rFonts w:ascii="Arial" w:hAnsi="Arial" w:cs="Arial"/>
                <w:b/>
                <w:sz w:val="20"/>
                <w:szCs w:val="20"/>
              </w:rPr>
              <w:t>(najviše 5 referenca)</w:t>
            </w:r>
          </w:p>
        </w:tc>
        <w:tc>
          <w:tcPr>
            <w:tcW w:w="5884" w:type="dxa"/>
          </w:tcPr>
          <w:p w:rsidR="00BB57B2" w:rsidRPr="00013E4D" w:rsidRDefault="00BB57B2" w:rsidP="00E75E40">
            <w:pPr>
              <w:rPr>
                <w:rFonts w:ascii="Arial" w:hAnsi="Arial" w:cs="Arial"/>
                <w:sz w:val="20"/>
                <w:szCs w:val="20"/>
              </w:rPr>
            </w:pPr>
            <w:r w:rsidRPr="00013E4D">
              <w:rPr>
                <w:rFonts w:ascii="Arial" w:hAnsi="Arial" w:cs="Arial"/>
                <w:sz w:val="20"/>
                <w:szCs w:val="20"/>
              </w:rPr>
              <w:t>Igrani filmovi:</w:t>
            </w:r>
          </w:p>
          <w:p w:rsidR="00BB57B2" w:rsidRPr="00013E4D" w:rsidRDefault="00BB57B2" w:rsidP="00E75E40">
            <w:pPr>
              <w:rPr>
                <w:rFonts w:ascii="Arial" w:hAnsi="Arial" w:cs="Arial"/>
                <w:sz w:val="20"/>
                <w:szCs w:val="20"/>
              </w:rPr>
            </w:pPr>
            <w:r w:rsidRPr="00013E4D">
              <w:rPr>
                <w:rFonts w:ascii="Arial" w:hAnsi="Arial" w:cs="Arial"/>
                <w:sz w:val="20"/>
                <w:szCs w:val="20"/>
              </w:rPr>
              <w:t>- Branko Ivanda :“Lea i Darija”</w:t>
            </w:r>
          </w:p>
          <w:p w:rsidR="00BB57B2" w:rsidRPr="00013E4D" w:rsidRDefault="00BB57B2" w:rsidP="00E75E40">
            <w:pPr>
              <w:rPr>
                <w:rFonts w:ascii="Arial" w:hAnsi="Arial" w:cs="Arial"/>
                <w:sz w:val="20"/>
                <w:szCs w:val="20"/>
              </w:rPr>
            </w:pPr>
            <w:r w:rsidRPr="00013E4D">
              <w:rPr>
                <w:rFonts w:ascii="Arial" w:hAnsi="Arial" w:cs="Arial"/>
                <w:sz w:val="20"/>
                <w:szCs w:val="20"/>
              </w:rPr>
              <w:t>- Stanislav Tomić: “Josef”</w:t>
            </w:r>
          </w:p>
          <w:p w:rsidR="00BB57B2" w:rsidRPr="00013E4D" w:rsidRDefault="00BB57B2" w:rsidP="00E75E40">
            <w:pPr>
              <w:rPr>
                <w:rFonts w:ascii="Arial" w:hAnsi="Arial" w:cs="Arial"/>
                <w:sz w:val="20"/>
                <w:szCs w:val="20"/>
              </w:rPr>
            </w:pPr>
            <w:r w:rsidRPr="00013E4D">
              <w:rPr>
                <w:rFonts w:ascii="Arial" w:hAnsi="Arial" w:cs="Arial"/>
                <w:sz w:val="20"/>
                <w:szCs w:val="20"/>
              </w:rPr>
              <w:t>- Filip Šovagović: “Visoka modna napetost”</w:t>
            </w:r>
          </w:p>
          <w:p w:rsidR="00BB57B2" w:rsidRPr="00013E4D" w:rsidRDefault="00BB57B2" w:rsidP="00E75E40">
            <w:pPr>
              <w:rPr>
                <w:rFonts w:ascii="Arial" w:hAnsi="Arial" w:cs="Arial"/>
                <w:sz w:val="20"/>
                <w:szCs w:val="20"/>
              </w:rPr>
            </w:pPr>
            <w:r w:rsidRPr="00013E4D">
              <w:rPr>
                <w:rFonts w:ascii="Arial" w:hAnsi="Arial" w:cs="Arial"/>
                <w:sz w:val="20"/>
                <w:szCs w:val="20"/>
              </w:rPr>
              <w:t>- Vinko Brešan: “Svećenikova djeca”</w:t>
            </w:r>
          </w:p>
          <w:p w:rsidR="00BB57B2" w:rsidRPr="00013E4D" w:rsidRDefault="00BB57B2" w:rsidP="00E75E40">
            <w:pPr>
              <w:rPr>
                <w:rFonts w:ascii="Arial" w:hAnsi="Arial" w:cs="Arial"/>
                <w:sz w:val="20"/>
                <w:szCs w:val="20"/>
              </w:rPr>
            </w:pPr>
            <w:r w:rsidRPr="00013E4D">
              <w:rPr>
                <w:rFonts w:ascii="Arial" w:hAnsi="Arial" w:cs="Arial"/>
                <w:sz w:val="20"/>
                <w:szCs w:val="20"/>
              </w:rPr>
              <w:t>- Lukas Nola: “Šuti”</w:t>
            </w:r>
          </w:p>
          <w:p w:rsidR="00BB57B2" w:rsidRPr="00013E4D" w:rsidRDefault="00BB57B2" w:rsidP="00E75E40">
            <w:pPr>
              <w:rPr>
                <w:rFonts w:ascii="Arial" w:hAnsi="Arial" w:cs="Arial"/>
                <w:sz w:val="20"/>
                <w:szCs w:val="20"/>
              </w:rPr>
            </w:pPr>
            <w:r w:rsidRPr="00013E4D">
              <w:rPr>
                <w:rFonts w:ascii="Arial" w:hAnsi="Arial" w:cs="Arial"/>
                <w:sz w:val="20"/>
                <w:szCs w:val="20"/>
              </w:rPr>
              <w:t>- Silvije Petranović: “Šegrt Hlapić”</w:t>
            </w:r>
          </w:p>
          <w:p w:rsidR="00BB57B2" w:rsidRPr="00013E4D" w:rsidRDefault="00BB57B2" w:rsidP="00E75E40">
            <w:pPr>
              <w:rPr>
                <w:rFonts w:ascii="Arial" w:hAnsi="Arial" w:cs="Arial"/>
                <w:sz w:val="20"/>
                <w:szCs w:val="20"/>
              </w:rPr>
            </w:pPr>
            <w:r w:rsidRPr="00013E4D">
              <w:rPr>
                <w:rFonts w:ascii="Arial" w:hAnsi="Arial" w:cs="Arial"/>
                <w:sz w:val="20"/>
                <w:szCs w:val="20"/>
              </w:rPr>
              <w:t>- Vinko Moderndorfer: “Inferno”</w:t>
            </w:r>
          </w:p>
          <w:p w:rsidR="00BB57B2" w:rsidRPr="00013E4D" w:rsidRDefault="00BB57B2" w:rsidP="00E75E40">
            <w:pPr>
              <w:rPr>
                <w:rFonts w:ascii="Arial" w:hAnsi="Arial" w:cs="Arial"/>
                <w:sz w:val="20"/>
                <w:szCs w:val="20"/>
              </w:rPr>
            </w:pPr>
            <w:r w:rsidRPr="00013E4D">
              <w:rPr>
                <w:rFonts w:ascii="Arial" w:hAnsi="Arial" w:cs="Arial"/>
                <w:sz w:val="20"/>
                <w:szCs w:val="20"/>
              </w:rPr>
              <w:t>- Kristijan Milić: “Broj 55”</w:t>
            </w:r>
          </w:p>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i znanstveni radovi iz metodike i kvalitete nastave objavljeni u posljednjih pet godina </w:t>
            </w:r>
            <w:r w:rsidRPr="00013E4D">
              <w:rPr>
                <w:rFonts w:ascii="Arial" w:hAnsi="Arial" w:cs="Arial"/>
                <w:b/>
                <w:sz w:val="20"/>
                <w:szCs w:val="20"/>
              </w:rPr>
              <w:t>(najviše 5 referenca)</w:t>
            </w:r>
            <w:r w:rsidRPr="00013E4D">
              <w:rPr>
                <w:rFonts w:ascii="Arial" w:hAnsi="Arial" w:cs="Arial"/>
                <w:sz w:val="20"/>
                <w:szCs w:val="20"/>
              </w:rPr>
              <w:t xml:space="preserve"> </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projekti iz područja predmeta koji su se provodili u posljednjih pet godina </w:t>
            </w:r>
            <w:r w:rsidRPr="00013E4D">
              <w:rPr>
                <w:rFonts w:ascii="Arial" w:hAnsi="Arial" w:cs="Arial"/>
                <w:b/>
                <w:sz w:val="20"/>
                <w:szCs w:val="20"/>
              </w:rPr>
              <w:t>(najviše 5 referenca)</w:t>
            </w:r>
          </w:p>
        </w:tc>
        <w:tc>
          <w:tcPr>
            <w:tcW w:w="5884" w:type="dxa"/>
          </w:tcPr>
          <w:p w:rsidR="00BB57B2" w:rsidRPr="00013E4D" w:rsidRDefault="00BB57B2" w:rsidP="00E75E40">
            <w:pPr>
              <w:rPr>
                <w:rFonts w:ascii="Arial" w:hAnsi="Arial" w:cs="Arial"/>
                <w:sz w:val="20"/>
                <w:szCs w:val="20"/>
              </w:rPr>
            </w:pPr>
            <w:r w:rsidRPr="00013E4D">
              <w:rPr>
                <w:rFonts w:ascii="Arial" w:hAnsi="Arial" w:cs="Arial"/>
                <w:sz w:val="20"/>
                <w:szCs w:val="20"/>
              </w:rPr>
              <w:t>Igrani filmovi:</w:t>
            </w:r>
          </w:p>
          <w:p w:rsidR="00BB57B2" w:rsidRPr="00013E4D" w:rsidRDefault="00BB57B2" w:rsidP="00E75E40">
            <w:pPr>
              <w:rPr>
                <w:rFonts w:ascii="Arial" w:hAnsi="Arial" w:cs="Arial"/>
                <w:sz w:val="20"/>
                <w:szCs w:val="20"/>
              </w:rPr>
            </w:pPr>
            <w:r w:rsidRPr="00013E4D">
              <w:rPr>
                <w:rFonts w:ascii="Arial" w:hAnsi="Arial" w:cs="Arial"/>
                <w:sz w:val="20"/>
                <w:szCs w:val="20"/>
              </w:rPr>
              <w:t>- Branko Ivanda :“Lea i Darija”</w:t>
            </w:r>
          </w:p>
          <w:p w:rsidR="00BB57B2" w:rsidRPr="00013E4D" w:rsidRDefault="00BB57B2" w:rsidP="00E75E40">
            <w:pPr>
              <w:rPr>
                <w:rFonts w:ascii="Arial" w:hAnsi="Arial" w:cs="Arial"/>
                <w:sz w:val="20"/>
                <w:szCs w:val="20"/>
              </w:rPr>
            </w:pPr>
            <w:r w:rsidRPr="00013E4D">
              <w:rPr>
                <w:rFonts w:ascii="Arial" w:hAnsi="Arial" w:cs="Arial"/>
                <w:sz w:val="20"/>
                <w:szCs w:val="20"/>
              </w:rPr>
              <w:t>- Stanislav Tomić: “Josef”</w:t>
            </w:r>
          </w:p>
          <w:p w:rsidR="00BB57B2" w:rsidRPr="00013E4D" w:rsidRDefault="00BB57B2" w:rsidP="00E75E40">
            <w:pPr>
              <w:rPr>
                <w:rFonts w:ascii="Arial" w:hAnsi="Arial" w:cs="Arial"/>
                <w:sz w:val="20"/>
                <w:szCs w:val="20"/>
              </w:rPr>
            </w:pPr>
            <w:r w:rsidRPr="00013E4D">
              <w:rPr>
                <w:rFonts w:ascii="Arial" w:hAnsi="Arial" w:cs="Arial"/>
                <w:sz w:val="20"/>
                <w:szCs w:val="20"/>
              </w:rPr>
              <w:t>- Filip Šovagović: “Visoka modna napetost”</w:t>
            </w:r>
          </w:p>
          <w:p w:rsidR="00BB57B2" w:rsidRPr="00013E4D" w:rsidRDefault="00BB57B2" w:rsidP="00E75E40">
            <w:pPr>
              <w:rPr>
                <w:rFonts w:ascii="Arial" w:hAnsi="Arial" w:cs="Arial"/>
                <w:sz w:val="20"/>
                <w:szCs w:val="20"/>
              </w:rPr>
            </w:pPr>
            <w:r w:rsidRPr="00013E4D">
              <w:rPr>
                <w:rFonts w:ascii="Arial" w:hAnsi="Arial" w:cs="Arial"/>
                <w:sz w:val="20"/>
                <w:szCs w:val="20"/>
              </w:rPr>
              <w:t>- Vinko Brešan: “Svećenikova djeca”</w:t>
            </w:r>
          </w:p>
          <w:p w:rsidR="00BB57B2" w:rsidRPr="00013E4D" w:rsidRDefault="00BB57B2" w:rsidP="00E75E40">
            <w:pPr>
              <w:rPr>
                <w:rFonts w:ascii="Arial" w:hAnsi="Arial" w:cs="Arial"/>
                <w:sz w:val="20"/>
                <w:szCs w:val="20"/>
              </w:rPr>
            </w:pPr>
            <w:r w:rsidRPr="00013E4D">
              <w:rPr>
                <w:rFonts w:ascii="Arial" w:hAnsi="Arial" w:cs="Arial"/>
                <w:sz w:val="20"/>
                <w:szCs w:val="20"/>
              </w:rPr>
              <w:t>- Lukas Nola: “Šuti”</w:t>
            </w:r>
          </w:p>
          <w:p w:rsidR="00BB57B2" w:rsidRPr="00013E4D" w:rsidRDefault="00BB57B2" w:rsidP="00E75E40">
            <w:pPr>
              <w:rPr>
                <w:rFonts w:ascii="Arial" w:hAnsi="Arial" w:cs="Arial"/>
                <w:sz w:val="20"/>
                <w:szCs w:val="20"/>
              </w:rPr>
            </w:pPr>
            <w:r w:rsidRPr="00013E4D">
              <w:rPr>
                <w:rFonts w:ascii="Arial" w:hAnsi="Arial" w:cs="Arial"/>
                <w:sz w:val="20"/>
                <w:szCs w:val="20"/>
              </w:rPr>
              <w:t>- Silvije Petranović: “Šegrt Hlapić”</w:t>
            </w:r>
          </w:p>
          <w:p w:rsidR="00BB57B2" w:rsidRPr="00013E4D" w:rsidRDefault="00BB57B2" w:rsidP="00E75E40">
            <w:pPr>
              <w:rPr>
                <w:rFonts w:ascii="Arial" w:hAnsi="Arial" w:cs="Arial"/>
                <w:sz w:val="20"/>
                <w:szCs w:val="20"/>
              </w:rPr>
            </w:pPr>
            <w:r w:rsidRPr="00013E4D">
              <w:rPr>
                <w:rFonts w:ascii="Arial" w:hAnsi="Arial" w:cs="Arial"/>
                <w:sz w:val="20"/>
                <w:szCs w:val="20"/>
              </w:rPr>
              <w:t>- Vinko Moderndorfer: “Inferno”</w:t>
            </w:r>
          </w:p>
          <w:p w:rsidR="00BB57B2" w:rsidRPr="00013E4D" w:rsidRDefault="00BB57B2" w:rsidP="00E75E40">
            <w:pPr>
              <w:rPr>
                <w:rFonts w:ascii="Arial" w:hAnsi="Arial" w:cs="Arial"/>
                <w:sz w:val="20"/>
                <w:szCs w:val="20"/>
              </w:rPr>
            </w:pPr>
            <w:r w:rsidRPr="00013E4D">
              <w:rPr>
                <w:rFonts w:ascii="Arial" w:hAnsi="Arial" w:cs="Arial"/>
                <w:sz w:val="20"/>
                <w:szCs w:val="20"/>
              </w:rPr>
              <w:t>- Kristijan Milić: “Broj 55”</w:t>
            </w:r>
          </w:p>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 sklopu kojega programa i u </w:t>
            </w:r>
            <w:r w:rsidRPr="00013E4D">
              <w:rPr>
                <w:rFonts w:ascii="Arial" w:hAnsi="Arial" w:cs="Arial"/>
                <w:sz w:val="20"/>
                <w:szCs w:val="20"/>
              </w:rPr>
              <w:lastRenderedPageBreak/>
              <w:t xml:space="preserve">kojem je opsegu nositelj stekao metodičko- psihološko-didaktičko -pedagoške kompetencije? </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 xml:space="preserve">PRIZNANJA I NAGRADE </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Priznanja i nagrade za nastavni i znanstveni rad/umjetnički rad</w:t>
            </w:r>
          </w:p>
        </w:tc>
        <w:tc>
          <w:tcPr>
            <w:tcW w:w="5884" w:type="dxa"/>
            <w:tcBorders>
              <w:top w:val="single" w:sz="8" w:space="0" w:color="auto"/>
            </w:tcBorders>
          </w:tcPr>
          <w:p w:rsidR="00BB57B2" w:rsidRPr="00013E4D" w:rsidRDefault="00BB57B2" w:rsidP="00E75E40">
            <w:pPr>
              <w:rPr>
                <w:rFonts w:ascii="Arial" w:hAnsi="Arial" w:cs="Arial"/>
                <w:sz w:val="20"/>
                <w:szCs w:val="20"/>
              </w:rPr>
            </w:pPr>
            <w:r w:rsidRPr="00013E4D">
              <w:rPr>
                <w:rFonts w:ascii="Arial" w:hAnsi="Arial" w:cs="Arial"/>
                <w:sz w:val="20"/>
                <w:szCs w:val="20"/>
              </w:rPr>
              <w:t>- 8. Dani hrvatskog filma 1999.g.  Nagrada za najbolju kameru u filmovima “Bag” i  “Sretno”</w:t>
            </w:r>
          </w:p>
          <w:p w:rsidR="00BB57B2" w:rsidRPr="00013E4D" w:rsidRDefault="00BB57B2" w:rsidP="00E75E40">
            <w:pPr>
              <w:rPr>
                <w:rFonts w:ascii="Arial" w:hAnsi="Arial" w:cs="Arial"/>
                <w:sz w:val="20"/>
                <w:szCs w:val="20"/>
              </w:rPr>
            </w:pPr>
            <w:r w:rsidRPr="00013E4D">
              <w:rPr>
                <w:rFonts w:ascii="Arial" w:hAnsi="Arial" w:cs="Arial"/>
                <w:sz w:val="20"/>
                <w:szCs w:val="20"/>
              </w:rPr>
              <w:t>- Motovun Film Festival 1999.g. Kodakova nagrada za najbolju kameru u filmu “Sretno”</w:t>
            </w:r>
          </w:p>
          <w:p w:rsidR="00BB57B2" w:rsidRPr="00013E4D" w:rsidRDefault="00BB57B2" w:rsidP="00E75E40">
            <w:pPr>
              <w:rPr>
                <w:rFonts w:ascii="Arial" w:hAnsi="Arial" w:cs="Arial"/>
                <w:sz w:val="20"/>
                <w:szCs w:val="20"/>
              </w:rPr>
            </w:pPr>
            <w:r w:rsidRPr="00013E4D">
              <w:rPr>
                <w:rFonts w:ascii="Arial" w:hAnsi="Arial" w:cs="Arial"/>
                <w:sz w:val="20"/>
                <w:szCs w:val="20"/>
              </w:rPr>
              <w:t>- Pula Film Festival 2001.g. Zlatna arena za kameru u filmu “Sami” Kodakova nagrada za najbolju kameru u filmu “Sami”</w:t>
            </w:r>
          </w:p>
          <w:p w:rsidR="00BB57B2" w:rsidRPr="00013E4D" w:rsidRDefault="00BB57B2" w:rsidP="00E75E40">
            <w:pPr>
              <w:rPr>
                <w:rFonts w:ascii="Arial" w:hAnsi="Arial" w:cs="Arial"/>
                <w:sz w:val="20"/>
                <w:szCs w:val="20"/>
              </w:rPr>
            </w:pPr>
            <w:r w:rsidRPr="00013E4D">
              <w:rPr>
                <w:rFonts w:ascii="Arial" w:hAnsi="Arial" w:cs="Arial"/>
                <w:sz w:val="20"/>
                <w:szCs w:val="20"/>
              </w:rPr>
              <w:t>- Pula Film Festival 2004.g.  Zlatna arena za kameru u filmu “Ta divna splitska noć”</w:t>
            </w:r>
          </w:p>
          <w:p w:rsidR="00BB57B2" w:rsidRPr="00013E4D" w:rsidRDefault="00BB57B2" w:rsidP="00E75E40">
            <w:pPr>
              <w:rPr>
                <w:rFonts w:ascii="Arial" w:hAnsi="Arial" w:cs="Arial"/>
                <w:sz w:val="20"/>
                <w:szCs w:val="20"/>
              </w:rPr>
            </w:pPr>
            <w:r w:rsidRPr="00013E4D">
              <w:rPr>
                <w:rFonts w:ascii="Arial" w:hAnsi="Arial" w:cs="Arial"/>
                <w:sz w:val="20"/>
                <w:szCs w:val="20"/>
              </w:rPr>
              <w:t xml:space="preserve">- Cottbus Film Festival 2004.g. Specijalna nagrada žirija za iznimno umjetničko dostignuće za kameru u filmu “Ta divna splitska noć”                                               </w:t>
            </w:r>
          </w:p>
          <w:p w:rsidR="00BB57B2" w:rsidRPr="00013E4D" w:rsidRDefault="00BB57B2" w:rsidP="00E75E40">
            <w:pPr>
              <w:rPr>
                <w:rFonts w:ascii="Arial" w:hAnsi="Arial" w:cs="Arial"/>
                <w:b/>
                <w:sz w:val="20"/>
                <w:szCs w:val="20"/>
              </w:rPr>
            </w:pPr>
            <w:r w:rsidRPr="00013E4D">
              <w:rPr>
                <w:rFonts w:ascii="Arial" w:hAnsi="Arial" w:cs="Arial"/>
                <w:sz w:val="20"/>
                <w:szCs w:val="20"/>
              </w:rPr>
              <w:t>- River Run International Film Festival:</w:t>
            </w:r>
            <w:r w:rsidRPr="00013E4D">
              <w:rPr>
                <w:rFonts w:ascii="Arial" w:hAnsi="Arial" w:cs="Arial"/>
                <w:b/>
                <w:sz w:val="20"/>
                <w:szCs w:val="20"/>
              </w:rPr>
              <w:t xml:space="preserve"> </w:t>
            </w:r>
            <w:r w:rsidRPr="00013E4D">
              <w:rPr>
                <w:rFonts w:ascii="Arial" w:hAnsi="Arial" w:cs="Arial"/>
                <w:sz w:val="20"/>
                <w:szCs w:val="20"/>
              </w:rPr>
              <w:t>Nagrada za najbolju kameru u igranom filmu “Ta divna splitska noć”</w:t>
            </w:r>
          </w:p>
          <w:p w:rsidR="00BB57B2" w:rsidRPr="00013E4D" w:rsidRDefault="00BB57B2" w:rsidP="00E75E40">
            <w:pPr>
              <w:rPr>
                <w:rFonts w:ascii="Arial" w:hAnsi="Arial" w:cs="Arial"/>
                <w:sz w:val="20"/>
                <w:szCs w:val="20"/>
              </w:rPr>
            </w:pPr>
            <w:r w:rsidRPr="00013E4D">
              <w:rPr>
                <w:rFonts w:ascii="Arial" w:hAnsi="Arial" w:cs="Arial"/>
                <w:sz w:val="20"/>
                <w:szCs w:val="20"/>
              </w:rPr>
              <w:t>- Constanca Film Festival: Nagrada za najbolju kameru u filmu “Ta divna splitska noć”</w:t>
            </w:r>
          </w:p>
          <w:p w:rsidR="00BB57B2" w:rsidRPr="00013E4D" w:rsidRDefault="00BB57B2" w:rsidP="00E75E40">
            <w:pPr>
              <w:rPr>
                <w:rFonts w:ascii="Arial" w:hAnsi="Arial" w:cs="Arial"/>
                <w:sz w:val="20"/>
                <w:szCs w:val="20"/>
              </w:rPr>
            </w:pPr>
            <w:r w:rsidRPr="00013E4D">
              <w:rPr>
                <w:rFonts w:ascii="Arial" w:hAnsi="Arial" w:cs="Arial"/>
                <w:sz w:val="20"/>
                <w:szCs w:val="20"/>
              </w:rPr>
              <w:t>- 9. Festival slovenskega filma 2006.g.  Nagrada za najbolju kameru u igranom filmu “Ohcet”</w:t>
            </w:r>
          </w:p>
          <w:p w:rsidR="00BB57B2" w:rsidRPr="00013E4D" w:rsidRDefault="00BB57B2" w:rsidP="00E75E40">
            <w:pPr>
              <w:rPr>
                <w:rFonts w:ascii="Arial" w:hAnsi="Arial" w:cs="Arial"/>
                <w:sz w:val="20"/>
                <w:szCs w:val="20"/>
              </w:rPr>
            </w:pPr>
            <w:r w:rsidRPr="00013E4D">
              <w:rPr>
                <w:rFonts w:ascii="Arial" w:hAnsi="Arial" w:cs="Arial"/>
                <w:sz w:val="20"/>
                <w:szCs w:val="20"/>
              </w:rPr>
              <w:t>- Pula Film Festival 2007.g. Zlatna arena za kameru u filmu “Živi i mrtvi” zajedno s Draganom Markovićem</w:t>
            </w:r>
          </w:p>
          <w:p w:rsidR="00BB57B2" w:rsidRPr="00013E4D" w:rsidRDefault="00BB57B2" w:rsidP="00E75E40">
            <w:pPr>
              <w:rPr>
                <w:rFonts w:ascii="Arial" w:hAnsi="Arial" w:cs="Arial"/>
                <w:sz w:val="20"/>
                <w:szCs w:val="20"/>
                <w:lang w:val="en-GB"/>
              </w:rPr>
            </w:pPr>
            <w:r w:rsidRPr="00013E4D">
              <w:rPr>
                <w:rFonts w:ascii="Arial" w:hAnsi="Arial" w:cs="Arial"/>
                <w:sz w:val="20"/>
                <w:szCs w:val="20"/>
                <w:lang w:val="en-GB"/>
              </w:rPr>
              <w:t>- Pula film festival  Zlatna arena za kameru u filmu “Kenjac”</w:t>
            </w:r>
          </w:p>
          <w:p w:rsidR="00BB57B2" w:rsidRPr="00013E4D" w:rsidRDefault="00BB57B2" w:rsidP="00E75E40">
            <w:pPr>
              <w:rPr>
                <w:rFonts w:ascii="Arial" w:hAnsi="Arial" w:cs="Arial"/>
                <w:sz w:val="20"/>
                <w:szCs w:val="20"/>
              </w:rPr>
            </w:pPr>
          </w:p>
          <w:p w:rsidR="00BB57B2" w:rsidRPr="00013E4D" w:rsidRDefault="00BB57B2" w:rsidP="00E75E40">
            <w:pPr>
              <w:spacing w:after="0" w:line="240" w:lineRule="auto"/>
              <w:rPr>
                <w:rFonts w:ascii="Arial" w:hAnsi="Arial" w:cs="Arial"/>
                <w:sz w:val="20"/>
                <w:szCs w:val="20"/>
              </w:rPr>
            </w:pPr>
          </w:p>
        </w:tc>
      </w:tr>
    </w:tbl>
    <w:p w:rsidR="00BB57B2" w:rsidRPr="00013E4D" w:rsidRDefault="00BB57B2" w:rsidP="00BB57B2">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M.A.Blažena Radas</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Uvod u povijest filma; Film u razdoblju modernizma i postmodernizma</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OPĆE INFORMACIJE  O NOSITELJU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Šubićeva 2, 21000 Split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091 33 40 856</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blazenaradas@yahoo.com</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1967</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Predavačica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humanističkih znanosti, polje znanost o umjetnosti, grana filmologija </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 xml:space="preserve">PODACI O SADAŠNJEM ZAPOSLENJU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Umjetnička akademija Sveučilišta u Splitu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18.01.2011.</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profesor</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nastava (Uvod u povijest filma i Film u razdoblju modernizma i postmodernizma)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Nastavnik</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ŠKOLOVANJU – Najviši postignuti stupanj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MagisterArtium</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Ruprecht-Karls-Universität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Heidelberg</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09. 03. 1995.</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PODACI O USAVRŠAVANJU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2006-2008</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London, GB</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London Metropolitan University</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Postdiplomski certifikat: Učenje i predavanje u visokom školstvu</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MATERINSKI I STRANI JEZICI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Njemački i Hrvatski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Engleski (poznavanje 4 vrlo dobro)</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Francuski (3 dobro)</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Ruski (3 dobro)</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KOMPETENCIJE ZA PREDMET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2001-2006: London Metropolitan University; German Cinema (German Studies, 3. godina)</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2006: London Metropolitan University; HigherEducationOrientation – Film andIdentity (Film Studies, 1. godina)</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2007: London Metropolitan University; Hollywood Melodrama (Film Studies, 1. godina)</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2007: London Metropolitan University; Realism (Film Studies, 3. godina)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radovi objavljeni u posljednjih pet godina iz područja predmeta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line="240" w:lineRule="auto"/>
              <w:ind w:left="102" w:right="359"/>
              <w:rPr>
                <w:rFonts w:ascii="Arial" w:eastAsia="Arial" w:hAnsi="Arial" w:cs="Arial"/>
                <w:sz w:val="20"/>
                <w:szCs w:val="20"/>
              </w:rPr>
            </w:pPr>
            <w:r w:rsidRPr="00013E4D">
              <w:rPr>
                <w:rFonts w:ascii="Arial" w:eastAsia="Arial" w:hAnsi="Arial" w:cs="Arial"/>
                <w:i/>
                <w:sz w:val="20"/>
                <w:szCs w:val="20"/>
                <w:lang w:val="de-DE"/>
              </w:rPr>
              <w:t>F</w:t>
            </w:r>
            <w:r w:rsidRPr="00013E4D">
              <w:rPr>
                <w:rFonts w:ascii="Arial" w:eastAsia="Arial" w:hAnsi="Arial" w:cs="Arial"/>
                <w:i/>
                <w:spacing w:val="-2"/>
                <w:sz w:val="20"/>
                <w:szCs w:val="20"/>
                <w:lang w:val="de-DE"/>
              </w:rPr>
              <w:t>i</w:t>
            </w:r>
            <w:r w:rsidRPr="00013E4D">
              <w:rPr>
                <w:rFonts w:ascii="Arial" w:eastAsia="Arial" w:hAnsi="Arial" w:cs="Arial"/>
                <w:i/>
                <w:spacing w:val="-1"/>
                <w:sz w:val="20"/>
                <w:szCs w:val="20"/>
                <w:lang w:val="de-DE"/>
              </w:rPr>
              <w:t>l</w:t>
            </w:r>
            <w:r w:rsidRPr="00013E4D">
              <w:rPr>
                <w:rFonts w:ascii="Arial" w:eastAsia="Arial" w:hAnsi="Arial" w:cs="Arial"/>
                <w:i/>
                <w:spacing w:val="1"/>
                <w:sz w:val="20"/>
                <w:szCs w:val="20"/>
                <w:lang w:val="de-DE"/>
              </w:rPr>
              <w:t>m</w:t>
            </w:r>
            <w:r w:rsidRPr="00013E4D">
              <w:rPr>
                <w:rFonts w:ascii="Arial" w:eastAsia="Arial" w:hAnsi="Arial" w:cs="Arial"/>
                <w:i/>
                <w:sz w:val="20"/>
                <w:szCs w:val="20"/>
                <w:lang w:val="de-DE"/>
              </w:rPr>
              <w:t>e im</w:t>
            </w:r>
            <w:r w:rsidRPr="00013E4D">
              <w:rPr>
                <w:rFonts w:ascii="Arial" w:eastAsia="Arial" w:hAnsi="Arial" w:cs="Arial"/>
                <w:i/>
                <w:spacing w:val="-1"/>
                <w:sz w:val="20"/>
                <w:szCs w:val="20"/>
                <w:lang w:val="de-DE"/>
              </w:rPr>
              <w:t>D</w:t>
            </w:r>
            <w:r w:rsidRPr="00013E4D">
              <w:rPr>
                <w:rFonts w:ascii="Arial" w:eastAsia="Arial" w:hAnsi="Arial" w:cs="Arial"/>
                <w:i/>
                <w:sz w:val="20"/>
                <w:szCs w:val="20"/>
                <w:lang w:val="de-DE"/>
              </w:rPr>
              <w:t>a</w:t>
            </w:r>
            <w:r w:rsidRPr="00013E4D">
              <w:rPr>
                <w:rFonts w:ascii="Arial" w:eastAsia="Arial" w:hAnsi="Arial" w:cs="Arial"/>
                <w:i/>
                <w:spacing w:val="-3"/>
                <w:sz w:val="20"/>
                <w:szCs w:val="20"/>
                <w:lang w:val="de-DE"/>
              </w:rPr>
              <w:t>F</w:t>
            </w:r>
            <w:r w:rsidRPr="00013E4D">
              <w:rPr>
                <w:rFonts w:ascii="Arial" w:eastAsia="Arial" w:hAnsi="Arial" w:cs="Arial"/>
                <w:i/>
                <w:spacing w:val="1"/>
                <w:sz w:val="20"/>
                <w:szCs w:val="20"/>
                <w:lang w:val="de-DE"/>
              </w:rPr>
              <w:t>-</w:t>
            </w:r>
            <w:r w:rsidRPr="00013E4D">
              <w:rPr>
                <w:rFonts w:ascii="Arial" w:eastAsia="Arial" w:hAnsi="Arial" w:cs="Arial"/>
                <w:i/>
                <w:spacing w:val="-1"/>
                <w:sz w:val="20"/>
                <w:szCs w:val="20"/>
                <w:lang w:val="de-DE"/>
              </w:rPr>
              <w:t>U</w:t>
            </w:r>
            <w:r w:rsidRPr="00013E4D">
              <w:rPr>
                <w:rFonts w:ascii="Arial" w:eastAsia="Arial" w:hAnsi="Arial" w:cs="Arial"/>
                <w:i/>
                <w:sz w:val="20"/>
                <w:szCs w:val="20"/>
                <w:lang w:val="de-DE"/>
              </w:rPr>
              <w:t>nte</w:t>
            </w:r>
            <w:r w:rsidRPr="00013E4D">
              <w:rPr>
                <w:rFonts w:ascii="Arial" w:eastAsia="Arial" w:hAnsi="Arial" w:cs="Arial"/>
                <w:i/>
                <w:spacing w:val="-1"/>
                <w:sz w:val="20"/>
                <w:szCs w:val="20"/>
                <w:lang w:val="de-DE"/>
              </w:rPr>
              <w:t>r</w:t>
            </w:r>
            <w:r w:rsidRPr="00013E4D">
              <w:rPr>
                <w:rFonts w:ascii="Arial" w:eastAsia="Arial" w:hAnsi="Arial" w:cs="Arial"/>
                <w:i/>
                <w:spacing w:val="1"/>
                <w:sz w:val="20"/>
                <w:szCs w:val="20"/>
                <w:lang w:val="de-DE"/>
              </w:rPr>
              <w:t>r</w:t>
            </w:r>
            <w:r w:rsidRPr="00013E4D">
              <w:rPr>
                <w:rFonts w:ascii="Arial" w:eastAsia="Arial" w:hAnsi="Arial" w:cs="Arial"/>
                <w:i/>
                <w:spacing w:val="-1"/>
                <w:sz w:val="20"/>
                <w:szCs w:val="20"/>
                <w:lang w:val="de-DE"/>
              </w:rPr>
              <w:t>i</w:t>
            </w:r>
            <w:r w:rsidRPr="00013E4D">
              <w:rPr>
                <w:rFonts w:ascii="Arial" w:eastAsia="Arial" w:hAnsi="Arial" w:cs="Arial"/>
                <w:i/>
                <w:sz w:val="20"/>
                <w:szCs w:val="20"/>
                <w:lang w:val="de-DE"/>
              </w:rPr>
              <w:t>chta</w:t>
            </w:r>
            <w:r w:rsidRPr="00013E4D">
              <w:rPr>
                <w:rFonts w:ascii="Arial" w:eastAsia="Arial" w:hAnsi="Arial" w:cs="Arial"/>
                <w:i/>
                <w:spacing w:val="-1"/>
                <w:sz w:val="20"/>
                <w:szCs w:val="20"/>
                <w:lang w:val="de-DE"/>
              </w:rPr>
              <w:t>l</w:t>
            </w:r>
            <w:r w:rsidRPr="00013E4D">
              <w:rPr>
                <w:rFonts w:ascii="Arial" w:eastAsia="Arial" w:hAnsi="Arial" w:cs="Arial"/>
                <w:i/>
                <w:sz w:val="20"/>
                <w:szCs w:val="20"/>
                <w:lang w:val="de-DE"/>
              </w:rPr>
              <w:t>s</w:t>
            </w:r>
            <w:r w:rsidRPr="00013E4D">
              <w:rPr>
                <w:rFonts w:ascii="Arial" w:eastAsia="Arial" w:hAnsi="Arial" w:cs="Arial"/>
                <w:i/>
                <w:spacing w:val="-1"/>
                <w:sz w:val="20"/>
                <w:szCs w:val="20"/>
                <w:lang w:val="de-DE"/>
              </w:rPr>
              <w:t>V</w:t>
            </w:r>
            <w:r w:rsidRPr="00013E4D">
              <w:rPr>
                <w:rFonts w:ascii="Arial" w:eastAsia="Arial" w:hAnsi="Arial" w:cs="Arial"/>
                <w:i/>
                <w:sz w:val="20"/>
                <w:szCs w:val="20"/>
                <w:lang w:val="de-DE"/>
              </w:rPr>
              <w:t>er</w:t>
            </w:r>
            <w:r w:rsidRPr="00013E4D">
              <w:rPr>
                <w:rFonts w:ascii="Arial" w:eastAsia="Arial" w:hAnsi="Arial" w:cs="Arial"/>
                <w:i/>
                <w:spacing w:val="1"/>
                <w:sz w:val="20"/>
                <w:szCs w:val="20"/>
                <w:lang w:val="de-DE"/>
              </w:rPr>
              <w:t>m</w:t>
            </w:r>
            <w:r w:rsidRPr="00013E4D">
              <w:rPr>
                <w:rFonts w:ascii="Arial" w:eastAsia="Arial" w:hAnsi="Arial" w:cs="Arial"/>
                <w:i/>
                <w:spacing w:val="-1"/>
                <w:sz w:val="20"/>
                <w:szCs w:val="20"/>
                <w:lang w:val="de-DE"/>
              </w:rPr>
              <w:t>it</w:t>
            </w:r>
            <w:r w:rsidRPr="00013E4D">
              <w:rPr>
                <w:rFonts w:ascii="Arial" w:eastAsia="Arial" w:hAnsi="Arial" w:cs="Arial"/>
                <w:i/>
                <w:spacing w:val="1"/>
                <w:sz w:val="20"/>
                <w:szCs w:val="20"/>
                <w:lang w:val="de-DE"/>
              </w:rPr>
              <w:t>t</w:t>
            </w:r>
            <w:r w:rsidRPr="00013E4D">
              <w:rPr>
                <w:rFonts w:ascii="Arial" w:eastAsia="Arial" w:hAnsi="Arial" w:cs="Arial"/>
                <w:i/>
                <w:spacing w:val="-1"/>
                <w:sz w:val="20"/>
                <w:szCs w:val="20"/>
                <w:lang w:val="de-DE"/>
              </w:rPr>
              <w:t>l</w:t>
            </w:r>
            <w:r w:rsidRPr="00013E4D">
              <w:rPr>
                <w:rFonts w:ascii="Arial" w:eastAsia="Arial" w:hAnsi="Arial" w:cs="Arial"/>
                <w:i/>
                <w:sz w:val="20"/>
                <w:szCs w:val="20"/>
                <w:lang w:val="de-DE"/>
              </w:rPr>
              <w:t>er</w:t>
            </w:r>
            <w:r w:rsidRPr="00013E4D">
              <w:rPr>
                <w:rFonts w:ascii="Arial" w:eastAsia="Arial" w:hAnsi="Arial" w:cs="Arial"/>
                <w:i/>
                <w:spacing w:val="-1"/>
                <w:sz w:val="20"/>
                <w:szCs w:val="20"/>
                <w:lang w:val="de-DE"/>
              </w:rPr>
              <w:t xml:space="preserve"> i</w:t>
            </w:r>
            <w:r w:rsidRPr="00013E4D">
              <w:rPr>
                <w:rFonts w:ascii="Arial" w:eastAsia="Arial" w:hAnsi="Arial" w:cs="Arial"/>
                <w:i/>
                <w:sz w:val="20"/>
                <w:szCs w:val="20"/>
                <w:lang w:val="de-DE"/>
              </w:rPr>
              <w:t>nte</w:t>
            </w:r>
            <w:r w:rsidRPr="00013E4D">
              <w:rPr>
                <w:rFonts w:ascii="Arial" w:eastAsia="Arial" w:hAnsi="Arial" w:cs="Arial"/>
                <w:i/>
                <w:spacing w:val="1"/>
                <w:sz w:val="20"/>
                <w:szCs w:val="20"/>
                <w:lang w:val="de-DE"/>
              </w:rPr>
              <w:t>r</w:t>
            </w:r>
            <w:r w:rsidRPr="00013E4D">
              <w:rPr>
                <w:rFonts w:ascii="Arial" w:eastAsia="Arial" w:hAnsi="Arial" w:cs="Arial"/>
                <w:i/>
                <w:spacing w:val="-2"/>
                <w:sz w:val="20"/>
                <w:szCs w:val="20"/>
                <w:lang w:val="de-DE"/>
              </w:rPr>
              <w:t>k</w:t>
            </w:r>
            <w:r w:rsidRPr="00013E4D">
              <w:rPr>
                <w:rFonts w:ascii="Arial" w:eastAsia="Arial" w:hAnsi="Arial" w:cs="Arial"/>
                <w:i/>
                <w:sz w:val="20"/>
                <w:szCs w:val="20"/>
                <w:lang w:val="de-DE"/>
              </w:rPr>
              <w:t>u</w:t>
            </w:r>
            <w:r w:rsidRPr="00013E4D">
              <w:rPr>
                <w:rFonts w:ascii="Arial" w:eastAsia="Arial" w:hAnsi="Arial" w:cs="Arial"/>
                <w:i/>
                <w:spacing w:val="-1"/>
                <w:sz w:val="20"/>
                <w:szCs w:val="20"/>
                <w:lang w:val="de-DE"/>
              </w:rPr>
              <w:t>l</w:t>
            </w:r>
            <w:r w:rsidRPr="00013E4D">
              <w:rPr>
                <w:rFonts w:ascii="Arial" w:eastAsia="Arial" w:hAnsi="Arial" w:cs="Arial"/>
                <w:i/>
                <w:spacing w:val="1"/>
                <w:sz w:val="20"/>
                <w:szCs w:val="20"/>
                <w:lang w:val="de-DE"/>
              </w:rPr>
              <w:t>t</w:t>
            </w:r>
            <w:r w:rsidRPr="00013E4D">
              <w:rPr>
                <w:rFonts w:ascii="Arial" w:eastAsia="Arial" w:hAnsi="Arial" w:cs="Arial"/>
                <w:i/>
                <w:sz w:val="20"/>
                <w:szCs w:val="20"/>
                <w:lang w:val="de-DE"/>
              </w:rPr>
              <w:t>ur</w:t>
            </w:r>
            <w:r w:rsidRPr="00013E4D">
              <w:rPr>
                <w:rFonts w:ascii="Arial" w:eastAsia="Arial" w:hAnsi="Arial" w:cs="Arial"/>
                <w:i/>
                <w:spacing w:val="-2"/>
                <w:sz w:val="20"/>
                <w:szCs w:val="20"/>
                <w:lang w:val="de-DE"/>
              </w:rPr>
              <w:t>e</w:t>
            </w:r>
            <w:r w:rsidRPr="00013E4D">
              <w:rPr>
                <w:rFonts w:ascii="Arial" w:eastAsia="Arial" w:hAnsi="Arial" w:cs="Arial"/>
                <w:i/>
                <w:spacing w:val="-1"/>
                <w:sz w:val="20"/>
                <w:szCs w:val="20"/>
                <w:lang w:val="de-DE"/>
              </w:rPr>
              <w:t>ll</w:t>
            </w:r>
            <w:r w:rsidRPr="00013E4D">
              <w:rPr>
                <w:rFonts w:ascii="Arial" w:eastAsia="Arial" w:hAnsi="Arial" w:cs="Arial"/>
                <w:i/>
                <w:sz w:val="20"/>
                <w:szCs w:val="20"/>
                <w:lang w:val="de-DE"/>
              </w:rPr>
              <w:t>er</w:t>
            </w:r>
            <w:r w:rsidRPr="00013E4D">
              <w:rPr>
                <w:rFonts w:ascii="Arial" w:eastAsia="Arial" w:hAnsi="Arial" w:cs="Arial"/>
                <w:i/>
                <w:spacing w:val="-1"/>
                <w:sz w:val="20"/>
                <w:szCs w:val="20"/>
                <w:lang w:val="de-DE"/>
              </w:rPr>
              <w:t>K</w:t>
            </w:r>
            <w:r w:rsidRPr="00013E4D">
              <w:rPr>
                <w:rFonts w:ascii="Arial" w:eastAsia="Arial" w:hAnsi="Arial" w:cs="Arial"/>
                <w:i/>
                <w:sz w:val="20"/>
                <w:szCs w:val="20"/>
                <w:lang w:val="de-DE"/>
              </w:rPr>
              <w:t>ompe</w:t>
            </w:r>
            <w:r w:rsidRPr="00013E4D">
              <w:rPr>
                <w:rFonts w:ascii="Arial" w:eastAsia="Arial" w:hAnsi="Arial" w:cs="Arial"/>
                <w:i/>
                <w:spacing w:val="1"/>
                <w:sz w:val="20"/>
                <w:szCs w:val="20"/>
                <w:lang w:val="de-DE"/>
              </w:rPr>
              <w:t>t</w:t>
            </w:r>
            <w:r w:rsidRPr="00013E4D">
              <w:rPr>
                <w:rFonts w:ascii="Arial" w:eastAsia="Arial" w:hAnsi="Arial" w:cs="Arial"/>
                <w:i/>
                <w:sz w:val="20"/>
                <w:szCs w:val="20"/>
                <w:lang w:val="de-DE"/>
              </w:rPr>
              <w:t>e</w:t>
            </w:r>
            <w:r w:rsidRPr="00013E4D">
              <w:rPr>
                <w:rFonts w:ascii="Arial" w:eastAsia="Arial" w:hAnsi="Arial" w:cs="Arial"/>
                <w:i/>
                <w:spacing w:val="-1"/>
                <w:sz w:val="20"/>
                <w:szCs w:val="20"/>
                <w:lang w:val="de-DE"/>
              </w:rPr>
              <w:t>n</w:t>
            </w:r>
            <w:r w:rsidRPr="00013E4D">
              <w:rPr>
                <w:rFonts w:ascii="Arial" w:eastAsia="Arial" w:hAnsi="Arial" w:cs="Arial"/>
                <w:i/>
                <w:spacing w:val="-7"/>
                <w:sz w:val="20"/>
                <w:szCs w:val="20"/>
                <w:lang w:val="de-DE"/>
              </w:rPr>
              <w:t>z</w:t>
            </w:r>
            <w:r w:rsidRPr="00013E4D">
              <w:rPr>
                <w:rFonts w:ascii="Arial" w:eastAsia="Arial" w:hAnsi="Arial" w:cs="Arial"/>
                <w:i/>
                <w:sz w:val="20"/>
                <w:szCs w:val="20"/>
                <w:lang w:val="de-DE"/>
              </w:rPr>
              <w:t>e</w:t>
            </w:r>
            <w:r w:rsidRPr="00013E4D">
              <w:rPr>
                <w:rFonts w:ascii="Arial" w:eastAsia="Arial" w:hAnsi="Arial" w:cs="Arial"/>
                <w:i/>
                <w:spacing w:val="-1"/>
                <w:sz w:val="20"/>
                <w:szCs w:val="20"/>
                <w:lang w:val="de-DE"/>
              </w:rPr>
              <w:t>n</w:t>
            </w:r>
            <w:r w:rsidRPr="00013E4D">
              <w:rPr>
                <w:rFonts w:ascii="Arial" w:eastAsia="Arial" w:hAnsi="Arial" w:cs="Arial"/>
                <w:i/>
                <w:sz w:val="20"/>
                <w:szCs w:val="20"/>
                <w:lang w:val="de-DE"/>
              </w:rPr>
              <w:t>,</w:t>
            </w:r>
            <w:r w:rsidRPr="00013E4D">
              <w:rPr>
                <w:rFonts w:ascii="Arial" w:eastAsia="Arial" w:hAnsi="Arial" w:cs="Arial"/>
                <w:sz w:val="20"/>
                <w:szCs w:val="20"/>
                <w:lang w:val="de-DE"/>
              </w:rPr>
              <w:t>u:</w:t>
            </w:r>
            <w:r w:rsidRPr="00013E4D">
              <w:rPr>
                <w:rFonts w:ascii="Arial" w:eastAsia="Arial" w:hAnsi="Arial" w:cs="Arial"/>
                <w:spacing w:val="1"/>
                <w:sz w:val="20"/>
                <w:szCs w:val="20"/>
                <w:lang w:val="de-DE"/>
              </w:rPr>
              <w:t>I</w:t>
            </w:r>
            <w:r w:rsidRPr="00013E4D">
              <w:rPr>
                <w:rFonts w:ascii="Arial" w:eastAsia="Arial" w:hAnsi="Arial" w:cs="Arial"/>
                <w:spacing w:val="-3"/>
                <w:sz w:val="20"/>
                <w:szCs w:val="20"/>
                <w:lang w:val="de-DE"/>
              </w:rPr>
              <w:t>n</w:t>
            </w:r>
            <w:r w:rsidRPr="00013E4D">
              <w:rPr>
                <w:rFonts w:ascii="Arial" w:eastAsia="Arial" w:hAnsi="Arial" w:cs="Arial"/>
                <w:spacing w:val="1"/>
                <w:sz w:val="20"/>
                <w:szCs w:val="20"/>
                <w:lang w:val="de-DE"/>
              </w:rPr>
              <w:t>t</w:t>
            </w:r>
            <w:r w:rsidRPr="00013E4D">
              <w:rPr>
                <w:rFonts w:ascii="Arial" w:eastAsia="Arial" w:hAnsi="Arial" w:cs="Arial"/>
                <w:spacing w:val="-3"/>
                <w:sz w:val="20"/>
                <w:szCs w:val="20"/>
                <w:lang w:val="de-DE"/>
              </w:rPr>
              <w:t>e</w:t>
            </w:r>
            <w:r w:rsidRPr="00013E4D">
              <w:rPr>
                <w:rFonts w:ascii="Arial" w:eastAsia="Arial" w:hAnsi="Arial" w:cs="Arial"/>
                <w:spacing w:val="-2"/>
                <w:sz w:val="20"/>
                <w:szCs w:val="20"/>
                <w:lang w:val="de-DE"/>
              </w:rPr>
              <w:t>r</w:t>
            </w:r>
            <w:r w:rsidRPr="00013E4D">
              <w:rPr>
                <w:rFonts w:ascii="Arial" w:eastAsia="Arial" w:hAnsi="Arial" w:cs="Arial"/>
                <w:spacing w:val="2"/>
                <w:sz w:val="20"/>
                <w:szCs w:val="20"/>
                <w:lang w:val="de-DE"/>
              </w:rPr>
              <w:t>k</w:t>
            </w:r>
            <w:r w:rsidRPr="00013E4D">
              <w:rPr>
                <w:rFonts w:ascii="Arial" w:eastAsia="Arial" w:hAnsi="Arial" w:cs="Arial"/>
                <w:sz w:val="20"/>
                <w:szCs w:val="20"/>
                <w:lang w:val="de-DE"/>
              </w:rPr>
              <w:t>u</w:t>
            </w:r>
            <w:r w:rsidRPr="00013E4D">
              <w:rPr>
                <w:rFonts w:ascii="Arial" w:eastAsia="Arial" w:hAnsi="Arial" w:cs="Arial"/>
                <w:spacing w:val="-1"/>
                <w:sz w:val="20"/>
                <w:szCs w:val="20"/>
                <w:lang w:val="de-DE"/>
              </w:rPr>
              <w:t>l</w:t>
            </w:r>
            <w:r w:rsidRPr="00013E4D">
              <w:rPr>
                <w:rFonts w:ascii="Arial" w:eastAsia="Arial" w:hAnsi="Arial" w:cs="Arial"/>
                <w:spacing w:val="1"/>
                <w:sz w:val="20"/>
                <w:szCs w:val="20"/>
                <w:lang w:val="de-DE"/>
              </w:rPr>
              <w:t>t</w:t>
            </w:r>
            <w:r w:rsidRPr="00013E4D">
              <w:rPr>
                <w:rFonts w:ascii="Arial" w:eastAsia="Arial" w:hAnsi="Arial" w:cs="Arial"/>
                <w:sz w:val="20"/>
                <w:szCs w:val="20"/>
                <w:lang w:val="de-DE"/>
              </w:rPr>
              <w:t>ure</w:t>
            </w:r>
            <w:r w:rsidRPr="00013E4D">
              <w:rPr>
                <w:rFonts w:ascii="Arial" w:eastAsia="Arial" w:hAnsi="Arial" w:cs="Arial"/>
                <w:spacing w:val="-1"/>
                <w:sz w:val="20"/>
                <w:szCs w:val="20"/>
                <w:lang w:val="de-DE"/>
              </w:rPr>
              <w:t>ll</w:t>
            </w:r>
            <w:r w:rsidRPr="00013E4D">
              <w:rPr>
                <w:rFonts w:ascii="Arial" w:eastAsia="Arial" w:hAnsi="Arial" w:cs="Arial"/>
                <w:sz w:val="20"/>
                <w:szCs w:val="20"/>
                <w:lang w:val="de-DE"/>
              </w:rPr>
              <w:t>es L</w:t>
            </w:r>
            <w:r w:rsidRPr="00013E4D">
              <w:rPr>
                <w:rFonts w:ascii="Arial" w:eastAsia="Arial" w:hAnsi="Arial" w:cs="Arial"/>
                <w:spacing w:val="-1"/>
                <w:sz w:val="20"/>
                <w:szCs w:val="20"/>
                <w:lang w:val="de-DE"/>
              </w:rPr>
              <w:t>e</w:t>
            </w:r>
            <w:r w:rsidRPr="00013E4D">
              <w:rPr>
                <w:rFonts w:ascii="Arial" w:eastAsia="Arial" w:hAnsi="Arial" w:cs="Arial"/>
                <w:spacing w:val="1"/>
                <w:sz w:val="20"/>
                <w:szCs w:val="20"/>
                <w:lang w:val="de-DE"/>
              </w:rPr>
              <w:t>r</w:t>
            </w:r>
            <w:r w:rsidRPr="00013E4D">
              <w:rPr>
                <w:rFonts w:ascii="Arial" w:eastAsia="Arial" w:hAnsi="Arial" w:cs="Arial"/>
                <w:sz w:val="20"/>
                <w:szCs w:val="20"/>
                <w:lang w:val="de-DE"/>
              </w:rPr>
              <w:t>n</w:t>
            </w:r>
            <w:r w:rsidRPr="00013E4D">
              <w:rPr>
                <w:rFonts w:ascii="Arial" w:eastAsia="Arial" w:hAnsi="Arial" w:cs="Arial"/>
                <w:spacing w:val="-1"/>
                <w:sz w:val="20"/>
                <w:szCs w:val="20"/>
                <w:lang w:val="de-DE"/>
              </w:rPr>
              <w:t>e</w:t>
            </w:r>
            <w:r w:rsidRPr="00013E4D">
              <w:rPr>
                <w:rFonts w:ascii="Arial" w:eastAsia="Arial" w:hAnsi="Arial" w:cs="Arial"/>
                <w:sz w:val="20"/>
                <w:szCs w:val="20"/>
                <w:lang w:val="de-DE"/>
              </w:rPr>
              <w:t xml:space="preserve">n. </w:t>
            </w:r>
            <w:r w:rsidRPr="00013E4D">
              <w:rPr>
                <w:rFonts w:ascii="Arial" w:eastAsia="Arial" w:hAnsi="Arial" w:cs="Arial"/>
                <w:spacing w:val="-1"/>
                <w:sz w:val="20"/>
                <w:szCs w:val="20"/>
              </w:rPr>
              <w:t>K</w:t>
            </w:r>
            <w:r w:rsidRPr="00013E4D">
              <w:rPr>
                <w:rFonts w:ascii="Arial" w:eastAsia="Arial" w:hAnsi="Arial" w:cs="Arial"/>
                <w:sz w:val="20"/>
                <w:szCs w:val="20"/>
              </w:rPr>
              <w:t>o</w:t>
            </w:r>
            <w:r w:rsidRPr="00013E4D">
              <w:rPr>
                <w:rFonts w:ascii="Arial" w:eastAsia="Arial" w:hAnsi="Arial" w:cs="Arial"/>
                <w:spacing w:val="-1"/>
                <w:sz w:val="20"/>
                <w:szCs w:val="20"/>
              </w:rPr>
              <w:t>n</w:t>
            </w:r>
            <w:r w:rsidRPr="00013E4D">
              <w:rPr>
                <w:rFonts w:ascii="Arial" w:eastAsia="Arial" w:hAnsi="Arial" w:cs="Arial"/>
                <w:spacing w:val="-2"/>
                <w:sz w:val="20"/>
                <w:szCs w:val="20"/>
              </w:rPr>
              <w:t>z</w:t>
            </w:r>
            <w:r w:rsidRPr="00013E4D">
              <w:rPr>
                <w:rFonts w:ascii="Arial" w:eastAsia="Arial" w:hAnsi="Arial" w:cs="Arial"/>
                <w:sz w:val="20"/>
                <w:szCs w:val="20"/>
              </w:rPr>
              <w:t>e</w:t>
            </w:r>
            <w:r w:rsidRPr="00013E4D">
              <w:rPr>
                <w:rFonts w:ascii="Arial" w:eastAsia="Arial" w:hAnsi="Arial" w:cs="Arial"/>
                <w:spacing w:val="-1"/>
                <w:sz w:val="20"/>
                <w:szCs w:val="20"/>
              </w:rPr>
              <w:t>p</w:t>
            </w:r>
            <w:r w:rsidRPr="00013E4D">
              <w:rPr>
                <w:rFonts w:ascii="Arial" w:eastAsia="Arial" w:hAnsi="Arial" w:cs="Arial"/>
                <w:spacing w:val="1"/>
                <w:sz w:val="20"/>
                <w:szCs w:val="20"/>
              </w:rPr>
              <w:t>t</w:t>
            </w:r>
            <w:r w:rsidRPr="00013E4D">
              <w:rPr>
                <w:rFonts w:ascii="Arial" w:eastAsia="Arial" w:hAnsi="Arial" w:cs="Arial"/>
                <w:sz w:val="20"/>
                <w:szCs w:val="20"/>
              </w:rPr>
              <w:t>e.</w:t>
            </w:r>
            <w:r w:rsidRPr="00013E4D">
              <w:rPr>
                <w:rFonts w:ascii="Arial" w:eastAsia="Arial" w:hAnsi="Arial" w:cs="Arial"/>
                <w:spacing w:val="-3"/>
                <w:sz w:val="20"/>
                <w:szCs w:val="20"/>
              </w:rPr>
              <w:t>P</w:t>
            </w:r>
            <w:r w:rsidRPr="00013E4D">
              <w:rPr>
                <w:rFonts w:ascii="Arial" w:eastAsia="Arial" w:hAnsi="Arial" w:cs="Arial"/>
                <w:spacing w:val="1"/>
                <w:sz w:val="20"/>
                <w:szCs w:val="20"/>
              </w:rPr>
              <w:t>r</w:t>
            </w:r>
            <w:r w:rsidRPr="00013E4D">
              <w:rPr>
                <w:rFonts w:ascii="Arial" w:eastAsia="Arial" w:hAnsi="Arial" w:cs="Arial"/>
                <w:spacing w:val="-1"/>
                <w:sz w:val="20"/>
                <w:szCs w:val="20"/>
              </w:rPr>
              <w:t>i</w:t>
            </w:r>
            <w:r w:rsidRPr="00013E4D">
              <w:rPr>
                <w:rFonts w:ascii="Arial" w:eastAsia="Arial" w:hAnsi="Arial" w:cs="Arial"/>
                <w:sz w:val="20"/>
                <w:szCs w:val="20"/>
              </w:rPr>
              <w:t>n</w:t>
            </w:r>
            <w:r w:rsidRPr="00013E4D">
              <w:rPr>
                <w:rFonts w:ascii="Arial" w:eastAsia="Arial" w:hAnsi="Arial" w:cs="Arial"/>
                <w:spacing w:val="-3"/>
                <w:sz w:val="20"/>
                <w:szCs w:val="20"/>
              </w:rPr>
              <w:t>z</w:t>
            </w:r>
            <w:r w:rsidRPr="00013E4D">
              <w:rPr>
                <w:rFonts w:ascii="Arial" w:eastAsia="Arial" w:hAnsi="Arial" w:cs="Arial"/>
                <w:spacing w:val="1"/>
                <w:sz w:val="20"/>
                <w:szCs w:val="20"/>
              </w:rPr>
              <w:t>i</w:t>
            </w:r>
            <w:r w:rsidRPr="00013E4D">
              <w:rPr>
                <w:rFonts w:ascii="Arial" w:eastAsia="Arial" w:hAnsi="Arial" w:cs="Arial"/>
                <w:sz w:val="20"/>
                <w:szCs w:val="20"/>
              </w:rPr>
              <w:t>p</w:t>
            </w:r>
            <w:r w:rsidRPr="00013E4D">
              <w:rPr>
                <w:rFonts w:ascii="Arial" w:eastAsia="Arial" w:hAnsi="Arial" w:cs="Arial"/>
                <w:spacing w:val="-1"/>
                <w:sz w:val="20"/>
                <w:szCs w:val="20"/>
              </w:rPr>
              <w:t>i</w:t>
            </w:r>
            <w:r w:rsidRPr="00013E4D">
              <w:rPr>
                <w:rFonts w:ascii="Arial" w:eastAsia="Arial" w:hAnsi="Arial" w:cs="Arial"/>
                <w:sz w:val="20"/>
                <w:szCs w:val="20"/>
              </w:rPr>
              <w:t>e</w:t>
            </w:r>
            <w:r w:rsidRPr="00013E4D">
              <w:rPr>
                <w:rFonts w:ascii="Arial" w:eastAsia="Arial" w:hAnsi="Arial" w:cs="Arial"/>
                <w:spacing w:val="-1"/>
                <w:sz w:val="20"/>
                <w:szCs w:val="20"/>
              </w:rPr>
              <w:t>n</w:t>
            </w:r>
            <w:r w:rsidRPr="00013E4D">
              <w:rPr>
                <w:rFonts w:ascii="Arial" w:eastAsia="Arial" w:hAnsi="Arial" w:cs="Arial"/>
                <w:sz w:val="20"/>
                <w:szCs w:val="20"/>
              </w:rPr>
              <w:t>.</w:t>
            </w:r>
            <w:r w:rsidRPr="00013E4D">
              <w:rPr>
                <w:rFonts w:ascii="Arial" w:eastAsia="Arial" w:hAnsi="Arial" w:cs="Arial"/>
                <w:spacing w:val="-1"/>
                <w:sz w:val="20"/>
                <w:szCs w:val="20"/>
              </w:rPr>
              <w:t>A</w:t>
            </w:r>
            <w:r w:rsidRPr="00013E4D">
              <w:rPr>
                <w:rFonts w:ascii="Arial" w:eastAsia="Arial" w:hAnsi="Arial" w:cs="Arial"/>
                <w:sz w:val="20"/>
                <w:szCs w:val="20"/>
              </w:rPr>
              <w:t>n</w:t>
            </w:r>
            <w:r w:rsidRPr="00013E4D">
              <w:rPr>
                <w:rFonts w:ascii="Arial" w:eastAsia="Arial" w:hAnsi="Arial" w:cs="Arial"/>
                <w:spacing w:val="-4"/>
                <w:sz w:val="20"/>
                <w:szCs w:val="20"/>
              </w:rPr>
              <w:t>w</w:t>
            </w:r>
            <w:r w:rsidRPr="00013E4D">
              <w:rPr>
                <w:rFonts w:ascii="Arial" w:eastAsia="Arial" w:hAnsi="Arial" w:cs="Arial"/>
                <w:sz w:val="20"/>
                <w:szCs w:val="20"/>
              </w:rPr>
              <w:t>e</w:t>
            </w:r>
            <w:r w:rsidRPr="00013E4D">
              <w:rPr>
                <w:rFonts w:ascii="Arial" w:eastAsia="Arial" w:hAnsi="Arial" w:cs="Arial"/>
                <w:spacing w:val="-1"/>
                <w:sz w:val="20"/>
                <w:szCs w:val="20"/>
              </w:rPr>
              <w:t>n</w:t>
            </w:r>
            <w:r w:rsidRPr="00013E4D">
              <w:rPr>
                <w:rFonts w:ascii="Arial" w:eastAsia="Arial" w:hAnsi="Arial" w:cs="Arial"/>
                <w:sz w:val="20"/>
                <w:szCs w:val="20"/>
              </w:rPr>
              <w:t>d</w:t>
            </w:r>
            <w:r w:rsidRPr="00013E4D">
              <w:rPr>
                <w:rFonts w:ascii="Arial" w:eastAsia="Arial" w:hAnsi="Arial" w:cs="Arial"/>
                <w:spacing w:val="-1"/>
                <w:sz w:val="20"/>
                <w:szCs w:val="20"/>
              </w:rPr>
              <w:t>u</w:t>
            </w:r>
            <w:r w:rsidRPr="00013E4D">
              <w:rPr>
                <w:rFonts w:ascii="Arial" w:eastAsia="Arial" w:hAnsi="Arial" w:cs="Arial"/>
                <w:sz w:val="20"/>
                <w:szCs w:val="20"/>
              </w:rPr>
              <w:t>n</w:t>
            </w:r>
            <w:r w:rsidRPr="00013E4D">
              <w:rPr>
                <w:rFonts w:ascii="Arial" w:eastAsia="Arial" w:hAnsi="Arial" w:cs="Arial"/>
                <w:spacing w:val="2"/>
                <w:sz w:val="20"/>
                <w:szCs w:val="20"/>
              </w:rPr>
              <w:t>g</w:t>
            </w:r>
            <w:r w:rsidRPr="00013E4D">
              <w:rPr>
                <w:rFonts w:ascii="Arial" w:eastAsia="Arial" w:hAnsi="Arial" w:cs="Arial"/>
                <w:sz w:val="20"/>
                <w:szCs w:val="20"/>
              </w:rPr>
              <w:t>s</w:t>
            </w:r>
            <w:r w:rsidRPr="00013E4D">
              <w:rPr>
                <w:rFonts w:ascii="Arial" w:eastAsia="Arial" w:hAnsi="Arial" w:cs="Arial"/>
                <w:spacing w:val="1"/>
                <w:sz w:val="20"/>
                <w:szCs w:val="20"/>
              </w:rPr>
              <w:t>m</w:t>
            </w:r>
            <w:r w:rsidRPr="00013E4D">
              <w:rPr>
                <w:rFonts w:ascii="Arial" w:eastAsia="Arial" w:hAnsi="Arial" w:cs="Arial"/>
                <w:spacing w:val="-3"/>
                <w:sz w:val="20"/>
                <w:szCs w:val="20"/>
              </w:rPr>
              <w:t>ö</w:t>
            </w:r>
            <w:r w:rsidRPr="00013E4D">
              <w:rPr>
                <w:rFonts w:ascii="Arial" w:eastAsia="Arial" w:hAnsi="Arial" w:cs="Arial"/>
                <w:spacing w:val="2"/>
                <w:sz w:val="20"/>
                <w:szCs w:val="20"/>
              </w:rPr>
              <w:t>g</w:t>
            </w:r>
            <w:r w:rsidRPr="00013E4D">
              <w:rPr>
                <w:rFonts w:ascii="Arial" w:eastAsia="Arial" w:hAnsi="Arial" w:cs="Arial"/>
                <w:spacing w:val="-1"/>
                <w:sz w:val="20"/>
                <w:szCs w:val="20"/>
              </w:rPr>
              <w:t>li</w:t>
            </w:r>
            <w:r w:rsidRPr="00013E4D">
              <w:rPr>
                <w:rFonts w:ascii="Arial" w:eastAsia="Arial" w:hAnsi="Arial" w:cs="Arial"/>
                <w:spacing w:val="-2"/>
                <w:sz w:val="20"/>
                <w:szCs w:val="20"/>
              </w:rPr>
              <w:t>c</w:t>
            </w:r>
            <w:r w:rsidRPr="00013E4D">
              <w:rPr>
                <w:rFonts w:ascii="Arial" w:eastAsia="Arial" w:hAnsi="Arial" w:cs="Arial"/>
                <w:sz w:val="20"/>
                <w:szCs w:val="20"/>
              </w:rPr>
              <w:t>h</w:t>
            </w:r>
            <w:r w:rsidRPr="00013E4D">
              <w:rPr>
                <w:rFonts w:ascii="Arial" w:eastAsia="Arial" w:hAnsi="Arial" w:cs="Arial"/>
                <w:spacing w:val="2"/>
                <w:sz w:val="20"/>
                <w:szCs w:val="20"/>
              </w:rPr>
              <w:t>k</w:t>
            </w:r>
            <w:r w:rsidRPr="00013E4D">
              <w:rPr>
                <w:rFonts w:ascii="Arial" w:eastAsia="Arial" w:hAnsi="Arial" w:cs="Arial"/>
                <w:sz w:val="20"/>
                <w:szCs w:val="20"/>
              </w:rPr>
              <w:t>e</w:t>
            </w:r>
            <w:r w:rsidRPr="00013E4D">
              <w:rPr>
                <w:rFonts w:ascii="Arial" w:eastAsia="Arial" w:hAnsi="Arial" w:cs="Arial"/>
                <w:spacing w:val="-1"/>
                <w:sz w:val="20"/>
                <w:szCs w:val="20"/>
              </w:rPr>
              <w:t>i</w:t>
            </w:r>
            <w:r w:rsidRPr="00013E4D">
              <w:rPr>
                <w:rFonts w:ascii="Arial" w:eastAsia="Arial" w:hAnsi="Arial" w:cs="Arial"/>
                <w:spacing w:val="1"/>
                <w:sz w:val="20"/>
                <w:szCs w:val="20"/>
              </w:rPr>
              <w:t>t</w:t>
            </w:r>
            <w:r w:rsidRPr="00013E4D">
              <w:rPr>
                <w:rFonts w:ascii="Arial" w:eastAsia="Arial" w:hAnsi="Arial" w:cs="Arial"/>
                <w:sz w:val="20"/>
                <w:szCs w:val="20"/>
              </w:rPr>
              <w:t>e</w:t>
            </w:r>
            <w:r w:rsidRPr="00013E4D">
              <w:rPr>
                <w:rFonts w:ascii="Arial" w:eastAsia="Arial" w:hAnsi="Arial" w:cs="Arial"/>
                <w:spacing w:val="-3"/>
                <w:sz w:val="20"/>
                <w:szCs w:val="20"/>
              </w:rPr>
              <w:t>n</w:t>
            </w:r>
            <w:r w:rsidRPr="00013E4D">
              <w:rPr>
                <w:rFonts w:ascii="Arial" w:eastAsia="Arial" w:hAnsi="Arial" w:cs="Arial"/>
                <w:sz w:val="20"/>
                <w:szCs w:val="20"/>
              </w:rPr>
              <w:t xml:space="preserve">, </w:t>
            </w:r>
            <w:r w:rsidRPr="00013E4D">
              <w:rPr>
                <w:rFonts w:ascii="Arial" w:eastAsia="Arial" w:hAnsi="Arial" w:cs="Arial"/>
                <w:spacing w:val="1"/>
                <w:sz w:val="20"/>
                <w:szCs w:val="20"/>
              </w:rPr>
              <w:t>X</w:t>
            </w:r>
            <w:r w:rsidRPr="00013E4D">
              <w:rPr>
                <w:rFonts w:ascii="Arial" w:eastAsia="Arial" w:hAnsi="Arial" w:cs="Arial"/>
                <w:spacing w:val="-3"/>
                <w:sz w:val="20"/>
                <w:szCs w:val="20"/>
              </w:rPr>
              <w:t>V</w:t>
            </w:r>
            <w:r w:rsidRPr="00013E4D">
              <w:rPr>
                <w:rFonts w:ascii="Arial" w:eastAsia="Arial" w:hAnsi="Arial" w:cs="Arial"/>
                <w:spacing w:val="1"/>
                <w:sz w:val="20"/>
                <w:szCs w:val="20"/>
              </w:rPr>
              <w:t>I</w:t>
            </w:r>
            <w:r w:rsidRPr="00013E4D">
              <w:rPr>
                <w:rFonts w:ascii="Arial" w:eastAsia="Arial" w:hAnsi="Arial" w:cs="Arial"/>
                <w:spacing w:val="-1"/>
                <w:sz w:val="20"/>
                <w:szCs w:val="20"/>
              </w:rPr>
              <w:t>I</w:t>
            </w:r>
            <w:r w:rsidRPr="00013E4D">
              <w:rPr>
                <w:rFonts w:ascii="Arial" w:eastAsia="Arial" w:hAnsi="Arial" w:cs="Arial"/>
                <w:sz w:val="20"/>
                <w:szCs w:val="20"/>
              </w:rPr>
              <w:t xml:space="preserve">. </w:t>
            </w:r>
            <w:r w:rsidRPr="00013E4D">
              <w:rPr>
                <w:rFonts w:ascii="Arial" w:eastAsia="Arial" w:hAnsi="Arial" w:cs="Arial"/>
                <w:spacing w:val="1"/>
                <w:sz w:val="20"/>
                <w:szCs w:val="20"/>
              </w:rPr>
              <w:t>I</w:t>
            </w:r>
            <w:r w:rsidRPr="00013E4D">
              <w:rPr>
                <w:rFonts w:ascii="Arial" w:eastAsia="Arial" w:hAnsi="Arial" w:cs="Arial"/>
                <w:sz w:val="20"/>
                <w:szCs w:val="20"/>
              </w:rPr>
              <w:t>nt</w:t>
            </w:r>
            <w:r w:rsidRPr="00013E4D">
              <w:rPr>
                <w:rFonts w:ascii="Arial" w:eastAsia="Arial" w:hAnsi="Arial" w:cs="Arial"/>
                <w:spacing w:val="-2"/>
                <w:sz w:val="20"/>
                <w:szCs w:val="20"/>
              </w:rPr>
              <w:t>e</w:t>
            </w:r>
            <w:r w:rsidRPr="00013E4D">
              <w:rPr>
                <w:rFonts w:ascii="Arial" w:eastAsia="Arial" w:hAnsi="Arial" w:cs="Arial"/>
                <w:spacing w:val="1"/>
                <w:sz w:val="20"/>
                <w:szCs w:val="20"/>
              </w:rPr>
              <w:t>r</w:t>
            </w:r>
            <w:r w:rsidRPr="00013E4D">
              <w:rPr>
                <w:rFonts w:ascii="Arial" w:eastAsia="Arial" w:hAnsi="Arial" w:cs="Arial"/>
                <w:sz w:val="20"/>
                <w:szCs w:val="20"/>
              </w:rPr>
              <w:t>n</w:t>
            </w:r>
            <w:r w:rsidRPr="00013E4D">
              <w:rPr>
                <w:rFonts w:ascii="Arial" w:eastAsia="Arial" w:hAnsi="Arial" w:cs="Arial"/>
                <w:spacing w:val="-1"/>
                <w:sz w:val="20"/>
                <w:szCs w:val="20"/>
              </w:rPr>
              <w:t>a</w:t>
            </w:r>
            <w:r w:rsidRPr="00013E4D">
              <w:rPr>
                <w:rFonts w:ascii="Arial" w:eastAsia="Arial" w:hAnsi="Arial" w:cs="Arial"/>
                <w:spacing w:val="1"/>
                <w:sz w:val="20"/>
                <w:szCs w:val="20"/>
              </w:rPr>
              <w:t>t</w:t>
            </w:r>
            <w:r w:rsidRPr="00013E4D">
              <w:rPr>
                <w:rFonts w:ascii="Arial" w:eastAsia="Arial" w:hAnsi="Arial" w:cs="Arial"/>
                <w:spacing w:val="-1"/>
                <w:sz w:val="20"/>
                <w:szCs w:val="20"/>
              </w:rPr>
              <w:t>i</w:t>
            </w:r>
            <w:r w:rsidRPr="00013E4D">
              <w:rPr>
                <w:rFonts w:ascii="Arial" w:eastAsia="Arial" w:hAnsi="Arial" w:cs="Arial"/>
                <w:sz w:val="20"/>
                <w:szCs w:val="20"/>
              </w:rPr>
              <w:t>o</w:t>
            </w:r>
            <w:r w:rsidRPr="00013E4D">
              <w:rPr>
                <w:rFonts w:ascii="Arial" w:eastAsia="Arial" w:hAnsi="Arial" w:cs="Arial"/>
                <w:spacing w:val="-3"/>
                <w:sz w:val="20"/>
                <w:szCs w:val="20"/>
              </w:rPr>
              <w:t>n</w:t>
            </w:r>
            <w:r w:rsidRPr="00013E4D">
              <w:rPr>
                <w:rFonts w:ascii="Arial" w:eastAsia="Arial" w:hAnsi="Arial" w:cs="Arial"/>
                <w:sz w:val="20"/>
                <w:szCs w:val="20"/>
              </w:rPr>
              <w:t>a</w:t>
            </w:r>
            <w:r w:rsidRPr="00013E4D">
              <w:rPr>
                <w:rFonts w:ascii="Arial" w:eastAsia="Arial" w:hAnsi="Arial" w:cs="Arial"/>
                <w:spacing w:val="-1"/>
                <w:sz w:val="20"/>
                <w:szCs w:val="20"/>
              </w:rPr>
              <w:t>l</w:t>
            </w:r>
            <w:r w:rsidRPr="00013E4D">
              <w:rPr>
                <w:rFonts w:ascii="Arial" w:eastAsia="Arial" w:hAnsi="Arial" w:cs="Arial"/>
                <w:sz w:val="20"/>
                <w:szCs w:val="20"/>
              </w:rPr>
              <w:t xml:space="preserve">e </w:t>
            </w:r>
            <w:r w:rsidRPr="00013E4D">
              <w:rPr>
                <w:rFonts w:ascii="Arial" w:eastAsia="Arial" w:hAnsi="Arial" w:cs="Arial"/>
                <w:spacing w:val="2"/>
                <w:sz w:val="20"/>
                <w:szCs w:val="20"/>
              </w:rPr>
              <w:t>T</w:t>
            </w:r>
            <w:r w:rsidRPr="00013E4D">
              <w:rPr>
                <w:rFonts w:ascii="Arial" w:eastAsia="Arial" w:hAnsi="Arial" w:cs="Arial"/>
                <w:spacing w:val="-3"/>
                <w:sz w:val="20"/>
                <w:szCs w:val="20"/>
              </w:rPr>
              <w:t>a</w:t>
            </w:r>
            <w:r w:rsidRPr="00013E4D">
              <w:rPr>
                <w:rFonts w:ascii="Arial" w:eastAsia="Arial" w:hAnsi="Arial" w:cs="Arial"/>
                <w:spacing w:val="2"/>
                <w:sz w:val="20"/>
                <w:szCs w:val="20"/>
              </w:rPr>
              <w:t>g</w:t>
            </w:r>
            <w:r w:rsidRPr="00013E4D">
              <w:rPr>
                <w:rFonts w:ascii="Arial" w:eastAsia="Arial" w:hAnsi="Arial" w:cs="Arial"/>
                <w:sz w:val="20"/>
                <w:szCs w:val="20"/>
              </w:rPr>
              <w:t>u</w:t>
            </w:r>
            <w:r w:rsidRPr="00013E4D">
              <w:rPr>
                <w:rFonts w:ascii="Arial" w:eastAsia="Arial" w:hAnsi="Arial" w:cs="Arial"/>
                <w:spacing w:val="-3"/>
                <w:sz w:val="20"/>
                <w:szCs w:val="20"/>
              </w:rPr>
              <w:t>n</w:t>
            </w:r>
            <w:r w:rsidRPr="00013E4D">
              <w:rPr>
                <w:rFonts w:ascii="Arial" w:eastAsia="Arial" w:hAnsi="Arial" w:cs="Arial"/>
                <w:sz w:val="20"/>
                <w:szCs w:val="20"/>
              </w:rPr>
              <w:t>gd</w:t>
            </w:r>
            <w:r w:rsidRPr="00013E4D">
              <w:rPr>
                <w:rFonts w:ascii="Arial" w:eastAsia="Arial" w:hAnsi="Arial" w:cs="Arial"/>
                <w:spacing w:val="-1"/>
                <w:sz w:val="20"/>
                <w:szCs w:val="20"/>
              </w:rPr>
              <w:t>e</w:t>
            </w:r>
            <w:r w:rsidRPr="00013E4D">
              <w:rPr>
                <w:rFonts w:ascii="Arial" w:eastAsia="Arial" w:hAnsi="Arial" w:cs="Arial"/>
                <w:sz w:val="20"/>
                <w:szCs w:val="20"/>
              </w:rPr>
              <w:t>s</w:t>
            </w:r>
            <w:r w:rsidRPr="00013E4D">
              <w:rPr>
                <w:rFonts w:ascii="Arial" w:eastAsia="Arial" w:hAnsi="Arial" w:cs="Arial"/>
                <w:spacing w:val="-1"/>
                <w:sz w:val="20"/>
                <w:szCs w:val="20"/>
              </w:rPr>
              <w:t>K</w:t>
            </w:r>
            <w:r w:rsidRPr="00013E4D">
              <w:rPr>
                <w:rFonts w:ascii="Arial" w:eastAsia="Arial" w:hAnsi="Arial" w:cs="Arial"/>
                <w:spacing w:val="1"/>
                <w:sz w:val="20"/>
                <w:szCs w:val="20"/>
              </w:rPr>
              <w:t>r</w:t>
            </w:r>
            <w:r w:rsidRPr="00013E4D">
              <w:rPr>
                <w:rFonts w:ascii="Arial" w:eastAsia="Arial" w:hAnsi="Arial" w:cs="Arial"/>
                <w:sz w:val="20"/>
                <w:szCs w:val="20"/>
              </w:rPr>
              <w:t>o</w:t>
            </w:r>
            <w:r w:rsidRPr="00013E4D">
              <w:rPr>
                <w:rFonts w:ascii="Arial" w:eastAsia="Arial" w:hAnsi="Arial" w:cs="Arial"/>
                <w:spacing w:val="-3"/>
                <w:sz w:val="20"/>
                <w:szCs w:val="20"/>
              </w:rPr>
              <w:t>a</w:t>
            </w:r>
            <w:r w:rsidRPr="00013E4D">
              <w:rPr>
                <w:rFonts w:ascii="Arial" w:eastAsia="Arial" w:hAnsi="Arial" w:cs="Arial"/>
                <w:spacing w:val="1"/>
                <w:sz w:val="20"/>
                <w:szCs w:val="20"/>
              </w:rPr>
              <w:t>t</w:t>
            </w:r>
            <w:r w:rsidRPr="00013E4D">
              <w:rPr>
                <w:rFonts w:ascii="Arial" w:eastAsia="Arial" w:hAnsi="Arial" w:cs="Arial"/>
                <w:spacing w:val="-1"/>
                <w:sz w:val="20"/>
                <w:szCs w:val="20"/>
              </w:rPr>
              <w:t>i</w:t>
            </w:r>
            <w:r w:rsidRPr="00013E4D">
              <w:rPr>
                <w:rFonts w:ascii="Arial" w:eastAsia="Arial" w:hAnsi="Arial" w:cs="Arial"/>
                <w:sz w:val="20"/>
                <w:szCs w:val="20"/>
              </w:rPr>
              <w:t>sch</w:t>
            </w:r>
            <w:r w:rsidRPr="00013E4D">
              <w:rPr>
                <w:rFonts w:ascii="Arial" w:eastAsia="Arial" w:hAnsi="Arial" w:cs="Arial"/>
                <w:spacing w:val="-1"/>
                <w:sz w:val="20"/>
                <w:szCs w:val="20"/>
              </w:rPr>
              <w:t>e</w:t>
            </w:r>
            <w:r w:rsidRPr="00013E4D">
              <w:rPr>
                <w:rFonts w:ascii="Arial" w:eastAsia="Arial" w:hAnsi="Arial" w:cs="Arial"/>
                <w:sz w:val="20"/>
                <w:szCs w:val="20"/>
              </w:rPr>
              <w:t>nD</w:t>
            </w:r>
            <w:r w:rsidRPr="00013E4D">
              <w:rPr>
                <w:rFonts w:ascii="Arial" w:eastAsia="Arial" w:hAnsi="Arial" w:cs="Arial"/>
                <w:spacing w:val="-1"/>
                <w:sz w:val="20"/>
                <w:szCs w:val="20"/>
              </w:rPr>
              <w:t>e</w:t>
            </w:r>
            <w:r w:rsidRPr="00013E4D">
              <w:rPr>
                <w:rFonts w:ascii="Arial" w:eastAsia="Arial" w:hAnsi="Arial" w:cs="Arial"/>
                <w:spacing w:val="-3"/>
                <w:sz w:val="20"/>
                <w:szCs w:val="20"/>
              </w:rPr>
              <w:t>u</w:t>
            </w:r>
            <w:r w:rsidRPr="00013E4D">
              <w:rPr>
                <w:rFonts w:ascii="Arial" w:eastAsia="Arial" w:hAnsi="Arial" w:cs="Arial"/>
                <w:spacing w:val="1"/>
                <w:sz w:val="20"/>
                <w:szCs w:val="20"/>
              </w:rPr>
              <w:t>t</w:t>
            </w:r>
            <w:r w:rsidRPr="00013E4D">
              <w:rPr>
                <w:rFonts w:ascii="Arial" w:eastAsia="Arial" w:hAnsi="Arial" w:cs="Arial"/>
                <w:sz w:val="20"/>
                <w:szCs w:val="20"/>
              </w:rPr>
              <w:t>sc</w:t>
            </w:r>
            <w:r w:rsidRPr="00013E4D">
              <w:rPr>
                <w:rFonts w:ascii="Arial" w:eastAsia="Arial" w:hAnsi="Arial" w:cs="Arial"/>
                <w:spacing w:val="-3"/>
                <w:sz w:val="20"/>
                <w:szCs w:val="20"/>
              </w:rPr>
              <w:t>h</w:t>
            </w:r>
            <w:r w:rsidRPr="00013E4D">
              <w:rPr>
                <w:rFonts w:ascii="Arial" w:eastAsia="Arial" w:hAnsi="Arial" w:cs="Arial"/>
                <w:spacing w:val="-1"/>
                <w:sz w:val="20"/>
                <w:szCs w:val="20"/>
              </w:rPr>
              <w:t>l</w:t>
            </w:r>
            <w:r w:rsidRPr="00013E4D">
              <w:rPr>
                <w:rFonts w:ascii="Arial" w:eastAsia="Arial" w:hAnsi="Arial" w:cs="Arial"/>
                <w:sz w:val="20"/>
                <w:szCs w:val="20"/>
              </w:rPr>
              <w:t>e</w:t>
            </w:r>
            <w:r w:rsidRPr="00013E4D">
              <w:rPr>
                <w:rFonts w:ascii="Arial" w:eastAsia="Arial" w:hAnsi="Arial" w:cs="Arial"/>
                <w:spacing w:val="-1"/>
                <w:sz w:val="20"/>
                <w:szCs w:val="20"/>
              </w:rPr>
              <w:t>h</w:t>
            </w:r>
            <w:r w:rsidRPr="00013E4D">
              <w:rPr>
                <w:rFonts w:ascii="Arial" w:eastAsia="Arial" w:hAnsi="Arial" w:cs="Arial"/>
                <w:spacing w:val="1"/>
                <w:sz w:val="20"/>
                <w:szCs w:val="20"/>
              </w:rPr>
              <w:t>r</w:t>
            </w:r>
            <w:r w:rsidRPr="00013E4D">
              <w:rPr>
                <w:rFonts w:ascii="Arial" w:eastAsia="Arial" w:hAnsi="Arial" w:cs="Arial"/>
                <w:sz w:val="20"/>
                <w:szCs w:val="20"/>
              </w:rPr>
              <w:t>er</w:t>
            </w:r>
            <w:r w:rsidRPr="00013E4D">
              <w:rPr>
                <w:rFonts w:ascii="Arial" w:eastAsia="Arial" w:hAnsi="Arial" w:cs="Arial"/>
                <w:spacing w:val="-2"/>
                <w:sz w:val="20"/>
                <w:szCs w:val="20"/>
              </w:rPr>
              <w:t>v</w:t>
            </w:r>
            <w:r w:rsidRPr="00013E4D">
              <w:rPr>
                <w:rFonts w:ascii="Arial" w:eastAsia="Arial" w:hAnsi="Arial" w:cs="Arial"/>
                <w:sz w:val="20"/>
                <w:szCs w:val="20"/>
              </w:rPr>
              <w:t>erban</w:t>
            </w:r>
            <w:r w:rsidRPr="00013E4D">
              <w:rPr>
                <w:rFonts w:ascii="Arial" w:eastAsia="Arial" w:hAnsi="Arial" w:cs="Arial"/>
                <w:spacing w:val="-1"/>
                <w:sz w:val="20"/>
                <w:szCs w:val="20"/>
              </w:rPr>
              <w:t>d</w:t>
            </w:r>
            <w:r w:rsidRPr="00013E4D">
              <w:rPr>
                <w:rFonts w:ascii="Arial" w:eastAsia="Arial" w:hAnsi="Arial" w:cs="Arial"/>
                <w:sz w:val="20"/>
                <w:szCs w:val="20"/>
              </w:rPr>
              <w:t>es</w:t>
            </w:r>
            <w:r w:rsidRPr="00013E4D">
              <w:rPr>
                <w:rFonts w:ascii="Arial" w:eastAsia="Arial" w:hAnsi="Arial" w:cs="Arial"/>
                <w:spacing w:val="1"/>
                <w:sz w:val="20"/>
                <w:szCs w:val="20"/>
              </w:rPr>
              <w:t>(</w:t>
            </w:r>
            <w:r w:rsidRPr="00013E4D">
              <w:rPr>
                <w:rFonts w:ascii="Arial" w:eastAsia="Arial" w:hAnsi="Arial" w:cs="Arial"/>
                <w:sz w:val="20"/>
                <w:szCs w:val="20"/>
              </w:rPr>
              <w:t>2</w:t>
            </w:r>
            <w:r w:rsidRPr="00013E4D">
              <w:rPr>
                <w:rFonts w:ascii="Arial" w:eastAsia="Arial" w:hAnsi="Arial" w:cs="Arial"/>
                <w:spacing w:val="-1"/>
                <w:sz w:val="20"/>
                <w:szCs w:val="20"/>
              </w:rPr>
              <w:t>0</w:t>
            </w:r>
            <w:r w:rsidRPr="00013E4D">
              <w:rPr>
                <w:rFonts w:ascii="Arial" w:eastAsia="Arial" w:hAnsi="Arial" w:cs="Arial"/>
                <w:sz w:val="20"/>
                <w:szCs w:val="20"/>
              </w:rPr>
              <w:t>0</w:t>
            </w:r>
            <w:r w:rsidRPr="00013E4D">
              <w:rPr>
                <w:rFonts w:ascii="Arial" w:eastAsia="Arial" w:hAnsi="Arial" w:cs="Arial"/>
                <w:spacing w:val="-1"/>
                <w:sz w:val="20"/>
                <w:szCs w:val="20"/>
              </w:rPr>
              <w:t>9</w:t>
            </w:r>
            <w:r w:rsidRPr="00013E4D">
              <w:rPr>
                <w:rFonts w:ascii="Arial" w:eastAsia="Arial" w:hAnsi="Arial" w:cs="Arial"/>
                <w:spacing w:val="-2"/>
                <w:sz w:val="20"/>
                <w:szCs w:val="20"/>
              </w:rPr>
              <w:t>)</w:t>
            </w:r>
            <w:r w:rsidRPr="00013E4D">
              <w:rPr>
                <w:rFonts w:ascii="Arial" w:eastAsia="Arial" w:hAnsi="Arial" w:cs="Arial"/>
                <w:sz w:val="20"/>
                <w:szCs w:val="20"/>
              </w:rPr>
              <w:t>, 5</w:t>
            </w:r>
            <w:r w:rsidRPr="00013E4D">
              <w:rPr>
                <w:rFonts w:ascii="Arial" w:eastAsia="Arial" w:hAnsi="Arial" w:cs="Arial"/>
                <w:spacing w:val="1"/>
                <w:sz w:val="20"/>
                <w:szCs w:val="20"/>
              </w:rPr>
              <w:t>2-</w:t>
            </w:r>
            <w:r w:rsidRPr="00013E4D">
              <w:rPr>
                <w:rFonts w:ascii="Arial" w:eastAsia="Arial" w:hAnsi="Arial" w:cs="Arial"/>
                <w:sz w:val="20"/>
                <w:szCs w:val="20"/>
              </w:rPr>
              <w:t>57.</w:t>
            </w:r>
          </w:p>
          <w:p w:rsidR="00BB57B2" w:rsidRPr="00013E4D" w:rsidRDefault="00BB57B2" w:rsidP="00E75E40">
            <w:pPr>
              <w:spacing w:line="240" w:lineRule="auto"/>
              <w:ind w:left="102" w:right="261"/>
              <w:rPr>
                <w:rFonts w:ascii="Arial" w:eastAsia="Arial" w:hAnsi="Arial" w:cs="Arial"/>
                <w:sz w:val="20"/>
                <w:szCs w:val="20"/>
              </w:rPr>
            </w:pPr>
            <w:r w:rsidRPr="00013E4D">
              <w:rPr>
                <w:rFonts w:ascii="Arial" w:eastAsia="Arial" w:hAnsi="Arial" w:cs="Arial"/>
                <w:i/>
                <w:spacing w:val="1"/>
                <w:sz w:val="20"/>
                <w:szCs w:val="20"/>
              </w:rPr>
              <w:t>I</w:t>
            </w:r>
            <w:r w:rsidRPr="00013E4D">
              <w:rPr>
                <w:rFonts w:ascii="Arial" w:eastAsia="Arial" w:hAnsi="Arial" w:cs="Arial"/>
                <w:i/>
                <w:sz w:val="20"/>
                <w:szCs w:val="20"/>
              </w:rPr>
              <w:t>nv</w:t>
            </w:r>
            <w:r w:rsidRPr="00013E4D">
              <w:rPr>
                <w:rFonts w:ascii="Arial" w:eastAsia="Arial" w:hAnsi="Arial" w:cs="Arial"/>
                <w:i/>
                <w:spacing w:val="-1"/>
                <w:sz w:val="20"/>
                <w:szCs w:val="20"/>
              </w:rPr>
              <w:t>ol</w:t>
            </w:r>
            <w:r w:rsidRPr="00013E4D">
              <w:rPr>
                <w:rFonts w:ascii="Arial" w:eastAsia="Arial" w:hAnsi="Arial" w:cs="Arial"/>
                <w:i/>
                <w:sz w:val="20"/>
                <w:szCs w:val="20"/>
              </w:rPr>
              <w:t>v</w:t>
            </w:r>
            <w:r w:rsidRPr="00013E4D">
              <w:rPr>
                <w:rFonts w:ascii="Arial" w:eastAsia="Arial" w:hAnsi="Arial" w:cs="Arial"/>
                <w:i/>
                <w:spacing w:val="-1"/>
                <w:sz w:val="20"/>
                <w:szCs w:val="20"/>
              </w:rPr>
              <w:t>i</w:t>
            </w:r>
            <w:r w:rsidRPr="00013E4D">
              <w:rPr>
                <w:rFonts w:ascii="Arial" w:eastAsia="Arial" w:hAnsi="Arial" w:cs="Arial"/>
                <w:i/>
                <w:sz w:val="20"/>
                <w:szCs w:val="20"/>
              </w:rPr>
              <w:t>ngs</w:t>
            </w:r>
            <w:r w:rsidRPr="00013E4D">
              <w:rPr>
                <w:rFonts w:ascii="Arial" w:eastAsia="Arial" w:hAnsi="Arial" w:cs="Arial"/>
                <w:i/>
                <w:spacing w:val="1"/>
                <w:sz w:val="20"/>
                <w:szCs w:val="20"/>
              </w:rPr>
              <w:t>t</w:t>
            </w:r>
            <w:r w:rsidRPr="00013E4D">
              <w:rPr>
                <w:rFonts w:ascii="Arial" w:eastAsia="Arial" w:hAnsi="Arial" w:cs="Arial"/>
                <w:i/>
                <w:sz w:val="20"/>
                <w:szCs w:val="20"/>
              </w:rPr>
              <w:t>u</w:t>
            </w:r>
            <w:r w:rsidRPr="00013E4D">
              <w:rPr>
                <w:rFonts w:ascii="Arial" w:eastAsia="Arial" w:hAnsi="Arial" w:cs="Arial"/>
                <w:i/>
                <w:spacing w:val="-1"/>
                <w:sz w:val="20"/>
                <w:szCs w:val="20"/>
              </w:rPr>
              <w:t>d</w:t>
            </w:r>
            <w:r w:rsidRPr="00013E4D">
              <w:rPr>
                <w:rFonts w:ascii="Arial" w:eastAsia="Arial" w:hAnsi="Arial" w:cs="Arial"/>
                <w:i/>
                <w:sz w:val="20"/>
                <w:szCs w:val="20"/>
              </w:rPr>
              <w:t>e</w:t>
            </w:r>
            <w:r w:rsidRPr="00013E4D">
              <w:rPr>
                <w:rFonts w:ascii="Arial" w:eastAsia="Arial" w:hAnsi="Arial" w:cs="Arial"/>
                <w:i/>
                <w:spacing w:val="-3"/>
                <w:sz w:val="20"/>
                <w:szCs w:val="20"/>
              </w:rPr>
              <w:t>n</w:t>
            </w:r>
            <w:r w:rsidRPr="00013E4D">
              <w:rPr>
                <w:rFonts w:ascii="Arial" w:eastAsia="Arial" w:hAnsi="Arial" w:cs="Arial"/>
                <w:i/>
                <w:spacing w:val="1"/>
                <w:sz w:val="20"/>
                <w:szCs w:val="20"/>
              </w:rPr>
              <w:t>t</w:t>
            </w:r>
            <w:r w:rsidRPr="00013E4D">
              <w:rPr>
                <w:rFonts w:ascii="Arial" w:eastAsia="Arial" w:hAnsi="Arial" w:cs="Arial"/>
                <w:i/>
                <w:sz w:val="20"/>
                <w:szCs w:val="20"/>
              </w:rPr>
              <w:t>s</w:t>
            </w:r>
            <w:r w:rsidRPr="00013E4D">
              <w:rPr>
                <w:rFonts w:ascii="Arial" w:eastAsia="Arial" w:hAnsi="Arial" w:cs="Arial"/>
                <w:i/>
                <w:spacing w:val="-1"/>
                <w:sz w:val="20"/>
                <w:szCs w:val="20"/>
              </w:rPr>
              <w:t>i</w:t>
            </w:r>
            <w:r w:rsidRPr="00013E4D">
              <w:rPr>
                <w:rFonts w:ascii="Arial" w:eastAsia="Arial" w:hAnsi="Arial" w:cs="Arial"/>
                <w:i/>
                <w:sz w:val="20"/>
                <w:szCs w:val="20"/>
              </w:rPr>
              <w:t>nun</w:t>
            </w:r>
            <w:r w:rsidRPr="00013E4D">
              <w:rPr>
                <w:rFonts w:ascii="Arial" w:eastAsia="Arial" w:hAnsi="Arial" w:cs="Arial"/>
                <w:i/>
                <w:spacing w:val="-3"/>
                <w:sz w:val="20"/>
                <w:szCs w:val="20"/>
              </w:rPr>
              <w:t>d</w:t>
            </w:r>
            <w:r w:rsidRPr="00013E4D">
              <w:rPr>
                <w:rFonts w:ascii="Arial" w:eastAsia="Arial" w:hAnsi="Arial" w:cs="Arial"/>
                <w:i/>
                <w:sz w:val="20"/>
                <w:szCs w:val="20"/>
              </w:rPr>
              <w:t>ers</w:t>
            </w:r>
            <w:r w:rsidRPr="00013E4D">
              <w:rPr>
                <w:rFonts w:ascii="Arial" w:eastAsia="Arial" w:hAnsi="Arial" w:cs="Arial"/>
                <w:i/>
                <w:spacing w:val="1"/>
                <w:sz w:val="20"/>
                <w:szCs w:val="20"/>
              </w:rPr>
              <w:t>t</w:t>
            </w:r>
            <w:r w:rsidRPr="00013E4D">
              <w:rPr>
                <w:rFonts w:ascii="Arial" w:eastAsia="Arial" w:hAnsi="Arial" w:cs="Arial"/>
                <w:i/>
                <w:sz w:val="20"/>
                <w:szCs w:val="20"/>
              </w:rPr>
              <w:t>a</w:t>
            </w:r>
            <w:r w:rsidRPr="00013E4D">
              <w:rPr>
                <w:rFonts w:ascii="Arial" w:eastAsia="Arial" w:hAnsi="Arial" w:cs="Arial"/>
                <w:i/>
                <w:spacing w:val="-1"/>
                <w:sz w:val="20"/>
                <w:szCs w:val="20"/>
              </w:rPr>
              <w:t>n</w:t>
            </w:r>
            <w:r w:rsidRPr="00013E4D">
              <w:rPr>
                <w:rFonts w:ascii="Arial" w:eastAsia="Arial" w:hAnsi="Arial" w:cs="Arial"/>
                <w:i/>
                <w:sz w:val="20"/>
                <w:szCs w:val="20"/>
              </w:rPr>
              <w:t>d</w:t>
            </w:r>
            <w:r w:rsidRPr="00013E4D">
              <w:rPr>
                <w:rFonts w:ascii="Arial" w:eastAsia="Arial" w:hAnsi="Arial" w:cs="Arial"/>
                <w:i/>
                <w:spacing w:val="-1"/>
                <w:sz w:val="20"/>
                <w:szCs w:val="20"/>
              </w:rPr>
              <w:t>i</w:t>
            </w:r>
            <w:r w:rsidRPr="00013E4D">
              <w:rPr>
                <w:rFonts w:ascii="Arial" w:eastAsia="Arial" w:hAnsi="Arial" w:cs="Arial"/>
                <w:i/>
                <w:sz w:val="20"/>
                <w:szCs w:val="20"/>
              </w:rPr>
              <w:t>ng</w:t>
            </w:r>
            <w:r w:rsidRPr="00013E4D">
              <w:rPr>
                <w:rFonts w:ascii="Arial" w:eastAsia="Arial" w:hAnsi="Arial" w:cs="Arial"/>
                <w:i/>
                <w:spacing w:val="-3"/>
                <w:sz w:val="20"/>
                <w:szCs w:val="20"/>
              </w:rPr>
              <w:t>a</w:t>
            </w:r>
            <w:r w:rsidRPr="00013E4D">
              <w:rPr>
                <w:rFonts w:ascii="Arial" w:eastAsia="Arial" w:hAnsi="Arial" w:cs="Arial"/>
                <w:i/>
                <w:sz w:val="20"/>
                <w:szCs w:val="20"/>
              </w:rPr>
              <w:t>sses</w:t>
            </w:r>
            <w:r w:rsidRPr="00013E4D">
              <w:rPr>
                <w:rFonts w:ascii="Arial" w:eastAsia="Arial" w:hAnsi="Arial" w:cs="Arial"/>
                <w:i/>
                <w:spacing w:val="-3"/>
                <w:sz w:val="20"/>
                <w:szCs w:val="20"/>
              </w:rPr>
              <w:t>s</w:t>
            </w:r>
            <w:r w:rsidRPr="00013E4D">
              <w:rPr>
                <w:rFonts w:ascii="Arial" w:eastAsia="Arial" w:hAnsi="Arial" w:cs="Arial"/>
                <w:i/>
                <w:spacing w:val="1"/>
                <w:sz w:val="20"/>
                <w:szCs w:val="20"/>
              </w:rPr>
              <w:t>m</w:t>
            </w:r>
            <w:r w:rsidRPr="00013E4D">
              <w:rPr>
                <w:rFonts w:ascii="Arial" w:eastAsia="Arial" w:hAnsi="Arial" w:cs="Arial"/>
                <w:i/>
                <w:sz w:val="20"/>
                <w:szCs w:val="20"/>
              </w:rPr>
              <w:t>e</w:t>
            </w:r>
            <w:r w:rsidRPr="00013E4D">
              <w:rPr>
                <w:rFonts w:ascii="Arial" w:eastAsia="Arial" w:hAnsi="Arial" w:cs="Arial"/>
                <w:i/>
                <w:spacing w:val="-1"/>
                <w:sz w:val="20"/>
                <w:szCs w:val="20"/>
              </w:rPr>
              <w:t>n</w:t>
            </w:r>
            <w:r w:rsidRPr="00013E4D">
              <w:rPr>
                <w:rFonts w:ascii="Arial" w:eastAsia="Arial" w:hAnsi="Arial" w:cs="Arial"/>
                <w:i/>
                <w:sz w:val="20"/>
                <w:szCs w:val="20"/>
              </w:rPr>
              <w:t>t</w:t>
            </w:r>
            <w:r w:rsidRPr="00013E4D">
              <w:rPr>
                <w:rFonts w:ascii="Arial" w:eastAsia="Arial" w:hAnsi="Arial" w:cs="Arial"/>
                <w:i/>
                <w:spacing w:val="-2"/>
                <w:sz w:val="20"/>
                <w:szCs w:val="20"/>
              </w:rPr>
              <w:t>c</w:t>
            </w:r>
            <w:r w:rsidRPr="00013E4D">
              <w:rPr>
                <w:rFonts w:ascii="Arial" w:eastAsia="Arial" w:hAnsi="Arial" w:cs="Arial"/>
                <w:i/>
                <w:spacing w:val="1"/>
                <w:sz w:val="20"/>
                <w:szCs w:val="20"/>
              </w:rPr>
              <w:t>r</w:t>
            </w:r>
            <w:r w:rsidRPr="00013E4D">
              <w:rPr>
                <w:rFonts w:ascii="Arial" w:eastAsia="Arial" w:hAnsi="Arial" w:cs="Arial"/>
                <w:i/>
                <w:spacing w:val="-1"/>
                <w:sz w:val="20"/>
                <w:szCs w:val="20"/>
              </w:rPr>
              <w:t>i</w:t>
            </w:r>
            <w:r w:rsidRPr="00013E4D">
              <w:rPr>
                <w:rFonts w:ascii="Arial" w:eastAsia="Arial" w:hAnsi="Arial" w:cs="Arial"/>
                <w:i/>
                <w:spacing w:val="1"/>
                <w:sz w:val="20"/>
                <w:szCs w:val="20"/>
              </w:rPr>
              <w:t>t</w:t>
            </w:r>
            <w:r w:rsidRPr="00013E4D">
              <w:rPr>
                <w:rFonts w:ascii="Arial" w:eastAsia="Arial" w:hAnsi="Arial" w:cs="Arial"/>
                <w:i/>
                <w:sz w:val="20"/>
                <w:szCs w:val="20"/>
              </w:rPr>
              <w:t>eri</w:t>
            </w:r>
            <w:r w:rsidRPr="00013E4D">
              <w:rPr>
                <w:rFonts w:ascii="Arial" w:eastAsia="Arial" w:hAnsi="Arial" w:cs="Arial"/>
                <w:i/>
                <w:spacing w:val="2"/>
                <w:sz w:val="20"/>
                <w:szCs w:val="20"/>
              </w:rPr>
              <w:t>a</w:t>
            </w:r>
            <w:r w:rsidRPr="00013E4D">
              <w:rPr>
                <w:rFonts w:ascii="Arial" w:eastAsia="Arial" w:hAnsi="Arial" w:cs="Arial"/>
                <w:sz w:val="20"/>
                <w:szCs w:val="20"/>
              </w:rPr>
              <w:t xml:space="preserve">, u: </w:t>
            </w:r>
            <w:r w:rsidRPr="00013E4D">
              <w:rPr>
                <w:rFonts w:ascii="Arial" w:eastAsia="Arial" w:hAnsi="Arial" w:cs="Arial"/>
                <w:spacing w:val="-1"/>
                <w:sz w:val="20"/>
                <w:szCs w:val="20"/>
              </w:rPr>
              <w:t>St</w:t>
            </w:r>
            <w:r w:rsidRPr="00013E4D">
              <w:rPr>
                <w:rFonts w:ascii="Arial" w:eastAsia="Arial" w:hAnsi="Arial" w:cs="Arial"/>
                <w:spacing w:val="1"/>
                <w:sz w:val="20"/>
                <w:szCs w:val="20"/>
              </w:rPr>
              <w:t>r</w:t>
            </w:r>
            <w:r w:rsidRPr="00013E4D">
              <w:rPr>
                <w:rFonts w:ascii="Arial" w:eastAsia="Arial" w:hAnsi="Arial" w:cs="Arial"/>
                <w:sz w:val="20"/>
                <w:szCs w:val="20"/>
              </w:rPr>
              <w:t>a</w:t>
            </w:r>
            <w:r w:rsidRPr="00013E4D">
              <w:rPr>
                <w:rFonts w:ascii="Arial" w:eastAsia="Arial" w:hAnsi="Arial" w:cs="Arial"/>
                <w:spacing w:val="-1"/>
                <w:sz w:val="20"/>
                <w:szCs w:val="20"/>
              </w:rPr>
              <w:t>n</w:t>
            </w:r>
            <w:r w:rsidRPr="00013E4D">
              <w:rPr>
                <w:rFonts w:ascii="Arial" w:eastAsia="Arial" w:hAnsi="Arial" w:cs="Arial"/>
                <w:sz w:val="20"/>
                <w:szCs w:val="20"/>
              </w:rPr>
              <w:t>i</w:t>
            </w:r>
            <w:r w:rsidRPr="00013E4D">
              <w:rPr>
                <w:rFonts w:ascii="Arial" w:eastAsia="Arial" w:hAnsi="Arial" w:cs="Arial"/>
                <w:spacing w:val="1"/>
                <w:sz w:val="20"/>
                <w:szCs w:val="20"/>
              </w:rPr>
              <w:t>j</w:t>
            </w:r>
            <w:r w:rsidRPr="00013E4D">
              <w:rPr>
                <w:rFonts w:ascii="Arial" w:eastAsia="Arial" w:hAnsi="Arial" w:cs="Arial"/>
                <w:sz w:val="20"/>
                <w:szCs w:val="20"/>
              </w:rPr>
              <w:t>e</w:t>
            </w:r>
            <w:r w:rsidRPr="00013E4D">
              <w:rPr>
                <w:rFonts w:ascii="Arial" w:eastAsia="Arial" w:hAnsi="Arial" w:cs="Arial"/>
                <w:spacing w:val="-3"/>
                <w:sz w:val="20"/>
                <w:szCs w:val="20"/>
              </w:rPr>
              <w:t>z</w:t>
            </w:r>
            <w:r w:rsidRPr="00013E4D">
              <w:rPr>
                <w:rFonts w:ascii="Arial" w:eastAsia="Arial" w:hAnsi="Arial" w:cs="Arial"/>
                <w:spacing w:val="-1"/>
                <w:sz w:val="20"/>
                <w:szCs w:val="20"/>
              </w:rPr>
              <w:t>i</w:t>
            </w:r>
            <w:r w:rsidRPr="00013E4D">
              <w:rPr>
                <w:rFonts w:ascii="Arial" w:eastAsia="Arial" w:hAnsi="Arial" w:cs="Arial"/>
                <w:sz w:val="20"/>
                <w:szCs w:val="20"/>
              </w:rPr>
              <w:t>ci 38</w:t>
            </w:r>
            <w:r w:rsidRPr="00013E4D">
              <w:rPr>
                <w:rFonts w:ascii="Arial" w:eastAsia="Arial" w:hAnsi="Arial" w:cs="Arial"/>
                <w:spacing w:val="1"/>
                <w:sz w:val="20"/>
                <w:szCs w:val="20"/>
              </w:rPr>
              <w:t>(</w:t>
            </w:r>
            <w:r w:rsidRPr="00013E4D">
              <w:rPr>
                <w:rFonts w:ascii="Arial" w:eastAsia="Arial" w:hAnsi="Arial" w:cs="Arial"/>
                <w:sz w:val="20"/>
                <w:szCs w:val="20"/>
              </w:rPr>
              <w:t>2</w:t>
            </w:r>
            <w:r w:rsidRPr="00013E4D">
              <w:rPr>
                <w:rFonts w:ascii="Arial" w:eastAsia="Arial" w:hAnsi="Arial" w:cs="Arial"/>
                <w:spacing w:val="-1"/>
                <w:sz w:val="20"/>
                <w:szCs w:val="20"/>
              </w:rPr>
              <w:t>0</w:t>
            </w:r>
            <w:r w:rsidRPr="00013E4D">
              <w:rPr>
                <w:rFonts w:ascii="Arial" w:eastAsia="Arial" w:hAnsi="Arial" w:cs="Arial"/>
                <w:sz w:val="20"/>
                <w:szCs w:val="20"/>
              </w:rPr>
              <w:t>0</w:t>
            </w:r>
            <w:r w:rsidRPr="00013E4D">
              <w:rPr>
                <w:rFonts w:ascii="Arial" w:eastAsia="Arial" w:hAnsi="Arial" w:cs="Arial"/>
                <w:spacing w:val="-1"/>
                <w:sz w:val="20"/>
                <w:szCs w:val="20"/>
              </w:rPr>
              <w:t>9</w:t>
            </w:r>
            <w:r w:rsidRPr="00013E4D">
              <w:rPr>
                <w:rFonts w:ascii="Arial" w:eastAsia="Arial" w:hAnsi="Arial" w:cs="Arial"/>
                <w:spacing w:val="-2"/>
                <w:sz w:val="20"/>
                <w:szCs w:val="20"/>
              </w:rPr>
              <w:t>)</w:t>
            </w:r>
            <w:r w:rsidRPr="00013E4D">
              <w:rPr>
                <w:rFonts w:ascii="Arial" w:eastAsia="Arial" w:hAnsi="Arial" w:cs="Arial"/>
                <w:sz w:val="20"/>
                <w:szCs w:val="20"/>
              </w:rPr>
              <w:t>,22</w:t>
            </w:r>
            <w:r w:rsidRPr="00013E4D">
              <w:rPr>
                <w:rFonts w:ascii="Arial" w:eastAsia="Arial" w:hAnsi="Arial" w:cs="Arial"/>
                <w:spacing w:val="-3"/>
                <w:sz w:val="20"/>
                <w:szCs w:val="20"/>
              </w:rPr>
              <w:t>9</w:t>
            </w:r>
            <w:r w:rsidRPr="00013E4D">
              <w:rPr>
                <w:rFonts w:ascii="Arial" w:eastAsia="Arial" w:hAnsi="Arial" w:cs="Arial"/>
                <w:sz w:val="20"/>
                <w:szCs w:val="20"/>
              </w:rPr>
              <w:t>-234.</w:t>
            </w:r>
          </w:p>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i znanstveni radovi iz metodike i kvalitete nastave objavljeni u posljednjih pet godina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w:t>
            </w:r>
            <w:r w:rsidRPr="00013E4D">
              <w:rPr>
                <w:rFonts w:ascii="Arial" w:hAnsi="Arial" w:cs="Arial"/>
                <w:sz w:val="20"/>
                <w:szCs w:val="20"/>
              </w:rPr>
              <w:lastRenderedPageBreak/>
              <w:t xml:space="preserve">projekti iz područja predmeta koji su se provodili u posljednjih pet godina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Postdiplomski studij „LearningandTeachinginHigherEducation“ na London Metropolitan University; uključuje tri modula: 1. Učenje i predavanje u visokom školstvu; 2. Postavljanje kriterija ocijenjivanja; 3. Razvijanje kurikuluma</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PRIZNANJA I NAGRADE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p w:rsidR="00BB57B2" w:rsidRPr="00013E4D" w:rsidRDefault="00BB57B2" w:rsidP="00E75E40">
            <w:pPr>
              <w:spacing w:after="0" w:line="240" w:lineRule="auto"/>
              <w:rPr>
                <w:rFonts w:ascii="Arial" w:hAnsi="Arial" w:cs="Arial"/>
                <w:sz w:val="20"/>
                <w:szCs w:val="20"/>
              </w:rPr>
            </w:pPr>
          </w:p>
        </w:tc>
      </w:tr>
    </w:tbl>
    <w:p w:rsidR="00BB57B2" w:rsidRPr="00013E4D" w:rsidRDefault="00BB57B2" w:rsidP="00BB57B2">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Titula, ime i prezime nositelja</w:t>
            </w:r>
          </w:p>
        </w:tc>
        <w:tc>
          <w:tcPr>
            <w:tcW w:w="5884" w:type="dxa"/>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Dr. sc. Ita Praničević Borovac</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Predmet koji predaje na predloženom studijskom programu </w:t>
            </w:r>
          </w:p>
        </w:tc>
        <w:tc>
          <w:tcPr>
            <w:tcW w:w="5884" w:type="dxa"/>
            <w:tcBorders>
              <w:bottom w:val="single" w:sz="8" w:space="0" w:color="auto"/>
            </w:tcBorders>
          </w:tcPr>
          <w:p w:rsidR="00BB57B2" w:rsidRPr="00013E4D" w:rsidRDefault="00BB57B2" w:rsidP="00E75E40">
            <w:pPr>
              <w:spacing w:after="0" w:line="240" w:lineRule="auto"/>
              <w:rPr>
                <w:rFonts w:ascii="Arial" w:hAnsi="Arial" w:cs="Arial"/>
                <w:b/>
                <w:sz w:val="20"/>
                <w:szCs w:val="20"/>
              </w:rPr>
            </w:pPr>
          </w:p>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Povijest umjetnosti 1</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OPĆE INFORMACIJE  O NOSITELJU</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Adresa </w:t>
            </w:r>
          </w:p>
        </w:tc>
        <w:tc>
          <w:tcPr>
            <w:tcW w:w="5884" w:type="dxa"/>
            <w:tcBorders>
              <w:top w:val="single" w:sz="8" w:space="0" w:color="auto"/>
            </w:tcBorders>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Trondheimska 12, Split</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Telefon</w:t>
            </w:r>
          </w:p>
        </w:tc>
        <w:tc>
          <w:tcPr>
            <w:tcW w:w="5884" w:type="dxa"/>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(021) 461 539</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E-mail adresa</w:t>
            </w:r>
          </w:p>
        </w:tc>
        <w:tc>
          <w:tcPr>
            <w:tcW w:w="5884" w:type="dxa"/>
          </w:tcPr>
          <w:p w:rsidR="00BB57B2" w:rsidRPr="00013E4D" w:rsidRDefault="009C2C47" w:rsidP="00E75E40">
            <w:pPr>
              <w:spacing w:after="0" w:line="240" w:lineRule="auto"/>
              <w:rPr>
                <w:rFonts w:ascii="Arial" w:hAnsi="Arial" w:cs="Arial"/>
                <w:b/>
                <w:sz w:val="20"/>
                <w:szCs w:val="20"/>
              </w:rPr>
            </w:pPr>
            <w:hyperlink r:id="rId9" w:history="1">
              <w:r w:rsidR="00BB57B2" w:rsidRPr="00013E4D">
                <w:rPr>
                  <w:rStyle w:val="Hyperlink"/>
                  <w:rFonts w:ascii="Arial" w:hAnsi="Arial" w:cs="Arial"/>
                  <w:b/>
                  <w:sz w:val="20"/>
                  <w:szCs w:val="20"/>
                </w:rPr>
                <w:t>ita@umas.hr</w:t>
              </w:r>
            </w:hyperlink>
            <w:r w:rsidR="00BB57B2" w:rsidRPr="00013E4D">
              <w:rPr>
                <w:rFonts w:ascii="Arial" w:hAnsi="Arial" w:cs="Arial"/>
                <w:b/>
                <w:sz w:val="20"/>
                <w:szCs w:val="20"/>
              </w:rPr>
              <w:t xml:space="preserve">  ,  </w:t>
            </w:r>
            <w:hyperlink r:id="rId10" w:history="1">
              <w:r w:rsidR="00BB57B2" w:rsidRPr="00013E4D">
                <w:rPr>
                  <w:rStyle w:val="Hyperlink"/>
                  <w:rFonts w:ascii="Arial" w:hAnsi="Arial" w:cs="Arial"/>
                  <w:b/>
                  <w:sz w:val="20"/>
                  <w:szCs w:val="20"/>
                </w:rPr>
                <w:t>ita.p.borovac@gmail.com</w:t>
              </w:r>
            </w:hyperlink>
            <w:r w:rsidR="00BB57B2" w:rsidRPr="00013E4D">
              <w:rPr>
                <w:rFonts w:ascii="Arial" w:hAnsi="Arial" w:cs="Arial"/>
                <w:b/>
                <w:sz w:val="20"/>
                <w:szCs w:val="20"/>
              </w:rPr>
              <w:t xml:space="preserve"> </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Osobna web stranica</w:t>
            </w:r>
          </w:p>
        </w:tc>
        <w:tc>
          <w:tcPr>
            <w:tcW w:w="5884" w:type="dxa"/>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 xml:space="preserve">  /</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 rođenja</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1965.</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Matični broj iz Upisnika znanstvenika</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221121</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Znanstveno ili umjetničko zvanje i datum posljednjega izbora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  </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Znanstveno-nastavno, umjetničko-nastavno ili nastavno zvanje i datum posljednjega izbora</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Viša predavačica, 2012.g.</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i polje izbora u znanstveno ili umjetničko zvanje </w:t>
            </w:r>
          </w:p>
        </w:tc>
        <w:tc>
          <w:tcPr>
            <w:tcW w:w="5884" w:type="dxa"/>
          </w:tcPr>
          <w:p w:rsidR="00BB57B2" w:rsidRPr="00013E4D" w:rsidRDefault="00BB57B2" w:rsidP="00E75E40">
            <w:pPr>
              <w:rPr>
                <w:rFonts w:ascii="Arial" w:hAnsi="Arial" w:cs="Arial"/>
                <w:color w:val="000000"/>
                <w:sz w:val="20"/>
                <w:szCs w:val="20"/>
                <w:shd w:val="clear" w:color="auto" w:fill="F1F1F1"/>
              </w:rPr>
            </w:pPr>
            <w:r w:rsidRPr="00013E4D">
              <w:rPr>
                <w:rFonts w:ascii="Arial" w:hAnsi="Arial" w:cs="Arial"/>
                <w:sz w:val="20"/>
                <w:szCs w:val="20"/>
              </w:rPr>
              <w:t xml:space="preserve">Područje Humanističkih znanosti, polje Povijest umjetnosti, grana Povijest i teorija likovnih umjetnosti, arhitekture, urbanizma i vizualnih komunikacija </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SADAŠNJEM ZAPOSLENJU </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 zaposlenja</w:t>
            </w:r>
          </w:p>
        </w:tc>
        <w:tc>
          <w:tcPr>
            <w:tcW w:w="5884" w:type="dxa"/>
            <w:tcBorders>
              <w:top w:val="single" w:sz="8"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Umjetnička akademija Sveučilišta u Splitu</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Datum zaposlenja</w:t>
            </w:r>
          </w:p>
        </w:tc>
        <w:tc>
          <w:tcPr>
            <w:tcW w:w="5884" w:type="dxa"/>
            <w:tcBorders>
              <w:top w:val="single" w:sz="8"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1997.g.</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Naziv radnoga mjesta (profesor, istraživač, suradnik i sl.)</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Profesorica </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rada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Povijest umjetnosti</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Funkcija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  </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ŠKOLOVANJU – Najviši postignuti stupanj </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Zvanje </w:t>
            </w:r>
          </w:p>
        </w:tc>
        <w:tc>
          <w:tcPr>
            <w:tcW w:w="5884" w:type="dxa"/>
            <w:tcBorders>
              <w:top w:val="single" w:sz="8"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Dr. sc.</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Ustanova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Sveučilište u Zadru, Odjel za povijest umjetnosti</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Zadar</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Nadnevak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10. 7. 2012.g.</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PODACI O USAVRŠAVANJU</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w:t>
            </w:r>
          </w:p>
        </w:tc>
        <w:tc>
          <w:tcPr>
            <w:tcW w:w="5884" w:type="dxa"/>
            <w:tcBorders>
              <w:top w:val="single" w:sz="8" w:space="0" w:color="auto"/>
            </w:tcBorders>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usavršavanja </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MATERINSKI I STRANI JEZICI</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Materinski jezik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Hrvatski j.</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Engleski j., 4</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Talijanski j., 3</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Strani jezik i poznavanje jezika na ljestvici od 2 (dovoljno) do 5 (izvrsno)</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KOMPETENCIJE ZA PREDMET </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2007-2010. na odsjeku Povijest umjetnosti  Filozofskog fakulteta u Splitu predavala sam kolegij 'Umjetnost ranog srednjeg vijeka' (UAP104), 6 ECTS, (4p+1s) na Preddiplomskom studiju povijesti umjetnosti.</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Autorstvo sveučilišnih/fakultetskih udžbenika iz područja predmeta </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radovi objavljeni u posljednjih pet godina iz područja predmeta </w:t>
            </w:r>
            <w:r w:rsidRPr="00013E4D">
              <w:rPr>
                <w:rFonts w:ascii="Arial" w:hAnsi="Arial" w:cs="Arial"/>
                <w:b/>
                <w:sz w:val="20"/>
                <w:szCs w:val="20"/>
              </w:rPr>
              <w:t>(najviše 5 referenca)</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Zaštitnici pomoraca u Dalmaciji i odraz njihova kulta u likovnoj umjetnosti, doktorska disertacija, 2012.g.</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Oblikovanje ‘svetačkog pejzaža’ istočnojadranske obale u stoljećima ranog kršćanstva, Zbornik 3. kongresa povjesničara umjetnosti (25-27.XI. 2010.), Zagreb, 2013., 17-21.</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 Sinteza o ranosrednjovjekovnoj hrvatskoj umjetnosti, </w:t>
            </w:r>
            <w:r w:rsidRPr="00013E4D">
              <w:rPr>
                <w:rFonts w:ascii="Arial" w:hAnsi="Arial" w:cs="Arial"/>
                <w:i/>
                <w:sz w:val="20"/>
                <w:szCs w:val="20"/>
              </w:rPr>
              <w:t>Vijenac</w:t>
            </w:r>
            <w:r w:rsidRPr="00013E4D">
              <w:rPr>
                <w:rFonts w:ascii="Arial" w:hAnsi="Arial" w:cs="Arial"/>
                <w:sz w:val="20"/>
                <w:szCs w:val="20"/>
              </w:rPr>
              <w:t>, književni list za umjetnost, kulturu i znanost, god XVII, br. 395 (2009.), 23.</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prigodni tekstovi povodom desete i petnaeste obljetnice studija Likovne kulture i likovne umjetnosti.</w:t>
            </w:r>
          </w:p>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i znanstveni radovi iz metodike i kvalitete nastave objavljeni u posljednjih pet godina </w:t>
            </w:r>
            <w:r w:rsidRPr="00013E4D">
              <w:rPr>
                <w:rFonts w:ascii="Arial" w:hAnsi="Arial" w:cs="Arial"/>
                <w:b/>
                <w:sz w:val="20"/>
                <w:szCs w:val="20"/>
              </w:rPr>
              <w:t>(najviše 5 referenca)</w:t>
            </w:r>
            <w:r w:rsidRPr="00013E4D">
              <w:rPr>
                <w:rFonts w:ascii="Arial" w:hAnsi="Arial" w:cs="Arial"/>
                <w:sz w:val="20"/>
                <w:szCs w:val="20"/>
              </w:rPr>
              <w:t xml:space="preserve"> </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projekti iz područja predmeta koji su se provodili u posljednjih pet godina </w:t>
            </w:r>
            <w:r w:rsidRPr="00013E4D">
              <w:rPr>
                <w:rFonts w:ascii="Arial" w:hAnsi="Arial" w:cs="Arial"/>
                <w:b/>
                <w:sz w:val="20"/>
                <w:szCs w:val="20"/>
              </w:rPr>
              <w:t>(najviše 5 referenca)</w:t>
            </w:r>
          </w:p>
        </w:tc>
        <w:tc>
          <w:tcPr>
            <w:tcW w:w="5884" w:type="dxa"/>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 sklopu kojega programa i u kojem je opsegu nositelj stekao metodičko- psihološko-didaktičko -pedagoške kompetencije? </w:t>
            </w:r>
          </w:p>
        </w:tc>
        <w:tc>
          <w:tcPr>
            <w:tcW w:w="5884" w:type="dxa"/>
          </w:tcPr>
          <w:p w:rsidR="00BB57B2" w:rsidRPr="00013E4D" w:rsidRDefault="00BB57B2" w:rsidP="00E75E40">
            <w:pPr>
              <w:rPr>
                <w:rFonts w:ascii="Arial" w:hAnsi="Arial" w:cs="Arial"/>
                <w:sz w:val="20"/>
                <w:szCs w:val="20"/>
              </w:rPr>
            </w:pPr>
            <w:r w:rsidRPr="00013E4D">
              <w:rPr>
                <w:rFonts w:ascii="Arial" w:hAnsi="Arial" w:cs="Arial"/>
                <w:sz w:val="20"/>
                <w:szCs w:val="20"/>
              </w:rPr>
              <w:t>Završen diplomski studij Likovne kulture i likovne umjetnosti i stečeno zvanje Diplomirane profesorice likovne kulture i likovne umjetnosti.</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PRIZNANJA I NAGRADE </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Priznanja i nagrade za nastavni i znanstveni rad/umjetnički rad</w:t>
            </w:r>
          </w:p>
        </w:tc>
        <w:tc>
          <w:tcPr>
            <w:tcW w:w="5884" w:type="dxa"/>
            <w:tcBorders>
              <w:top w:val="single" w:sz="8" w:space="0" w:color="auto"/>
            </w:tcBorders>
          </w:tcPr>
          <w:p w:rsidR="00BB57B2" w:rsidRPr="00013E4D" w:rsidRDefault="00BB57B2" w:rsidP="00E75E40">
            <w:pPr>
              <w:spacing w:line="240" w:lineRule="auto"/>
              <w:jc w:val="both"/>
              <w:rPr>
                <w:rFonts w:ascii="Arial" w:hAnsi="Arial" w:cs="Arial"/>
                <w:sz w:val="20"/>
                <w:szCs w:val="20"/>
              </w:rPr>
            </w:pPr>
            <w:r w:rsidRPr="00013E4D">
              <w:rPr>
                <w:rFonts w:ascii="Arial" w:hAnsi="Arial" w:cs="Arial"/>
                <w:sz w:val="20"/>
                <w:szCs w:val="20"/>
              </w:rPr>
              <w:t xml:space="preserve">U prvom izboru najboljih nastavnika splitskog Sveučilišta, 2011.g., u organizaciji udruge 'Sveučilište u sjeni', od studenata izabrana za najbolju profesoricu Umjetničke akademije. </w:t>
            </w:r>
          </w:p>
        </w:tc>
      </w:tr>
    </w:tbl>
    <w:p w:rsidR="00BB57B2" w:rsidRPr="00013E4D" w:rsidRDefault="00BB57B2" w:rsidP="00BB57B2">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Titula, ime i prezime nositelja</w:t>
            </w:r>
          </w:p>
        </w:tc>
        <w:tc>
          <w:tcPr>
            <w:tcW w:w="5884" w:type="dxa"/>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Katairna Perišić, predavač</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Predmet koji predaje na predloženom studijskom programu </w:t>
            </w:r>
          </w:p>
        </w:tc>
        <w:tc>
          <w:tcPr>
            <w:tcW w:w="5884" w:type="dxa"/>
            <w:tcBorders>
              <w:bottom w:val="single" w:sz="8" w:space="0" w:color="auto"/>
            </w:tcBorders>
          </w:tcPr>
          <w:p w:rsidR="00BB57B2" w:rsidRPr="00013E4D" w:rsidRDefault="00BB57B2" w:rsidP="00E75E40">
            <w:pPr>
              <w:spacing w:after="0" w:line="240" w:lineRule="auto"/>
              <w:rPr>
                <w:rFonts w:ascii="Arial" w:hAnsi="Arial" w:cs="Arial"/>
                <w:i/>
                <w:sz w:val="20"/>
                <w:szCs w:val="20"/>
              </w:rPr>
            </w:pPr>
            <w:r w:rsidRPr="00013E4D">
              <w:rPr>
                <w:rFonts w:ascii="Arial" w:hAnsi="Arial" w:cs="Arial"/>
                <w:i/>
                <w:sz w:val="20"/>
                <w:szCs w:val="20"/>
              </w:rPr>
              <w:t>Engleksi jezik 1</w:t>
            </w:r>
          </w:p>
          <w:p w:rsidR="00BB57B2" w:rsidRPr="00013E4D" w:rsidRDefault="00BB57B2" w:rsidP="00E75E40">
            <w:pPr>
              <w:spacing w:after="0" w:line="240" w:lineRule="auto"/>
              <w:rPr>
                <w:rFonts w:ascii="Arial" w:hAnsi="Arial" w:cs="Arial"/>
                <w:i/>
                <w:sz w:val="20"/>
                <w:szCs w:val="20"/>
              </w:rPr>
            </w:pPr>
            <w:r w:rsidRPr="00013E4D">
              <w:rPr>
                <w:rFonts w:ascii="Arial" w:hAnsi="Arial" w:cs="Arial"/>
                <w:i/>
                <w:sz w:val="20"/>
                <w:szCs w:val="20"/>
              </w:rPr>
              <w:t>Engleski jezik 2</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OPĆE INFORMACIJE  O NOSITELJU</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Adresa </w:t>
            </w:r>
          </w:p>
        </w:tc>
        <w:tc>
          <w:tcPr>
            <w:tcW w:w="5884" w:type="dxa"/>
            <w:tcBorders>
              <w:top w:val="single" w:sz="8" w:space="0" w:color="auto"/>
            </w:tcBorders>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Grljevačka 8, Podstrana</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Telefon</w:t>
            </w:r>
          </w:p>
        </w:tc>
        <w:tc>
          <w:tcPr>
            <w:tcW w:w="5884" w:type="dxa"/>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099/563 8930</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E-mail adresa</w:t>
            </w:r>
          </w:p>
        </w:tc>
        <w:tc>
          <w:tcPr>
            <w:tcW w:w="5884" w:type="dxa"/>
          </w:tcPr>
          <w:p w:rsidR="00BB57B2" w:rsidRPr="00013E4D" w:rsidRDefault="009C2C47" w:rsidP="00E75E40">
            <w:pPr>
              <w:spacing w:after="0" w:line="240" w:lineRule="auto"/>
              <w:rPr>
                <w:rFonts w:ascii="Arial" w:hAnsi="Arial" w:cs="Arial"/>
                <w:b/>
                <w:sz w:val="20"/>
                <w:szCs w:val="20"/>
              </w:rPr>
            </w:pPr>
            <w:hyperlink r:id="rId11" w:history="1">
              <w:r w:rsidR="00BB57B2" w:rsidRPr="00013E4D">
                <w:rPr>
                  <w:rStyle w:val="Hyperlink"/>
                  <w:rFonts w:ascii="Arial" w:hAnsi="Arial" w:cs="Arial"/>
                  <w:b/>
                  <w:sz w:val="20"/>
                  <w:szCs w:val="20"/>
                </w:rPr>
                <w:t>kate296@gmail.com</w:t>
              </w:r>
            </w:hyperlink>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Osobna web stranica</w:t>
            </w:r>
          </w:p>
        </w:tc>
        <w:tc>
          <w:tcPr>
            <w:tcW w:w="5884" w:type="dxa"/>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 rođenja</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1984.</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Matični broj iz Upisnika znanstvenika</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Znanstveno ili umjetničko zvanje i datum posljednjega izbora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Znanstveno-nastavno, umjetničko-nastavno ili nastavno zvanje i datum posljednjega izbora</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predavač, 22.travnja 2014.</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i polje izbora u </w:t>
            </w:r>
            <w:r w:rsidRPr="00013E4D">
              <w:rPr>
                <w:rFonts w:ascii="Arial" w:hAnsi="Arial" w:cs="Arial"/>
                <w:sz w:val="20"/>
                <w:szCs w:val="20"/>
              </w:rPr>
              <w:lastRenderedPageBreak/>
              <w:t xml:space="preserve">znanstveno ili umjetničko zvanje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Humanističke znanosti, polje filologija, grana anglistika</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 xml:space="preserve">PODACI O SADAŠNJEM ZAPOSLENJU </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 zaposlenja</w:t>
            </w:r>
          </w:p>
        </w:tc>
        <w:tc>
          <w:tcPr>
            <w:tcW w:w="5884" w:type="dxa"/>
            <w:tcBorders>
              <w:top w:val="single" w:sz="8"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Srednja škola ˝Jure Kaštelan˝, Omiš</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Datum zaposlenja</w:t>
            </w:r>
          </w:p>
        </w:tc>
        <w:tc>
          <w:tcPr>
            <w:tcW w:w="5884" w:type="dxa"/>
            <w:tcBorders>
              <w:top w:val="single" w:sz="8"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29.svibnja 2013.</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Naziv radnoga mjesta (profesor, istraživač, suradnik i sl.)</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Profesorica engleskog i talijanskog jezika</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rada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engleski i talijanski jezik</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Funkcija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ŠKOLOVANJU – Najviši postignuti stupanj </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Zvanje </w:t>
            </w:r>
          </w:p>
        </w:tc>
        <w:tc>
          <w:tcPr>
            <w:tcW w:w="5884" w:type="dxa"/>
            <w:tcBorders>
              <w:top w:val="single" w:sz="8"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Profesorica engleskog i talijanskog jezika</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Ustanova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Filozofski fakultet Sveučilišta u Splitu</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Split</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Nadnevak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25.rujna 2008.</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PODACI O USAVRŠAVANJU</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w:t>
            </w:r>
          </w:p>
        </w:tc>
        <w:tc>
          <w:tcPr>
            <w:tcW w:w="5884" w:type="dxa"/>
            <w:tcBorders>
              <w:top w:val="single" w:sz="8"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2010. - danas</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Zagreb</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Filozofski fakultet Sveučilišta u Zagrebu</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usavršavanja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Poslijediplomski doktorski studij lingvistike</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MATERINSKI I STRANI JEZICI</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Materinski jezik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Hrvatski</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Engleski (5)</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Talijanski (5)</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Španjolski (4)</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Njemački (3)</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KOMPETENCIJE ZA PREDMET </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Autorstvo sveučilišnih/fakultetskih udžbenika iz područja predmeta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p w:rsidR="00BB57B2" w:rsidRPr="00013E4D" w:rsidRDefault="00BB57B2" w:rsidP="00E75E40">
            <w:pPr>
              <w:spacing w:after="0" w:line="240" w:lineRule="auto"/>
              <w:rPr>
                <w:rFonts w:ascii="Arial" w:hAnsi="Arial" w:cs="Arial"/>
                <w:sz w:val="20"/>
                <w:szCs w:val="20"/>
              </w:rPr>
            </w:pPr>
          </w:p>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radovi objavljeni u posljednjih pet godina iz područja predmeta </w:t>
            </w:r>
            <w:r w:rsidRPr="00013E4D">
              <w:rPr>
                <w:rFonts w:ascii="Arial" w:hAnsi="Arial" w:cs="Arial"/>
                <w:b/>
                <w:sz w:val="20"/>
                <w:szCs w:val="20"/>
              </w:rPr>
              <w:t>(najviše 5 referenca)</w:t>
            </w:r>
          </w:p>
        </w:tc>
        <w:tc>
          <w:tcPr>
            <w:tcW w:w="5884" w:type="dxa"/>
          </w:tcPr>
          <w:p w:rsidR="00BB57B2" w:rsidRPr="00013E4D" w:rsidRDefault="00BB57B2" w:rsidP="00E75E40">
            <w:pPr>
              <w:spacing w:after="0" w:line="240" w:lineRule="auto"/>
              <w:rPr>
                <w:rFonts w:ascii="Arial" w:hAnsi="Arial" w:cs="Arial"/>
                <w:color w:val="000000"/>
                <w:sz w:val="20"/>
                <w:szCs w:val="20"/>
              </w:rPr>
            </w:pPr>
            <w:r w:rsidRPr="00013E4D">
              <w:rPr>
                <w:rFonts w:ascii="Arial" w:hAnsi="Arial" w:cs="Arial"/>
                <w:color w:val="000000"/>
                <w:sz w:val="20"/>
                <w:szCs w:val="20"/>
              </w:rPr>
              <w:t xml:space="preserve">Nigoević, Magdalena; Perišić, Katarina. </w:t>
            </w:r>
            <w:r w:rsidRPr="00013E4D">
              <w:rPr>
                <w:rFonts w:ascii="Arial" w:hAnsi="Arial" w:cs="Arial"/>
                <w:i/>
                <w:color w:val="000000"/>
                <w:sz w:val="20"/>
                <w:szCs w:val="20"/>
              </w:rPr>
              <w:t>Quando il verbo non è solo un verbo</w:t>
            </w:r>
            <w:r w:rsidRPr="00013E4D">
              <w:rPr>
                <w:rFonts w:ascii="Arial" w:hAnsi="Arial" w:cs="Arial"/>
                <w:color w:val="000000"/>
                <w:sz w:val="20"/>
                <w:szCs w:val="20"/>
              </w:rPr>
              <w:t>. Strani jezici. 39 (2009), 4; str. 363-376 (izvorni znanstveni članak</w:t>
            </w:r>
          </w:p>
          <w:p w:rsidR="00BB57B2" w:rsidRPr="00013E4D" w:rsidRDefault="00BB57B2" w:rsidP="00E75E40">
            <w:pPr>
              <w:spacing w:after="0" w:line="240" w:lineRule="auto"/>
              <w:rPr>
                <w:rFonts w:ascii="Arial" w:hAnsi="Arial" w:cs="Arial"/>
                <w:color w:val="000000"/>
                <w:sz w:val="20"/>
                <w:szCs w:val="20"/>
              </w:rPr>
            </w:pP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Nigoević, Magdalena; Perišić, Katarina.</w:t>
            </w:r>
            <w:r w:rsidRPr="00013E4D">
              <w:rPr>
                <w:rFonts w:ascii="Arial" w:hAnsi="Arial" w:cs="Arial"/>
                <w:i/>
                <w:sz w:val="20"/>
                <w:szCs w:val="20"/>
              </w:rPr>
              <w:t xml:space="preserve"> Who's the bigger (wo)man in Oscar Wilde's ″The Importance of Being Earnest″?. </w:t>
            </w:r>
            <w:r w:rsidRPr="00013E4D">
              <w:rPr>
                <w:rFonts w:ascii="Arial" w:hAnsi="Arial" w:cs="Arial"/>
                <w:sz w:val="20"/>
                <w:szCs w:val="20"/>
              </w:rPr>
              <w:t>II Facta Universitatis (Series Linguistics and Literature). 10 (2012), 2; str. 125-132 (članak, znanstveni)</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i znanstveni radovi iz metodike i kvalitete nastave objavljeni u posljednjih pet godina </w:t>
            </w:r>
            <w:r w:rsidRPr="00013E4D">
              <w:rPr>
                <w:rFonts w:ascii="Arial" w:hAnsi="Arial" w:cs="Arial"/>
                <w:b/>
                <w:sz w:val="20"/>
                <w:szCs w:val="20"/>
              </w:rPr>
              <w:t>(najviše 5 referenca)</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projekti iz područja predmeta koji su se provodili u posljednjih pet godina </w:t>
            </w:r>
            <w:r w:rsidRPr="00013E4D">
              <w:rPr>
                <w:rFonts w:ascii="Arial" w:hAnsi="Arial" w:cs="Arial"/>
                <w:b/>
                <w:sz w:val="20"/>
                <w:szCs w:val="20"/>
              </w:rPr>
              <w:t>(najviše 5 referenca)</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3404" w:type="dxa"/>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 sklopu kojega programa i u kojem je opsegu nositelj stekao </w:t>
            </w:r>
            <w:r w:rsidRPr="00013E4D">
              <w:rPr>
                <w:rFonts w:ascii="Arial" w:hAnsi="Arial" w:cs="Arial"/>
                <w:sz w:val="20"/>
                <w:szCs w:val="20"/>
              </w:rPr>
              <w:lastRenderedPageBreak/>
              <w:t xml:space="preserve">metodičko- psihološko-didaktičko -pedagoške kompetencije? </w:t>
            </w:r>
          </w:p>
        </w:tc>
        <w:tc>
          <w:tcPr>
            <w:tcW w:w="5884" w:type="dxa"/>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 xml:space="preserve">redovnog studija na Filozofskom fakultetu Sveučilišta u Splitu gdje je stekla zvanje profesora engleskog jezika i književnosti te </w:t>
            </w:r>
            <w:r w:rsidRPr="00013E4D">
              <w:rPr>
                <w:rFonts w:ascii="Arial" w:hAnsi="Arial" w:cs="Arial"/>
                <w:sz w:val="20"/>
                <w:szCs w:val="20"/>
              </w:rPr>
              <w:lastRenderedPageBreak/>
              <w:t xml:space="preserve">talijanskog jezika i književnosti, odslušala je i položila predmete </w:t>
            </w:r>
            <w:r w:rsidRPr="00013E4D">
              <w:rPr>
                <w:rFonts w:ascii="Arial" w:hAnsi="Arial" w:cs="Arial"/>
                <w:i/>
                <w:sz w:val="20"/>
                <w:szCs w:val="20"/>
              </w:rPr>
              <w:t xml:space="preserve">Didaktika, Pedagogija, Psihologija odgoja i obrazovanja, Sociologija odgoja i obrazovanja </w:t>
            </w:r>
            <w:r w:rsidRPr="00013E4D">
              <w:rPr>
                <w:rFonts w:ascii="Arial" w:hAnsi="Arial" w:cs="Arial"/>
                <w:sz w:val="20"/>
                <w:szCs w:val="20"/>
              </w:rPr>
              <w:t>te</w:t>
            </w:r>
            <w:r w:rsidRPr="00013E4D">
              <w:rPr>
                <w:rFonts w:ascii="Arial" w:hAnsi="Arial" w:cs="Arial"/>
                <w:i/>
                <w:sz w:val="20"/>
                <w:szCs w:val="20"/>
              </w:rPr>
              <w:t xml:space="preserve"> Metodika nastave engleskog i talijanskog jezika</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 xml:space="preserve">PRIZNANJA I NAGRADE </w:t>
            </w:r>
          </w:p>
        </w:tc>
      </w:tr>
      <w:tr w:rsidR="00BB57B2" w:rsidRPr="00013E4D" w:rsidTr="00E75E40">
        <w:tc>
          <w:tcPr>
            <w:tcW w:w="3404" w:type="dxa"/>
            <w:tcBorders>
              <w:top w:val="single" w:sz="8"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Priznanja i nagrade za nastavni i znanstveni rad/umjetnički rad</w:t>
            </w:r>
          </w:p>
        </w:tc>
        <w:tc>
          <w:tcPr>
            <w:tcW w:w="5884" w:type="dxa"/>
            <w:tcBorders>
              <w:top w:val="single" w:sz="8"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bl>
    <w:p w:rsidR="00BB57B2" w:rsidRPr="00013E4D" w:rsidRDefault="00BB57B2" w:rsidP="00BB57B2">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Mr. art. Goran Čače</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Filmska i video montaža 1 i 2, Montaža slike i zvuka 1 i 2, Kratki film i video</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OPĆE INFORMACIJE  O NOSITELJU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Poljička cesta 25, Split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095 907 99 22</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goran.cace@gmail.com</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1979.</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nastavno zvanje predavača u području umjetnosti od 10.09.2011.</w:t>
            </w:r>
          </w:p>
        </w:tc>
      </w:tr>
      <w:tr w:rsidR="00BB57B2" w:rsidRPr="00013E4D" w:rsidTr="00E75E40">
        <w:trPr>
          <w:trHeight w:val="540"/>
        </w:trPr>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nastavno zvanje predavača u području umjetnosti od 10.09.2011.</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Područje umjetnosti, polje filmske umjetnosti, grana montaža</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SADAŠNJEM ZAPOSLENJU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UMAS</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10.11.2011.</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Predavač</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Dokumentarni i eksperimentalni film, video, montaža, instalacije, tv i dr.</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Nastavnik</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ŠKOLOVANJU – Najviši postignuti stupanj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Diplomirani filmski i video umjetnik</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UMAS</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Split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10.09.2005.</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PODACI O USAVRŠAVANJU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2009.-2011.</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Zagreb</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ADU</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line="360" w:lineRule="auto"/>
              <w:rPr>
                <w:rFonts w:ascii="Arial" w:hAnsi="Arial" w:cs="Arial"/>
                <w:sz w:val="20"/>
                <w:szCs w:val="20"/>
              </w:rPr>
            </w:pPr>
            <w:r w:rsidRPr="00013E4D">
              <w:rPr>
                <w:rFonts w:ascii="Arial" w:hAnsi="Arial" w:cs="Arial"/>
                <w:sz w:val="20"/>
                <w:szCs w:val="20"/>
              </w:rPr>
              <w:t>Montaža slike / Diplomirani magistar filmske montaže</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MATERINSKI I STRANI JEZICI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Hrvatski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Engleski (4)</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 xml:space="preserve">KOMPETENCIJE ZA PREDMET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tcPr>
          <w:p w:rsidR="00BB57B2" w:rsidRPr="00013E4D" w:rsidRDefault="00BB57B2" w:rsidP="00E75E40">
            <w:pPr>
              <w:jc w:val="both"/>
              <w:rPr>
                <w:rFonts w:ascii="Arial" w:eastAsia="MS Mincho" w:hAnsi="Arial" w:cs="Arial"/>
                <w:sz w:val="20"/>
                <w:szCs w:val="20"/>
              </w:rPr>
            </w:pPr>
            <w:r w:rsidRPr="00013E4D">
              <w:rPr>
                <w:rFonts w:ascii="Arial" w:hAnsi="Arial" w:cs="Arial"/>
                <w:sz w:val="20"/>
                <w:szCs w:val="20"/>
              </w:rPr>
              <w:t xml:space="preserve">2005.- Stručni suradnik na odsjeku </w:t>
            </w:r>
            <w:r w:rsidRPr="00013E4D">
              <w:rPr>
                <w:rFonts w:ascii="Arial" w:eastAsia="MS Mincho" w:hAnsi="Arial" w:cs="Arial"/>
                <w:sz w:val="20"/>
                <w:szCs w:val="20"/>
              </w:rPr>
              <w:t>Filma i videa na UMAS-u za kolegije: Kratki film i video, Osnove pokretnih slika 1 i 2</w:t>
            </w:r>
          </w:p>
          <w:p w:rsidR="00BB57B2" w:rsidRPr="00013E4D" w:rsidRDefault="00BB57B2" w:rsidP="00E75E40">
            <w:pPr>
              <w:jc w:val="both"/>
              <w:rPr>
                <w:rFonts w:ascii="Arial" w:eastAsia="MS Mincho" w:hAnsi="Arial" w:cs="Arial"/>
                <w:sz w:val="20"/>
                <w:szCs w:val="20"/>
              </w:rPr>
            </w:pPr>
            <w:r w:rsidRPr="00013E4D">
              <w:rPr>
                <w:rFonts w:ascii="Arial" w:eastAsia="MS Mincho" w:hAnsi="Arial" w:cs="Arial"/>
                <w:sz w:val="20"/>
                <w:szCs w:val="20"/>
              </w:rPr>
              <w:t xml:space="preserve">2006.-2009. </w:t>
            </w:r>
            <w:r w:rsidRPr="00013E4D">
              <w:rPr>
                <w:rFonts w:ascii="Arial" w:hAnsi="Arial" w:cs="Arial"/>
                <w:sz w:val="20"/>
                <w:szCs w:val="20"/>
                <w:lang w:val="en-US"/>
              </w:rPr>
              <w:t>Nazivno zvanje asistenta na odsjeku Film i Video, Umjetničke akademije Sveučilišta u Splitu za kolegije: Kratki film i video, Osnove pokretne slike, Eksperimentalni film i video (rad sa studentima uz profesora i individualni rad).</w:t>
            </w:r>
          </w:p>
          <w:p w:rsidR="00BB57B2" w:rsidRPr="00013E4D" w:rsidRDefault="00BB57B2" w:rsidP="00E75E40">
            <w:pPr>
              <w:jc w:val="both"/>
              <w:rPr>
                <w:rFonts w:ascii="Arial" w:eastAsia="MS Mincho" w:hAnsi="Arial" w:cs="Arial"/>
                <w:sz w:val="20"/>
                <w:szCs w:val="20"/>
              </w:rPr>
            </w:pPr>
            <w:r w:rsidRPr="00013E4D">
              <w:rPr>
                <w:rFonts w:ascii="Arial" w:eastAsia="MS Mincho" w:hAnsi="Arial" w:cs="Arial"/>
                <w:sz w:val="20"/>
                <w:szCs w:val="20"/>
              </w:rPr>
              <w:t xml:space="preserve">2010.-  Na UMAS-u u suradnji s ADU-om vođenje nastave </w:t>
            </w:r>
            <w:r w:rsidRPr="00013E4D">
              <w:rPr>
                <w:rFonts w:ascii="Arial" w:hAnsi="Arial" w:cs="Arial"/>
                <w:sz w:val="20"/>
                <w:szCs w:val="20"/>
              </w:rPr>
              <w:t>na dodiplomskim studijima</w:t>
            </w:r>
            <w:r w:rsidRPr="00013E4D">
              <w:rPr>
                <w:rFonts w:ascii="Arial" w:eastAsia="MS Mincho" w:hAnsi="Arial" w:cs="Arial"/>
                <w:sz w:val="20"/>
                <w:szCs w:val="20"/>
              </w:rPr>
              <w:t xml:space="preserve"> kolegij «Montaža slike i zvuka», te kao asistent prof. Vladi Zrniću (kolegiji: «Kratki film i video», «Osnove pokretnih slika», BA. </w:t>
            </w:r>
          </w:p>
          <w:p w:rsidR="00BB57B2" w:rsidRPr="00013E4D" w:rsidRDefault="00BB57B2" w:rsidP="00E75E40">
            <w:pPr>
              <w:jc w:val="both"/>
              <w:rPr>
                <w:rFonts w:ascii="Arial" w:eastAsia="MS Mincho" w:hAnsi="Arial" w:cs="Arial"/>
                <w:sz w:val="20"/>
                <w:szCs w:val="20"/>
              </w:rPr>
            </w:pPr>
            <w:r w:rsidRPr="00013E4D">
              <w:rPr>
                <w:rFonts w:ascii="Arial" w:eastAsia="MS Mincho" w:hAnsi="Arial" w:cs="Arial"/>
                <w:sz w:val="20"/>
                <w:szCs w:val="20"/>
              </w:rPr>
              <w:t>2011.- Predavač i nositelj kolegija «Montaža slike i zvuka 1 i 2» BA,  te «Filmska i video montaža 1 i 2» MA</w:t>
            </w:r>
          </w:p>
          <w:p w:rsidR="00BB57B2" w:rsidRPr="00013E4D" w:rsidRDefault="00BB57B2" w:rsidP="00E75E40">
            <w:pPr>
              <w:jc w:val="both"/>
              <w:rPr>
                <w:rFonts w:ascii="Arial" w:eastAsia="MS Mincho" w:hAnsi="Arial" w:cs="Arial"/>
                <w:sz w:val="20"/>
                <w:szCs w:val="20"/>
              </w:rPr>
            </w:pPr>
            <w:r w:rsidRPr="00013E4D">
              <w:rPr>
                <w:rFonts w:ascii="Arial" w:eastAsia="MS Mincho" w:hAnsi="Arial" w:cs="Arial"/>
                <w:sz w:val="20"/>
                <w:szCs w:val="20"/>
              </w:rPr>
              <w:t>2013. - Predavač i nositelj kolegija na TV Akademiji za kolegije «Montaža slike i zvuka 1 i 2» i «Workshop izrada video spotova» BA</w:t>
            </w:r>
          </w:p>
          <w:p w:rsidR="00BB57B2" w:rsidRPr="00013E4D" w:rsidRDefault="00BB57B2" w:rsidP="00E75E40">
            <w:pPr>
              <w:spacing w:line="240" w:lineRule="auto"/>
              <w:ind w:left="142" w:hanging="142"/>
              <w:jc w:val="both"/>
              <w:rPr>
                <w:rFonts w:ascii="Arial" w:hAnsi="Arial" w:cs="Arial"/>
                <w:sz w:val="20"/>
                <w:szCs w:val="20"/>
                <w:lang w:val="en-US"/>
              </w:rPr>
            </w:pPr>
            <w:r w:rsidRPr="00013E4D">
              <w:rPr>
                <w:rFonts w:ascii="Arial" w:hAnsi="Arial" w:cs="Arial"/>
                <w:sz w:val="20"/>
                <w:szCs w:val="20"/>
                <w:lang w:val="en-US"/>
              </w:rPr>
              <w:t xml:space="preserve"> - preko 1000 sati sudjelovao u izvođenju nastave na Umjetničkoj akademiji Sveučilišta u Splitu i  TV Akademiji u Splitu od 2005. do 2014.</w:t>
            </w:r>
          </w:p>
          <w:p w:rsidR="00BB57B2" w:rsidRPr="00013E4D" w:rsidRDefault="00BB57B2" w:rsidP="00E75E40">
            <w:pPr>
              <w:jc w:val="both"/>
              <w:rPr>
                <w:rFonts w:ascii="Arial" w:eastAsia="MS Mincho" w:hAnsi="Arial" w:cs="Arial"/>
                <w:i/>
                <w:sz w:val="20"/>
                <w:szCs w:val="20"/>
              </w:rPr>
            </w:pPr>
          </w:p>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radovi objavljeni u posljednjih pet godina iz područja predmeta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filma „Kinkachoo “ (kratki igrani film), ADU, 2009.</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filma „Benjamin“ (dokumentarni film), ADU, 2009.</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kratkih spotova „Zaštita okoliša“ (namjenski filmovi), Ministarstvo zaštite okoliša, 2009.</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filma „Atelijer Kožarić“ (dokumentarni film), MSU, 2010.</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filma „Irokez“ (dokumentarni film), ADU -HRT, 2010.</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„Split film festival“, (namjenski film), 2011.</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filma „Stranci u Splitu“ (dokumentarni film), Udruga Kazimir, 2012.</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filma „Javal u mriži“ (kratki igrani film), Studio fugo, 2013.</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filma „Priča za laku noć“ (kratki igrani film), Quadrum film, 2013.</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„Split film festival“, (namjenski film), 2013.</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filma „Zujanje“ (kratki igrani film), Udruga Kazimir, 2014.</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lastRenderedPageBreak/>
              <w:t>Montažer filma „VLOG“ (dugi igrani film), UMAS, 2014.</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 xml:space="preserve">Stručni i znanstveni radovi iz metodike i kvalitete nastave objavljeni u posljednjih pet godina </w:t>
            </w:r>
            <w:r w:rsidRPr="00013E4D">
              <w:rPr>
                <w:rFonts w:ascii="Arial" w:hAnsi="Arial" w:cs="Arial"/>
                <w:b/>
                <w:sz w:val="20"/>
                <w:szCs w:val="20"/>
              </w:rPr>
              <w:t>(najviše 5 referenca)</w:t>
            </w:r>
            <w:r w:rsidRPr="00013E4D">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Asistent  na kolegijima «Osnove pokretne slike», «Kratki film i video» 1. i 2.god. BA (2005.- 2009.)</w:t>
            </w:r>
          </w:p>
          <w:p w:rsidR="00BB57B2" w:rsidRPr="00013E4D" w:rsidRDefault="00BB57B2" w:rsidP="00E75E40">
            <w:pPr>
              <w:spacing w:after="0" w:line="240" w:lineRule="auto"/>
              <w:rPr>
                <w:rFonts w:ascii="Arial" w:hAnsi="Arial" w:cs="Arial"/>
                <w:sz w:val="20"/>
                <w:szCs w:val="20"/>
              </w:rPr>
            </w:pP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Predavač  na kolegijiu «Montaža slike i zvuka 1 i 2», 2. god BA </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«Filmska i video montaža 1 i 2» 1. god MA (2011.- 2014.)</w:t>
            </w:r>
          </w:p>
          <w:p w:rsidR="00BB57B2" w:rsidRPr="00013E4D" w:rsidRDefault="00BB57B2" w:rsidP="00E75E40">
            <w:pPr>
              <w:spacing w:after="0" w:line="240" w:lineRule="auto"/>
              <w:rPr>
                <w:rFonts w:ascii="Arial" w:hAnsi="Arial" w:cs="Arial"/>
                <w:sz w:val="20"/>
                <w:szCs w:val="20"/>
              </w:rPr>
            </w:pP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Asistent na kolegiju «Kratki film i video 1 i 2» , 2.god BA </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Asistent na kolegiju «Eksperimentalni film» , 1.god MA</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(2011.- 2014.)</w:t>
            </w:r>
          </w:p>
          <w:p w:rsidR="00BB57B2" w:rsidRPr="00013E4D" w:rsidRDefault="00BB57B2" w:rsidP="00E75E40">
            <w:pPr>
              <w:spacing w:after="0" w:line="240" w:lineRule="auto"/>
              <w:rPr>
                <w:rFonts w:ascii="Arial" w:hAnsi="Arial" w:cs="Arial"/>
                <w:sz w:val="20"/>
                <w:szCs w:val="20"/>
              </w:rPr>
            </w:pP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Predavač na kolegijima «Osnove računalne animacije», «Montaža slike 2», Workshop izrada video spotova», 2. god. BA (2013. -2014.)</w:t>
            </w:r>
          </w:p>
          <w:p w:rsidR="00BB57B2" w:rsidRPr="00013E4D" w:rsidRDefault="00BB57B2" w:rsidP="00E75E40">
            <w:pPr>
              <w:jc w:val="both"/>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projekti iz područja predmeta koji su se provodili u posljednjih pet godina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filma „Kinkachoo “ (kratki igrani film), ADU, 2009.</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filma „Benjamin“ (dokumentarni film), ADU, 2009.</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kratkih spotova „Zaštita okoliša“ (namjenski filmovi), Ministarstvo zaštite okoliša, 2009.</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filma „Atelijer Kožarić“ (dokumentarni film), MSU, 2010.</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filma „Irokez“ (dokumentarni film), ADU -HRT, 2010.</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„Split film festival“, (namjenski film), 2011.</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filma „Stranci u Splitu“ (dokumentarni film), Udruga Kazimir, 2012.</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filma „Javal u mriži“ (kratki igrani film), Studio fugo, 2013.</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filma „Priča za laku noć“ (kratki igrani film), Quadrum film, 2013.</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„Split film festival“, (namjenski film), 2013.</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Montažer filma „Zujanje“ (kratki igrani film), Udruga Kazimir, 2014.</w:t>
            </w:r>
          </w:p>
          <w:p w:rsidR="00BB57B2" w:rsidRPr="00013E4D" w:rsidRDefault="00BB57B2" w:rsidP="00E75E40">
            <w:pPr>
              <w:spacing w:line="360" w:lineRule="auto"/>
              <w:rPr>
                <w:rFonts w:ascii="Arial" w:hAnsi="Arial" w:cs="Arial"/>
                <w:sz w:val="20"/>
                <w:szCs w:val="20"/>
              </w:rPr>
            </w:pPr>
            <w:r w:rsidRPr="00013E4D">
              <w:rPr>
                <w:rFonts w:ascii="Arial" w:hAnsi="Arial" w:cs="Arial"/>
                <w:sz w:val="20"/>
                <w:szCs w:val="20"/>
              </w:rPr>
              <w:t>Montažer filma „VLOG“ (dugi igrani film), UMAS, 2014.</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Nositelj je stekao kompetencije držeći nastavu iz kolegija: </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«Osnove pokretne slike», (2005.- 2009.)</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«Kratki film i video», (2005.- 2009.)</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«Montaža slike i zvuka 1 i 2», (2011.- 2014.)</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«Filmska i video montaža 1 i 2», (2011.- 2014.)</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«Osnove računalne montaže», (2013.- 2014.)</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«Montaža slike 2», (2013.- 2014.)</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«Workshop izrada video spotova», (2013.- 2014.)</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PRIZNANJA I NAGRADE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tcPr>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3. nagrada za film „Poljička cesta 25“( „33. Revija hrvatskog filmskog i video stvaralaštva“, Daruvar 2001.)</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 xml:space="preserve">2. mjesto za film „Poljička cesta 25“( „UNICA“, Fgdca, </w:t>
            </w:r>
            <w:r w:rsidRPr="00013E4D">
              <w:rPr>
                <w:rFonts w:ascii="Arial" w:hAnsi="Arial" w:cs="Arial"/>
                <w:sz w:val="20"/>
                <w:szCs w:val="20"/>
              </w:rPr>
              <w:lastRenderedPageBreak/>
              <w:t>Međunarodni festival filma i videa, Luxemburg 2002.)</w:t>
            </w: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Top 10 filmova na Biennale mladih umjetnika za film „Škver blues“( „12. Biennale mladih umjetnika“, Napulj 2005.)</w:t>
            </w:r>
          </w:p>
          <w:p w:rsidR="00BB57B2" w:rsidRPr="00013E4D" w:rsidRDefault="00BB57B2" w:rsidP="00972378">
            <w:pPr>
              <w:spacing w:beforeLines="1" w:afterLines="1" w:line="240" w:lineRule="auto"/>
              <w:outlineLvl w:val="4"/>
              <w:rPr>
                <w:rFonts w:ascii="Arial" w:eastAsia="Cambria" w:hAnsi="Arial" w:cs="Arial"/>
                <w:sz w:val="20"/>
                <w:szCs w:val="20"/>
                <w:lang w:val="en-US"/>
              </w:rPr>
            </w:pPr>
            <w:r w:rsidRPr="00013E4D">
              <w:rPr>
                <w:rFonts w:ascii="Arial" w:eastAsia="Cambria" w:hAnsi="Arial" w:cs="Arial"/>
                <w:sz w:val="20"/>
                <w:szCs w:val="20"/>
                <w:lang w:val="en-US"/>
              </w:rPr>
              <w:t>1. mjesto za film “Kinkachoo”, ADU 2009. (“41.revija hrvatskoga filmskog i video stvaralaštva”, Split 2009.)</w:t>
            </w:r>
          </w:p>
          <w:p w:rsidR="00BB57B2" w:rsidRPr="00013E4D" w:rsidRDefault="00BB57B2" w:rsidP="00972378">
            <w:pPr>
              <w:spacing w:beforeLines="1" w:afterLines="1" w:line="240" w:lineRule="auto"/>
              <w:outlineLvl w:val="4"/>
              <w:rPr>
                <w:rFonts w:ascii="Arial" w:eastAsia="Cambria" w:hAnsi="Arial" w:cs="Arial"/>
                <w:sz w:val="20"/>
                <w:szCs w:val="20"/>
                <w:lang w:val="en-US"/>
              </w:rPr>
            </w:pPr>
          </w:p>
          <w:p w:rsidR="00BB57B2" w:rsidRPr="00013E4D" w:rsidRDefault="00BB57B2" w:rsidP="00E75E40">
            <w:pPr>
              <w:spacing w:line="240" w:lineRule="auto"/>
              <w:rPr>
                <w:rFonts w:ascii="Arial" w:hAnsi="Arial" w:cs="Arial"/>
                <w:sz w:val="20"/>
                <w:szCs w:val="20"/>
              </w:rPr>
            </w:pPr>
            <w:r w:rsidRPr="00013E4D">
              <w:rPr>
                <w:rFonts w:ascii="Arial" w:hAnsi="Arial" w:cs="Arial"/>
                <w:sz w:val="20"/>
                <w:szCs w:val="20"/>
              </w:rPr>
              <w:t>Grand Prix za film „Benjamin“, ADU 2009.</w:t>
            </w:r>
            <w:r w:rsidRPr="00013E4D">
              <w:rPr>
                <w:rStyle w:val="Emphasis"/>
                <w:rFonts w:ascii="Arial" w:hAnsi="Arial" w:cs="Arial"/>
                <w:sz w:val="20"/>
                <w:szCs w:val="20"/>
              </w:rPr>
              <w:t xml:space="preserve"> (</w:t>
            </w:r>
            <w:r w:rsidRPr="00013E4D">
              <w:rPr>
                <w:rFonts w:ascii="Arial" w:hAnsi="Arial" w:cs="Arial"/>
                <w:sz w:val="20"/>
                <w:szCs w:val="20"/>
              </w:rPr>
              <w:t>„</w:t>
            </w:r>
            <w:r w:rsidRPr="00013E4D">
              <w:rPr>
                <w:rStyle w:val="Emphasis"/>
                <w:rFonts w:ascii="Arial" w:hAnsi="Arial" w:cs="Arial"/>
                <w:sz w:val="20"/>
                <w:szCs w:val="20"/>
              </w:rPr>
              <w:t>Sofia</w:t>
            </w:r>
            <w:r w:rsidRPr="00013E4D">
              <w:rPr>
                <w:rFonts w:ascii="Arial" w:hAnsi="Arial" w:cs="Arial"/>
                <w:i/>
                <w:sz w:val="20"/>
                <w:szCs w:val="20"/>
              </w:rPr>
              <w:t xml:space="preserve"> </w:t>
            </w:r>
            <w:r w:rsidRPr="00013E4D">
              <w:rPr>
                <w:rFonts w:ascii="Arial" w:hAnsi="Arial" w:cs="Arial"/>
                <w:sz w:val="20"/>
                <w:szCs w:val="20"/>
              </w:rPr>
              <w:t>International</w:t>
            </w:r>
            <w:r w:rsidRPr="00013E4D">
              <w:rPr>
                <w:rFonts w:ascii="Arial" w:hAnsi="Arial" w:cs="Arial"/>
                <w:i/>
                <w:sz w:val="20"/>
                <w:szCs w:val="20"/>
              </w:rPr>
              <w:t xml:space="preserve"> </w:t>
            </w:r>
            <w:r w:rsidRPr="00013E4D">
              <w:rPr>
                <w:rStyle w:val="Emphasis"/>
                <w:rFonts w:ascii="Arial" w:hAnsi="Arial" w:cs="Arial"/>
                <w:sz w:val="20"/>
                <w:szCs w:val="20"/>
              </w:rPr>
              <w:t>Film Festival</w:t>
            </w:r>
            <w:r w:rsidRPr="00013E4D">
              <w:rPr>
                <w:rFonts w:ascii="Arial" w:hAnsi="Arial" w:cs="Arial"/>
                <w:sz w:val="20"/>
                <w:szCs w:val="20"/>
              </w:rPr>
              <w:t>“</w:t>
            </w:r>
            <w:r w:rsidRPr="00013E4D">
              <w:rPr>
                <w:rStyle w:val="Emphasis"/>
                <w:rFonts w:ascii="Arial" w:hAnsi="Arial" w:cs="Arial"/>
                <w:sz w:val="20"/>
                <w:szCs w:val="20"/>
              </w:rPr>
              <w:t>, Sofia 2010.</w:t>
            </w:r>
            <w:r w:rsidRPr="00013E4D">
              <w:rPr>
                <w:rFonts w:ascii="Arial" w:hAnsi="Arial" w:cs="Arial"/>
                <w:sz w:val="20"/>
                <w:szCs w:val="20"/>
              </w:rPr>
              <w:t>)</w:t>
            </w:r>
          </w:p>
          <w:p w:rsidR="00BB57B2" w:rsidRPr="00013E4D" w:rsidRDefault="00BB57B2" w:rsidP="00E75E40">
            <w:pPr>
              <w:spacing w:line="360" w:lineRule="auto"/>
              <w:rPr>
                <w:rFonts w:ascii="Arial" w:hAnsi="Arial" w:cs="Arial"/>
                <w:sz w:val="20"/>
                <w:szCs w:val="20"/>
              </w:rPr>
            </w:pPr>
          </w:p>
        </w:tc>
      </w:tr>
    </w:tbl>
    <w:p w:rsidR="00BB57B2" w:rsidRPr="00013E4D" w:rsidRDefault="00BB57B2" w:rsidP="00BB57B2">
      <w:pPr>
        <w:spacing w:after="0" w:line="240" w:lineRule="auto"/>
        <w:rPr>
          <w:rFonts w:ascii="Arial" w:hAnsi="Arial" w:cs="Arial"/>
          <w:sz w:val="20"/>
          <w:szCs w:val="20"/>
        </w:rPr>
      </w:pPr>
    </w:p>
    <w:tbl>
      <w:tblPr>
        <w:tblW w:w="0" w:type="auto"/>
        <w:tblInd w:w="-108" w:type="dxa"/>
        <w:tblBorders>
          <w:top w:val="single" w:sz="8" w:space="0" w:color="00000A"/>
          <w:left w:val="single" w:sz="4" w:space="0" w:color="00000A"/>
          <w:bottom w:val="single" w:sz="4" w:space="0" w:color="00000A"/>
          <w:right w:val="single" w:sz="4" w:space="0" w:color="00000A"/>
        </w:tblBorders>
        <w:tblCellMar>
          <w:left w:w="10" w:type="dxa"/>
          <w:right w:w="10" w:type="dxa"/>
        </w:tblCellMar>
        <w:tblLook w:val="04A0"/>
      </w:tblPr>
      <w:tblGrid>
        <w:gridCol w:w="3403"/>
        <w:gridCol w:w="5884"/>
      </w:tblGrid>
      <w:tr w:rsidR="00BB57B2" w:rsidRPr="00013E4D" w:rsidTr="00E75E40">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Titula, ime i prezime nositelja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b/>
                <w:sz w:val="20"/>
                <w:szCs w:val="20"/>
              </w:rPr>
              <w:t>Akademski filmski i tv snimatelj Brian Daniel Willems docent</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Predmet koji predaje na predloženom studijskom programu </w:t>
            </w:r>
          </w:p>
        </w:tc>
        <w:tc>
          <w:tcPr>
            <w:tcW w:w="5884" w:type="dxa"/>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b/>
                <w:sz w:val="20"/>
                <w:szCs w:val="20"/>
              </w:rPr>
              <w:t>Teorija filma 1-2</w:t>
            </w:r>
          </w:p>
          <w:p w:rsidR="00BB57B2" w:rsidRPr="00013E4D" w:rsidRDefault="00BB57B2" w:rsidP="00E75E40">
            <w:pPr>
              <w:spacing w:after="0" w:line="100" w:lineRule="atLeast"/>
              <w:rPr>
                <w:rFonts w:ascii="Arial" w:hAnsi="Arial" w:cs="Arial"/>
                <w:sz w:val="20"/>
                <w:szCs w:val="20"/>
              </w:rPr>
            </w:pPr>
            <w:r w:rsidRPr="00013E4D">
              <w:rPr>
                <w:rFonts w:ascii="Arial" w:hAnsi="Arial" w:cs="Arial"/>
                <w:b/>
                <w:sz w:val="20"/>
                <w:szCs w:val="20"/>
              </w:rPr>
              <w:t>Analiza umjetnosti 1</w:t>
            </w:r>
          </w:p>
          <w:p w:rsidR="00BB57B2" w:rsidRPr="00013E4D" w:rsidRDefault="00BB57B2" w:rsidP="00E75E40">
            <w:pPr>
              <w:spacing w:after="0" w:line="100" w:lineRule="atLeast"/>
              <w:rPr>
                <w:rFonts w:ascii="Arial" w:hAnsi="Arial" w:cs="Arial"/>
                <w:sz w:val="20"/>
                <w:szCs w:val="20"/>
              </w:rPr>
            </w:pPr>
          </w:p>
          <w:p w:rsidR="00BB57B2" w:rsidRPr="00013E4D" w:rsidRDefault="00BB57B2" w:rsidP="00E75E40">
            <w:pPr>
              <w:spacing w:after="0" w:line="100" w:lineRule="atLeast"/>
              <w:rPr>
                <w:rFonts w:ascii="Arial" w:hAnsi="Arial" w:cs="Arial"/>
                <w:sz w:val="20"/>
                <w:szCs w:val="20"/>
              </w:rPr>
            </w:pPr>
          </w:p>
        </w:tc>
      </w:tr>
      <w:tr w:rsidR="00BB57B2" w:rsidRPr="00013E4D" w:rsidTr="00E75E40">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b/>
                <w:sz w:val="20"/>
                <w:szCs w:val="20"/>
              </w:rPr>
              <w:t>OPĆE INFORMACIJE  O NOSITELJU</w:t>
            </w:r>
          </w:p>
        </w:tc>
      </w:tr>
      <w:tr w:rsidR="00BB57B2" w:rsidRPr="00013E4D" w:rsidTr="00E75E40">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Adresa </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b/>
                <w:sz w:val="20"/>
                <w:szCs w:val="20"/>
              </w:rPr>
              <w:t>Dinka Šimunoviča 3</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Telefon</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b/>
                <w:sz w:val="20"/>
                <w:szCs w:val="20"/>
              </w:rPr>
              <w:t>091 891 1675</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E-mail adresa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b/>
                <w:sz w:val="20"/>
                <w:szCs w:val="20"/>
              </w:rPr>
              <w:t>brianwillems@gmail.com</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Osobna web stranica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Godina rođenja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1972</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Matični broj iz Upisnika znanstvenika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331676</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Znanstveno ili umjetničko zvanje i datum posljednjega izbora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Znanstveno-nastavno, umjetničko-nastavno ili nastavno zvanje i datum posljednjega izbora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Docent, Znanstveno-nastavno zvanje, 20.12.2013.</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Područje i polje izbora u znanstveno ili umjetničko zvanje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Anglistika</w:t>
            </w:r>
          </w:p>
        </w:tc>
      </w:tr>
      <w:tr w:rsidR="00BB57B2" w:rsidRPr="00013E4D" w:rsidTr="00E75E40">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PODACI O SADAŠNJEM ZAPOSLENJU </w:t>
            </w:r>
          </w:p>
        </w:tc>
      </w:tr>
      <w:tr w:rsidR="00BB57B2" w:rsidRPr="00013E4D" w:rsidTr="00E75E40">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Ustanova zaposlenja</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Filozofski fakultet u Splitu</w:t>
            </w:r>
          </w:p>
        </w:tc>
      </w:tr>
      <w:tr w:rsidR="00BB57B2" w:rsidRPr="00013E4D" w:rsidTr="00E75E40">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Datum zaposlenja</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2004</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Naziv radnoga mjesta (profesor, istraživač, suradnik i sl.)</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Docent</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Područje rada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Književnost i teorija filma</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Funkcija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p>
        </w:tc>
      </w:tr>
      <w:tr w:rsidR="00BB57B2" w:rsidRPr="00013E4D" w:rsidTr="00E75E40">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PODACI O ŠKOLOVANJU – Najviši postignuti stupanj </w:t>
            </w:r>
          </w:p>
        </w:tc>
      </w:tr>
      <w:tr w:rsidR="00BB57B2" w:rsidRPr="00013E4D" w:rsidTr="00E75E40">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Zvanje </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Interdisciplinarni</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Ustanova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Sveučilište u Splitu</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Mjesto</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Split</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Nadnevak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2013</w:t>
            </w:r>
          </w:p>
        </w:tc>
      </w:tr>
      <w:tr w:rsidR="00BB57B2" w:rsidRPr="00013E4D" w:rsidTr="00E75E40">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PODACI O USAVRŠAVANJU</w:t>
            </w:r>
          </w:p>
        </w:tc>
      </w:tr>
      <w:tr w:rsidR="00BB57B2" w:rsidRPr="00013E4D" w:rsidTr="00E75E40">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Godina</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2009</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Mjesto</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Saas-Fee, Švicarska</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Ustanova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The European Graduate School</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Područje usavršavanja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Media and Communications</w:t>
            </w:r>
          </w:p>
        </w:tc>
      </w:tr>
      <w:tr w:rsidR="00BB57B2" w:rsidRPr="00013E4D" w:rsidTr="00E75E40">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MATERINSKI I STRANI JEZICI</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Materinski jezik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Engleski</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Hrvatski 3</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lastRenderedPageBreak/>
              <w:t>Strani jezik i poznavanje jezika na  ljestvici od 2 (dovoljno) do 5 (izvrsno)</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p>
        </w:tc>
      </w:tr>
      <w:tr w:rsidR="00BB57B2" w:rsidRPr="00013E4D" w:rsidTr="00E75E40">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KOMPETENCIJE ZA PREDMET </w:t>
            </w:r>
          </w:p>
        </w:tc>
      </w:tr>
      <w:tr w:rsidR="00BB57B2" w:rsidRPr="00013E4D" w:rsidTr="00E75E40">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Književnost i film, FFST; Kultura medija, FFST</w:t>
            </w: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Autorstvo sveučilišnih/fakultetskih udžbenika iz područja predmeta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Stručni, znanstveni i umjetnički radovi objavljeni u posljednjih pet godina iz područja predmeta </w:t>
            </w:r>
            <w:r w:rsidRPr="00013E4D">
              <w:rPr>
                <w:rFonts w:ascii="Arial" w:hAnsi="Arial" w:cs="Arial"/>
                <w:b/>
                <w:sz w:val="20"/>
                <w:szCs w:val="20"/>
              </w:rPr>
              <w:t>(najviše 5 referenca)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rPr>
                <w:rFonts w:ascii="Arial" w:hAnsi="Arial" w:cs="Arial"/>
                <w:sz w:val="20"/>
                <w:szCs w:val="20"/>
              </w:rPr>
            </w:pPr>
            <w:r w:rsidRPr="00013E4D">
              <w:rPr>
                <w:rFonts w:ascii="Arial" w:hAnsi="Arial" w:cs="Arial"/>
                <w:sz w:val="20"/>
                <w:szCs w:val="20"/>
              </w:rPr>
              <w:t>Knjige:</w:t>
            </w:r>
          </w:p>
          <w:p w:rsidR="00BB57B2" w:rsidRPr="00013E4D" w:rsidRDefault="00BB57B2" w:rsidP="00E75E40">
            <w:pPr>
              <w:rPr>
                <w:rFonts w:ascii="Arial" w:hAnsi="Arial" w:cs="Arial"/>
                <w:sz w:val="20"/>
                <w:szCs w:val="20"/>
              </w:rPr>
            </w:pPr>
            <w:r w:rsidRPr="00013E4D">
              <w:rPr>
                <w:rFonts w:ascii="Arial" w:hAnsi="Arial" w:cs="Arial"/>
                <w:sz w:val="20"/>
                <w:szCs w:val="20"/>
              </w:rPr>
              <w:t>Hopkins and Heidegger (London; New York: Continuum, 2009).</w:t>
            </w:r>
          </w:p>
          <w:p w:rsidR="00BB57B2" w:rsidRPr="00013E4D" w:rsidRDefault="00BB57B2" w:rsidP="00E75E40">
            <w:pPr>
              <w:rPr>
                <w:rFonts w:ascii="Arial" w:hAnsi="Arial" w:cs="Arial"/>
                <w:sz w:val="20"/>
                <w:szCs w:val="20"/>
              </w:rPr>
            </w:pPr>
            <w:r w:rsidRPr="00013E4D">
              <w:rPr>
                <w:rFonts w:ascii="Arial" w:hAnsi="Arial" w:cs="Arial"/>
                <w:sz w:val="20"/>
                <w:szCs w:val="20"/>
              </w:rPr>
              <w:t>Facticity, Poverty and Clones (New York; Dresden: Atropos Press, 2010).</w:t>
            </w:r>
          </w:p>
          <w:p w:rsidR="00BB57B2" w:rsidRPr="00013E4D" w:rsidRDefault="00BB57B2" w:rsidP="00E75E40">
            <w:pPr>
              <w:rPr>
                <w:rFonts w:ascii="Arial" w:hAnsi="Arial" w:cs="Arial"/>
                <w:sz w:val="20"/>
                <w:szCs w:val="20"/>
              </w:rPr>
            </w:pPr>
          </w:p>
          <w:p w:rsidR="00BB57B2" w:rsidRPr="00013E4D" w:rsidRDefault="00BB57B2" w:rsidP="00E75E40">
            <w:pPr>
              <w:rPr>
                <w:rFonts w:ascii="Arial" w:hAnsi="Arial" w:cs="Arial"/>
                <w:sz w:val="20"/>
                <w:szCs w:val="20"/>
              </w:rPr>
            </w:pPr>
            <w:r w:rsidRPr="00013E4D">
              <w:rPr>
                <w:rFonts w:ascii="Arial" w:hAnsi="Arial" w:cs="Arial"/>
                <w:sz w:val="20"/>
                <w:szCs w:val="20"/>
              </w:rPr>
              <w:t>Esej:</w:t>
            </w:r>
          </w:p>
          <w:p w:rsidR="00BB57B2" w:rsidRPr="00013E4D" w:rsidRDefault="00BB57B2" w:rsidP="00E75E40">
            <w:pPr>
              <w:rPr>
                <w:rFonts w:ascii="Arial" w:hAnsi="Arial" w:cs="Arial"/>
                <w:sz w:val="20"/>
                <w:szCs w:val="20"/>
              </w:rPr>
            </w:pPr>
            <w:r w:rsidRPr="00013E4D">
              <w:rPr>
                <w:rFonts w:ascii="Arial" w:hAnsi="Arial" w:cs="Arial"/>
                <w:sz w:val="20"/>
                <w:szCs w:val="20"/>
                <w:lang w:val="en-US"/>
              </w:rPr>
              <w:t xml:space="preserve">"Emerging Sight, Emerging Blindness." </w:t>
            </w:r>
            <w:r w:rsidRPr="00013E4D">
              <w:rPr>
                <w:rFonts w:ascii="Arial" w:hAnsi="Arial" w:cs="Arial"/>
                <w:i/>
                <w:sz w:val="20"/>
                <w:szCs w:val="20"/>
                <w:lang w:val="en-US"/>
              </w:rPr>
              <w:t>On Blinking</w:t>
            </w:r>
            <w:r w:rsidRPr="00013E4D">
              <w:rPr>
                <w:rFonts w:ascii="Arial" w:hAnsi="Arial" w:cs="Arial"/>
                <w:sz w:val="20"/>
                <w:szCs w:val="20"/>
                <w:lang w:val="en-US"/>
              </w:rPr>
              <w:t>, eds. Jeremy Fernando and Brigid Hannis. Den Haag; Paris: Uitgeverij, 2012.</w:t>
            </w:r>
          </w:p>
          <w:p w:rsidR="00BB57B2" w:rsidRPr="00013E4D" w:rsidRDefault="00BB57B2" w:rsidP="00E75E40">
            <w:pPr>
              <w:rPr>
                <w:rFonts w:ascii="Arial" w:hAnsi="Arial" w:cs="Arial"/>
                <w:sz w:val="20"/>
                <w:szCs w:val="20"/>
              </w:rPr>
            </w:pPr>
            <w:r w:rsidRPr="00013E4D">
              <w:rPr>
                <w:rFonts w:ascii="Arial" w:hAnsi="Arial" w:cs="Arial"/>
                <w:sz w:val="20"/>
                <w:szCs w:val="20"/>
                <w:lang w:val="en-US"/>
              </w:rPr>
              <w:t xml:space="preserve">"Increasing the Visibility of Blindness: Natalie Bookchin's </w:t>
            </w:r>
            <w:r w:rsidRPr="00013E4D">
              <w:rPr>
                <w:rFonts w:ascii="Arial" w:hAnsi="Arial" w:cs="Arial"/>
                <w:i/>
                <w:sz w:val="20"/>
                <w:szCs w:val="20"/>
                <w:lang w:val="en-US"/>
              </w:rPr>
              <w:t>Mass Ornament</w:t>
            </w:r>
            <w:r w:rsidRPr="00013E4D">
              <w:rPr>
                <w:rFonts w:ascii="Arial" w:hAnsi="Arial" w:cs="Arial"/>
                <w:sz w:val="20"/>
                <w:szCs w:val="20"/>
                <w:lang w:val="en-US"/>
              </w:rPr>
              <w:t xml:space="preserve">." </w:t>
            </w:r>
            <w:r w:rsidRPr="00013E4D">
              <w:rPr>
                <w:rFonts w:ascii="Arial" w:hAnsi="Arial" w:cs="Arial"/>
                <w:i/>
                <w:sz w:val="20"/>
                <w:szCs w:val="20"/>
                <w:lang w:val="en-US"/>
              </w:rPr>
              <w:t>Video Vortex Reader II</w:t>
            </w:r>
            <w:r w:rsidRPr="00013E4D">
              <w:rPr>
                <w:rFonts w:ascii="Arial" w:hAnsi="Arial" w:cs="Arial"/>
                <w:sz w:val="20"/>
                <w:szCs w:val="20"/>
                <w:lang w:val="en-US"/>
              </w:rPr>
              <w:t>, eds. Geert Lovnik and Sabine Niederer. Amsterdam: Institute of Network Cultures, 2011.</w:t>
            </w:r>
          </w:p>
          <w:p w:rsidR="00BB57B2" w:rsidRPr="00013E4D" w:rsidRDefault="00BB57B2" w:rsidP="00E75E40">
            <w:pPr>
              <w:rPr>
                <w:rFonts w:ascii="Arial" w:hAnsi="Arial" w:cs="Arial"/>
                <w:sz w:val="20"/>
                <w:szCs w:val="20"/>
              </w:rPr>
            </w:pPr>
            <w:r w:rsidRPr="00013E4D">
              <w:rPr>
                <w:rFonts w:ascii="Arial" w:hAnsi="Arial" w:cs="Arial"/>
                <w:sz w:val="20"/>
                <w:szCs w:val="20"/>
                <w:lang w:val="en-US"/>
              </w:rPr>
              <w:t xml:space="preserve">"An Accidental Imperative: The Menacing Nothing of &amp;nbsp." </w:t>
            </w:r>
            <w:r w:rsidRPr="00013E4D">
              <w:rPr>
                <w:rFonts w:ascii="Arial" w:hAnsi="Arial" w:cs="Arial"/>
                <w:i/>
                <w:sz w:val="20"/>
                <w:szCs w:val="20"/>
                <w:lang w:val="en-US"/>
              </w:rPr>
              <w:t>From A to &lt;A&gt;: Keywords in Markup</w:t>
            </w:r>
            <w:r w:rsidRPr="00013E4D">
              <w:rPr>
                <w:rFonts w:ascii="Arial" w:hAnsi="Arial" w:cs="Arial"/>
                <w:sz w:val="20"/>
                <w:szCs w:val="20"/>
                <w:lang w:val="en-US"/>
              </w:rPr>
              <w:t>, eds. Bradley Dilger and Jeff Rice. Minneapolis; London: University of Minnesota Press, 2010.</w:t>
            </w:r>
          </w:p>
          <w:p w:rsidR="00BB57B2" w:rsidRPr="00013E4D" w:rsidRDefault="00BB57B2" w:rsidP="00E75E40">
            <w:pPr>
              <w:spacing w:after="0" w:line="100" w:lineRule="atLeast"/>
              <w:rPr>
                <w:rFonts w:ascii="Arial" w:hAnsi="Arial" w:cs="Arial"/>
                <w:sz w:val="20"/>
                <w:szCs w:val="20"/>
              </w:rPr>
            </w:pP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Stručni i znanstveni radovi iz metodike i kvalitete nastave objavljeni u posljednjih pet godina </w:t>
            </w:r>
            <w:r w:rsidRPr="00013E4D">
              <w:rPr>
                <w:rFonts w:ascii="Arial" w:hAnsi="Arial" w:cs="Arial"/>
                <w:b/>
                <w:sz w:val="20"/>
                <w:szCs w:val="20"/>
              </w:rPr>
              <w:t>(najviše 5 referenca)</w:t>
            </w:r>
            <w:r w:rsidRPr="00013E4D">
              <w:rPr>
                <w:rFonts w:ascii="Arial" w:hAnsi="Arial" w:cs="Arial"/>
                <w:sz w:val="20"/>
                <w:szCs w:val="20"/>
              </w:rPr>
              <w:t xml:space="preserve">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Stručni, znanstveni i umjetnički projekti iz područja predmeta koji su se provodili u posljednjih pet godina </w:t>
            </w:r>
            <w:r w:rsidRPr="00013E4D">
              <w:rPr>
                <w:rFonts w:ascii="Arial" w:hAnsi="Arial" w:cs="Arial"/>
                <w:b/>
                <w:sz w:val="20"/>
                <w:szCs w:val="20"/>
              </w:rPr>
              <w:t>(najviše 5 referenca)</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K</w:t>
            </w:r>
            <w:r w:rsidRPr="00013E4D">
              <w:rPr>
                <w:rFonts w:ascii="Arial" w:hAnsi="Arial" w:cs="Arial"/>
                <w:sz w:val="20"/>
                <w:szCs w:val="20"/>
                <w:lang w:val="en-US"/>
              </w:rPr>
              <w:t xml:space="preserve">o-organizator, </w:t>
            </w:r>
            <w:r w:rsidRPr="00013E4D">
              <w:rPr>
                <w:rFonts w:ascii="Arial" w:hAnsi="Arial" w:cs="Arial"/>
                <w:i/>
                <w:iCs/>
                <w:sz w:val="20"/>
                <w:szCs w:val="20"/>
                <w:lang w:val="en-US"/>
              </w:rPr>
              <w:t>Video Vortex 8</w:t>
            </w:r>
            <w:r w:rsidRPr="00013E4D">
              <w:rPr>
                <w:rFonts w:ascii="Arial" w:hAnsi="Arial" w:cs="Arial"/>
                <w:sz w:val="20"/>
                <w:szCs w:val="20"/>
                <w:lang w:val="en-US"/>
              </w:rPr>
              <w:t>, Muzej suvremene umjetnosti, Zagreb, Svibanj 2012.</w:t>
            </w:r>
          </w:p>
          <w:p w:rsidR="00BB57B2" w:rsidRPr="00013E4D" w:rsidRDefault="00BB57B2" w:rsidP="00E75E40">
            <w:pPr>
              <w:spacing w:after="0" w:line="100" w:lineRule="atLeast"/>
              <w:rPr>
                <w:rFonts w:ascii="Arial" w:hAnsi="Arial" w:cs="Arial"/>
                <w:sz w:val="20"/>
                <w:szCs w:val="20"/>
              </w:rPr>
            </w:pPr>
          </w:p>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lang w:val="en-US"/>
              </w:rPr>
              <w:t xml:space="preserve">Kurator izložbe </w:t>
            </w:r>
            <w:r w:rsidRPr="00013E4D">
              <w:rPr>
                <w:rFonts w:ascii="Arial" w:hAnsi="Arial" w:cs="Arial"/>
                <w:i/>
                <w:iCs/>
                <w:sz w:val="20"/>
                <w:szCs w:val="20"/>
                <w:lang w:val="en-US"/>
              </w:rPr>
              <w:t>Removed Together: LJ-ST</w:t>
            </w:r>
            <w:r w:rsidRPr="00013E4D">
              <w:rPr>
                <w:rFonts w:ascii="Arial" w:hAnsi="Arial" w:cs="Arial"/>
                <w:sz w:val="20"/>
                <w:szCs w:val="20"/>
                <w:lang w:val="en-US"/>
              </w:rPr>
              <w:t>, Multimedijalni kulturni centar Split i Alkatraz Gallery, Ljubljana, Ožujak 2012.</w:t>
            </w:r>
          </w:p>
          <w:p w:rsidR="00BB57B2" w:rsidRPr="00013E4D" w:rsidRDefault="00BB57B2" w:rsidP="00E75E40">
            <w:pPr>
              <w:spacing w:after="0" w:line="100" w:lineRule="atLeast"/>
              <w:rPr>
                <w:rFonts w:ascii="Arial" w:hAnsi="Arial" w:cs="Arial"/>
                <w:sz w:val="20"/>
                <w:szCs w:val="20"/>
              </w:rPr>
            </w:pPr>
          </w:p>
        </w:tc>
      </w:tr>
      <w:tr w:rsidR="00BB57B2" w:rsidRPr="00013E4D" w:rsidTr="00E75E40">
        <w:trPr>
          <w:cantSplit/>
        </w:trPr>
        <w:tc>
          <w:tcPr>
            <w:tcW w:w="3403" w:type="dxa"/>
            <w:tcBorders>
              <w:top w:val="single" w:sz="4"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p>
        </w:tc>
      </w:tr>
      <w:tr w:rsidR="00BB57B2" w:rsidRPr="00013E4D" w:rsidTr="00E75E40">
        <w:trPr>
          <w:cantSplit/>
        </w:trPr>
        <w:tc>
          <w:tcPr>
            <w:tcW w:w="9287" w:type="dxa"/>
            <w:gridSpan w:val="2"/>
            <w:tcBorders>
              <w:top w:val="single" w:sz="8" w:space="0" w:color="00000A"/>
              <w:left w:val="single" w:sz="8" w:space="0" w:color="00000A"/>
              <w:bottom w:val="single" w:sz="8" w:space="0" w:color="00000A"/>
              <w:right w:val="single" w:sz="8" w:space="0" w:color="00000A"/>
            </w:tcBorders>
            <w:shd w:val="clear" w:color="auto" w:fill="99CC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t xml:space="preserve">PRIZNANJA I NAGRADE </w:t>
            </w:r>
          </w:p>
        </w:tc>
      </w:tr>
      <w:tr w:rsidR="00BB57B2" w:rsidRPr="00013E4D" w:rsidTr="00E75E40">
        <w:trPr>
          <w:cantSplit/>
        </w:trPr>
        <w:tc>
          <w:tcPr>
            <w:tcW w:w="3403" w:type="dxa"/>
            <w:tcBorders>
              <w:top w:val="single" w:sz="8" w:space="0" w:color="00000A"/>
              <w:left w:val="single" w:sz="4" w:space="0" w:color="00000A"/>
              <w:bottom w:val="single" w:sz="4" w:space="0" w:color="00000A"/>
              <w:right w:val="single" w:sz="4" w:space="0" w:color="00000A"/>
            </w:tcBorders>
            <w:shd w:val="clear" w:color="auto" w:fill="CCFFFF"/>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sz w:val="20"/>
                <w:szCs w:val="20"/>
              </w:rPr>
              <w:lastRenderedPageBreak/>
              <w:t>Priznanja i nagrade za nastavni i znanstveni rad/umjetnički rad</w:t>
            </w:r>
          </w:p>
        </w:tc>
        <w:tc>
          <w:tcPr>
            <w:tcW w:w="5884" w:type="dxa"/>
            <w:tcBorders>
              <w:top w:val="single" w:sz="8"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57B2" w:rsidRPr="00013E4D" w:rsidRDefault="00BB57B2" w:rsidP="00E75E40">
            <w:pPr>
              <w:spacing w:after="0" w:line="100" w:lineRule="atLeast"/>
              <w:rPr>
                <w:rFonts w:ascii="Arial" w:hAnsi="Arial" w:cs="Arial"/>
                <w:sz w:val="20"/>
                <w:szCs w:val="20"/>
              </w:rPr>
            </w:pPr>
            <w:r w:rsidRPr="00013E4D">
              <w:rPr>
                <w:rFonts w:ascii="Arial" w:hAnsi="Arial" w:cs="Arial"/>
                <w:color w:val="000000"/>
                <w:sz w:val="20"/>
                <w:szCs w:val="20"/>
                <w:lang w:val="en-US" w:bidi="en-US"/>
              </w:rPr>
              <w:t>NajProfesora Award, 2011.</w:t>
            </w:r>
          </w:p>
          <w:p w:rsidR="00BB57B2" w:rsidRPr="00013E4D" w:rsidRDefault="00BB57B2" w:rsidP="00E75E40">
            <w:pPr>
              <w:spacing w:after="0" w:line="100" w:lineRule="atLeast"/>
              <w:rPr>
                <w:rFonts w:ascii="Arial" w:hAnsi="Arial" w:cs="Arial"/>
                <w:sz w:val="20"/>
                <w:szCs w:val="20"/>
              </w:rPr>
            </w:pPr>
          </w:p>
          <w:p w:rsidR="00BB57B2" w:rsidRPr="00013E4D" w:rsidRDefault="00BB57B2" w:rsidP="00E75E40">
            <w:pPr>
              <w:spacing w:after="0" w:line="100" w:lineRule="atLeast"/>
              <w:rPr>
                <w:rFonts w:ascii="Arial" w:hAnsi="Arial" w:cs="Arial"/>
                <w:sz w:val="20"/>
                <w:szCs w:val="20"/>
              </w:rPr>
            </w:pPr>
            <w:r w:rsidRPr="00013E4D">
              <w:rPr>
                <w:rFonts w:ascii="Arial" w:hAnsi="Arial" w:cs="Arial"/>
                <w:color w:val="000000"/>
                <w:sz w:val="20"/>
                <w:szCs w:val="20"/>
                <w:lang w:val="en-US" w:bidi="en-US"/>
              </w:rPr>
              <w:t xml:space="preserve">Zbornik </w:t>
            </w:r>
            <w:r w:rsidRPr="00013E4D">
              <w:rPr>
                <w:rFonts w:ascii="Arial" w:hAnsi="Arial" w:cs="Arial"/>
                <w:i/>
                <w:iCs/>
                <w:color w:val="000000"/>
                <w:sz w:val="20"/>
                <w:szCs w:val="20"/>
                <w:lang w:val="en-US" w:bidi="en-US"/>
              </w:rPr>
              <w:t>From A to &lt;A&gt;: Keywords in Markup</w:t>
            </w:r>
            <w:r w:rsidRPr="00013E4D">
              <w:rPr>
                <w:rFonts w:ascii="Arial" w:hAnsi="Arial" w:cs="Arial"/>
                <w:sz w:val="20"/>
                <w:szCs w:val="20"/>
              </w:rPr>
              <w:t xml:space="preserve"> (University of Minnesota Press, 2010), </w:t>
            </w:r>
            <w:r w:rsidRPr="00013E4D">
              <w:rPr>
                <w:rFonts w:ascii="Arial" w:hAnsi="Arial" w:cs="Arial"/>
                <w:sz w:val="20"/>
                <w:szCs w:val="20"/>
                <w:shd w:val="clear" w:color="auto" w:fill="FFFFFF"/>
              </w:rPr>
              <w:t>u kojem potpisujem esej pod naslovom "</w:t>
            </w:r>
            <w:r w:rsidRPr="00013E4D">
              <w:rPr>
                <w:rFonts w:ascii="Arial" w:hAnsi="Arial" w:cs="Arial"/>
                <w:sz w:val="20"/>
                <w:szCs w:val="20"/>
              </w:rPr>
              <w:t xml:space="preserve">An Accidental Imperative: The Menacing Presence of &amp;nbsp," dobio je </w:t>
            </w:r>
            <w:r w:rsidRPr="00013E4D">
              <w:rPr>
                <w:rStyle w:val="Emphasis"/>
                <w:rFonts w:ascii="Arial" w:hAnsi="Arial" w:cs="Arial"/>
                <w:sz w:val="20"/>
                <w:szCs w:val="20"/>
              </w:rPr>
              <w:t>Computers</w:t>
            </w:r>
            <w:r w:rsidRPr="00013E4D">
              <w:rPr>
                <w:rFonts w:ascii="Arial" w:hAnsi="Arial" w:cs="Arial"/>
                <w:sz w:val="20"/>
                <w:szCs w:val="20"/>
                <w:u w:val="single"/>
              </w:rPr>
              <w:t xml:space="preserve"> and Composition Outstanding Book </w:t>
            </w:r>
            <w:r w:rsidRPr="00013E4D">
              <w:rPr>
                <w:rStyle w:val="Emphasis"/>
                <w:rFonts w:ascii="Arial" w:hAnsi="Arial" w:cs="Arial"/>
                <w:sz w:val="20"/>
                <w:szCs w:val="20"/>
              </w:rPr>
              <w:t>Award, 2011</w:t>
            </w:r>
            <w:r w:rsidRPr="00013E4D">
              <w:rPr>
                <w:rFonts w:ascii="Arial" w:hAnsi="Arial" w:cs="Arial"/>
                <w:sz w:val="20"/>
                <w:szCs w:val="20"/>
              </w:rPr>
              <w:t>. godine.     </w:t>
            </w:r>
          </w:p>
        </w:tc>
      </w:tr>
    </w:tbl>
    <w:p w:rsidR="00BB57B2" w:rsidRPr="00013E4D" w:rsidRDefault="00BB57B2" w:rsidP="00BB57B2">
      <w:pPr>
        <w:spacing w:after="0" w:line="100" w:lineRule="atLeast"/>
        <w:rPr>
          <w:rFonts w:ascii="Arial" w:hAnsi="Arial" w:cs="Arial"/>
          <w:sz w:val="20"/>
          <w:szCs w:val="20"/>
        </w:rPr>
      </w:pPr>
    </w:p>
    <w:p w:rsidR="00BB57B2" w:rsidRPr="00013E4D" w:rsidRDefault="00BB57B2" w:rsidP="00BB57B2">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Dr Jurica Pavičić</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Povijest hrvatskog filma </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OPĆE INFORMACIJE  O NOSITELJU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Kneza Višeslava 24, 21 000 Split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021 346 896</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pavicicjurica@gmail.com</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www.juricapavicic.net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2.11. 1965</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Znanstveni suradnik, 6. lipnja 2012.</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Docent, 23. studenog 2012.</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Znanost o umjetnosti/ filmologija</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SADAŠNJEM ZAPOSLENJU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Jutarnji list</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tcPr>
          <w:p w:rsidR="00BB57B2" w:rsidRPr="00013E4D" w:rsidRDefault="009C2C47" w:rsidP="00E75E40">
            <w:pPr>
              <w:spacing w:after="0" w:line="240" w:lineRule="auto"/>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BB57B2"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BB57B2" w:rsidRPr="00013E4D">
              <w:rPr>
                <w:rFonts w:ascii="Arial" w:hAnsi="Arial" w:cs="Arial"/>
                <w:noProof/>
                <w:sz w:val="20"/>
                <w:szCs w:val="20"/>
              </w:rPr>
              <w:t> </w:t>
            </w:r>
            <w:r w:rsidR="00BB57B2" w:rsidRPr="00013E4D">
              <w:rPr>
                <w:rFonts w:ascii="Arial" w:hAnsi="Arial" w:cs="Arial"/>
                <w:noProof/>
                <w:sz w:val="20"/>
                <w:szCs w:val="20"/>
              </w:rPr>
              <w:t> </w:t>
            </w:r>
            <w:r w:rsidR="00BB57B2" w:rsidRPr="00013E4D">
              <w:rPr>
                <w:rFonts w:ascii="Arial" w:hAnsi="Arial" w:cs="Arial"/>
                <w:noProof/>
                <w:sz w:val="20"/>
                <w:szCs w:val="20"/>
              </w:rPr>
              <w:t> </w:t>
            </w:r>
            <w:r w:rsidR="00BB57B2" w:rsidRPr="00013E4D">
              <w:rPr>
                <w:rFonts w:ascii="Arial" w:hAnsi="Arial" w:cs="Arial"/>
                <w:noProof/>
                <w:sz w:val="20"/>
                <w:szCs w:val="20"/>
              </w:rPr>
              <w:t> </w:t>
            </w:r>
            <w:r w:rsidR="00BB57B2" w:rsidRPr="00013E4D">
              <w:rPr>
                <w:rFonts w:ascii="Arial" w:hAnsi="Arial" w:cs="Arial"/>
                <w:noProof/>
                <w:sz w:val="20"/>
                <w:szCs w:val="20"/>
              </w:rPr>
              <w:t> </w:t>
            </w:r>
            <w:r w:rsidRPr="00013E4D">
              <w:rPr>
                <w:rFonts w:ascii="Arial" w:hAnsi="Arial" w:cs="Arial"/>
                <w:sz w:val="20"/>
                <w:szCs w:val="20"/>
              </w:rPr>
              <w:fldChar w:fldCharType="end"/>
            </w:r>
            <w:r w:rsidR="00BB57B2" w:rsidRPr="00013E4D">
              <w:rPr>
                <w:rFonts w:ascii="Arial" w:hAnsi="Arial" w:cs="Arial"/>
                <w:sz w:val="20"/>
                <w:szCs w:val="20"/>
              </w:rPr>
              <w:t>15. listopada 2000.</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novinar</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kultura</w:t>
            </w:r>
            <w:r w:rsidR="009C2C47" w:rsidRPr="00013E4D">
              <w:rPr>
                <w:rFonts w:ascii="Arial" w:hAnsi="Arial" w:cs="Arial"/>
                <w:sz w:val="20"/>
                <w:szCs w:val="20"/>
              </w:rPr>
              <w:fldChar w:fldCharType="begin">
                <w:ffData>
                  <w:name w:val="Text1"/>
                  <w:enabled/>
                  <w:calcOnExit w:val="0"/>
                  <w:textInput/>
                </w:ffData>
              </w:fldChar>
            </w:r>
            <w:r w:rsidRPr="00013E4D">
              <w:rPr>
                <w:rFonts w:ascii="Arial" w:hAnsi="Arial" w:cs="Arial"/>
                <w:sz w:val="20"/>
                <w:szCs w:val="20"/>
              </w:rPr>
              <w:instrText xml:space="preserve"> FORMTEXT </w:instrText>
            </w:r>
            <w:r w:rsidR="009C2C47" w:rsidRPr="00013E4D">
              <w:rPr>
                <w:rFonts w:ascii="Arial" w:hAnsi="Arial" w:cs="Arial"/>
                <w:sz w:val="20"/>
                <w:szCs w:val="20"/>
              </w:rPr>
            </w:r>
            <w:r w:rsidR="009C2C47" w:rsidRPr="00013E4D">
              <w:rPr>
                <w:rFonts w:ascii="Arial" w:hAnsi="Arial" w:cs="Arial"/>
                <w:sz w:val="20"/>
                <w:szCs w:val="20"/>
              </w:rPr>
              <w:fldChar w:fldCharType="separate"/>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009C2C47" w:rsidRPr="00013E4D">
              <w:rPr>
                <w:rFonts w:ascii="Arial" w:hAnsi="Arial" w:cs="Arial"/>
                <w:sz w:val="20"/>
                <w:szCs w:val="20"/>
              </w:rPr>
              <w:fldChar w:fldCharType="end"/>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9C2C47" w:rsidP="00E75E40">
            <w:pPr>
              <w:spacing w:after="0" w:line="240" w:lineRule="auto"/>
              <w:rPr>
                <w:rFonts w:ascii="Arial" w:hAnsi="Arial" w:cs="Arial"/>
                <w:sz w:val="20"/>
                <w:szCs w:val="20"/>
              </w:rPr>
            </w:pPr>
            <w:r w:rsidRPr="00013E4D">
              <w:rPr>
                <w:rFonts w:ascii="Arial" w:hAnsi="Arial" w:cs="Arial"/>
                <w:sz w:val="20"/>
                <w:szCs w:val="20"/>
              </w:rPr>
              <w:fldChar w:fldCharType="begin">
                <w:ffData>
                  <w:name w:val="Text1"/>
                  <w:enabled/>
                  <w:calcOnExit w:val="0"/>
                  <w:textInput/>
                </w:ffData>
              </w:fldChar>
            </w:r>
            <w:r w:rsidR="00BB57B2" w:rsidRPr="00013E4D">
              <w:rPr>
                <w:rFonts w:ascii="Arial" w:hAnsi="Arial" w:cs="Arial"/>
                <w:sz w:val="20"/>
                <w:szCs w:val="20"/>
              </w:rPr>
              <w:instrText xml:space="preserve"> FORMTEXT </w:instrText>
            </w:r>
            <w:r w:rsidRPr="00013E4D">
              <w:rPr>
                <w:rFonts w:ascii="Arial" w:hAnsi="Arial" w:cs="Arial"/>
                <w:sz w:val="20"/>
                <w:szCs w:val="20"/>
              </w:rPr>
            </w:r>
            <w:r w:rsidRPr="00013E4D">
              <w:rPr>
                <w:rFonts w:ascii="Arial" w:hAnsi="Arial" w:cs="Arial"/>
                <w:sz w:val="20"/>
                <w:szCs w:val="20"/>
              </w:rPr>
              <w:fldChar w:fldCharType="separate"/>
            </w:r>
            <w:r w:rsidR="00BB57B2" w:rsidRPr="00013E4D">
              <w:rPr>
                <w:rFonts w:ascii="Arial" w:hAnsi="Arial" w:cs="Arial"/>
                <w:noProof/>
                <w:sz w:val="20"/>
                <w:szCs w:val="20"/>
              </w:rPr>
              <w:t> </w:t>
            </w:r>
            <w:r w:rsidR="00BB57B2" w:rsidRPr="00013E4D">
              <w:rPr>
                <w:rFonts w:ascii="Arial" w:hAnsi="Arial" w:cs="Arial"/>
                <w:noProof/>
                <w:sz w:val="20"/>
                <w:szCs w:val="20"/>
              </w:rPr>
              <w:t> </w:t>
            </w:r>
            <w:r w:rsidR="00BB57B2" w:rsidRPr="00013E4D">
              <w:rPr>
                <w:rFonts w:ascii="Arial" w:hAnsi="Arial" w:cs="Arial"/>
                <w:noProof/>
                <w:sz w:val="20"/>
                <w:szCs w:val="20"/>
              </w:rPr>
              <w:t> </w:t>
            </w:r>
            <w:r w:rsidR="00BB57B2" w:rsidRPr="00013E4D">
              <w:rPr>
                <w:rFonts w:ascii="Arial" w:hAnsi="Arial" w:cs="Arial"/>
                <w:noProof/>
                <w:sz w:val="20"/>
                <w:szCs w:val="20"/>
              </w:rPr>
              <w:t> </w:t>
            </w:r>
            <w:r w:rsidR="00BB57B2" w:rsidRPr="00013E4D">
              <w:rPr>
                <w:rFonts w:ascii="Arial" w:hAnsi="Arial" w:cs="Arial"/>
                <w:noProof/>
                <w:sz w:val="20"/>
                <w:szCs w:val="20"/>
              </w:rPr>
              <w:t> </w:t>
            </w:r>
            <w:r w:rsidRPr="00013E4D">
              <w:rPr>
                <w:rFonts w:ascii="Arial" w:hAnsi="Arial" w:cs="Arial"/>
                <w:sz w:val="20"/>
                <w:szCs w:val="20"/>
              </w:rPr>
              <w:fldChar w:fldCharType="end"/>
            </w:r>
            <w:r w:rsidR="00BB57B2" w:rsidRPr="00013E4D">
              <w:rPr>
                <w:rFonts w:ascii="Arial" w:hAnsi="Arial" w:cs="Arial"/>
                <w:sz w:val="20"/>
                <w:szCs w:val="20"/>
              </w:rPr>
              <w:t>filmski kritičar</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ŠKOLOVANJU – Najviši postignuti stupanj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Doktor znanosti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Filozofski fakultet sveučilišta u Zagrebu</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Zagreb</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23. rujna 2011.</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PODACI O USAVRŠAVANJU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r w:rsidR="009C2C47" w:rsidRPr="00013E4D">
              <w:rPr>
                <w:rFonts w:ascii="Arial" w:hAnsi="Arial" w:cs="Arial"/>
                <w:sz w:val="20"/>
                <w:szCs w:val="20"/>
              </w:rPr>
              <w:fldChar w:fldCharType="begin">
                <w:ffData>
                  <w:name w:val="Text1"/>
                  <w:enabled/>
                  <w:calcOnExit w:val="0"/>
                  <w:textInput/>
                </w:ffData>
              </w:fldChar>
            </w:r>
            <w:r w:rsidRPr="00013E4D">
              <w:rPr>
                <w:rFonts w:ascii="Arial" w:hAnsi="Arial" w:cs="Arial"/>
                <w:sz w:val="20"/>
                <w:szCs w:val="20"/>
              </w:rPr>
              <w:instrText xml:space="preserve"> FORMTEXT </w:instrText>
            </w:r>
            <w:r w:rsidR="009C2C47" w:rsidRPr="00013E4D">
              <w:rPr>
                <w:rFonts w:ascii="Arial" w:hAnsi="Arial" w:cs="Arial"/>
                <w:sz w:val="20"/>
                <w:szCs w:val="20"/>
              </w:rPr>
            </w:r>
            <w:r w:rsidR="009C2C47" w:rsidRPr="00013E4D">
              <w:rPr>
                <w:rFonts w:ascii="Arial" w:hAnsi="Arial" w:cs="Arial"/>
                <w:sz w:val="20"/>
                <w:szCs w:val="20"/>
              </w:rPr>
              <w:fldChar w:fldCharType="separate"/>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009C2C47" w:rsidRPr="00013E4D">
              <w:rPr>
                <w:rFonts w:ascii="Arial" w:hAnsi="Arial" w:cs="Arial"/>
                <w:sz w:val="20"/>
                <w:szCs w:val="20"/>
              </w:rPr>
              <w:fldChar w:fldCharType="end"/>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MATERINSKI I STRANI JEZICI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hrvatski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Engleski  jezik- 5</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Talijanski jezik - 3</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Španjolski jezik- 3</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Francusk jezik- 2</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KOMPETENCIJE ZA PREDMET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Kolegij Filmska kultura na studijima odgojnih područja (1994- 1999)</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Kolegij Scenarij i filmska dramaturgija na UMAS-u (2004- do danas)</w:t>
            </w:r>
            <w:r w:rsidR="009C2C47" w:rsidRPr="00013E4D">
              <w:rPr>
                <w:rFonts w:ascii="Arial" w:hAnsi="Arial" w:cs="Arial"/>
                <w:sz w:val="20"/>
                <w:szCs w:val="20"/>
              </w:rPr>
              <w:fldChar w:fldCharType="begin">
                <w:ffData>
                  <w:name w:val="Text1"/>
                  <w:enabled/>
                  <w:calcOnExit w:val="0"/>
                  <w:textInput/>
                </w:ffData>
              </w:fldChar>
            </w:r>
            <w:r w:rsidRPr="00013E4D">
              <w:rPr>
                <w:rFonts w:ascii="Arial" w:hAnsi="Arial" w:cs="Arial"/>
                <w:sz w:val="20"/>
                <w:szCs w:val="20"/>
              </w:rPr>
              <w:instrText xml:space="preserve"> FORMTEXT </w:instrText>
            </w:r>
            <w:r w:rsidR="009C2C47" w:rsidRPr="00013E4D">
              <w:rPr>
                <w:rFonts w:ascii="Arial" w:hAnsi="Arial" w:cs="Arial"/>
                <w:sz w:val="20"/>
                <w:szCs w:val="20"/>
              </w:rPr>
            </w:r>
            <w:r w:rsidR="009C2C47" w:rsidRPr="00013E4D">
              <w:rPr>
                <w:rFonts w:ascii="Arial" w:hAnsi="Arial" w:cs="Arial"/>
                <w:sz w:val="20"/>
                <w:szCs w:val="20"/>
              </w:rPr>
              <w:fldChar w:fldCharType="separate"/>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009C2C47" w:rsidRPr="00013E4D">
              <w:rPr>
                <w:rFonts w:ascii="Arial" w:hAnsi="Arial" w:cs="Arial"/>
                <w:sz w:val="20"/>
                <w:szCs w:val="20"/>
              </w:rPr>
              <w:fldChar w:fldCharType="end"/>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Postjugoslavenski film, stil i ideologija, Hrvatski filmski savez, 2011.</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radovi objavljeni u posljednjih pet godina iz područja predmeta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rPr>
                <w:rFonts w:ascii="Arial" w:hAnsi="Arial" w:cs="Arial"/>
                <w:sz w:val="20"/>
                <w:szCs w:val="20"/>
              </w:rPr>
            </w:pPr>
            <w:r w:rsidRPr="00013E4D">
              <w:rPr>
                <w:rFonts w:ascii="Arial" w:hAnsi="Arial" w:cs="Arial"/>
                <w:sz w:val="20"/>
                <w:szCs w:val="20"/>
              </w:rPr>
              <w:t>Cinema of normalization: changes of stylistic model in post-Yugoslav cinema after 1990s, Studies in Eastern European Cinema, 1, 1., 2010.</w:t>
            </w:r>
          </w:p>
          <w:p w:rsidR="00BB57B2" w:rsidRPr="00013E4D" w:rsidRDefault="00BB57B2" w:rsidP="00E75E40">
            <w:pPr>
              <w:rPr>
                <w:rFonts w:ascii="Arial" w:hAnsi="Arial" w:cs="Arial"/>
                <w:sz w:val="20"/>
                <w:szCs w:val="20"/>
              </w:rPr>
            </w:pPr>
            <w:r w:rsidRPr="00013E4D">
              <w:rPr>
                <w:rFonts w:ascii="Arial" w:hAnsi="Arial" w:cs="Arial"/>
                <w:sz w:val="20"/>
                <w:szCs w:val="20"/>
              </w:rPr>
              <w:t xml:space="preserve">From a Cinema of Hatred to a Cinema of Consciousness: Croatian Film After Yugoslavia, Kinokultura, Special issue 11, May 2011. </w:t>
            </w:r>
          </w:p>
          <w:p w:rsidR="00BB57B2" w:rsidRPr="00013E4D" w:rsidRDefault="00BB57B2" w:rsidP="00E75E40">
            <w:pPr>
              <w:rPr>
                <w:rFonts w:ascii="Arial" w:hAnsi="Arial" w:cs="Arial"/>
                <w:sz w:val="20"/>
                <w:szCs w:val="20"/>
              </w:rPr>
            </w:pPr>
            <w:r w:rsidRPr="00013E4D">
              <w:rPr>
                <w:rFonts w:ascii="Arial" w:hAnsi="Arial" w:cs="Arial"/>
                <w:sz w:val="20"/>
                <w:szCs w:val="20"/>
              </w:rPr>
              <w:t>Okovyi „balkanskogo stily“- kino posle raspada Iugoslavii, Iskusstvo kino 1/2013, 107- 118</w:t>
            </w:r>
          </w:p>
          <w:p w:rsidR="00BB57B2" w:rsidRPr="00013E4D" w:rsidRDefault="00BB57B2" w:rsidP="00E75E40">
            <w:pPr>
              <w:rPr>
                <w:rFonts w:ascii="Arial" w:hAnsi="Arial" w:cs="Arial"/>
                <w:sz w:val="20"/>
                <w:szCs w:val="20"/>
              </w:rPr>
            </w:pPr>
            <w:r w:rsidRPr="00013E4D">
              <w:rPr>
                <w:rFonts w:ascii="Arial" w:hAnsi="Arial" w:cs="Arial"/>
                <w:sz w:val="20"/>
                <w:szCs w:val="20"/>
              </w:rPr>
              <w:t>Vrane, ovnovi i žene: politika i moć u filmu Lisice Krste Papića, Hrvatski filmski ljetopis, 61, 2010.</w:t>
            </w:r>
          </w:p>
          <w:p w:rsidR="00BB57B2" w:rsidRPr="00013E4D" w:rsidRDefault="00BB57B2" w:rsidP="00E75E40">
            <w:pPr>
              <w:rPr>
                <w:rFonts w:ascii="Arial" w:hAnsi="Arial" w:cs="Arial"/>
                <w:sz w:val="20"/>
                <w:szCs w:val="20"/>
              </w:rPr>
            </w:pPr>
            <w:r w:rsidRPr="00013E4D">
              <w:rPr>
                <w:rFonts w:ascii="Arial" w:hAnsi="Arial" w:cs="Arial"/>
                <w:sz w:val="20"/>
                <w:szCs w:val="20"/>
              </w:rPr>
              <w:t>H-8: Film socijalističke katastrofe, Hrvatski filmski ljetopis, 73.-74., 2013.</w:t>
            </w:r>
          </w:p>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i znanstveni radovi iz metodike i kvalitete nastave objavljeni u posljednjih pet godina </w:t>
            </w:r>
            <w:r w:rsidRPr="00013E4D">
              <w:rPr>
                <w:rFonts w:ascii="Arial" w:hAnsi="Arial" w:cs="Arial"/>
                <w:b/>
                <w:sz w:val="20"/>
                <w:szCs w:val="20"/>
              </w:rPr>
              <w:t>(najviše 5 referenca)</w:t>
            </w:r>
            <w:r w:rsidRPr="00013E4D">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projekti iz područja predmeta koji su se provodili u posljednjih pet godina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r w:rsidR="009C2C47" w:rsidRPr="00013E4D">
              <w:rPr>
                <w:rFonts w:ascii="Arial" w:hAnsi="Arial" w:cs="Arial"/>
                <w:sz w:val="20"/>
                <w:szCs w:val="20"/>
              </w:rPr>
              <w:fldChar w:fldCharType="begin">
                <w:ffData>
                  <w:name w:val="Text1"/>
                  <w:enabled/>
                  <w:calcOnExit w:val="0"/>
                  <w:textInput/>
                </w:ffData>
              </w:fldChar>
            </w:r>
            <w:r w:rsidRPr="00013E4D">
              <w:rPr>
                <w:rFonts w:ascii="Arial" w:hAnsi="Arial" w:cs="Arial"/>
                <w:sz w:val="20"/>
                <w:szCs w:val="20"/>
              </w:rPr>
              <w:instrText xml:space="preserve"> FORMTEXT </w:instrText>
            </w:r>
            <w:r w:rsidR="009C2C47" w:rsidRPr="00013E4D">
              <w:rPr>
                <w:rFonts w:ascii="Arial" w:hAnsi="Arial" w:cs="Arial"/>
                <w:sz w:val="20"/>
                <w:szCs w:val="20"/>
              </w:rPr>
            </w:r>
            <w:r w:rsidR="009C2C47" w:rsidRPr="00013E4D">
              <w:rPr>
                <w:rFonts w:ascii="Arial" w:hAnsi="Arial" w:cs="Arial"/>
                <w:sz w:val="20"/>
                <w:szCs w:val="20"/>
              </w:rPr>
              <w:fldChar w:fldCharType="separate"/>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Pr="00013E4D">
              <w:rPr>
                <w:rFonts w:ascii="Arial" w:hAnsi="Arial" w:cs="Arial"/>
                <w:noProof/>
                <w:sz w:val="20"/>
                <w:szCs w:val="20"/>
              </w:rPr>
              <w:t> </w:t>
            </w:r>
            <w:r w:rsidR="009C2C47" w:rsidRPr="00013E4D">
              <w:rPr>
                <w:rFonts w:ascii="Arial" w:hAnsi="Arial" w:cs="Arial"/>
                <w:sz w:val="20"/>
                <w:szCs w:val="20"/>
              </w:rPr>
              <w:fldChar w:fldCharType="end"/>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PRIZNANJA I NAGRADE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-Nagrada Marin Držić za najbolju dramu 2000.</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-Velika zlatna arena za scenarij, Pula 2004.</w:t>
            </w:r>
          </w:p>
        </w:tc>
      </w:tr>
    </w:tbl>
    <w:p w:rsidR="00BB57B2" w:rsidRPr="00013E4D" w:rsidRDefault="00BB57B2" w:rsidP="00BB57B2">
      <w:pPr>
        <w:spacing w:after="0" w:line="240" w:lineRule="auto"/>
        <w:jc w:val="both"/>
        <w:rPr>
          <w:rFonts w:ascii="Arial" w:hAnsi="Arial" w:cs="Arial"/>
          <w:sz w:val="20"/>
          <w:szCs w:val="20"/>
        </w:rPr>
      </w:pPr>
    </w:p>
    <w:p w:rsidR="00BB57B2" w:rsidRPr="00013E4D" w:rsidRDefault="00BB57B2" w:rsidP="00BB57B2">
      <w:pPr>
        <w:spacing w:after="0" w:line="240" w:lineRule="auto"/>
        <w:jc w:val="both"/>
        <w:rPr>
          <w:rFonts w:ascii="Arial" w:hAnsi="Arial" w:cs="Arial"/>
          <w:sz w:val="20"/>
          <w:szCs w:val="20"/>
        </w:rPr>
      </w:pPr>
    </w:p>
    <w:p w:rsidR="00BB57B2" w:rsidRPr="00013E4D" w:rsidRDefault="00BB57B2" w:rsidP="00BB57B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Mr.sc. Katarina Hraste</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Engleski jezik 3 i 4, Engleski jezik u konzervaciji-restauraciji 1-4, Engleski praktikum u konzervaciji i restauraciji 1 i 2, Engleski praktikum u slikarstvu 1 i 2</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OPĆE INFORMACIJE  O NOSITELJU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Glagoljaška 5, Split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021 360 717</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kmhraste@gmail.com</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1955.</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092546</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viši predavač,  3. listopada 2013.</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humanističke znanosti, filologija (anglistika)</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SADAŠNJEM ZAPOSLENJU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Umjetnička akademija Sveučilišta u Splitu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18. ožujka 1998.</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profesor </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engleski jezik</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ŠKOLOVANJU – Najviši postignuti stupanj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magistar humanističkih znanosti iz područja filologije </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Filozofski fakultet Sveučilišta u Zagrebu </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Zagreb </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13. ožujka 1995.</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PODACI O USAVRŠAVANJU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1992.</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Venezia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Fondazione Giorgio Cini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filologija</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MATERINSKI I STRANI JEZICI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hrvatski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engleski 5</w:t>
            </w:r>
          </w:p>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talijanski 5</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KOMPETENCIJE ZA PREDMET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izvođenje nastave na studijskim programima (Razredna nastava i Tjelesni odgoj) na Fakultetu prirodoslovno-matematičkih znanosti i odgojnih područja Sveučilišta u Splitu (Engleski jezik, 1. i 2.  godina studija) </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radovi objavljeni u posljednjih pet godina iz područja predmeta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rPr>
                <w:rFonts w:ascii="Arial" w:hAnsi="Arial" w:cs="Arial"/>
                <w:sz w:val="20"/>
                <w:szCs w:val="20"/>
              </w:rPr>
            </w:pPr>
            <w:r w:rsidRPr="00013E4D">
              <w:rPr>
                <w:rFonts w:ascii="Arial" w:hAnsi="Arial" w:cs="Arial"/>
                <w:sz w:val="20"/>
                <w:szCs w:val="20"/>
              </w:rPr>
              <w:t>stručni rad (prijevod):</w:t>
            </w:r>
          </w:p>
          <w:p w:rsidR="00BB57B2" w:rsidRPr="00013E4D" w:rsidRDefault="00BB57B2" w:rsidP="00E75E40">
            <w:pPr>
              <w:rPr>
                <w:rFonts w:ascii="Arial" w:hAnsi="Arial" w:cs="Arial"/>
                <w:sz w:val="20"/>
                <w:szCs w:val="20"/>
              </w:rPr>
            </w:pPr>
            <w:r w:rsidRPr="00013E4D">
              <w:rPr>
                <w:rFonts w:ascii="Arial" w:hAnsi="Arial" w:cs="Arial"/>
                <w:sz w:val="20"/>
                <w:szCs w:val="20"/>
              </w:rPr>
              <w:t xml:space="preserve"> Ive Šimat Banov, Joško Belamarić. </w:t>
            </w:r>
            <w:r w:rsidRPr="00013E4D">
              <w:rPr>
                <w:rFonts w:ascii="Arial" w:hAnsi="Arial" w:cs="Arial"/>
                <w:i/>
                <w:sz w:val="20"/>
                <w:szCs w:val="20"/>
              </w:rPr>
              <w:t>Kažimir Hraste</w:t>
            </w:r>
            <w:r w:rsidRPr="00013E4D">
              <w:rPr>
                <w:rFonts w:ascii="Arial" w:hAnsi="Arial" w:cs="Arial"/>
                <w:sz w:val="20"/>
                <w:szCs w:val="20"/>
              </w:rPr>
              <w:t>. Monografija/Monograph. Split: Brevijar, 2013.</w:t>
            </w:r>
          </w:p>
          <w:p w:rsidR="00BB57B2" w:rsidRPr="00013E4D" w:rsidRDefault="00BB57B2" w:rsidP="00E75E40">
            <w:pPr>
              <w:rPr>
                <w:rFonts w:ascii="Arial" w:hAnsi="Arial" w:cs="Arial"/>
                <w:sz w:val="20"/>
                <w:szCs w:val="20"/>
              </w:rPr>
            </w:pPr>
            <w:r w:rsidRPr="00013E4D">
              <w:rPr>
                <w:rFonts w:ascii="Arial" w:hAnsi="Arial" w:cs="Arial"/>
                <w:sz w:val="20"/>
                <w:szCs w:val="20"/>
              </w:rPr>
              <w:t>znanstveni rad:</w:t>
            </w:r>
          </w:p>
          <w:p w:rsidR="00BB57B2" w:rsidRPr="00013E4D" w:rsidRDefault="00BB57B2" w:rsidP="00E75E40">
            <w:pPr>
              <w:rPr>
                <w:rFonts w:ascii="Arial" w:hAnsi="Arial" w:cs="Arial"/>
                <w:sz w:val="20"/>
                <w:szCs w:val="20"/>
              </w:rPr>
            </w:pPr>
            <w:r w:rsidRPr="00013E4D">
              <w:rPr>
                <w:rFonts w:ascii="Arial" w:hAnsi="Arial" w:cs="Arial"/>
                <w:sz w:val="20"/>
                <w:szCs w:val="20"/>
              </w:rPr>
              <w:t>Katarina Hraste. „'Preludij': D.H. Lawrence i William Wordsworth“. „Mogućnosti“, broj 4-6,  travanj – listopad  2009. Str. 165 – 180.</w:t>
            </w:r>
          </w:p>
          <w:p w:rsidR="00BB57B2" w:rsidRPr="00013E4D" w:rsidRDefault="00BB57B2" w:rsidP="00E75E40">
            <w:pPr>
              <w:rPr>
                <w:rFonts w:ascii="Arial" w:hAnsi="Arial" w:cs="Arial"/>
                <w:sz w:val="20"/>
                <w:szCs w:val="20"/>
              </w:rPr>
            </w:pPr>
            <w:r w:rsidRPr="00013E4D">
              <w:rPr>
                <w:rFonts w:ascii="Arial" w:hAnsi="Arial" w:cs="Arial"/>
                <w:sz w:val="20"/>
                <w:szCs w:val="20"/>
              </w:rPr>
              <w:t xml:space="preserve">Katarina Hraste. „Tko se boji Lucy Gray: Lawrence i Wordsworth“. „Dubrovnik“, časopis za književnost i znanost, </w:t>
            </w:r>
            <w:r w:rsidRPr="00013E4D">
              <w:rPr>
                <w:rFonts w:ascii="Arial" w:hAnsi="Arial" w:cs="Arial"/>
                <w:sz w:val="20"/>
                <w:szCs w:val="20"/>
              </w:rPr>
              <w:lastRenderedPageBreak/>
              <w:t xml:space="preserve">3/2010. Str. 31-53.  </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 xml:space="preserve">Stručni i znanstveni radovi iz metodike i kvalitete nastave objavljeni u posljednjih pet godina </w:t>
            </w:r>
            <w:r w:rsidRPr="00013E4D">
              <w:rPr>
                <w:rFonts w:ascii="Arial" w:hAnsi="Arial" w:cs="Arial"/>
                <w:b/>
                <w:sz w:val="20"/>
                <w:szCs w:val="20"/>
              </w:rPr>
              <w:t>(najviše 5 referenca)</w:t>
            </w:r>
            <w:r w:rsidRPr="00013E4D">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Prijevod na engleski jezik Dopunskih isprava o studiju  za sve dodiplomske i diplomske studijske programe Likovnog i Glazbenog odjela UMAS-a,  2012.</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projekti iz područja predmeta koji su se provodili u posljednjih pet godina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«Katalog temeljnih pojmova u konzervaciji - restauraciji zidnih slika i mozaika» (šifra pr. 215-0000000-3465, UMAS,  2008. – 2010.</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redovnog studija na Filozofskom fakultetu u Zagrebu,gdje je stekla zvanje profesora engleskog jezika i književnosti te talijanskog jezika, odslušala je i položila predmete Didaktika, Pedagogija i Psihologija.  </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PRIZNANJA I NAGRADE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bl>
    <w:p w:rsidR="00BB57B2" w:rsidRPr="00013E4D" w:rsidRDefault="00BB57B2" w:rsidP="00BB57B2">
      <w:pPr>
        <w:spacing w:after="0" w:line="240" w:lineRule="auto"/>
        <w:rPr>
          <w:rFonts w:ascii="Arial" w:hAnsi="Arial" w:cs="Arial"/>
          <w:sz w:val="20"/>
          <w:szCs w:val="20"/>
        </w:rPr>
      </w:pPr>
    </w:p>
    <w:p w:rsidR="00BB57B2" w:rsidRPr="00013E4D" w:rsidRDefault="00BB57B2" w:rsidP="00BB57B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Ma Art, Slobodan Jokić</w:t>
            </w:r>
            <w:r w:rsidR="00EA098F" w:rsidRPr="00013E4D">
              <w:rPr>
                <w:rFonts w:ascii="Arial" w:hAnsi="Arial" w:cs="Arial"/>
                <w:b/>
                <w:sz w:val="20"/>
                <w:szCs w:val="20"/>
              </w:rPr>
              <w:t>, izvanredni profesor</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Umjetnički film i video 1 i 2, Narativni umjetnički film i video 1 i 2, Koncept diplomskog rada, Diplomski ispit</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OPĆE INFORMACIJE  O NOSITELJU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Bijenička cesta 180 A, 10000 Zagreb</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01 2346 145 – 098 9271628</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danoki@xs4all.nl</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1965</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277985</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Redovni profesor, 8. Ožujka 2011 god.</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Umjetničko, Film i Elektroničke umjetnosti</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SADAŠNJEM ZAPOSLENJU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UMAS – Umjetnička akademija sveučilišta u Splitu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01.12.2001.</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profesor</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nastava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nastavnik</w:t>
            </w:r>
          </w:p>
        </w:tc>
      </w:tr>
      <w:tr w:rsidR="00BB57B2" w:rsidRPr="00013E4D" w:rsidTr="00E75E40">
        <w:trPr>
          <w:trHeight w:val="358"/>
        </w:trPr>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ŠKOLOVANJU – Najviši postignuti stupanj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 Art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Hogeschool voor de Kunsten</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Arnhem, Nizozemska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1996</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PODACI O USAVRŠAVANJU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1998</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Amsterdam</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Maurits Binger Film Institute</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Film</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MATERINSKI I STRANI JEZICI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Hrvatski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Engleski 5</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Nizozemski 5</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Talijanski 2</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KOMPETENCIJE ZA PREDMET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Video oblikovanje 2-4 – Dizajn Vizualnih komunikacija – UMAS –Sveučilište u Splitu,  Diplomska razina</w:t>
            </w:r>
          </w:p>
          <w:p w:rsidR="00BB57B2" w:rsidRPr="00013E4D" w:rsidRDefault="00BB57B2" w:rsidP="00E75E40">
            <w:pPr>
              <w:spacing w:after="0" w:line="240" w:lineRule="auto"/>
              <w:rPr>
                <w:rFonts w:ascii="Arial" w:hAnsi="Arial" w:cs="Arial"/>
                <w:sz w:val="20"/>
                <w:szCs w:val="20"/>
              </w:rPr>
            </w:pP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Eksperiment u dugometražnom filmu – Izborni kolegij – Odsjeci Montaže, Režije i Snimatelja na ADU, Sveučilište u Zagrebu</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radovi objavljeni u posljednjih pet godina iz područja predmeta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rPr>
                <w:rFonts w:ascii="Arial" w:hAnsi="Arial" w:cs="Arial"/>
                <w:sz w:val="20"/>
                <w:szCs w:val="20"/>
              </w:rPr>
            </w:pPr>
            <w:r w:rsidRPr="00013E4D">
              <w:rPr>
                <w:rFonts w:ascii="Arial" w:hAnsi="Arial" w:cs="Arial"/>
                <w:sz w:val="20"/>
                <w:szCs w:val="20"/>
              </w:rPr>
              <w:t>ONOMATOPOEIA (eksperimentalni film, 18 min.) Dani Hrvatskog filma 2014</w:t>
            </w:r>
          </w:p>
          <w:p w:rsidR="00BB57B2" w:rsidRPr="00013E4D" w:rsidRDefault="00BB57B2" w:rsidP="00E75E40">
            <w:pPr>
              <w:rPr>
                <w:rFonts w:ascii="Arial" w:hAnsi="Arial" w:cs="Arial"/>
                <w:sz w:val="20"/>
                <w:szCs w:val="20"/>
              </w:rPr>
            </w:pPr>
            <w:r w:rsidRPr="00013E4D">
              <w:rPr>
                <w:rFonts w:ascii="Arial" w:hAnsi="Arial" w:cs="Arial"/>
                <w:sz w:val="20"/>
                <w:szCs w:val="20"/>
              </w:rPr>
              <w:t>OPROŠTAJ (igrani film, 80 minuta) - Pula Film Festival / Split Film Festival 2013</w:t>
            </w:r>
          </w:p>
          <w:p w:rsidR="00BB57B2" w:rsidRPr="00013E4D" w:rsidRDefault="00BB57B2" w:rsidP="00E75E40">
            <w:pPr>
              <w:rPr>
                <w:rFonts w:ascii="Arial" w:hAnsi="Arial" w:cs="Arial"/>
                <w:sz w:val="20"/>
                <w:szCs w:val="20"/>
              </w:rPr>
            </w:pPr>
            <w:r w:rsidRPr="00013E4D">
              <w:rPr>
                <w:rFonts w:ascii="Arial" w:hAnsi="Arial" w:cs="Arial"/>
                <w:sz w:val="20"/>
                <w:szCs w:val="20"/>
              </w:rPr>
              <w:t>MRAK (igrani film, 80 min.) - Pula Film Festival / Motovun Film Festival 2011 / MSU Zagreb 2012 / Retrospektiva filmova u Kino Studiju u Rimu 2013 /Oko na Balkanu – Distribucija filma u 10 gradova u Poljskoj 2014</w:t>
            </w:r>
          </w:p>
          <w:p w:rsidR="00BB57B2" w:rsidRPr="00013E4D" w:rsidRDefault="00BB57B2" w:rsidP="00E75E40">
            <w:pPr>
              <w:rPr>
                <w:rFonts w:ascii="Arial" w:hAnsi="Arial" w:cs="Arial"/>
                <w:sz w:val="20"/>
                <w:szCs w:val="20"/>
              </w:rPr>
            </w:pPr>
            <w:r w:rsidRPr="00013E4D">
              <w:rPr>
                <w:rFonts w:ascii="Arial" w:hAnsi="Arial" w:cs="Arial"/>
                <w:sz w:val="20"/>
                <w:szCs w:val="20"/>
              </w:rPr>
              <w:t>PREDSTAVA (Igrani eksperimentalni film 78 min.) - Babylon Cinema Berlin / The THING New York 2011 / Mediteran Film Festival Split 2011 / Pula Film Festival 2010</w:t>
            </w:r>
          </w:p>
          <w:p w:rsidR="00BB57B2" w:rsidRPr="00013E4D" w:rsidRDefault="00BB57B2" w:rsidP="00E75E40">
            <w:pPr>
              <w:rPr>
                <w:rFonts w:ascii="Arial" w:hAnsi="Arial" w:cs="Arial"/>
                <w:sz w:val="20"/>
                <w:szCs w:val="20"/>
              </w:rPr>
            </w:pPr>
            <w:r w:rsidRPr="00013E4D">
              <w:rPr>
                <w:rFonts w:ascii="Arial" w:hAnsi="Arial" w:cs="Arial"/>
                <w:sz w:val="20"/>
                <w:szCs w:val="20"/>
              </w:rPr>
              <w:t>ZOOGEN - (3D animacija - eksperimentalni film 12 min.) SEE Film Festival, Los Angeles / Video Dumbo Festival, New York 2009</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i znanstveni radovi iz metodike i kvalitete nastave objavljeni u posljednjih pet godina </w:t>
            </w:r>
            <w:r w:rsidRPr="00013E4D">
              <w:rPr>
                <w:rFonts w:ascii="Arial" w:hAnsi="Arial" w:cs="Arial"/>
                <w:b/>
                <w:sz w:val="20"/>
                <w:szCs w:val="20"/>
              </w:rPr>
              <w:t>(najviše 5 referenca)</w:t>
            </w:r>
            <w:r w:rsidRPr="00013E4D">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rPr>
                <w:rFonts w:ascii="Arial" w:hAnsi="Arial" w:cs="Arial"/>
                <w:noProof/>
                <w:sz w:val="20"/>
                <w:szCs w:val="20"/>
              </w:rPr>
            </w:pPr>
            <w:r w:rsidRPr="00013E4D">
              <w:rPr>
                <w:rFonts w:ascii="Arial" w:hAnsi="Arial" w:cs="Arial"/>
                <w:sz w:val="20"/>
                <w:szCs w:val="20"/>
              </w:rPr>
              <w:t>"</w:t>
            </w:r>
            <w:r w:rsidRPr="00013E4D">
              <w:rPr>
                <w:rFonts w:ascii="Arial" w:hAnsi="Arial" w:cs="Arial"/>
                <w:noProof/>
                <w:sz w:val="20"/>
                <w:szCs w:val="20"/>
              </w:rPr>
              <w:t>Prezentacija Pokretnih slika u Galerijski artikuliranim kontekstima", Život Umjetnosti, Zagreb, 2008</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"Cinema as a Database", Video Vortex, Amsterdam 2010</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projekti iz područja predmeta koji su se provodili u posljednjih pet godina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rPr>
                <w:rFonts w:ascii="Arial" w:hAnsi="Arial" w:cs="Arial"/>
                <w:noProof/>
                <w:sz w:val="20"/>
                <w:szCs w:val="20"/>
              </w:rPr>
            </w:pPr>
            <w:r w:rsidRPr="00013E4D">
              <w:rPr>
                <w:rFonts w:ascii="Arial" w:hAnsi="Arial" w:cs="Arial"/>
                <w:noProof/>
                <w:sz w:val="20"/>
                <w:szCs w:val="20"/>
              </w:rPr>
              <w:t>Posljednji Super8mm film (dokumentarni film, 101 minuta, 2014, SoundImageCulture Bruxelles, Belgija)</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MRAK, (HD, igrani film, 80 minuta, stereo, crno bijeli, 2011, HAVC, Udruga Kazimir, UMAS)</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Retrospektiva medijskih instalacija, filmova i foto instalacija  na izložbi u Muzeju Moderne i Suvremene umjetnosti u Rijeci, 2010.</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Predstava (HD-Cam, igrani eksperimentalni film, 78 minuta, stereo, color, 2010, HAVC, Studio Fugo, UMAS</w:t>
            </w:r>
            <w:r w:rsidRPr="00013E4D">
              <w:rPr>
                <w:rFonts w:ascii="Arial" w:hAnsi="Arial" w:cs="Arial"/>
                <w:noProof/>
                <w:sz w:val="20"/>
                <w:szCs w:val="20"/>
              </w:rPr>
              <w:tab/>
              <w:t xml:space="preserve">  </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xml:space="preserve">Posljednji Super8mm film (Super8mm/ Digitalni Betacam, </w:t>
            </w:r>
            <w:r w:rsidRPr="00013E4D">
              <w:rPr>
                <w:rFonts w:ascii="Arial" w:hAnsi="Arial" w:cs="Arial"/>
                <w:noProof/>
                <w:sz w:val="20"/>
                <w:szCs w:val="20"/>
              </w:rPr>
              <w:lastRenderedPageBreak/>
              <w:t>eksperimentalno-dokumentarni intreraktivni film, 250 minuta, tvrdi disk-računalo, 2008./ Ministartstvo kulture RH – Novi mediji, Dan Oki Productions Split)</w:t>
            </w:r>
            <w:r w:rsidRPr="00013E4D">
              <w:rPr>
                <w:rFonts w:ascii="Arial" w:hAnsi="Arial" w:cs="Arial"/>
                <w:noProof/>
                <w:sz w:val="20"/>
                <w:szCs w:val="20"/>
              </w:rPr>
              <w:tab/>
              <w:t xml:space="preserve"> </w:t>
            </w:r>
          </w:p>
          <w:p w:rsidR="00BB57B2" w:rsidRPr="00013E4D" w:rsidRDefault="00BB57B2" w:rsidP="00E75E40">
            <w:pPr>
              <w:spacing w:after="0" w:line="240" w:lineRule="auto"/>
              <w:rPr>
                <w:rFonts w:ascii="Arial" w:hAnsi="Arial" w:cs="Arial"/>
                <w:sz w:val="20"/>
                <w:szCs w:val="20"/>
              </w:rPr>
            </w:pP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rPr>
                <w:rFonts w:ascii="Arial" w:hAnsi="Arial" w:cs="Arial"/>
                <w:sz w:val="20"/>
                <w:szCs w:val="20"/>
              </w:rPr>
            </w:pPr>
            <w:r w:rsidRPr="00013E4D">
              <w:rPr>
                <w:rFonts w:ascii="Arial" w:hAnsi="Arial" w:cs="Arial"/>
                <w:sz w:val="20"/>
                <w:szCs w:val="20"/>
              </w:rPr>
              <w:t>Prof Slobodan Jokić (umjetničko ime Dan Oki) je autor studijskih programa Film i Video - BA, te Film, Medijska umjetnost, Animacija - MA na UMAS-u u Splitu. Osnivač je odsjeka Film i Video na UMAS-u.</w:t>
            </w:r>
          </w:p>
          <w:p w:rsidR="00BB57B2" w:rsidRPr="00013E4D" w:rsidRDefault="00BB57B2" w:rsidP="00E75E40">
            <w:pPr>
              <w:rPr>
                <w:rFonts w:ascii="Arial" w:hAnsi="Arial" w:cs="Arial"/>
                <w:sz w:val="20"/>
                <w:szCs w:val="20"/>
              </w:rPr>
            </w:pPr>
            <w:r w:rsidRPr="00013E4D">
              <w:rPr>
                <w:rFonts w:ascii="Arial" w:hAnsi="Arial" w:cs="Arial"/>
                <w:sz w:val="20"/>
                <w:szCs w:val="20"/>
              </w:rPr>
              <w:t>Autor je brojnih kolegija na području Filma i Elektroničnih umjetnosti koje je izvodio kao nositelj kolegija.</w:t>
            </w:r>
          </w:p>
          <w:p w:rsidR="00BB57B2" w:rsidRPr="00013E4D" w:rsidRDefault="00BB57B2" w:rsidP="00E75E40">
            <w:pPr>
              <w:rPr>
                <w:rFonts w:ascii="Arial" w:hAnsi="Arial" w:cs="Arial"/>
                <w:sz w:val="20"/>
                <w:szCs w:val="20"/>
              </w:rPr>
            </w:pPr>
            <w:r w:rsidRPr="00013E4D">
              <w:rPr>
                <w:rFonts w:ascii="Arial" w:hAnsi="Arial" w:cs="Arial"/>
                <w:sz w:val="20"/>
                <w:szCs w:val="20"/>
              </w:rPr>
              <w:t xml:space="preserve">Slijede kolegiji sa norma satima </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- 4400 sati nastave na kolegiju “Video oblikovanje” - UMAS Split</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- 1440 sati nastave na kolegiju "Eksperiment u Dugometražnom filmu" - ADU Zagreb</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xml:space="preserve">- 2880 sati nastave na kolegiju “Umjetnički Film i video” - UMAS Split,  </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- 240 sati nastave na kolegiju “Osnove pokretnih slika” - UMAS Split,</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- 360 sati nastave na kolegiju “Filmska i video umjetnost” - UMAS Split,</w:t>
            </w:r>
          </w:p>
          <w:p w:rsidR="00BB57B2" w:rsidRPr="00013E4D" w:rsidRDefault="00BB57B2" w:rsidP="00E75E40">
            <w:pPr>
              <w:spacing w:after="0" w:line="240" w:lineRule="auto"/>
              <w:rPr>
                <w:rFonts w:ascii="Arial" w:hAnsi="Arial" w:cs="Arial"/>
                <w:noProof/>
                <w:sz w:val="20"/>
                <w:szCs w:val="20"/>
              </w:rPr>
            </w:pPr>
            <w:r w:rsidRPr="00013E4D">
              <w:rPr>
                <w:rFonts w:ascii="Arial" w:hAnsi="Arial" w:cs="Arial"/>
                <w:noProof/>
                <w:sz w:val="20"/>
                <w:szCs w:val="20"/>
              </w:rPr>
              <w:t>- 720 sati nastave na kolegiju “Režija glumaca pred kamerom” - UMAS Split.</w:t>
            </w:r>
          </w:p>
          <w:p w:rsidR="00BB57B2" w:rsidRPr="00013E4D" w:rsidRDefault="00BB57B2" w:rsidP="00E75E40">
            <w:pPr>
              <w:spacing w:after="0" w:line="240" w:lineRule="auto"/>
              <w:rPr>
                <w:rFonts w:ascii="Arial" w:hAnsi="Arial" w:cs="Arial"/>
                <w:noProof/>
                <w:sz w:val="20"/>
                <w:szCs w:val="20"/>
              </w:rPr>
            </w:pPr>
          </w:p>
          <w:p w:rsidR="00BB57B2" w:rsidRPr="00013E4D" w:rsidRDefault="00BB57B2" w:rsidP="00E75E40">
            <w:pPr>
              <w:rPr>
                <w:rFonts w:ascii="Arial" w:hAnsi="Arial" w:cs="Arial"/>
                <w:noProof/>
                <w:sz w:val="20"/>
                <w:szCs w:val="20"/>
              </w:rPr>
            </w:pPr>
            <w:r w:rsidRPr="00013E4D">
              <w:rPr>
                <w:rFonts w:ascii="Arial" w:hAnsi="Arial" w:cs="Arial"/>
                <w:noProof/>
                <w:sz w:val="20"/>
                <w:szCs w:val="20"/>
              </w:rPr>
              <w:t>- 240 sati nastave na kolegiju “Narativni umjetnički film i video” - UMAS Split,</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PRIZNANJA I NAGRADE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rPr>
                <w:rFonts w:ascii="Arial" w:hAnsi="Arial" w:cs="Arial"/>
                <w:noProof/>
                <w:sz w:val="20"/>
                <w:szCs w:val="20"/>
              </w:rPr>
            </w:pPr>
            <w:r w:rsidRPr="00013E4D">
              <w:rPr>
                <w:rFonts w:ascii="Arial" w:hAnsi="Arial" w:cs="Arial"/>
                <w:noProof/>
                <w:sz w:val="20"/>
                <w:szCs w:val="20"/>
              </w:rPr>
              <w:t>T-HT – Muzej suvremene umjetnosti 2011., 2. otkupna nagrada, Zagreb</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Nagrada Ivo Kalina za najbolju izložbu na području grada Rijeke, 2011., Rijeka</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Bienalna nagrada Rudolf Bunk, za scenografiju-video režiju u Hamletu redatelja Alaeksandra Ogarjeva, HNK, 2010,. Split</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Black Box ARCO 2006 za petokanalnu video instalaciju "Oxygen4", Madrid, Španjolska.</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Grand Prix Videoex 2000 za film "Divine Beings", Zurich, Switzerland 2000.</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Specijalna nagrada žirija za Nove Medije na Međunarodnom Festivalu Novog Filma u Splitu, za CD-rom instalaciju "U okolišu himera", Split, Hrvatska 1999.</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lastRenderedPageBreak/>
              <w:t>- Werkbeurs (najprestižnije priznanje za cjelokupni umjetnički rad) od Netherlands Foundation for Fine Arts and Design, Amsterdam 1998.</w:t>
            </w:r>
          </w:p>
          <w:p w:rsidR="00BB57B2" w:rsidRPr="00013E4D" w:rsidRDefault="00BB57B2" w:rsidP="00E75E40">
            <w:pPr>
              <w:rPr>
                <w:rFonts w:ascii="Arial" w:hAnsi="Arial" w:cs="Arial"/>
                <w:noProof/>
                <w:sz w:val="20"/>
                <w:szCs w:val="20"/>
              </w:rPr>
            </w:pPr>
            <w:r w:rsidRPr="00013E4D">
              <w:rPr>
                <w:rFonts w:ascii="Arial" w:hAnsi="Arial" w:cs="Arial"/>
                <w:noProof/>
                <w:sz w:val="20"/>
                <w:szCs w:val="20"/>
              </w:rPr>
              <w:t>- Nagrada žirija na International Biennal ARTEC'97 za računalnu animaciju "The Householder", Nagoya, Japan, 1997.</w:t>
            </w:r>
          </w:p>
          <w:p w:rsidR="00BB57B2" w:rsidRPr="00013E4D" w:rsidRDefault="00BB57B2" w:rsidP="00E75E40">
            <w:pPr>
              <w:spacing w:after="0" w:line="240" w:lineRule="auto"/>
              <w:rPr>
                <w:rFonts w:ascii="Arial" w:hAnsi="Arial" w:cs="Arial"/>
                <w:sz w:val="20"/>
                <w:szCs w:val="20"/>
              </w:rPr>
            </w:pPr>
            <w:r w:rsidRPr="00013E4D">
              <w:rPr>
                <w:rFonts w:ascii="Arial" w:hAnsi="Arial" w:cs="Arial"/>
                <w:noProof/>
                <w:sz w:val="20"/>
                <w:szCs w:val="20"/>
              </w:rPr>
              <w:t>- Treća nagrada za Eksperimentalni film na Filmskoj reviji Republike Hrvatske, film "V moje oči letio igle", MM Centar, Zagreb, Croatia, 1989.</w:t>
            </w:r>
          </w:p>
        </w:tc>
      </w:tr>
    </w:tbl>
    <w:p w:rsidR="00BB57B2" w:rsidRPr="00013E4D" w:rsidRDefault="00BB57B2" w:rsidP="00BB57B2">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mr.sc. Barbara Gaj</w:t>
            </w:r>
          </w:p>
        </w:tc>
      </w:tr>
      <w:tr w:rsidR="00BB57B2" w:rsidRPr="00013E4D" w:rsidTr="00E75E40">
        <w:trPr>
          <w:trHeight w:val="643"/>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i/>
                <w:sz w:val="20"/>
                <w:szCs w:val="20"/>
              </w:rPr>
              <w:t>Osnove likovnih umjetnosti, Vizualne komunikacije, Teorija likovnih umjetnosti, Povijest umjetnosti I</w:t>
            </w:r>
            <w:r w:rsidRPr="00013E4D">
              <w:rPr>
                <w:rFonts w:ascii="Arial" w:hAnsi="Arial" w:cs="Arial"/>
                <w:b/>
                <w:sz w:val="20"/>
                <w:szCs w:val="20"/>
              </w:rPr>
              <w:t xml:space="preserve"> i </w:t>
            </w:r>
            <w:r w:rsidRPr="00013E4D">
              <w:rPr>
                <w:rFonts w:ascii="Arial" w:hAnsi="Arial" w:cs="Arial"/>
                <w:b/>
                <w:i/>
                <w:sz w:val="20"/>
                <w:szCs w:val="20"/>
              </w:rPr>
              <w:t>Povijest umjetnosti II</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
                <w:sz w:val="20"/>
                <w:szCs w:val="20"/>
              </w:rPr>
              <w:t>OPĆE INFORMACIJE  O NOSITELJU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Stepinčeva 3, Split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b/>
                <w:sz w:val="20"/>
                <w:szCs w:val="20"/>
              </w:rPr>
            </w:pPr>
            <w:r w:rsidRPr="00013E4D">
              <w:rPr>
                <w:rFonts w:ascii="Arial" w:hAnsi="Arial" w:cs="Arial"/>
                <w:bCs/>
                <w:sz w:val="20"/>
                <w:szCs w:val="20"/>
              </w:rPr>
              <w:t>021 782 317, mob 098 661 600</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barbara.gaj@gmail.com</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http://www.umas.hr/imenikdjelatnika/gaj-barbara/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1976.</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bCs/>
                <w:sz w:val="20"/>
                <w:szCs w:val="20"/>
              </w:rPr>
              <w:t>311970</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Viša predavačica, srpanj 2012.</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shd w:val="clear" w:color="auto" w:fill="FFFFFF"/>
              </w:rPr>
              <w:t>Područje humanističkih znanosti, polje povijest umjetnosti, grana povijest i teorija likovnih umjetnosti, arhitekture, urbanizma i vizualnih komunikacija</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SADAŠNJEM ZAPOSLENJU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UMAS</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1.srpnja 2006. (asistentica)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viša predavačica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shd w:val="clear" w:color="auto" w:fill="FFFFFF"/>
              </w:rPr>
              <w:t>Područje humanističkih znanosti, polje povijest umjetnosti, grana povijest i teorija likovnih umjetnosti, arhitekture, urbanizma i vizualnih komunikacija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PODACI O ŠKOLOVANJU – Najviši postignuti stupanj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Magisterij znanosti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ALUO, Univerza v Ljubljani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Ljubljana, Slovenija</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29.10.2010.</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PODACI O USAVRŠAVANJU</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 tijeku poslijediplomski studij povijesti umjetnosti (od 2010/11)</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Zagreb</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Filozofski fakultet u Zagrebu</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Umjetnost 19. i 20. Stoljeća u Hrvatskoj</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MATERINSKI I STRANI JEZICI</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Hrvatski jezik</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Engleski jezik (5)</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Strani jezik i poznavanje jezika na  </w:t>
            </w:r>
            <w:r w:rsidRPr="00013E4D">
              <w:rPr>
                <w:rFonts w:ascii="Arial" w:hAnsi="Arial" w:cs="Arial"/>
                <w:sz w:val="20"/>
                <w:szCs w:val="20"/>
              </w:rPr>
              <w:lastRenderedPageBreak/>
              <w:t>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Talijanski jezik (3)</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lastRenderedPageBreak/>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Slovenski jezik (4)</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KOMPETENCIJE ZA PREDMET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suradnji i asistent u nastavi kolegija </w:t>
            </w:r>
            <w:r w:rsidRPr="00013E4D">
              <w:rPr>
                <w:rFonts w:ascii="Arial" w:hAnsi="Arial" w:cs="Arial"/>
                <w:i/>
                <w:sz w:val="20"/>
                <w:szCs w:val="20"/>
              </w:rPr>
              <w:t>Osnove likovnih umjetnosti, Vizualne komunikacije i Teorija likovnih umjetnosti</w:t>
            </w:r>
            <w:r w:rsidRPr="00013E4D">
              <w:rPr>
                <w:rFonts w:ascii="Arial" w:hAnsi="Arial" w:cs="Arial"/>
                <w:sz w:val="20"/>
                <w:szCs w:val="20"/>
              </w:rPr>
              <w:t xml:space="preserve"> od 2006. do 2012. na Odsjeku za likovnu kulturu i likovnu umjetnost, UMAS (preddiplomski i diplomski studij)</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Online skripta: </w:t>
            </w:r>
            <w:r w:rsidRPr="00013E4D">
              <w:rPr>
                <w:rFonts w:ascii="Arial" w:hAnsi="Arial" w:cs="Arial"/>
                <w:i/>
                <w:sz w:val="20"/>
                <w:szCs w:val="20"/>
              </w:rPr>
              <w:t xml:space="preserve">Teorija likovnih umjetnosti – bilješke uz predavanja </w:t>
            </w:r>
            <w:r w:rsidRPr="00013E4D">
              <w:rPr>
                <w:rFonts w:ascii="Arial" w:hAnsi="Arial" w:cs="Arial"/>
                <w:sz w:val="20"/>
                <w:szCs w:val="20"/>
              </w:rPr>
              <w:t xml:space="preserve">(pdf.), travanj 2012., </w:t>
            </w:r>
            <w:hyperlink r:id="rId12" w:history="1">
              <w:r w:rsidRPr="00013E4D">
                <w:rPr>
                  <w:rStyle w:val="Hyperlink"/>
                  <w:rFonts w:ascii="Arial" w:hAnsi="Arial" w:cs="Arial"/>
                  <w:sz w:val="20"/>
                  <w:szCs w:val="20"/>
                </w:rPr>
                <w:t>www.umas.hr</w:t>
              </w:r>
            </w:hyperlink>
            <w:r w:rsidRPr="00013E4D">
              <w:rPr>
                <w:rFonts w:ascii="Arial" w:hAnsi="Arial" w:cs="Arial"/>
                <w:sz w:val="20"/>
                <w:szCs w:val="20"/>
              </w:rPr>
              <w:t>, Split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radovi objavljeni u posljednjih pet godina iz područja predmeta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1) Gaj, Barbara, </w:t>
            </w:r>
            <w:r w:rsidRPr="00013E4D">
              <w:rPr>
                <w:rFonts w:ascii="Arial" w:hAnsi="Arial" w:cs="Arial"/>
                <w:i/>
                <w:sz w:val="20"/>
                <w:szCs w:val="20"/>
              </w:rPr>
              <w:t>Tekstura in faktura v sodobni likovni ustvarjalnosti. Konceptualni in operacionalni vidiki</w:t>
            </w:r>
            <w:r w:rsidRPr="00013E4D">
              <w:rPr>
                <w:rFonts w:ascii="Arial" w:hAnsi="Arial" w:cs="Arial"/>
                <w:sz w:val="20"/>
                <w:szCs w:val="20"/>
              </w:rPr>
              <w:t>, Ljubljana: Akademija za likovno umetnost in oblikovanje, 2010., UDK 7.011, 7(043.2) M</w:t>
            </w:r>
          </w:p>
          <w:p w:rsidR="00BB57B2" w:rsidRPr="00013E4D" w:rsidRDefault="00BB57B2" w:rsidP="00E75E40">
            <w:pPr>
              <w:pStyle w:val="broj"/>
              <w:spacing w:before="0" w:beforeAutospacing="0" w:after="0" w:afterAutospacing="0"/>
              <w:rPr>
                <w:rFonts w:ascii="Arial" w:hAnsi="Arial" w:cs="Arial"/>
                <w:sz w:val="20"/>
                <w:szCs w:val="20"/>
              </w:rPr>
            </w:pPr>
            <w:r w:rsidRPr="00013E4D">
              <w:rPr>
                <w:rFonts w:ascii="Arial" w:hAnsi="Arial" w:cs="Arial"/>
                <w:sz w:val="20"/>
                <w:szCs w:val="20"/>
              </w:rPr>
              <w:t xml:space="preserve">2) Gaj, Barbara, </w:t>
            </w:r>
            <w:r w:rsidRPr="00013E4D">
              <w:rPr>
                <w:rFonts w:ascii="Arial" w:hAnsi="Arial" w:cs="Arial"/>
                <w:i/>
                <w:sz w:val="20"/>
                <w:szCs w:val="20"/>
              </w:rPr>
              <w:t>Majstor straha i nelagode, Francisco de Goya: Grafike</w:t>
            </w:r>
            <w:r w:rsidRPr="00013E4D">
              <w:rPr>
                <w:rFonts w:ascii="Arial" w:hAnsi="Arial" w:cs="Arial"/>
                <w:sz w:val="20"/>
                <w:szCs w:val="20"/>
              </w:rPr>
              <w:t>, Vijenac, Matica Hrvatska, Zagreb, Broj 421, 22. travnja 2010. (ISSN 1330-2787), str. 16-17.</w:t>
            </w:r>
          </w:p>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3) Gaj, Barbara, </w:t>
            </w:r>
            <w:r w:rsidRPr="00013E4D">
              <w:rPr>
                <w:rFonts w:ascii="Arial" w:hAnsi="Arial" w:cs="Arial"/>
                <w:i/>
                <w:sz w:val="20"/>
                <w:szCs w:val="20"/>
              </w:rPr>
              <w:t xml:space="preserve">Grafike Francisca de Goye: senzibilitet koji se nalazi u temeljima egzistencijalnog modernizma, </w:t>
            </w:r>
            <w:r w:rsidRPr="00013E4D">
              <w:rPr>
                <w:rFonts w:ascii="Arial" w:hAnsi="Arial" w:cs="Arial"/>
                <w:sz w:val="20"/>
                <w:szCs w:val="20"/>
              </w:rPr>
              <w:t>Grafika, hrvatski časopis za umjetnički grafiku i nakladništvo, broj 22-23, Zagreb, 2010. (ISSN 1334-4455), str. 14-18.</w:t>
            </w:r>
          </w:p>
          <w:p w:rsidR="00BB57B2" w:rsidRPr="00013E4D" w:rsidRDefault="00BB57B2" w:rsidP="00E75E40">
            <w:pPr>
              <w:spacing w:after="0" w:line="240" w:lineRule="auto"/>
              <w:rPr>
                <w:rFonts w:ascii="Arial" w:hAnsi="Arial" w:cs="Arial"/>
                <w:color w:val="222222"/>
                <w:sz w:val="20"/>
                <w:szCs w:val="20"/>
                <w:shd w:val="clear" w:color="auto" w:fill="FFFFFF"/>
              </w:rPr>
            </w:pPr>
            <w:r w:rsidRPr="00013E4D">
              <w:rPr>
                <w:rFonts w:ascii="Arial" w:hAnsi="Arial" w:cs="Arial"/>
                <w:sz w:val="20"/>
                <w:szCs w:val="20"/>
              </w:rPr>
              <w:t xml:space="preserve">4) Gaj, Barbara, </w:t>
            </w:r>
            <w:r w:rsidRPr="00013E4D">
              <w:rPr>
                <w:rFonts w:ascii="Arial" w:hAnsi="Arial" w:cs="Arial"/>
                <w:i/>
                <w:sz w:val="20"/>
                <w:szCs w:val="20"/>
              </w:rPr>
              <w:t>Mjesto artikulacije laži, 37. splitski salon</w:t>
            </w:r>
            <w:r w:rsidRPr="00013E4D">
              <w:rPr>
                <w:rFonts w:ascii="Arial" w:hAnsi="Arial" w:cs="Arial"/>
                <w:sz w:val="20"/>
                <w:szCs w:val="20"/>
              </w:rPr>
              <w:t>, Kontura Art Magazin # 116, 2012., str. 46-47. (</w:t>
            </w:r>
            <w:r w:rsidRPr="00013E4D">
              <w:rPr>
                <w:rStyle w:val="Emphasis"/>
                <w:rFonts w:ascii="Arial" w:hAnsi="Arial" w:cs="Arial"/>
                <w:bCs/>
                <w:iCs/>
                <w:color w:val="000000"/>
                <w:sz w:val="20"/>
                <w:szCs w:val="20"/>
                <w:shd w:val="clear" w:color="auto" w:fill="FFFFFF"/>
              </w:rPr>
              <w:t>ISSN</w:t>
            </w:r>
            <w:r w:rsidRPr="00013E4D">
              <w:rPr>
                <w:rFonts w:ascii="Arial" w:hAnsi="Arial" w:cs="Arial"/>
                <w:color w:val="222222"/>
                <w:sz w:val="20"/>
                <w:szCs w:val="20"/>
                <w:shd w:val="clear" w:color="auto" w:fill="FFFFFF"/>
              </w:rPr>
              <w:t xml:space="preserve"> 1334-6555)</w:t>
            </w:r>
          </w:p>
          <w:p w:rsidR="00BB57B2" w:rsidRPr="00013E4D" w:rsidRDefault="00BB57B2" w:rsidP="00E75E40">
            <w:pPr>
              <w:spacing w:after="0" w:line="240" w:lineRule="auto"/>
              <w:rPr>
                <w:rFonts w:ascii="Arial" w:hAnsi="Arial" w:cs="Arial"/>
                <w:color w:val="222222"/>
                <w:sz w:val="20"/>
                <w:szCs w:val="20"/>
                <w:shd w:val="clear" w:color="auto" w:fill="FFFFFF"/>
              </w:rPr>
            </w:pPr>
            <w:r w:rsidRPr="00013E4D">
              <w:rPr>
                <w:rFonts w:ascii="Arial" w:hAnsi="Arial" w:cs="Arial"/>
                <w:sz w:val="20"/>
                <w:szCs w:val="20"/>
              </w:rPr>
              <w:t xml:space="preserve">5) Gaj, Barbara, </w:t>
            </w:r>
            <w:r w:rsidRPr="00013E4D">
              <w:rPr>
                <w:rFonts w:ascii="Arial" w:hAnsi="Arial" w:cs="Arial"/>
                <w:i/>
                <w:color w:val="222222"/>
                <w:sz w:val="20"/>
                <w:szCs w:val="20"/>
                <w:shd w:val="clear" w:color="auto" w:fill="FFFFFF"/>
              </w:rPr>
              <w:t>Veljko Popović</w:t>
            </w:r>
            <w:r w:rsidRPr="00013E4D">
              <w:rPr>
                <w:rFonts w:ascii="Arial" w:hAnsi="Arial" w:cs="Arial"/>
                <w:color w:val="222222"/>
                <w:sz w:val="20"/>
                <w:szCs w:val="20"/>
                <w:shd w:val="clear" w:color="auto" w:fill="FFFFFF"/>
              </w:rPr>
              <w:t xml:space="preserve">, </w:t>
            </w:r>
            <w:r w:rsidRPr="00013E4D">
              <w:rPr>
                <w:rFonts w:ascii="Arial" w:hAnsi="Arial" w:cs="Arial"/>
                <w:sz w:val="20"/>
                <w:szCs w:val="20"/>
              </w:rPr>
              <w:t>Kontura Art Magazin # 117, 2012., str. 67-69. (</w:t>
            </w:r>
            <w:r w:rsidRPr="00013E4D">
              <w:rPr>
                <w:rStyle w:val="Emphasis"/>
                <w:rFonts w:ascii="Arial" w:hAnsi="Arial" w:cs="Arial"/>
                <w:bCs/>
                <w:iCs/>
                <w:color w:val="000000"/>
                <w:sz w:val="20"/>
                <w:szCs w:val="20"/>
                <w:shd w:val="clear" w:color="auto" w:fill="FFFFFF"/>
              </w:rPr>
              <w:t>ISSN</w:t>
            </w:r>
            <w:r w:rsidRPr="00013E4D">
              <w:rPr>
                <w:rFonts w:ascii="Arial" w:hAnsi="Arial" w:cs="Arial"/>
                <w:color w:val="222222"/>
                <w:sz w:val="20"/>
                <w:szCs w:val="20"/>
                <w:shd w:val="clear" w:color="auto" w:fill="FFFFFF"/>
              </w:rPr>
              <w:t xml:space="preserve"> 1334-6555)</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i znanstveni radovi iz metodike i kvalitete nastave objavljeni u posljednjih pet godina </w:t>
            </w:r>
            <w:r w:rsidRPr="00013E4D">
              <w:rPr>
                <w:rFonts w:ascii="Arial" w:hAnsi="Arial" w:cs="Arial"/>
                <w:b/>
                <w:sz w:val="20"/>
                <w:szCs w:val="20"/>
              </w:rPr>
              <w:t>(najviše 5 referenca)</w:t>
            </w:r>
            <w:r w:rsidRPr="00013E4D">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Stručni, znanstveni i umjetnički projekti iz područja predmeta koji su se provodili u posljednjih pet godina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w:t>
            </w:r>
          </w:p>
        </w:tc>
      </w:tr>
      <w:tr w:rsidR="00BB57B2" w:rsidRPr="00013E4D" w:rsidTr="00E75E4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Diplomski studij, nastavnički smjer – </w:t>
            </w:r>
            <w:r w:rsidRPr="00013E4D">
              <w:rPr>
                <w:rFonts w:ascii="Arial" w:hAnsi="Arial" w:cs="Arial"/>
                <w:i/>
                <w:sz w:val="20"/>
                <w:szCs w:val="20"/>
              </w:rPr>
              <w:t>prof. likovne kulture</w:t>
            </w:r>
            <w:r w:rsidRPr="00013E4D">
              <w:rPr>
                <w:rFonts w:ascii="Arial" w:hAnsi="Arial" w:cs="Arial"/>
                <w:sz w:val="20"/>
                <w:szCs w:val="20"/>
              </w:rPr>
              <w:t>, UMAS</w:t>
            </w:r>
          </w:p>
        </w:tc>
      </w:tr>
      <w:tr w:rsidR="00BB57B2" w:rsidRPr="00013E4D" w:rsidTr="00E75E4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 xml:space="preserve">PRIZNANJA I NAGRADE </w:t>
            </w:r>
          </w:p>
        </w:tc>
      </w:tr>
      <w:tr w:rsidR="00BB57B2" w:rsidRPr="00013E4D" w:rsidTr="00E75E4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BB57B2" w:rsidRPr="00013E4D" w:rsidRDefault="00BB57B2" w:rsidP="00E75E40">
            <w:pPr>
              <w:spacing w:after="0" w:line="240" w:lineRule="auto"/>
              <w:rPr>
                <w:rFonts w:ascii="Arial" w:hAnsi="Arial" w:cs="Arial"/>
                <w:sz w:val="20"/>
                <w:szCs w:val="20"/>
              </w:rPr>
            </w:pPr>
            <w:r w:rsidRPr="00013E4D">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BB57B2" w:rsidRPr="00013E4D" w:rsidRDefault="00BB57B2" w:rsidP="00E75E40">
            <w:pPr>
              <w:spacing w:after="0" w:line="240" w:lineRule="auto"/>
              <w:rPr>
                <w:rFonts w:ascii="Arial" w:hAnsi="Arial" w:cs="Arial"/>
                <w:sz w:val="20"/>
                <w:szCs w:val="20"/>
              </w:rPr>
            </w:pPr>
          </w:p>
        </w:tc>
      </w:tr>
    </w:tbl>
    <w:p w:rsidR="00BB57B2" w:rsidRPr="00013E4D" w:rsidRDefault="00BB57B2" w:rsidP="00BB57B2">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EA098F" w:rsidRPr="00013E4D" w:rsidTr="00196A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b/>
                <w:sz w:val="20"/>
                <w:szCs w:val="20"/>
              </w:rPr>
            </w:pPr>
            <w:r w:rsidRPr="00013E4D">
              <w:rPr>
                <w:rFonts w:ascii="Arial" w:hAnsi="Arial" w:cs="Arial"/>
                <w:b/>
                <w:sz w:val="20"/>
                <w:szCs w:val="20"/>
              </w:rPr>
              <w:t>Dubravko Kuhta, docent</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EA098F" w:rsidRPr="00013E4D" w:rsidRDefault="00EA098F" w:rsidP="00196A75">
            <w:pPr>
              <w:spacing w:after="0" w:line="240" w:lineRule="auto"/>
              <w:rPr>
                <w:rFonts w:ascii="Arial" w:hAnsi="Arial" w:cs="Arial"/>
                <w:b/>
                <w:sz w:val="20"/>
                <w:szCs w:val="20"/>
              </w:rPr>
            </w:pPr>
            <w:r w:rsidRPr="00013E4D">
              <w:rPr>
                <w:rFonts w:ascii="Arial" w:hAnsi="Arial" w:cs="Arial"/>
                <w:b/>
                <w:sz w:val="20"/>
                <w:szCs w:val="20"/>
              </w:rPr>
              <w:t>Oblikovanje zvuka 1 i 2</w:t>
            </w:r>
          </w:p>
          <w:p w:rsidR="00EA098F" w:rsidRPr="00013E4D" w:rsidRDefault="00EA098F" w:rsidP="00196A75">
            <w:pPr>
              <w:spacing w:after="0" w:line="240" w:lineRule="auto"/>
              <w:rPr>
                <w:rFonts w:ascii="Arial" w:hAnsi="Arial" w:cs="Arial"/>
                <w:b/>
                <w:sz w:val="20"/>
                <w:szCs w:val="20"/>
              </w:rPr>
            </w:pPr>
            <w:r w:rsidRPr="00013E4D">
              <w:rPr>
                <w:rFonts w:ascii="Arial" w:hAnsi="Arial" w:cs="Arial"/>
                <w:b/>
                <w:sz w:val="20"/>
                <w:szCs w:val="20"/>
              </w:rPr>
              <w:t>Osnove primijenjenog i plastičnog oblikovanja 1 i 2</w:t>
            </w:r>
          </w:p>
        </w:tc>
      </w:tr>
      <w:tr w:rsidR="00EA098F" w:rsidRPr="00013E4D" w:rsidTr="00196A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A098F" w:rsidRPr="00013E4D" w:rsidRDefault="00EA098F" w:rsidP="00196A75">
            <w:pPr>
              <w:spacing w:after="0" w:line="240" w:lineRule="auto"/>
              <w:rPr>
                <w:rFonts w:ascii="Arial" w:hAnsi="Arial" w:cs="Arial"/>
                <w:b/>
                <w:sz w:val="20"/>
                <w:szCs w:val="20"/>
              </w:rPr>
            </w:pPr>
            <w:r w:rsidRPr="00013E4D">
              <w:rPr>
                <w:rFonts w:ascii="Arial" w:hAnsi="Arial" w:cs="Arial"/>
                <w:b/>
                <w:sz w:val="20"/>
                <w:szCs w:val="20"/>
              </w:rPr>
              <w:t>OPĆE INFORMACIJE  O NOSITELJU</w:t>
            </w:r>
          </w:p>
        </w:tc>
      </w:tr>
      <w:tr w:rsidR="00EA098F" w:rsidRPr="00013E4D" w:rsidTr="00196A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b/>
                <w:sz w:val="20"/>
                <w:szCs w:val="20"/>
              </w:rPr>
            </w:pPr>
            <w:r w:rsidRPr="00013E4D">
              <w:rPr>
                <w:rFonts w:ascii="Arial" w:hAnsi="Arial" w:cs="Arial"/>
                <w:b/>
                <w:sz w:val="20"/>
                <w:szCs w:val="20"/>
              </w:rPr>
              <w:t>Šljivarska 34, 10110 Zagreb</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b/>
                <w:sz w:val="20"/>
                <w:szCs w:val="20"/>
              </w:rPr>
            </w:pPr>
            <w:r w:rsidRPr="00013E4D">
              <w:rPr>
                <w:rFonts w:ascii="Arial" w:hAnsi="Arial" w:cs="Arial"/>
                <w:b/>
                <w:sz w:val="20"/>
                <w:szCs w:val="20"/>
              </w:rPr>
              <w:t>098 304 508, 01 3698 276</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9C2C47" w:rsidP="00196A75">
            <w:pPr>
              <w:spacing w:after="0" w:line="240" w:lineRule="auto"/>
              <w:rPr>
                <w:rFonts w:ascii="Arial" w:hAnsi="Arial" w:cs="Arial"/>
                <w:b/>
                <w:sz w:val="20"/>
                <w:szCs w:val="20"/>
              </w:rPr>
            </w:pPr>
            <w:hyperlink r:id="rId13" w:history="1">
              <w:r w:rsidR="00EA098F" w:rsidRPr="00013E4D">
                <w:rPr>
                  <w:rStyle w:val="Hyperlink"/>
                  <w:rFonts w:ascii="Arial" w:hAnsi="Arial" w:cs="Arial"/>
                  <w:b/>
                  <w:sz w:val="20"/>
                  <w:szCs w:val="20"/>
                </w:rPr>
                <w:t>dkuhta@unin.hr</w:t>
              </w:r>
            </w:hyperlink>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b/>
                <w:sz w:val="20"/>
                <w:szCs w:val="20"/>
              </w:rPr>
            </w:pP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1957.</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Znanstveno ili umjetničko zvanje i </w:t>
            </w:r>
            <w:r w:rsidRPr="00013E4D">
              <w:rPr>
                <w:rFonts w:ascii="Arial" w:hAnsi="Arial" w:cs="Arial"/>
                <w:sz w:val="20"/>
                <w:szCs w:val="20"/>
              </w:rPr>
              <w:lastRenderedPageBreak/>
              <w:t xml:space="preserve">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lastRenderedPageBreak/>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docent, 2013.</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7.04.04. Umjetničko područje, polje Likovne umjetnosti, grana Animirani film i novi mediji</w:t>
            </w:r>
          </w:p>
        </w:tc>
      </w:tr>
      <w:tr w:rsidR="00EA098F" w:rsidRPr="00013E4D" w:rsidTr="00196A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PODACI O SADAŠNJEM ZAPOSLENJU </w:t>
            </w:r>
          </w:p>
        </w:tc>
      </w:tr>
      <w:tr w:rsidR="00EA098F" w:rsidRPr="00013E4D" w:rsidTr="00196A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Sveučilište Sjever</w:t>
            </w:r>
          </w:p>
        </w:tc>
      </w:tr>
      <w:tr w:rsidR="00EA098F" w:rsidRPr="00013E4D" w:rsidTr="00196A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01.10.2013.</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nastavnik</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nastava</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nastavnik</w:t>
            </w:r>
          </w:p>
        </w:tc>
      </w:tr>
      <w:tr w:rsidR="00EA098F" w:rsidRPr="00013E4D" w:rsidTr="00196A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PODACI O ŠKOLOVANJU – Najviši postignuti stupanj </w:t>
            </w:r>
          </w:p>
        </w:tc>
      </w:tr>
      <w:tr w:rsidR="00EA098F" w:rsidRPr="00013E4D" w:rsidTr="00196A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diplomirani učitelj</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Učiteljski fakultet Sveučilišta u Zagrebu</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Zagreb</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2004.</w:t>
            </w:r>
          </w:p>
        </w:tc>
      </w:tr>
      <w:tr w:rsidR="00EA098F" w:rsidRPr="00013E4D" w:rsidTr="00196A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PODACI O USAVRŠAVANJU</w:t>
            </w:r>
          </w:p>
        </w:tc>
      </w:tr>
      <w:tr w:rsidR="00EA098F" w:rsidRPr="00013E4D" w:rsidTr="00196A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p>
        </w:tc>
      </w:tr>
      <w:tr w:rsidR="00EA098F" w:rsidRPr="00013E4D" w:rsidTr="00196A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MATERINSKI I STRANI JEZICI</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Hrvatski</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Engleski (3)</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Njemački (2)</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p>
        </w:tc>
      </w:tr>
      <w:tr w:rsidR="00EA098F" w:rsidRPr="00013E4D" w:rsidTr="00196A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KOMPETENCIJE ZA PREDMET </w:t>
            </w:r>
          </w:p>
        </w:tc>
      </w:tr>
      <w:tr w:rsidR="00EA098F" w:rsidRPr="00013E4D" w:rsidTr="00196A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Oblikovanje zvuka (UMAS, ba, od 2007.)</w:t>
            </w:r>
          </w:p>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Osnove primijenjenog plastičnog oblikovanja 1 i 2 (UMAS, ba, od 2012.) </w:t>
            </w:r>
          </w:p>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Oblikovanje zvuka (Sveučilište Sjever, ba, od 2013.)</w:t>
            </w:r>
          </w:p>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Uvod u radio i televiziju (Sveučilište Sjever, ba, od 2013.)</w:t>
            </w:r>
          </w:p>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Multimedija (Sveučilište Sjever, ba, od  2013.)</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Stručni, znanstveni i umjetnički radovi objavljeni u posljednjih pet godina iz područja predmeta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rPr>
                <w:rFonts w:ascii="Arial" w:hAnsi="Arial" w:cs="Arial"/>
                <w:sz w:val="20"/>
                <w:szCs w:val="20"/>
              </w:rPr>
            </w:pPr>
            <w:r w:rsidRPr="00013E4D">
              <w:rPr>
                <w:rFonts w:ascii="Arial" w:hAnsi="Arial" w:cs="Arial"/>
                <w:sz w:val="20"/>
                <w:szCs w:val="20"/>
              </w:rPr>
              <w:t xml:space="preserve">2012/2013. likovni postav, te realizacija multimedije i interaktivnog dijela izložbe “Svijet igračaka – Vlakovi za velike i male” u Etnografskom muzeju u Zagrebu </w:t>
            </w:r>
          </w:p>
          <w:p w:rsidR="00EA098F" w:rsidRPr="00013E4D" w:rsidRDefault="00EA098F" w:rsidP="00196A75">
            <w:pPr>
              <w:rPr>
                <w:rFonts w:ascii="Arial" w:hAnsi="Arial" w:cs="Arial"/>
                <w:sz w:val="20"/>
                <w:szCs w:val="20"/>
              </w:rPr>
            </w:pPr>
            <w:r w:rsidRPr="00013E4D">
              <w:rPr>
                <w:rFonts w:ascii="Arial" w:hAnsi="Arial" w:cs="Arial"/>
                <w:sz w:val="20"/>
                <w:szCs w:val="20"/>
              </w:rPr>
              <w:t>2012. proširenje stalnog postava Spomen područja Jasenovac – realizacija i likovni postav multimedijalnog i interaktivnog dijela izložbe</w:t>
            </w:r>
          </w:p>
          <w:p w:rsidR="00EA098F" w:rsidRPr="00013E4D" w:rsidRDefault="00EA098F" w:rsidP="00196A75">
            <w:pPr>
              <w:rPr>
                <w:rFonts w:ascii="Arial" w:hAnsi="Arial" w:cs="Arial"/>
                <w:sz w:val="20"/>
                <w:szCs w:val="20"/>
              </w:rPr>
            </w:pPr>
            <w:r w:rsidRPr="00013E4D">
              <w:rPr>
                <w:rFonts w:ascii="Arial" w:hAnsi="Arial" w:cs="Arial"/>
                <w:sz w:val="20"/>
                <w:szCs w:val="20"/>
              </w:rPr>
              <w:t>2011. oblikovanje zvuka postava Taktilne galerije u Modernoj galeriji u Zagrebu</w:t>
            </w:r>
          </w:p>
          <w:p w:rsidR="00EA098F" w:rsidRPr="00013E4D" w:rsidRDefault="00EA098F" w:rsidP="00196A75">
            <w:pPr>
              <w:rPr>
                <w:rFonts w:ascii="Arial" w:hAnsi="Arial" w:cs="Arial"/>
                <w:sz w:val="20"/>
                <w:szCs w:val="20"/>
              </w:rPr>
            </w:pPr>
            <w:r w:rsidRPr="00013E4D">
              <w:rPr>
                <w:rFonts w:ascii="Arial" w:hAnsi="Arial" w:cs="Arial"/>
                <w:sz w:val="20"/>
                <w:szCs w:val="20"/>
              </w:rPr>
              <w:t xml:space="preserve">2010. promotivna izložba Interkontinentskog atletskog kupa u Splitu “Trči – skoči – baci” – realizacija interaktivnog dijela </w:t>
            </w:r>
            <w:r w:rsidRPr="00013E4D">
              <w:rPr>
                <w:rFonts w:ascii="Arial" w:hAnsi="Arial" w:cs="Arial"/>
                <w:sz w:val="20"/>
                <w:szCs w:val="20"/>
              </w:rPr>
              <w:lastRenderedPageBreak/>
              <w:t>izložbe i multimedije</w:t>
            </w:r>
          </w:p>
          <w:p w:rsidR="00EA098F" w:rsidRPr="00013E4D" w:rsidRDefault="00EA098F" w:rsidP="00196A75">
            <w:pPr>
              <w:rPr>
                <w:rFonts w:ascii="Arial" w:hAnsi="Arial" w:cs="Arial"/>
                <w:sz w:val="20"/>
                <w:szCs w:val="20"/>
              </w:rPr>
            </w:pPr>
            <w:r w:rsidRPr="00013E4D">
              <w:rPr>
                <w:rFonts w:ascii="Arial" w:hAnsi="Arial" w:cs="Arial"/>
                <w:sz w:val="20"/>
                <w:szCs w:val="20"/>
              </w:rPr>
              <w:t>2009. realizacija i likovni postav multimedijalnog dijela izložbe “Čim se sedneš, čim se sedneš, već mašina fućka” u Tehničkom muzeju u Zagrebu</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lastRenderedPageBreak/>
              <w:t xml:space="preserve">Stručni i znanstveni radovi iz metodike i kvalitete nastave objavljeni u posljednjih pet godina </w:t>
            </w:r>
            <w:r w:rsidRPr="00013E4D">
              <w:rPr>
                <w:rFonts w:ascii="Arial" w:hAnsi="Arial" w:cs="Arial"/>
                <w:b/>
                <w:sz w:val="20"/>
                <w:szCs w:val="20"/>
              </w:rPr>
              <w:t>(najviše 5 referenca)</w:t>
            </w:r>
            <w:r w:rsidRPr="00013E4D">
              <w:rPr>
                <w:rFonts w:ascii="Arial" w:hAnsi="Arial" w:cs="Arial"/>
                <w:sz w:val="20"/>
                <w:szCs w:val="20"/>
              </w:rPr>
              <w:t xml:space="preserve"> </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Stručni, znanstveni i umjetnički projekti iz područja predmeta koji su se provodili u posljednjih pet godina </w:t>
            </w:r>
            <w:r w:rsidRPr="00013E4D">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rPr>
                <w:rFonts w:ascii="Arial" w:hAnsi="Arial" w:cs="Arial"/>
                <w:sz w:val="20"/>
                <w:szCs w:val="20"/>
              </w:rPr>
            </w:pPr>
            <w:r w:rsidRPr="00013E4D">
              <w:rPr>
                <w:rFonts w:ascii="Arial" w:hAnsi="Arial" w:cs="Arial"/>
                <w:sz w:val="20"/>
                <w:szCs w:val="20"/>
              </w:rPr>
              <w:t>2013. aktivno sudjelovanje na događanju u okviru EU “Get Online Week 2013.” kao voditelj radionice “Zvuk”</w:t>
            </w:r>
          </w:p>
          <w:p w:rsidR="00EA098F" w:rsidRPr="00013E4D" w:rsidRDefault="00EA098F" w:rsidP="00196A75">
            <w:pPr>
              <w:rPr>
                <w:rFonts w:ascii="Arial" w:hAnsi="Arial" w:cs="Arial"/>
                <w:sz w:val="20"/>
                <w:szCs w:val="20"/>
              </w:rPr>
            </w:pPr>
            <w:r w:rsidRPr="00013E4D">
              <w:rPr>
                <w:rFonts w:ascii="Arial" w:hAnsi="Arial" w:cs="Arial"/>
                <w:sz w:val="20"/>
                <w:szCs w:val="20"/>
              </w:rPr>
              <w:t>2013. suradnja na projektu “Multisenzorska izložba za slijepe i slabovidne osobe”, Parlament UK, London</w:t>
            </w:r>
          </w:p>
          <w:p w:rsidR="00EA098F" w:rsidRPr="00013E4D" w:rsidRDefault="00EA098F" w:rsidP="00196A75">
            <w:pPr>
              <w:rPr>
                <w:rFonts w:ascii="Arial" w:hAnsi="Arial" w:cs="Arial"/>
                <w:sz w:val="20"/>
                <w:szCs w:val="20"/>
              </w:rPr>
            </w:pPr>
            <w:r w:rsidRPr="00013E4D">
              <w:rPr>
                <w:rFonts w:ascii="Arial" w:hAnsi="Arial" w:cs="Arial"/>
                <w:sz w:val="20"/>
                <w:szCs w:val="20"/>
              </w:rPr>
              <w:t>2013. suradnja na pilot projeku multimedijalnog postava Hrvatske u stalnom postavu Memorijalnog muzeja Auschwitz-Birkenau</w:t>
            </w:r>
          </w:p>
          <w:p w:rsidR="00EA098F" w:rsidRPr="00013E4D" w:rsidRDefault="00EA098F" w:rsidP="00196A75">
            <w:pPr>
              <w:rPr>
                <w:rFonts w:ascii="Arial" w:hAnsi="Arial" w:cs="Arial"/>
                <w:sz w:val="20"/>
                <w:szCs w:val="20"/>
              </w:rPr>
            </w:pPr>
            <w:r w:rsidRPr="00013E4D">
              <w:rPr>
                <w:rFonts w:ascii="Arial" w:hAnsi="Arial" w:cs="Arial"/>
                <w:sz w:val="20"/>
                <w:szCs w:val="20"/>
              </w:rPr>
              <w:t>2012/2013. suradnja na međunarodnom projektu “Medijska pismenost za 21. stoljeće” kao autor udžbenika ZVUK 1</w:t>
            </w:r>
          </w:p>
          <w:p w:rsidR="00EA098F" w:rsidRPr="00013E4D" w:rsidRDefault="00EA098F" w:rsidP="00196A75">
            <w:pPr>
              <w:rPr>
                <w:rFonts w:ascii="Arial" w:hAnsi="Arial" w:cs="Arial"/>
                <w:sz w:val="20"/>
                <w:szCs w:val="20"/>
              </w:rPr>
            </w:pPr>
            <w:r w:rsidRPr="00013E4D">
              <w:rPr>
                <w:rFonts w:ascii="Arial" w:hAnsi="Arial" w:cs="Arial"/>
                <w:sz w:val="20"/>
                <w:szCs w:val="20"/>
              </w:rPr>
              <w:t>2011. suradnja na projektu “Hrvatska umjetnost u europskom kontekstu 19./20. stoljeća” u segmentu multisenzorne galerije (oblikovanje zvuka)</w:t>
            </w:r>
          </w:p>
        </w:tc>
      </w:tr>
      <w:tr w:rsidR="00EA098F" w:rsidRPr="00013E4D" w:rsidTr="00196A75">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Studij na Učiteljskoj akademiji</w:t>
            </w:r>
          </w:p>
        </w:tc>
      </w:tr>
      <w:tr w:rsidR="00EA098F" w:rsidRPr="00013E4D" w:rsidTr="00196A75">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 xml:space="preserve">PRIZNANJA I NAGRADE </w:t>
            </w:r>
          </w:p>
        </w:tc>
      </w:tr>
      <w:tr w:rsidR="00EA098F" w:rsidRPr="00013E4D" w:rsidTr="00196A75">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EA098F" w:rsidRPr="00013E4D" w:rsidRDefault="00EA098F" w:rsidP="00196A75">
            <w:pPr>
              <w:spacing w:after="0" w:line="240" w:lineRule="auto"/>
              <w:rPr>
                <w:rFonts w:ascii="Arial" w:hAnsi="Arial" w:cs="Arial"/>
                <w:sz w:val="20"/>
                <w:szCs w:val="20"/>
              </w:rPr>
            </w:pPr>
            <w:r w:rsidRPr="00013E4D">
              <w:rPr>
                <w:rFonts w:ascii="Arial" w:hAnsi="Arial" w:cs="Arial"/>
                <w:sz w:val="20"/>
                <w:szCs w:val="20"/>
              </w:rPr>
              <w:t>2009. Split, natječaj za spomenik Mark Antunu Dominisu (2. nagrada)</w:t>
            </w:r>
          </w:p>
        </w:tc>
      </w:tr>
    </w:tbl>
    <w:p w:rsidR="00BB57B2" w:rsidRPr="00013E4D" w:rsidRDefault="00BB57B2" w:rsidP="00BB57B2">
      <w:pPr>
        <w:rPr>
          <w:rFonts w:ascii="Arial" w:hAnsi="Arial" w:cs="Arial"/>
          <w:sz w:val="20"/>
          <w:szCs w:val="20"/>
        </w:rPr>
      </w:pPr>
    </w:p>
    <w:p w:rsidR="009B4E32" w:rsidRPr="00013E4D" w:rsidRDefault="009B4E32" w:rsidP="000736D3">
      <w:pPr>
        <w:spacing w:after="0" w:line="240" w:lineRule="auto"/>
        <w:jc w:val="both"/>
        <w:rPr>
          <w:rFonts w:ascii="Arial" w:hAnsi="Arial" w:cs="Arial"/>
          <w:sz w:val="20"/>
          <w:szCs w:val="20"/>
        </w:rPr>
      </w:pPr>
    </w:p>
    <w:p w:rsidR="00AA4A8C" w:rsidRPr="00013E4D" w:rsidRDefault="00AA4A8C" w:rsidP="00AA4A8C">
      <w:pPr>
        <w:pStyle w:val="Subtitle"/>
        <w:rPr>
          <w:sz w:val="20"/>
          <w:szCs w:val="20"/>
        </w:rPr>
      </w:pPr>
      <w:r w:rsidRPr="00013E4D">
        <w:rPr>
          <w:sz w:val="20"/>
          <w:szCs w:val="20"/>
        </w:rPr>
        <w:t>Optimalan broj studenata</w:t>
      </w:r>
    </w:p>
    <w:p w:rsidR="00AA4A8C" w:rsidRPr="00013E4D" w:rsidRDefault="00AA4A8C" w:rsidP="00AA4A8C">
      <w:pPr>
        <w:spacing w:after="0" w:line="240" w:lineRule="auto"/>
        <w:jc w:val="both"/>
        <w:rPr>
          <w:rFonts w:ascii="Arial" w:hAnsi="Arial" w:cs="Arial"/>
          <w:sz w:val="20"/>
          <w:szCs w:val="20"/>
        </w:rPr>
      </w:pPr>
    </w:p>
    <w:p w:rsidR="00AA4A8C" w:rsidRPr="00013E4D" w:rsidRDefault="00AA4A8C" w:rsidP="00AA4A8C">
      <w:pPr>
        <w:autoSpaceDE w:val="0"/>
        <w:autoSpaceDN w:val="0"/>
        <w:adjustRightInd w:val="0"/>
        <w:spacing w:after="0" w:line="240" w:lineRule="auto"/>
        <w:rPr>
          <w:rFonts w:ascii="Arial" w:hAnsi="Arial" w:cs="Arial"/>
          <w:i/>
          <w:iCs/>
          <w:sz w:val="20"/>
          <w:szCs w:val="20"/>
          <w:lang w:val="en-US"/>
        </w:rPr>
      </w:pPr>
      <w:r w:rsidRPr="00013E4D">
        <w:rPr>
          <w:rFonts w:ascii="Arial" w:hAnsi="Arial" w:cs="Arial"/>
          <w:sz w:val="20"/>
          <w:szCs w:val="20"/>
          <w:lang w:val="en-US"/>
        </w:rPr>
        <w:t xml:space="preserve">S obzirom na upisnu kvotu u redovitim okolnostima </w:t>
      </w:r>
      <w:r w:rsidRPr="00013E4D">
        <w:rPr>
          <w:rFonts w:ascii="Arial" w:hAnsi="Arial" w:cs="Arial"/>
          <w:i/>
          <w:iCs/>
          <w:sz w:val="20"/>
          <w:szCs w:val="20"/>
          <w:lang w:val="en-US"/>
        </w:rPr>
        <w:t xml:space="preserve">na diplomskom studiju </w:t>
      </w:r>
      <w:r w:rsidR="003A017D" w:rsidRPr="00013E4D">
        <w:rPr>
          <w:rFonts w:ascii="Arial" w:hAnsi="Arial" w:cs="Arial"/>
          <w:b/>
          <w:bCs/>
          <w:color w:val="333333"/>
          <w:sz w:val="20"/>
          <w:szCs w:val="20"/>
          <w:bdr w:val="none" w:sz="0" w:space="0" w:color="auto" w:frame="1"/>
          <w:shd w:val="clear" w:color="auto" w:fill="FFFFFF"/>
        </w:rPr>
        <w:t>FILM, MEDIJSKA UMJETNOST I ANIMACIJA</w:t>
      </w:r>
      <w:r w:rsidRPr="00013E4D">
        <w:rPr>
          <w:rFonts w:ascii="Arial" w:hAnsi="Arial" w:cs="Arial"/>
          <w:i/>
          <w:iCs/>
          <w:sz w:val="20"/>
          <w:szCs w:val="20"/>
          <w:lang w:val="en-US"/>
        </w:rPr>
        <w:t xml:space="preserve"> </w:t>
      </w:r>
      <w:r w:rsidRPr="00013E4D">
        <w:rPr>
          <w:rFonts w:ascii="Arial" w:hAnsi="Arial" w:cs="Arial"/>
          <w:sz w:val="20"/>
          <w:szCs w:val="20"/>
          <w:lang w:val="en-US"/>
        </w:rPr>
        <w:t xml:space="preserve">optimalan broj studenata je </w:t>
      </w:r>
      <w:r w:rsidR="003A017D" w:rsidRPr="00013E4D">
        <w:rPr>
          <w:rFonts w:ascii="Arial" w:hAnsi="Arial" w:cs="Arial"/>
          <w:sz w:val="20"/>
          <w:szCs w:val="20"/>
          <w:lang w:val="en-US"/>
        </w:rPr>
        <w:t>20</w:t>
      </w:r>
      <w:r w:rsidR="00DC33F8" w:rsidRPr="00013E4D">
        <w:rPr>
          <w:rFonts w:ascii="Arial" w:hAnsi="Arial" w:cs="Arial"/>
          <w:sz w:val="20"/>
          <w:szCs w:val="20"/>
          <w:lang w:val="en-US"/>
        </w:rPr>
        <w:t xml:space="preserve"> (po 10 svake studijske godine)</w:t>
      </w:r>
      <w:r w:rsidRPr="00013E4D">
        <w:rPr>
          <w:rFonts w:ascii="Arial" w:hAnsi="Arial" w:cs="Arial"/>
          <w:sz w:val="20"/>
          <w:szCs w:val="20"/>
          <w:lang w:val="en-US"/>
        </w:rPr>
        <w:t>.</w:t>
      </w:r>
    </w:p>
    <w:p w:rsidR="00AA4A8C" w:rsidRPr="00013E4D" w:rsidRDefault="00AA4A8C" w:rsidP="00AA4A8C">
      <w:pPr>
        <w:spacing w:after="0" w:line="240" w:lineRule="auto"/>
        <w:jc w:val="both"/>
        <w:rPr>
          <w:rFonts w:ascii="Arial" w:hAnsi="Arial" w:cs="Arial"/>
          <w:sz w:val="20"/>
          <w:szCs w:val="20"/>
        </w:rPr>
      </w:pPr>
    </w:p>
    <w:p w:rsidR="00AA4A8C" w:rsidRPr="00013E4D" w:rsidRDefault="00AA4A8C" w:rsidP="00AA4A8C">
      <w:pPr>
        <w:pStyle w:val="Subtitle"/>
        <w:rPr>
          <w:sz w:val="20"/>
          <w:szCs w:val="20"/>
        </w:rPr>
      </w:pPr>
      <w:r w:rsidRPr="00013E4D">
        <w:rPr>
          <w:sz w:val="20"/>
          <w:szCs w:val="20"/>
        </w:rPr>
        <w:t>Procjena troškova studija po studentu</w:t>
      </w:r>
    </w:p>
    <w:p w:rsidR="00AA4A8C" w:rsidRPr="00013E4D" w:rsidRDefault="00AA4A8C" w:rsidP="00AA4A8C">
      <w:pPr>
        <w:spacing w:after="0" w:line="240" w:lineRule="auto"/>
        <w:jc w:val="both"/>
        <w:rPr>
          <w:rFonts w:ascii="Arial" w:hAnsi="Arial" w:cs="Arial"/>
          <w:sz w:val="20"/>
          <w:szCs w:val="20"/>
        </w:rPr>
      </w:pPr>
    </w:p>
    <w:p w:rsidR="00AA4A8C" w:rsidRPr="00013E4D" w:rsidRDefault="00AA4A8C" w:rsidP="00AA4A8C">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Troškovi studija po studentu za jednu akademsku godinu su 10000,00 kn.</w:t>
      </w:r>
    </w:p>
    <w:p w:rsidR="00AA4A8C" w:rsidRPr="00013E4D" w:rsidRDefault="00AA4A8C" w:rsidP="00AA4A8C">
      <w:pPr>
        <w:spacing w:after="0" w:line="240" w:lineRule="auto"/>
        <w:jc w:val="both"/>
        <w:rPr>
          <w:rFonts w:ascii="Arial" w:hAnsi="Arial" w:cs="Arial"/>
          <w:sz w:val="20"/>
          <w:szCs w:val="20"/>
        </w:rPr>
      </w:pPr>
    </w:p>
    <w:p w:rsidR="00AA4A8C" w:rsidRPr="00013E4D" w:rsidRDefault="00AA4A8C" w:rsidP="00AA4A8C">
      <w:pPr>
        <w:pStyle w:val="Subtitle"/>
        <w:rPr>
          <w:sz w:val="20"/>
          <w:szCs w:val="20"/>
        </w:rPr>
      </w:pPr>
      <w:r w:rsidRPr="00013E4D">
        <w:rPr>
          <w:sz w:val="20"/>
          <w:szCs w:val="20"/>
        </w:rPr>
        <w:t>Na</w:t>
      </w:r>
      <w:r w:rsidRPr="00013E4D">
        <w:rPr>
          <w:rFonts w:eastAsia="TimesNewRoman"/>
          <w:sz w:val="20"/>
          <w:szCs w:val="20"/>
        </w:rPr>
        <w:t>č</w:t>
      </w:r>
      <w:r w:rsidRPr="00013E4D">
        <w:rPr>
          <w:sz w:val="20"/>
          <w:szCs w:val="20"/>
        </w:rPr>
        <w:t>in pra</w:t>
      </w:r>
      <w:r w:rsidRPr="00013E4D">
        <w:rPr>
          <w:rFonts w:eastAsia="TimesNewRoman"/>
          <w:sz w:val="20"/>
          <w:szCs w:val="20"/>
        </w:rPr>
        <w:t>ć</w:t>
      </w:r>
      <w:r w:rsidRPr="00013E4D">
        <w:rPr>
          <w:sz w:val="20"/>
          <w:szCs w:val="20"/>
        </w:rPr>
        <w:t>enja kvalitete i uspješnosti izvedbe studijskog programa</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3765"/>
        <w:gridCol w:w="5523"/>
      </w:tblGrid>
      <w:tr w:rsidR="00AA4A8C" w:rsidRPr="00013E4D" w:rsidTr="00196A75">
        <w:tc>
          <w:tcPr>
            <w:tcW w:w="92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A4A8C" w:rsidRPr="00013E4D" w:rsidRDefault="00AA4A8C" w:rsidP="00196A75">
            <w:pPr>
              <w:spacing w:before="60" w:after="60" w:line="240" w:lineRule="auto"/>
              <w:rPr>
                <w:rFonts w:ascii="Arial" w:hAnsi="Arial" w:cs="Arial"/>
                <w:b/>
                <w:sz w:val="20"/>
                <w:szCs w:val="20"/>
              </w:rPr>
            </w:pPr>
            <w:r w:rsidRPr="00013E4D">
              <w:rPr>
                <w:rFonts w:ascii="Arial" w:hAnsi="Arial" w:cs="Arial"/>
                <w:b/>
                <w:sz w:val="20"/>
                <w:szCs w:val="20"/>
              </w:rPr>
              <w:t xml:space="preserve">Prema Europskim standardima i smjernicama za unutarnje osiguravanje kvalitete u visokim učilištima (prema „Standardi i smjernice za osiguranje kvalitete u Europskom prostoru visokog obrazovanja“), na temelju kojih Sveučilište u Splitu utvrđuje postupke upravljanja kvalitetom, </w:t>
            </w:r>
            <w:r w:rsidRPr="00013E4D">
              <w:rPr>
                <w:rFonts w:ascii="Arial" w:hAnsi="Arial" w:cs="Arial"/>
                <w:b/>
                <w:sz w:val="20"/>
                <w:szCs w:val="20"/>
              </w:rPr>
              <w:lastRenderedPageBreak/>
              <w:t>predlagatelj studijskoga programa dužan je sastaviti plan postupaka osiguranja kvalitete studijskoga programa.</w:t>
            </w:r>
          </w:p>
        </w:tc>
      </w:tr>
      <w:tr w:rsidR="00AA4A8C" w:rsidRPr="00013E4D" w:rsidTr="00196A75">
        <w:tc>
          <w:tcPr>
            <w:tcW w:w="9288" w:type="dxa"/>
            <w:gridSpan w:val="2"/>
            <w:tcBorders>
              <w:top w:val="single" w:sz="12" w:space="0" w:color="auto"/>
              <w:bottom w:val="single" w:sz="12" w:space="0" w:color="auto"/>
            </w:tcBorders>
            <w:shd w:val="clear" w:color="auto" w:fill="66CCFF"/>
            <w:vAlign w:val="center"/>
          </w:tcPr>
          <w:p w:rsidR="00AA4A8C" w:rsidRPr="00013E4D" w:rsidRDefault="00AA4A8C" w:rsidP="00196A75">
            <w:pPr>
              <w:spacing w:before="60" w:after="60" w:line="240" w:lineRule="auto"/>
              <w:rPr>
                <w:rFonts w:ascii="Arial" w:hAnsi="Arial" w:cs="Arial"/>
                <w:b/>
                <w:sz w:val="20"/>
                <w:szCs w:val="20"/>
              </w:rPr>
            </w:pPr>
            <w:r w:rsidRPr="00013E4D">
              <w:rPr>
                <w:rFonts w:ascii="Arial" w:hAnsi="Arial" w:cs="Arial"/>
                <w:b/>
                <w:sz w:val="20"/>
                <w:szCs w:val="20"/>
              </w:rPr>
              <w:lastRenderedPageBreak/>
              <w:t>Dokumentacija na kojoj se temelji sustav osiguranja kvalitete sastavnice:</w:t>
            </w:r>
          </w:p>
        </w:tc>
      </w:tr>
      <w:tr w:rsidR="00AA4A8C" w:rsidRPr="00013E4D" w:rsidTr="00196A75">
        <w:tc>
          <w:tcPr>
            <w:tcW w:w="9288" w:type="dxa"/>
            <w:gridSpan w:val="2"/>
            <w:tcBorders>
              <w:top w:val="single" w:sz="12" w:space="0" w:color="auto"/>
              <w:bottom w:val="single" w:sz="2" w:space="0" w:color="auto"/>
            </w:tcBorders>
            <w:vAlign w:val="center"/>
          </w:tcPr>
          <w:p w:rsidR="00AA4A8C" w:rsidRPr="00013E4D" w:rsidRDefault="00AA4A8C" w:rsidP="00AA4A8C">
            <w:pPr>
              <w:pStyle w:val="ListParagraph"/>
              <w:numPr>
                <w:ilvl w:val="0"/>
                <w:numId w:val="6"/>
              </w:numPr>
              <w:tabs>
                <w:tab w:val="left" w:pos="3075"/>
              </w:tabs>
              <w:spacing w:before="60" w:after="60"/>
              <w:rPr>
                <w:rFonts w:ascii="Arial" w:hAnsi="Arial" w:cs="Arial"/>
                <w:sz w:val="20"/>
                <w:szCs w:val="20"/>
              </w:rPr>
            </w:pPr>
            <w:r w:rsidRPr="00013E4D">
              <w:rPr>
                <w:rFonts w:ascii="Arial" w:hAnsi="Arial" w:cs="Arial"/>
                <w:sz w:val="20"/>
                <w:szCs w:val="20"/>
              </w:rPr>
              <w:t>Pravilnik o sustavu osiguranja kvalitete sastavnice (priložiti ako postoji)</w:t>
            </w:r>
          </w:p>
          <w:p w:rsidR="00AA4A8C" w:rsidRPr="00013E4D" w:rsidRDefault="00AA4A8C" w:rsidP="00AA4A8C">
            <w:pPr>
              <w:pStyle w:val="ListParagraph"/>
              <w:numPr>
                <w:ilvl w:val="0"/>
                <w:numId w:val="6"/>
              </w:numPr>
              <w:tabs>
                <w:tab w:val="left" w:pos="3075"/>
              </w:tabs>
              <w:spacing w:before="60" w:after="60"/>
              <w:rPr>
                <w:rFonts w:ascii="Arial" w:hAnsi="Arial" w:cs="Arial"/>
                <w:color w:val="FF0000"/>
                <w:sz w:val="20"/>
                <w:szCs w:val="20"/>
              </w:rPr>
            </w:pPr>
            <w:r w:rsidRPr="00013E4D">
              <w:rPr>
                <w:rFonts w:ascii="Arial" w:hAnsi="Arial" w:cs="Arial"/>
                <w:color w:val="FF0000"/>
                <w:sz w:val="20"/>
                <w:szCs w:val="20"/>
              </w:rPr>
              <w:t>http://www.umas.hr/wp-content/uploads/2013/05/Pravilnik-o-prosudbi-SOK-UMAS-a.pdf</w:t>
            </w:r>
          </w:p>
        </w:tc>
      </w:tr>
      <w:tr w:rsidR="00AA4A8C" w:rsidRPr="00013E4D" w:rsidTr="00196A75">
        <w:tc>
          <w:tcPr>
            <w:tcW w:w="9288" w:type="dxa"/>
            <w:gridSpan w:val="2"/>
            <w:tcBorders>
              <w:top w:val="single" w:sz="2" w:space="0" w:color="auto"/>
              <w:bottom w:val="single" w:sz="2" w:space="0" w:color="auto"/>
            </w:tcBorders>
            <w:vAlign w:val="center"/>
          </w:tcPr>
          <w:p w:rsidR="00AA4A8C" w:rsidRPr="00013E4D" w:rsidRDefault="00AA4A8C" w:rsidP="00AA4A8C">
            <w:pPr>
              <w:pStyle w:val="ListParagraph"/>
              <w:numPr>
                <w:ilvl w:val="0"/>
                <w:numId w:val="6"/>
              </w:numPr>
              <w:spacing w:before="60" w:after="60"/>
              <w:rPr>
                <w:rFonts w:ascii="Arial" w:hAnsi="Arial" w:cs="Arial"/>
                <w:sz w:val="20"/>
                <w:szCs w:val="20"/>
              </w:rPr>
            </w:pPr>
            <w:r w:rsidRPr="00013E4D">
              <w:rPr>
                <w:rFonts w:ascii="Arial" w:hAnsi="Arial" w:cs="Arial"/>
                <w:sz w:val="20"/>
                <w:szCs w:val="20"/>
              </w:rPr>
              <w:t xml:space="preserve">Priručnik o sustavu osiguranja kvalitete sastavnice (priložiti ako postoji) </w:t>
            </w:r>
          </w:p>
          <w:p w:rsidR="00AA4A8C" w:rsidRPr="00013E4D" w:rsidRDefault="00AA4A8C" w:rsidP="00AA4A8C">
            <w:pPr>
              <w:pStyle w:val="ListParagraph"/>
              <w:numPr>
                <w:ilvl w:val="0"/>
                <w:numId w:val="6"/>
              </w:numPr>
              <w:spacing w:before="60" w:after="60"/>
              <w:rPr>
                <w:rFonts w:ascii="Arial" w:hAnsi="Arial" w:cs="Arial"/>
                <w:color w:val="FF0000"/>
                <w:sz w:val="20"/>
                <w:szCs w:val="20"/>
              </w:rPr>
            </w:pPr>
            <w:r w:rsidRPr="00013E4D">
              <w:rPr>
                <w:rFonts w:ascii="Arial" w:hAnsi="Arial" w:cs="Arial"/>
                <w:color w:val="FF0000"/>
                <w:sz w:val="20"/>
                <w:szCs w:val="20"/>
              </w:rPr>
              <w:t>http://www.umas.hr/wp-content/uploads/2013/05/PRIRUCNIKkvalitetaUMAS.pdf</w:t>
            </w:r>
          </w:p>
        </w:tc>
      </w:tr>
      <w:tr w:rsidR="00AA4A8C" w:rsidRPr="00013E4D" w:rsidTr="00196A75">
        <w:tc>
          <w:tcPr>
            <w:tcW w:w="9288" w:type="dxa"/>
            <w:gridSpan w:val="2"/>
            <w:tcBorders>
              <w:top w:val="single" w:sz="12" w:space="0" w:color="auto"/>
              <w:bottom w:val="single" w:sz="12" w:space="0" w:color="auto"/>
            </w:tcBorders>
            <w:shd w:val="clear" w:color="auto" w:fill="66CCFF"/>
            <w:vAlign w:val="center"/>
          </w:tcPr>
          <w:p w:rsidR="00AA4A8C" w:rsidRPr="00013E4D" w:rsidRDefault="00AA4A8C" w:rsidP="00196A75">
            <w:pPr>
              <w:spacing w:before="60" w:after="60" w:line="240" w:lineRule="auto"/>
              <w:rPr>
                <w:rFonts w:ascii="Arial" w:hAnsi="Arial" w:cs="Arial"/>
                <w:b/>
                <w:sz w:val="20"/>
                <w:szCs w:val="20"/>
              </w:rPr>
            </w:pPr>
            <w:r w:rsidRPr="00013E4D">
              <w:rPr>
                <w:rFonts w:ascii="Arial" w:hAnsi="Arial" w:cs="Arial"/>
                <w:b/>
                <w:sz w:val="20"/>
                <w:szCs w:val="20"/>
              </w:rPr>
              <w:t>Opis postupaka kojima se vrjednuje kvaliteta izvedbe studijskoga programa :</w:t>
            </w:r>
          </w:p>
          <w:p w:rsidR="00AA4A8C" w:rsidRPr="00013E4D" w:rsidRDefault="00AA4A8C" w:rsidP="00AA4A8C">
            <w:pPr>
              <w:numPr>
                <w:ilvl w:val="1"/>
                <w:numId w:val="5"/>
              </w:numPr>
              <w:spacing w:before="60" w:after="60" w:line="240" w:lineRule="auto"/>
              <w:rPr>
                <w:rFonts w:ascii="Arial" w:hAnsi="Arial" w:cs="Arial"/>
                <w:sz w:val="20"/>
                <w:szCs w:val="20"/>
              </w:rPr>
            </w:pPr>
            <w:r w:rsidRPr="00013E4D">
              <w:rPr>
                <w:rFonts w:ascii="Arial" w:hAnsi="Arial" w:cs="Arial"/>
                <w:sz w:val="20"/>
                <w:szCs w:val="20"/>
              </w:rPr>
              <w:t>za svaki postupak potrebno je opisati metodu (najčešće anketa za studente ili nastavnike, samoevaluacijski upitnik), navesti izvoditelje (sastavnica, sveučilišni ured), način obrade rezultata i informiranja te vremenski plan provedbe</w:t>
            </w:r>
          </w:p>
          <w:p w:rsidR="00AA4A8C" w:rsidRPr="00013E4D" w:rsidRDefault="00AA4A8C" w:rsidP="00AA4A8C">
            <w:pPr>
              <w:numPr>
                <w:ilvl w:val="1"/>
                <w:numId w:val="5"/>
              </w:numPr>
              <w:spacing w:before="60" w:after="60" w:line="240" w:lineRule="auto"/>
              <w:rPr>
                <w:rFonts w:ascii="Arial" w:hAnsi="Arial" w:cs="Arial"/>
                <w:sz w:val="20"/>
                <w:szCs w:val="20"/>
              </w:rPr>
            </w:pPr>
            <w:r w:rsidRPr="00013E4D">
              <w:rPr>
                <w:rFonts w:ascii="Arial" w:hAnsi="Arial" w:cs="Arial"/>
                <w:sz w:val="20"/>
                <w:szCs w:val="20"/>
              </w:rPr>
              <w:t>ukoliko je opisan u nekom priloženom dokumentu, navesti ime dokumenta i članak.</w:t>
            </w:r>
          </w:p>
        </w:tc>
      </w:tr>
      <w:tr w:rsidR="00AA4A8C" w:rsidRPr="00013E4D" w:rsidTr="00196A75">
        <w:trPr>
          <w:trHeight w:val="316"/>
        </w:trPr>
        <w:tc>
          <w:tcPr>
            <w:tcW w:w="3765" w:type="dxa"/>
            <w:tcBorders>
              <w:top w:val="single" w:sz="12" w:space="0" w:color="auto"/>
              <w:bottom w:val="single" w:sz="8" w:space="0" w:color="auto"/>
              <w:right w:val="single" w:sz="8" w:space="0" w:color="auto"/>
            </w:tcBorders>
            <w:vAlign w:val="center"/>
          </w:tcPr>
          <w:p w:rsidR="00AA4A8C" w:rsidRPr="00013E4D" w:rsidRDefault="00AA4A8C" w:rsidP="00196A75">
            <w:pPr>
              <w:spacing w:before="60" w:after="60" w:line="240" w:lineRule="auto"/>
              <w:rPr>
                <w:rFonts w:ascii="Arial" w:hAnsi="Arial" w:cs="Arial"/>
                <w:sz w:val="20"/>
                <w:szCs w:val="20"/>
              </w:rPr>
            </w:pPr>
            <w:r w:rsidRPr="00013E4D">
              <w:rPr>
                <w:rFonts w:ascii="Arial" w:hAnsi="Arial" w:cs="Arial"/>
                <w:sz w:val="20"/>
                <w:szCs w:val="20"/>
              </w:rPr>
              <w:t>Vrjednovanje rada nastavnika i suradnika</w:t>
            </w:r>
          </w:p>
        </w:tc>
        <w:tc>
          <w:tcPr>
            <w:tcW w:w="5523" w:type="dxa"/>
            <w:tcBorders>
              <w:top w:val="single" w:sz="12" w:space="0" w:color="auto"/>
              <w:left w:val="single" w:sz="8" w:space="0" w:color="auto"/>
              <w:bottom w:val="single" w:sz="8" w:space="0" w:color="auto"/>
            </w:tcBorders>
          </w:tcPr>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Rad nastavnika i suradnika vrednuje se studentskom</w:t>
            </w:r>
          </w:p>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anketom na kraju semestra. Anketu izvodi UMAS, a obrađuje je Centar za unapređenje kvalitete.</w:t>
            </w:r>
          </w:p>
          <w:p w:rsidR="00AA4A8C" w:rsidRPr="00013E4D" w:rsidRDefault="00AA4A8C" w:rsidP="00196A75">
            <w:pPr>
              <w:spacing w:before="60" w:after="60"/>
              <w:rPr>
                <w:rFonts w:ascii="Arial" w:hAnsi="Arial" w:cs="Arial"/>
                <w:sz w:val="20"/>
                <w:szCs w:val="20"/>
              </w:rPr>
            </w:pPr>
          </w:p>
        </w:tc>
      </w:tr>
      <w:tr w:rsidR="00AA4A8C" w:rsidRPr="00013E4D" w:rsidTr="00196A75">
        <w:tc>
          <w:tcPr>
            <w:tcW w:w="3765" w:type="dxa"/>
            <w:tcBorders>
              <w:top w:val="single" w:sz="8" w:space="0" w:color="auto"/>
              <w:bottom w:val="single" w:sz="8" w:space="0" w:color="auto"/>
              <w:right w:val="single" w:sz="8" w:space="0" w:color="auto"/>
            </w:tcBorders>
            <w:vAlign w:val="center"/>
          </w:tcPr>
          <w:p w:rsidR="00AA4A8C" w:rsidRPr="00013E4D" w:rsidRDefault="00AA4A8C" w:rsidP="00196A75">
            <w:pPr>
              <w:spacing w:before="60" w:after="60" w:line="240" w:lineRule="auto"/>
              <w:rPr>
                <w:rFonts w:ascii="Arial" w:hAnsi="Arial" w:cs="Arial"/>
                <w:sz w:val="20"/>
                <w:szCs w:val="20"/>
              </w:rPr>
            </w:pPr>
            <w:r w:rsidRPr="00013E4D">
              <w:rPr>
                <w:rFonts w:ascii="Arial" w:hAnsi="Arial" w:cs="Arial"/>
                <w:sz w:val="20"/>
                <w:szCs w:val="20"/>
              </w:rPr>
              <w:t>Praćenje ocjenjivanja i usklađenosti ocjenjivanja s očekivanim ishodima učenja</w:t>
            </w:r>
          </w:p>
        </w:tc>
        <w:tc>
          <w:tcPr>
            <w:tcW w:w="5523" w:type="dxa"/>
            <w:tcBorders>
              <w:top w:val="single" w:sz="8" w:space="0" w:color="auto"/>
              <w:left w:val="single" w:sz="8" w:space="0" w:color="auto"/>
              <w:bottom w:val="single" w:sz="8" w:space="0" w:color="auto"/>
            </w:tcBorders>
          </w:tcPr>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Praćenje ocjenjivanja i usklađenosti ocjenjivanja s</w:t>
            </w:r>
          </w:p>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očekivanim ishodima učenja provoditi će se nakon</w:t>
            </w:r>
          </w:p>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pohađanja radionica o ishodima učenja.</w:t>
            </w:r>
          </w:p>
          <w:p w:rsidR="00AA4A8C" w:rsidRPr="00013E4D" w:rsidRDefault="00AA4A8C" w:rsidP="00196A75">
            <w:pPr>
              <w:spacing w:before="60" w:after="60"/>
              <w:rPr>
                <w:rFonts w:ascii="Arial" w:hAnsi="Arial" w:cs="Arial"/>
                <w:sz w:val="20"/>
                <w:szCs w:val="20"/>
              </w:rPr>
            </w:pPr>
          </w:p>
        </w:tc>
      </w:tr>
      <w:tr w:rsidR="00AA4A8C" w:rsidRPr="00013E4D" w:rsidTr="00196A75">
        <w:tc>
          <w:tcPr>
            <w:tcW w:w="3765" w:type="dxa"/>
            <w:tcBorders>
              <w:top w:val="single" w:sz="8" w:space="0" w:color="auto"/>
              <w:bottom w:val="single" w:sz="8" w:space="0" w:color="auto"/>
              <w:right w:val="single" w:sz="8" w:space="0" w:color="auto"/>
            </w:tcBorders>
            <w:vAlign w:val="center"/>
          </w:tcPr>
          <w:p w:rsidR="00AA4A8C" w:rsidRPr="00013E4D" w:rsidRDefault="00AA4A8C" w:rsidP="00196A75">
            <w:pPr>
              <w:spacing w:before="60" w:after="60" w:line="240" w:lineRule="auto"/>
              <w:rPr>
                <w:rFonts w:ascii="Arial" w:hAnsi="Arial" w:cs="Arial"/>
                <w:sz w:val="20"/>
                <w:szCs w:val="20"/>
              </w:rPr>
            </w:pPr>
            <w:r w:rsidRPr="00013E4D">
              <w:rPr>
                <w:rFonts w:ascii="Arial" w:hAnsi="Arial" w:cs="Arial"/>
                <w:sz w:val="20"/>
                <w:szCs w:val="20"/>
              </w:rPr>
              <w:t>Vrjednovanje dostupnosti resursa (prostornih, ljudskih, informacijskih) za proces učenja i poučavanja</w:t>
            </w:r>
          </w:p>
        </w:tc>
        <w:tc>
          <w:tcPr>
            <w:tcW w:w="5523" w:type="dxa"/>
            <w:tcBorders>
              <w:top w:val="single" w:sz="8" w:space="0" w:color="auto"/>
              <w:left w:val="single" w:sz="8" w:space="0" w:color="auto"/>
              <w:bottom w:val="single" w:sz="8" w:space="0" w:color="auto"/>
            </w:tcBorders>
          </w:tcPr>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UMAS ima veliki broj predavaonica, glazbene kabinete, multimedijalne kabinete, računalni kabinet za studente, knjižnicu i druge radionice za umjetničku i znanstvenu produkciju. Svi su prostori dostupni tijekom radnoga vremena.</w:t>
            </w:r>
          </w:p>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Nastavnici u znanstveno-nastavnom zvanju su optimalno</w:t>
            </w:r>
          </w:p>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raspoređeni prema broju studenata a informacije o</w:t>
            </w:r>
          </w:p>
          <w:p w:rsidR="00AA4A8C" w:rsidRPr="00013E4D" w:rsidRDefault="00AA4A8C" w:rsidP="00196A75">
            <w:pPr>
              <w:autoSpaceDE w:val="0"/>
              <w:autoSpaceDN w:val="0"/>
              <w:adjustRightInd w:val="0"/>
              <w:spacing w:after="0" w:line="240" w:lineRule="auto"/>
              <w:rPr>
                <w:rFonts w:ascii="Arial" w:hAnsi="Arial" w:cs="Arial"/>
                <w:sz w:val="20"/>
                <w:szCs w:val="20"/>
              </w:rPr>
            </w:pPr>
            <w:r w:rsidRPr="00013E4D">
              <w:rPr>
                <w:rFonts w:ascii="Arial" w:hAnsi="Arial" w:cs="Arial"/>
                <w:sz w:val="20"/>
                <w:szCs w:val="20"/>
                <w:lang w:val="en-US"/>
              </w:rPr>
              <w:t xml:space="preserve">procesu učenja su dostupne na mrežnim stranicama fakulteta i oglasnim pločama. </w:t>
            </w:r>
          </w:p>
        </w:tc>
      </w:tr>
      <w:tr w:rsidR="00AA4A8C" w:rsidRPr="00013E4D" w:rsidTr="00196A75">
        <w:tc>
          <w:tcPr>
            <w:tcW w:w="3765" w:type="dxa"/>
            <w:tcBorders>
              <w:top w:val="single" w:sz="8" w:space="0" w:color="auto"/>
              <w:bottom w:val="single" w:sz="8" w:space="0" w:color="auto"/>
              <w:right w:val="single" w:sz="8" w:space="0" w:color="auto"/>
            </w:tcBorders>
            <w:vAlign w:val="center"/>
          </w:tcPr>
          <w:p w:rsidR="00AA4A8C" w:rsidRPr="00013E4D" w:rsidRDefault="00AA4A8C" w:rsidP="00196A75">
            <w:pPr>
              <w:spacing w:before="60" w:after="60" w:line="240" w:lineRule="auto"/>
              <w:rPr>
                <w:rFonts w:ascii="Arial" w:hAnsi="Arial" w:cs="Arial"/>
                <w:sz w:val="20"/>
                <w:szCs w:val="20"/>
              </w:rPr>
            </w:pPr>
            <w:r w:rsidRPr="00013E4D">
              <w:rPr>
                <w:rFonts w:ascii="Arial" w:hAnsi="Arial" w:cs="Arial"/>
                <w:sz w:val="20"/>
                <w:szCs w:val="20"/>
              </w:rPr>
              <w:t>Dostupnost i vrjednovanje podrške studentima (mentorstvo, tutorstvo, savjetovanje)</w:t>
            </w:r>
          </w:p>
        </w:tc>
        <w:tc>
          <w:tcPr>
            <w:tcW w:w="5523" w:type="dxa"/>
            <w:tcBorders>
              <w:top w:val="single" w:sz="8" w:space="0" w:color="auto"/>
              <w:left w:val="single" w:sz="8" w:space="0" w:color="auto"/>
              <w:bottom w:val="single" w:sz="8" w:space="0" w:color="auto"/>
            </w:tcBorders>
          </w:tcPr>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Prodekan za nastavu svaki semestar izrađuje detaljni plan</w:t>
            </w:r>
          </w:p>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konzultacija s nastavnicima. Pravilnikom o radu voditelja</w:t>
            </w:r>
          </w:p>
          <w:p w:rsidR="00AA4A8C" w:rsidRPr="00013E4D" w:rsidRDefault="00AA4A8C" w:rsidP="00196A75">
            <w:pPr>
              <w:autoSpaceDE w:val="0"/>
              <w:autoSpaceDN w:val="0"/>
              <w:adjustRightInd w:val="0"/>
              <w:spacing w:after="0" w:line="240" w:lineRule="auto"/>
              <w:rPr>
                <w:rFonts w:ascii="Arial" w:hAnsi="Arial" w:cs="Arial"/>
                <w:sz w:val="20"/>
                <w:szCs w:val="20"/>
              </w:rPr>
            </w:pPr>
            <w:r w:rsidRPr="00013E4D">
              <w:rPr>
                <w:rFonts w:ascii="Arial" w:hAnsi="Arial" w:cs="Arial"/>
                <w:sz w:val="20"/>
                <w:szCs w:val="20"/>
                <w:lang w:val="en-US"/>
              </w:rPr>
              <w:t xml:space="preserve">studenata uređeno je mentorstvo i savjetovanje. </w:t>
            </w:r>
          </w:p>
        </w:tc>
      </w:tr>
      <w:tr w:rsidR="00AA4A8C" w:rsidRPr="00013E4D" w:rsidTr="00196A75">
        <w:tc>
          <w:tcPr>
            <w:tcW w:w="3765" w:type="dxa"/>
            <w:tcBorders>
              <w:top w:val="single" w:sz="8" w:space="0" w:color="auto"/>
              <w:bottom w:val="single" w:sz="8" w:space="0" w:color="auto"/>
              <w:right w:val="single" w:sz="8" w:space="0" w:color="auto"/>
            </w:tcBorders>
            <w:vAlign w:val="center"/>
          </w:tcPr>
          <w:p w:rsidR="00AA4A8C" w:rsidRPr="00013E4D" w:rsidRDefault="00AA4A8C" w:rsidP="00196A75">
            <w:pPr>
              <w:spacing w:before="60" w:after="60" w:line="240" w:lineRule="auto"/>
              <w:rPr>
                <w:rFonts w:ascii="Arial" w:hAnsi="Arial" w:cs="Arial"/>
                <w:sz w:val="20"/>
                <w:szCs w:val="20"/>
              </w:rPr>
            </w:pPr>
            <w:r w:rsidRPr="00013E4D">
              <w:rPr>
                <w:rFonts w:ascii="Arial" w:hAnsi="Arial" w:cs="Arial"/>
                <w:sz w:val="20"/>
                <w:szCs w:val="20"/>
              </w:rPr>
              <w:t>Praćenje studentske prolaznosti po predmetima i na studiju u cjelini</w:t>
            </w:r>
          </w:p>
        </w:tc>
        <w:tc>
          <w:tcPr>
            <w:tcW w:w="5523" w:type="dxa"/>
            <w:tcBorders>
              <w:top w:val="single" w:sz="8" w:space="0" w:color="auto"/>
              <w:left w:val="single" w:sz="8" w:space="0" w:color="auto"/>
              <w:bottom w:val="single" w:sz="8" w:space="0" w:color="auto"/>
            </w:tcBorders>
          </w:tcPr>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Studentska referada i ISVU koordinator prate prolaznost po</w:t>
            </w:r>
          </w:p>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predmetima i na studiju u cjelini te jednom godišnje</w:t>
            </w:r>
          </w:p>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podnose izvješće Akademijskom vijeću (Urediti pravilnikom</w:t>
            </w:r>
          </w:p>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o kvaliteti).</w:t>
            </w:r>
          </w:p>
          <w:p w:rsidR="00AA4A8C" w:rsidRPr="00013E4D" w:rsidRDefault="00AA4A8C" w:rsidP="00196A75">
            <w:pPr>
              <w:spacing w:before="60" w:after="60"/>
              <w:rPr>
                <w:rFonts w:ascii="Arial" w:hAnsi="Arial" w:cs="Arial"/>
                <w:sz w:val="20"/>
                <w:szCs w:val="20"/>
              </w:rPr>
            </w:pPr>
          </w:p>
        </w:tc>
      </w:tr>
      <w:tr w:rsidR="00AA4A8C" w:rsidRPr="00013E4D" w:rsidTr="00196A75">
        <w:tc>
          <w:tcPr>
            <w:tcW w:w="3765" w:type="dxa"/>
            <w:tcBorders>
              <w:top w:val="single" w:sz="8" w:space="0" w:color="auto"/>
              <w:bottom w:val="single" w:sz="8" w:space="0" w:color="auto"/>
              <w:right w:val="single" w:sz="8" w:space="0" w:color="auto"/>
            </w:tcBorders>
            <w:vAlign w:val="center"/>
          </w:tcPr>
          <w:p w:rsidR="00AA4A8C" w:rsidRPr="00013E4D" w:rsidRDefault="00AA4A8C" w:rsidP="00196A75">
            <w:pPr>
              <w:spacing w:before="60" w:after="60" w:line="240" w:lineRule="auto"/>
              <w:rPr>
                <w:rFonts w:ascii="Arial" w:hAnsi="Arial" w:cs="Arial"/>
                <w:sz w:val="20"/>
                <w:szCs w:val="20"/>
              </w:rPr>
            </w:pPr>
            <w:r w:rsidRPr="00013E4D">
              <w:rPr>
                <w:rFonts w:ascii="Arial" w:hAnsi="Arial" w:cs="Arial"/>
                <w:sz w:val="20"/>
                <w:szCs w:val="20"/>
              </w:rPr>
              <w:t>Zadovoljstvo studenata programom u cjelini</w:t>
            </w:r>
          </w:p>
        </w:tc>
        <w:tc>
          <w:tcPr>
            <w:tcW w:w="5523" w:type="dxa"/>
            <w:tcBorders>
              <w:top w:val="single" w:sz="8" w:space="0" w:color="auto"/>
              <w:left w:val="single" w:sz="8" w:space="0" w:color="auto"/>
              <w:bottom w:val="single" w:sz="8" w:space="0" w:color="auto"/>
            </w:tcBorders>
          </w:tcPr>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Zadovoljstvo studenata programom u cjelini ispitivat će se</w:t>
            </w:r>
          </w:p>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jedinstvenom Sveučilišnom anketom.</w:t>
            </w:r>
          </w:p>
          <w:p w:rsidR="00AA4A8C" w:rsidRPr="00013E4D" w:rsidRDefault="00AA4A8C" w:rsidP="00196A75">
            <w:pPr>
              <w:spacing w:before="60" w:after="60"/>
              <w:rPr>
                <w:rFonts w:ascii="Arial" w:hAnsi="Arial" w:cs="Arial"/>
                <w:sz w:val="20"/>
                <w:szCs w:val="20"/>
              </w:rPr>
            </w:pPr>
          </w:p>
        </w:tc>
      </w:tr>
      <w:tr w:rsidR="00AA4A8C" w:rsidRPr="00013E4D" w:rsidTr="00196A75">
        <w:tc>
          <w:tcPr>
            <w:tcW w:w="3765" w:type="dxa"/>
            <w:tcBorders>
              <w:top w:val="single" w:sz="8" w:space="0" w:color="auto"/>
              <w:bottom w:val="single" w:sz="8" w:space="0" w:color="auto"/>
              <w:right w:val="single" w:sz="8" w:space="0" w:color="auto"/>
            </w:tcBorders>
            <w:vAlign w:val="center"/>
          </w:tcPr>
          <w:p w:rsidR="00AA4A8C" w:rsidRPr="00013E4D" w:rsidRDefault="00AA4A8C" w:rsidP="00196A75">
            <w:pPr>
              <w:spacing w:before="60" w:after="60" w:line="240" w:lineRule="auto"/>
              <w:rPr>
                <w:rFonts w:ascii="Arial" w:hAnsi="Arial" w:cs="Arial"/>
                <w:sz w:val="20"/>
                <w:szCs w:val="20"/>
              </w:rPr>
            </w:pPr>
            <w:r w:rsidRPr="00013E4D">
              <w:rPr>
                <w:rFonts w:ascii="Arial" w:hAnsi="Arial" w:cs="Arial"/>
                <w:sz w:val="20"/>
                <w:szCs w:val="20"/>
              </w:rPr>
              <w:t>Postupci za dobivanje povratnih  informacija od vanjskih dionika (alumni, poslodavci, tržište rada i ostale relevantne organizacije)</w:t>
            </w:r>
          </w:p>
        </w:tc>
        <w:tc>
          <w:tcPr>
            <w:tcW w:w="5523" w:type="dxa"/>
            <w:tcBorders>
              <w:top w:val="single" w:sz="8" w:space="0" w:color="auto"/>
              <w:left w:val="single" w:sz="8" w:space="0" w:color="auto"/>
              <w:bottom w:val="single" w:sz="8" w:space="0" w:color="auto"/>
            </w:tcBorders>
          </w:tcPr>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Povratne informacije od vanjskih dionika dobivaju se preko</w:t>
            </w:r>
          </w:p>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Poslodavaca (muzeji, škole, galerije, itd)</w:t>
            </w:r>
          </w:p>
          <w:p w:rsidR="00AA4A8C" w:rsidRPr="00013E4D" w:rsidRDefault="00AA4A8C" w:rsidP="00196A75">
            <w:pPr>
              <w:spacing w:before="60" w:after="60"/>
              <w:rPr>
                <w:rFonts w:ascii="Arial" w:hAnsi="Arial" w:cs="Arial"/>
                <w:sz w:val="20"/>
                <w:szCs w:val="20"/>
              </w:rPr>
            </w:pPr>
          </w:p>
        </w:tc>
      </w:tr>
      <w:tr w:rsidR="00AA4A8C" w:rsidRPr="00013E4D" w:rsidTr="00196A75">
        <w:tc>
          <w:tcPr>
            <w:tcW w:w="3765" w:type="dxa"/>
            <w:tcBorders>
              <w:top w:val="single" w:sz="8" w:space="0" w:color="auto"/>
              <w:bottom w:val="single" w:sz="8" w:space="0" w:color="auto"/>
              <w:right w:val="single" w:sz="8" w:space="0" w:color="auto"/>
            </w:tcBorders>
            <w:vAlign w:val="center"/>
          </w:tcPr>
          <w:p w:rsidR="00AA4A8C" w:rsidRPr="00013E4D" w:rsidRDefault="00AA4A8C" w:rsidP="00196A75">
            <w:pPr>
              <w:spacing w:before="60" w:after="60" w:line="240" w:lineRule="auto"/>
              <w:rPr>
                <w:rFonts w:ascii="Arial" w:hAnsi="Arial" w:cs="Arial"/>
                <w:color w:val="000000"/>
                <w:sz w:val="20"/>
                <w:szCs w:val="20"/>
              </w:rPr>
            </w:pPr>
            <w:r w:rsidRPr="00013E4D">
              <w:rPr>
                <w:rFonts w:ascii="Arial" w:hAnsi="Arial" w:cs="Arial"/>
                <w:color w:val="000000"/>
                <w:sz w:val="20"/>
                <w:szCs w:val="20"/>
              </w:rPr>
              <w:t>Vrjednovanje studentske prakse, ako postoji (kratki opis postupaka provođenja i ocjenjivanja te osiguravanje kvalitete)</w:t>
            </w:r>
          </w:p>
        </w:tc>
        <w:tc>
          <w:tcPr>
            <w:tcW w:w="5523" w:type="dxa"/>
            <w:tcBorders>
              <w:top w:val="single" w:sz="8" w:space="0" w:color="auto"/>
              <w:left w:val="single" w:sz="8" w:space="0" w:color="auto"/>
              <w:bottom w:val="single" w:sz="8" w:space="0" w:color="auto"/>
            </w:tcBorders>
          </w:tcPr>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Izvješća mentora o radu studenta, ocjena studenata od</w:t>
            </w:r>
          </w:p>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strane mentora.</w:t>
            </w:r>
          </w:p>
          <w:p w:rsidR="00AA4A8C" w:rsidRPr="00013E4D" w:rsidRDefault="00AA4A8C" w:rsidP="00196A75">
            <w:pPr>
              <w:spacing w:before="60" w:after="60"/>
              <w:rPr>
                <w:rFonts w:ascii="Arial" w:hAnsi="Arial" w:cs="Arial"/>
                <w:sz w:val="20"/>
                <w:szCs w:val="20"/>
              </w:rPr>
            </w:pPr>
          </w:p>
        </w:tc>
      </w:tr>
      <w:tr w:rsidR="00AA4A8C" w:rsidRPr="00013E4D" w:rsidTr="00196A75">
        <w:tc>
          <w:tcPr>
            <w:tcW w:w="3765" w:type="dxa"/>
            <w:tcBorders>
              <w:top w:val="single" w:sz="8" w:space="0" w:color="auto"/>
              <w:bottom w:val="single" w:sz="8" w:space="0" w:color="auto"/>
              <w:right w:val="single" w:sz="8" w:space="0" w:color="auto"/>
            </w:tcBorders>
            <w:vAlign w:val="center"/>
          </w:tcPr>
          <w:p w:rsidR="00AA4A8C" w:rsidRPr="00013E4D" w:rsidRDefault="00AA4A8C" w:rsidP="00196A75">
            <w:pPr>
              <w:spacing w:before="60" w:after="60" w:line="240" w:lineRule="auto"/>
              <w:rPr>
                <w:rFonts w:ascii="Arial" w:hAnsi="Arial" w:cs="Arial"/>
                <w:sz w:val="20"/>
                <w:szCs w:val="20"/>
              </w:rPr>
            </w:pPr>
            <w:r w:rsidRPr="00013E4D">
              <w:rPr>
                <w:rFonts w:ascii="Arial" w:hAnsi="Arial" w:cs="Arial"/>
                <w:color w:val="000000"/>
                <w:sz w:val="20"/>
                <w:szCs w:val="20"/>
              </w:rPr>
              <w:t xml:space="preserve">Ostali postupci vrjednovanja koje </w:t>
            </w:r>
            <w:r w:rsidRPr="00013E4D">
              <w:rPr>
                <w:rFonts w:ascii="Arial" w:hAnsi="Arial" w:cs="Arial"/>
                <w:color w:val="000000"/>
                <w:sz w:val="20"/>
                <w:szCs w:val="20"/>
              </w:rPr>
              <w:lastRenderedPageBreak/>
              <w:t>provodi predlagatelj</w:t>
            </w:r>
          </w:p>
        </w:tc>
        <w:tc>
          <w:tcPr>
            <w:tcW w:w="5523" w:type="dxa"/>
            <w:tcBorders>
              <w:top w:val="single" w:sz="8" w:space="0" w:color="auto"/>
              <w:left w:val="single" w:sz="8" w:space="0" w:color="auto"/>
              <w:bottom w:val="single" w:sz="8" w:space="0" w:color="auto"/>
            </w:tcBorders>
          </w:tcPr>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lastRenderedPageBreak/>
              <w:t xml:space="preserve">Moguće je uvođenje specifičnih anketa za potrebe UMAS-a </w:t>
            </w:r>
            <w:r w:rsidRPr="00013E4D">
              <w:rPr>
                <w:rFonts w:ascii="Arial" w:hAnsi="Arial" w:cs="Arial"/>
                <w:sz w:val="20"/>
                <w:szCs w:val="20"/>
                <w:lang w:val="en-US"/>
              </w:rPr>
              <w:lastRenderedPageBreak/>
              <w:t>u</w:t>
            </w:r>
          </w:p>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Splitu.</w:t>
            </w:r>
          </w:p>
          <w:p w:rsidR="00AA4A8C" w:rsidRPr="00013E4D" w:rsidRDefault="00AA4A8C" w:rsidP="00196A75">
            <w:pPr>
              <w:spacing w:before="60" w:after="60"/>
              <w:rPr>
                <w:rFonts w:ascii="Arial" w:hAnsi="Arial" w:cs="Arial"/>
                <w:sz w:val="20"/>
                <w:szCs w:val="20"/>
              </w:rPr>
            </w:pPr>
          </w:p>
        </w:tc>
      </w:tr>
      <w:tr w:rsidR="00AA4A8C" w:rsidRPr="00013E4D" w:rsidTr="00196A75">
        <w:tc>
          <w:tcPr>
            <w:tcW w:w="3765" w:type="dxa"/>
            <w:tcBorders>
              <w:top w:val="single" w:sz="12" w:space="0" w:color="auto"/>
              <w:bottom w:val="single" w:sz="12" w:space="0" w:color="auto"/>
              <w:right w:val="single" w:sz="8" w:space="0" w:color="auto"/>
            </w:tcBorders>
            <w:shd w:val="clear" w:color="auto" w:fill="66CCFF"/>
            <w:vAlign w:val="center"/>
          </w:tcPr>
          <w:p w:rsidR="00AA4A8C" w:rsidRPr="00013E4D" w:rsidRDefault="00AA4A8C" w:rsidP="00196A75">
            <w:pPr>
              <w:spacing w:before="60" w:after="60" w:line="240" w:lineRule="auto"/>
              <w:rPr>
                <w:rFonts w:ascii="Arial" w:hAnsi="Arial" w:cs="Arial"/>
                <w:b/>
                <w:sz w:val="20"/>
                <w:szCs w:val="20"/>
              </w:rPr>
            </w:pPr>
            <w:r w:rsidRPr="00013E4D">
              <w:rPr>
                <w:rFonts w:ascii="Arial" w:hAnsi="Arial" w:cs="Arial"/>
                <w:b/>
                <w:sz w:val="20"/>
                <w:szCs w:val="20"/>
              </w:rPr>
              <w:lastRenderedPageBreak/>
              <w:t>Opis postupaka informiranja vanjskih dionika o studijskom programu (studenti, poslodavci, alumni)</w:t>
            </w:r>
          </w:p>
        </w:tc>
        <w:tc>
          <w:tcPr>
            <w:tcW w:w="5523" w:type="dxa"/>
            <w:tcBorders>
              <w:top w:val="single" w:sz="12" w:space="0" w:color="auto"/>
              <w:left w:val="single" w:sz="8" w:space="0" w:color="auto"/>
              <w:bottom w:val="single" w:sz="12" w:space="0" w:color="auto"/>
            </w:tcBorders>
          </w:tcPr>
          <w:p w:rsidR="00AA4A8C" w:rsidRPr="00013E4D" w:rsidRDefault="00AA4A8C" w:rsidP="00196A75">
            <w:pPr>
              <w:autoSpaceDE w:val="0"/>
              <w:autoSpaceDN w:val="0"/>
              <w:adjustRightInd w:val="0"/>
              <w:spacing w:after="0" w:line="240" w:lineRule="auto"/>
              <w:rPr>
                <w:rFonts w:ascii="Arial" w:hAnsi="Arial" w:cs="Arial"/>
                <w:sz w:val="20"/>
                <w:szCs w:val="20"/>
                <w:lang w:val="en-US"/>
              </w:rPr>
            </w:pPr>
            <w:r w:rsidRPr="00013E4D">
              <w:rPr>
                <w:rFonts w:ascii="Arial" w:hAnsi="Arial" w:cs="Arial"/>
                <w:sz w:val="20"/>
                <w:szCs w:val="20"/>
                <w:lang w:val="en-US"/>
              </w:rPr>
              <w:t>Informacijski paket na mrežnim stranicama, brošura i letak</w:t>
            </w:r>
          </w:p>
          <w:p w:rsidR="00AA4A8C" w:rsidRPr="00013E4D" w:rsidRDefault="00AA4A8C" w:rsidP="00196A75">
            <w:pPr>
              <w:autoSpaceDE w:val="0"/>
              <w:autoSpaceDN w:val="0"/>
              <w:adjustRightInd w:val="0"/>
              <w:spacing w:after="0" w:line="240" w:lineRule="auto"/>
              <w:rPr>
                <w:rFonts w:ascii="Arial" w:hAnsi="Arial" w:cs="Arial"/>
                <w:sz w:val="20"/>
                <w:szCs w:val="20"/>
              </w:rPr>
            </w:pPr>
            <w:r w:rsidRPr="00013E4D">
              <w:rPr>
                <w:rFonts w:ascii="Arial" w:hAnsi="Arial" w:cs="Arial"/>
                <w:sz w:val="20"/>
                <w:szCs w:val="20"/>
                <w:lang w:val="en-US"/>
              </w:rPr>
              <w:t xml:space="preserve">o studijskim programima i uvjetima upisa. </w:t>
            </w:r>
          </w:p>
        </w:tc>
      </w:tr>
    </w:tbl>
    <w:p w:rsidR="0082385D" w:rsidRPr="00013E4D" w:rsidRDefault="0082385D" w:rsidP="00AA4A8C">
      <w:pPr>
        <w:pStyle w:val="Subtitle"/>
        <w:numPr>
          <w:ilvl w:val="0"/>
          <w:numId w:val="0"/>
        </w:numPr>
        <w:ind w:left="624"/>
        <w:rPr>
          <w:sz w:val="20"/>
          <w:szCs w:val="20"/>
        </w:rPr>
      </w:pPr>
    </w:p>
    <w:sectPr w:rsidR="0082385D" w:rsidRPr="00013E4D" w:rsidSect="00F07058">
      <w:headerReference w:type="default" r:id="rId14"/>
      <w:footerReference w:type="default" r:id="rId15"/>
      <w:headerReference w:type="first" r:id="rId16"/>
      <w:pgSz w:w="11906" w:h="16838"/>
      <w:pgMar w:top="1417" w:right="1417" w:bottom="1417" w:left="1417" w:header="1531" w:footer="34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34C" w:rsidRDefault="007B034C" w:rsidP="00722AA2">
      <w:pPr>
        <w:spacing w:after="0" w:line="240" w:lineRule="auto"/>
      </w:pPr>
      <w:r>
        <w:separator/>
      </w:r>
    </w:p>
  </w:endnote>
  <w:endnote w:type="continuationSeparator" w:id="1">
    <w:p w:rsidR="007B034C" w:rsidRDefault="007B034C"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87" w:rsidRDefault="00994A87">
    <w:pPr>
      <w:pStyle w:val="Footer"/>
    </w:pPr>
  </w:p>
  <w:p w:rsidR="00994A87" w:rsidRDefault="00994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34C" w:rsidRDefault="007B034C" w:rsidP="00722AA2">
      <w:pPr>
        <w:spacing w:after="0" w:line="240" w:lineRule="auto"/>
      </w:pPr>
      <w:r>
        <w:separator/>
      </w:r>
    </w:p>
  </w:footnote>
  <w:footnote w:type="continuationSeparator" w:id="1">
    <w:p w:rsidR="007B034C" w:rsidRDefault="007B034C"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87" w:rsidRPr="00F6579B" w:rsidRDefault="009C2C47" w:rsidP="00F6579B">
    <w:pPr>
      <w:pStyle w:val="Header"/>
    </w:pPr>
    <w:r w:rsidRPr="009C2C47">
      <w:rPr>
        <w:noProof/>
        <w:lang w:eastAsia="hr-HR"/>
      </w:rPr>
      <w:pict>
        <v:line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9C2C47">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994A87" w:rsidRPr="00676A51" w:rsidRDefault="00994A87" w:rsidP="00676A51">
                <w:pPr>
                  <w:jc w:val="right"/>
                  <w:rPr>
                    <w:szCs w:val="20"/>
                  </w:rPr>
                </w:pPr>
                <w:r>
                  <w:rPr>
                    <w:rFonts w:ascii="Arial" w:hAnsi="Arial" w:cs="Arial"/>
                    <w:b/>
                    <w:sz w:val="20"/>
                    <w:szCs w:val="20"/>
                  </w:rPr>
                  <w:t>Diplomski sveučilišni studij Film, Medijska umjetnost i Animacija</w:t>
                </w:r>
              </w:p>
            </w:txbxContent>
          </v:textbox>
          <w10:wrap anchorx="margin" anchory="margin"/>
        </v:shape>
      </w:pict>
    </w:r>
    <w:r w:rsidRPr="009C2C47">
      <w:rPr>
        <w:noProof/>
        <w:lang w:eastAsia="hr-HR"/>
      </w:rPr>
      <w:pict>
        <v:shape id="Tekstni okvir 476" o:spid="_x0000_s4098" type="#_x0000_t202" style="position:absolute;margin-left:1012.8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994A87" w:rsidRDefault="009C2C47">
                <w:pPr>
                  <w:spacing w:after="0" w:line="240" w:lineRule="auto"/>
                  <w:rPr>
                    <w:color w:val="FFFFFF" w:themeColor="background1"/>
                  </w:rPr>
                </w:pPr>
                <w:r w:rsidRPr="009C2C47">
                  <w:fldChar w:fldCharType="begin"/>
                </w:r>
                <w:r w:rsidR="00994A87">
                  <w:instrText>PAGE   \* MERGEFORMAT</w:instrText>
                </w:r>
                <w:r w:rsidRPr="009C2C47">
                  <w:fldChar w:fldCharType="separate"/>
                </w:r>
                <w:r w:rsidR="00972378" w:rsidRPr="00972378">
                  <w:rPr>
                    <w:noProof/>
                    <w:color w:val="FFFFFF" w:themeColor="background1"/>
                  </w:rPr>
                  <w:t>73</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87" w:rsidRDefault="00994A87">
    <w:pPr>
      <w:pStyle w:val="Header"/>
    </w:pPr>
  </w:p>
  <w:p w:rsidR="00994A87" w:rsidRDefault="00994A87">
    <w:pPr>
      <w:pStyle w:val="Header"/>
    </w:pPr>
  </w:p>
  <w:p w:rsidR="00994A87" w:rsidRPr="00722AA2" w:rsidRDefault="00994A87" w:rsidP="00722AA2">
    <w:pPr>
      <w:pStyle w:val="Header"/>
      <w:jc w:val="center"/>
      <w:rPr>
        <w:sz w:val="32"/>
        <w:szCs w:val="32"/>
      </w:rPr>
    </w:pPr>
    <w:r w:rsidRPr="00722AA2">
      <w:rPr>
        <w:rFonts w:ascii="Verdana" w:hAnsi="Verdana" w:cs="Arial"/>
        <w:b/>
        <w:color w:val="333399"/>
        <w:spacing w:val="100"/>
        <w:sz w:val="32"/>
        <w:szCs w:val="32"/>
      </w:rPr>
      <w:t>SVEUČILIŠTEUSPLITU</w:t>
    </w:r>
  </w:p>
  <w:p w:rsidR="00994A87" w:rsidRDefault="009C2C47">
    <w:pPr>
      <w:pStyle w:val="Header"/>
    </w:pPr>
    <w:r w:rsidRPr="009C2C47">
      <w:rPr>
        <w:noProof/>
        <w:lang w:eastAsia="hr-HR"/>
      </w:rPr>
      <w:pict>
        <v:line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994A87" w:rsidRPr="00927BED" w:rsidRDefault="00994A87" w:rsidP="00927BED">
    <w:pPr>
      <w:pStyle w:val="Header"/>
      <w:jc w:val="center"/>
      <w:rPr>
        <w:rFonts w:ascii="Verdana" w:hAnsi="Verdana"/>
        <w:b/>
        <w:color w:val="003399"/>
        <w:sz w:val="24"/>
        <w:szCs w:val="24"/>
      </w:rPr>
    </w:pPr>
    <w:r w:rsidRPr="00927BED">
      <w:rPr>
        <w:rFonts w:ascii="Verdana" w:hAnsi="Verdana"/>
        <w:b/>
        <w:noProof/>
        <w:color w:val="003399"/>
        <w:sz w:val="24"/>
        <w:szCs w:val="24"/>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1905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600" cy="8964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85" w:hanging="360"/>
      </w:p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94268D6"/>
    <w:multiLevelType w:val="hybridMultilevel"/>
    <w:tmpl w:val="36385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521846"/>
    <w:multiLevelType w:val="hybridMultilevel"/>
    <w:tmpl w:val="558A20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4247E9"/>
    <w:multiLevelType w:val="hybridMultilevel"/>
    <w:tmpl w:val="BB46E2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4080AB6"/>
    <w:multiLevelType w:val="multilevel"/>
    <w:tmpl w:val="2B0008FC"/>
    <w:lvl w:ilvl="0">
      <w:start w:val="1"/>
      <w:numFmt w:val="decimal"/>
      <w:lvlText w:val=".%1"/>
      <w:lvlJc w:val="left"/>
      <w:pPr>
        <w:tabs>
          <w:tab w:val="num" w:pos="360"/>
        </w:tabs>
      </w:pPr>
      <w:rPr>
        <w:rFonts w:hint="default"/>
      </w:rPr>
    </w:lvl>
    <w:lvl w:ilvl="1">
      <w:start w:val="1"/>
      <w:numFmt w:val="decimal"/>
      <w:pStyle w:val="Heading2"/>
      <w:lvlText w:val="%1%2."/>
      <w:lvlJc w:val="left"/>
      <w:pPr>
        <w:tabs>
          <w:tab w:val="num" w:pos="1080"/>
        </w:tabs>
        <w:ind w:left="720"/>
      </w:pPr>
      <w:rPr>
        <w:rFonts w:hint="default"/>
      </w:rPr>
    </w:lvl>
    <w:lvl w:ilvl="2">
      <w:start w:val="1"/>
      <w:numFmt w:val="decimal"/>
      <w:pStyle w:val="Heading3"/>
      <w:lvlText w:val="%3."/>
      <w:lvlJc w:val="left"/>
      <w:pPr>
        <w:tabs>
          <w:tab w:val="num" w:pos="1800"/>
        </w:tabs>
        <w:ind w:left="1440"/>
      </w:pPr>
      <w:rPr>
        <w:rFonts w:hint="default"/>
      </w:rPr>
    </w:lvl>
    <w:lvl w:ilvl="3">
      <w:start w:val="1"/>
      <w:numFmt w:val="lowerLetter"/>
      <w:pStyle w:val="Heading4"/>
      <w:lvlText w:val="%4)"/>
      <w:lvlJc w:val="left"/>
      <w:pPr>
        <w:tabs>
          <w:tab w:val="num" w:pos="2520"/>
        </w:tabs>
        <w:ind w:left="2160"/>
      </w:pPr>
      <w:rPr>
        <w:rFonts w:hint="default"/>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7">
    <w:nsid w:val="290A2F9D"/>
    <w:multiLevelType w:val="hybridMultilevel"/>
    <w:tmpl w:val="A03A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B0B3B"/>
    <w:multiLevelType w:val="hybridMultilevel"/>
    <w:tmpl w:val="224E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158CB"/>
    <w:multiLevelType w:val="hybridMultilevel"/>
    <w:tmpl w:val="EF32FA0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0">
    <w:nsid w:val="3609359D"/>
    <w:multiLevelType w:val="multilevel"/>
    <w:tmpl w:val="17BE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9A48B5"/>
    <w:multiLevelType w:val="hybridMultilevel"/>
    <w:tmpl w:val="4BEAA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F19621E"/>
    <w:multiLevelType w:val="hybridMultilevel"/>
    <w:tmpl w:val="DF4AA6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F4F03E2"/>
    <w:multiLevelType w:val="hybridMultilevel"/>
    <w:tmpl w:val="6B0E6D3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C30967"/>
    <w:multiLevelType w:val="hybridMultilevel"/>
    <w:tmpl w:val="7674A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16D1922"/>
    <w:multiLevelType w:val="hybridMultilevel"/>
    <w:tmpl w:val="830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D5077"/>
    <w:multiLevelType w:val="hybridMultilevel"/>
    <w:tmpl w:val="3296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05BC8"/>
    <w:multiLevelType w:val="hybridMultilevel"/>
    <w:tmpl w:val="830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F23B14"/>
    <w:multiLevelType w:val="hybridMultilevel"/>
    <w:tmpl w:val="7DD4B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1">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6C4151D2"/>
    <w:multiLevelType w:val="hybridMultilevel"/>
    <w:tmpl w:val="7674A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710B7FF5"/>
    <w:multiLevelType w:val="multilevel"/>
    <w:tmpl w:val="500EC1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26"/>
  </w:num>
  <w:num w:numId="3">
    <w:abstractNumId w:val="21"/>
  </w:num>
  <w:num w:numId="4">
    <w:abstractNumId w:val="19"/>
  </w:num>
  <w:num w:numId="5">
    <w:abstractNumId w:val="20"/>
  </w:num>
  <w:num w:numId="6">
    <w:abstractNumId w:val="24"/>
  </w:num>
  <w:num w:numId="7">
    <w:abstractNumId w:val="10"/>
  </w:num>
  <w:num w:numId="8">
    <w:abstractNumId w:val="6"/>
  </w:num>
  <w:num w:numId="9">
    <w:abstractNumId w:val="12"/>
  </w:num>
  <w:num w:numId="10">
    <w:abstractNumId w:val="18"/>
  </w:num>
  <w:num w:numId="11">
    <w:abstractNumId w:val="5"/>
  </w:num>
  <w:num w:numId="12">
    <w:abstractNumId w:val="11"/>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2"/>
  </w:num>
  <w:num w:numId="18">
    <w:abstractNumId w:val="9"/>
  </w:num>
  <w:num w:numId="19">
    <w:abstractNumId w:val="4"/>
  </w:num>
  <w:num w:numId="20">
    <w:abstractNumId w:val="17"/>
  </w:num>
  <w:num w:numId="21">
    <w:abstractNumId w:val="15"/>
  </w:num>
  <w:num w:numId="22">
    <w:abstractNumId w:val="22"/>
  </w:num>
  <w:num w:numId="23">
    <w:abstractNumId w:val="14"/>
  </w:num>
  <w:num w:numId="24">
    <w:abstractNumId w:val="16"/>
  </w:num>
  <w:num w:numId="25">
    <w:abstractNumId w:val="7"/>
  </w:num>
  <w:num w:numId="26">
    <w:abstractNumId w:val="3"/>
  </w:num>
  <w:num w:numId="27">
    <w:abstractNumId w:val="25"/>
  </w:num>
  <w:num w:numId="28">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ocumentProtection w:formatting="1" w:enforcement="0"/>
  <w:defaultTabStop w:val="709"/>
  <w:hyphenationZone w:val="425"/>
  <w:drawingGridHorizontalSpacing w:val="110"/>
  <w:displayHorizontalDrawingGridEvery w:val="2"/>
  <w:characterSpacingControl w:val="doNotCompress"/>
  <w:hdrShapeDefaults>
    <o:shapedefaults v:ext="edit" spidmax="18434">
      <o:colormenu v:ext="edit" fillcolor="none"/>
    </o:shapedefaults>
    <o:shapelayout v:ext="edit">
      <o:idmap v:ext="edit" data="4"/>
    </o:shapelayout>
  </w:hdrShapeDefaults>
  <w:footnotePr>
    <w:footnote w:id="0"/>
    <w:footnote w:id="1"/>
  </w:footnotePr>
  <w:endnotePr>
    <w:endnote w:id="0"/>
    <w:endnote w:id="1"/>
  </w:endnotePr>
  <w:compat/>
  <w:rsids>
    <w:rsidRoot w:val="00722AA2"/>
    <w:rsid w:val="000020D4"/>
    <w:rsid w:val="00006724"/>
    <w:rsid w:val="00013E4D"/>
    <w:rsid w:val="0003640D"/>
    <w:rsid w:val="000422C6"/>
    <w:rsid w:val="00042DBD"/>
    <w:rsid w:val="00047BA4"/>
    <w:rsid w:val="000736D3"/>
    <w:rsid w:val="00091338"/>
    <w:rsid w:val="000D0476"/>
    <w:rsid w:val="00125497"/>
    <w:rsid w:val="0013729C"/>
    <w:rsid w:val="001411A2"/>
    <w:rsid w:val="001427AD"/>
    <w:rsid w:val="0015393F"/>
    <w:rsid w:val="00156BED"/>
    <w:rsid w:val="0015753F"/>
    <w:rsid w:val="00173BD8"/>
    <w:rsid w:val="00182DEC"/>
    <w:rsid w:val="00190503"/>
    <w:rsid w:val="001913B7"/>
    <w:rsid w:val="00194784"/>
    <w:rsid w:val="00196A75"/>
    <w:rsid w:val="001B110C"/>
    <w:rsid w:val="001B1A68"/>
    <w:rsid w:val="00201991"/>
    <w:rsid w:val="00204CCD"/>
    <w:rsid w:val="0020788E"/>
    <w:rsid w:val="002134C4"/>
    <w:rsid w:val="00216F30"/>
    <w:rsid w:val="0022676B"/>
    <w:rsid w:val="00234428"/>
    <w:rsid w:val="00250CD7"/>
    <w:rsid w:val="002623A0"/>
    <w:rsid w:val="00264D21"/>
    <w:rsid w:val="002B40F5"/>
    <w:rsid w:val="002C2A03"/>
    <w:rsid w:val="002D2B75"/>
    <w:rsid w:val="002E230D"/>
    <w:rsid w:val="002F0976"/>
    <w:rsid w:val="002F2C2D"/>
    <w:rsid w:val="00300137"/>
    <w:rsid w:val="0030070A"/>
    <w:rsid w:val="00306343"/>
    <w:rsid w:val="0032512E"/>
    <w:rsid w:val="00352098"/>
    <w:rsid w:val="003629FB"/>
    <w:rsid w:val="003631A9"/>
    <w:rsid w:val="00374913"/>
    <w:rsid w:val="0037608A"/>
    <w:rsid w:val="003A017D"/>
    <w:rsid w:val="003B14AE"/>
    <w:rsid w:val="003E248E"/>
    <w:rsid w:val="003E257F"/>
    <w:rsid w:val="0041788F"/>
    <w:rsid w:val="0043264E"/>
    <w:rsid w:val="0044424E"/>
    <w:rsid w:val="00477914"/>
    <w:rsid w:val="0048061D"/>
    <w:rsid w:val="004826DB"/>
    <w:rsid w:val="00487ED9"/>
    <w:rsid w:val="004A33FB"/>
    <w:rsid w:val="004B7B21"/>
    <w:rsid w:val="004B7C64"/>
    <w:rsid w:val="004C54DC"/>
    <w:rsid w:val="004D37FA"/>
    <w:rsid w:val="0050113E"/>
    <w:rsid w:val="00577705"/>
    <w:rsid w:val="00583A3C"/>
    <w:rsid w:val="005A3EBC"/>
    <w:rsid w:val="005A5650"/>
    <w:rsid w:val="005A7CE0"/>
    <w:rsid w:val="005C53E3"/>
    <w:rsid w:val="005E79E8"/>
    <w:rsid w:val="005F75C1"/>
    <w:rsid w:val="006036BC"/>
    <w:rsid w:val="00604D00"/>
    <w:rsid w:val="0061115C"/>
    <w:rsid w:val="006241BE"/>
    <w:rsid w:val="006254B5"/>
    <w:rsid w:val="00634B70"/>
    <w:rsid w:val="00635D03"/>
    <w:rsid w:val="0066346D"/>
    <w:rsid w:val="00676A51"/>
    <w:rsid w:val="00685CB3"/>
    <w:rsid w:val="006A19B4"/>
    <w:rsid w:val="006B4F6B"/>
    <w:rsid w:val="006B63F4"/>
    <w:rsid w:val="006C5881"/>
    <w:rsid w:val="007015AE"/>
    <w:rsid w:val="00706471"/>
    <w:rsid w:val="00712356"/>
    <w:rsid w:val="00722AA2"/>
    <w:rsid w:val="00730951"/>
    <w:rsid w:val="0073207B"/>
    <w:rsid w:val="00751240"/>
    <w:rsid w:val="0075199C"/>
    <w:rsid w:val="00774F02"/>
    <w:rsid w:val="00782931"/>
    <w:rsid w:val="0079143F"/>
    <w:rsid w:val="00792987"/>
    <w:rsid w:val="007B034C"/>
    <w:rsid w:val="007B0FA5"/>
    <w:rsid w:val="007B66AE"/>
    <w:rsid w:val="007C57DD"/>
    <w:rsid w:val="007D102A"/>
    <w:rsid w:val="007D5EBB"/>
    <w:rsid w:val="007E42BC"/>
    <w:rsid w:val="007E7EED"/>
    <w:rsid w:val="00811070"/>
    <w:rsid w:val="0081429D"/>
    <w:rsid w:val="0082385D"/>
    <w:rsid w:val="00825651"/>
    <w:rsid w:val="00825BBD"/>
    <w:rsid w:val="008474F1"/>
    <w:rsid w:val="00854EF9"/>
    <w:rsid w:val="00864830"/>
    <w:rsid w:val="008919CE"/>
    <w:rsid w:val="00900185"/>
    <w:rsid w:val="0091332F"/>
    <w:rsid w:val="00917412"/>
    <w:rsid w:val="00927BED"/>
    <w:rsid w:val="009574F0"/>
    <w:rsid w:val="00972378"/>
    <w:rsid w:val="00981AAB"/>
    <w:rsid w:val="00994A87"/>
    <w:rsid w:val="009958F5"/>
    <w:rsid w:val="009A1A8F"/>
    <w:rsid w:val="009B4E32"/>
    <w:rsid w:val="009C1EE6"/>
    <w:rsid w:val="009C2C47"/>
    <w:rsid w:val="009D3133"/>
    <w:rsid w:val="009D7EB0"/>
    <w:rsid w:val="009E5CF1"/>
    <w:rsid w:val="009E6BC0"/>
    <w:rsid w:val="00A056A0"/>
    <w:rsid w:val="00A07962"/>
    <w:rsid w:val="00A135C0"/>
    <w:rsid w:val="00A153FB"/>
    <w:rsid w:val="00A422E0"/>
    <w:rsid w:val="00A52C38"/>
    <w:rsid w:val="00A64704"/>
    <w:rsid w:val="00A811BB"/>
    <w:rsid w:val="00A811DE"/>
    <w:rsid w:val="00A95058"/>
    <w:rsid w:val="00A97EF2"/>
    <w:rsid w:val="00AA3D56"/>
    <w:rsid w:val="00AA438C"/>
    <w:rsid w:val="00AA4A8C"/>
    <w:rsid w:val="00AA5E33"/>
    <w:rsid w:val="00AB7642"/>
    <w:rsid w:val="00AC3872"/>
    <w:rsid w:val="00AE7029"/>
    <w:rsid w:val="00B0360C"/>
    <w:rsid w:val="00B14677"/>
    <w:rsid w:val="00B14921"/>
    <w:rsid w:val="00B17D35"/>
    <w:rsid w:val="00B26632"/>
    <w:rsid w:val="00B55BE8"/>
    <w:rsid w:val="00B5752D"/>
    <w:rsid w:val="00B61869"/>
    <w:rsid w:val="00B65950"/>
    <w:rsid w:val="00B92D62"/>
    <w:rsid w:val="00BB4092"/>
    <w:rsid w:val="00BB57B2"/>
    <w:rsid w:val="00BC2D35"/>
    <w:rsid w:val="00BC4EB6"/>
    <w:rsid w:val="00BE5D7A"/>
    <w:rsid w:val="00BE7B28"/>
    <w:rsid w:val="00BF6EBE"/>
    <w:rsid w:val="00C01210"/>
    <w:rsid w:val="00C02A1F"/>
    <w:rsid w:val="00C259B1"/>
    <w:rsid w:val="00C31619"/>
    <w:rsid w:val="00C413F1"/>
    <w:rsid w:val="00C43815"/>
    <w:rsid w:val="00C43C0E"/>
    <w:rsid w:val="00C520E5"/>
    <w:rsid w:val="00C5716F"/>
    <w:rsid w:val="00C67A3F"/>
    <w:rsid w:val="00C75F74"/>
    <w:rsid w:val="00C77102"/>
    <w:rsid w:val="00C9240F"/>
    <w:rsid w:val="00CA26CD"/>
    <w:rsid w:val="00CC3CC7"/>
    <w:rsid w:val="00CD6986"/>
    <w:rsid w:val="00CE5D36"/>
    <w:rsid w:val="00CF767E"/>
    <w:rsid w:val="00D02948"/>
    <w:rsid w:val="00D205DD"/>
    <w:rsid w:val="00D21D4A"/>
    <w:rsid w:val="00D4572D"/>
    <w:rsid w:val="00D4669F"/>
    <w:rsid w:val="00D47E93"/>
    <w:rsid w:val="00D549A6"/>
    <w:rsid w:val="00D63BE9"/>
    <w:rsid w:val="00D9027D"/>
    <w:rsid w:val="00D90B4C"/>
    <w:rsid w:val="00DA74CB"/>
    <w:rsid w:val="00DB0193"/>
    <w:rsid w:val="00DB188A"/>
    <w:rsid w:val="00DC1CA8"/>
    <w:rsid w:val="00DC33F8"/>
    <w:rsid w:val="00DD180F"/>
    <w:rsid w:val="00DD18C2"/>
    <w:rsid w:val="00DD4F8F"/>
    <w:rsid w:val="00DF1A1F"/>
    <w:rsid w:val="00DF230A"/>
    <w:rsid w:val="00DF46FC"/>
    <w:rsid w:val="00DF4EA0"/>
    <w:rsid w:val="00E05E5F"/>
    <w:rsid w:val="00E4340E"/>
    <w:rsid w:val="00E57A6B"/>
    <w:rsid w:val="00E75E40"/>
    <w:rsid w:val="00E7651A"/>
    <w:rsid w:val="00E86220"/>
    <w:rsid w:val="00E94ED5"/>
    <w:rsid w:val="00EA098F"/>
    <w:rsid w:val="00EB527A"/>
    <w:rsid w:val="00EC2F97"/>
    <w:rsid w:val="00ED5954"/>
    <w:rsid w:val="00EE3265"/>
    <w:rsid w:val="00EE4E30"/>
    <w:rsid w:val="00F01115"/>
    <w:rsid w:val="00F015F9"/>
    <w:rsid w:val="00F01B07"/>
    <w:rsid w:val="00F07058"/>
    <w:rsid w:val="00F072D7"/>
    <w:rsid w:val="00F20CFD"/>
    <w:rsid w:val="00F30919"/>
    <w:rsid w:val="00F34167"/>
    <w:rsid w:val="00F34769"/>
    <w:rsid w:val="00F35E73"/>
    <w:rsid w:val="00F4047E"/>
    <w:rsid w:val="00F41403"/>
    <w:rsid w:val="00F5385E"/>
    <w:rsid w:val="00F64DF5"/>
    <w:rsid w:val="00F6579B"/>
    <w:rsid w:val="00F669A1"/>
    <w:rsid w:val="00F85438"/>
    <w:rsid w:val="00FA7278"/>
    <w:rsid w:val="00FB403C"/>
    <w:rsid w:val="00FB676A"/>
    <w:rsid w:val="00FD432D"/>
    <w:rsid w:val="00FE4F4B"/>
    <w:rsid w:val="00FE5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14AE"/>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056A0"/>
    <w:pPr>
      <w:keepNext/>
      <w:numPr>
        <w:ilvl w:val="1"/>
        <w:numId w:val="8"/>
      </w:numPr>
      <w:spacing w:after="0" w:line="240" w:lineRule="atLeast"/>
      <w:outlineLvl w:val="1"/>
    </w:pPr>
    <w:rPr>
      <w:rFonts w:ascii="Arial Black" w:eastAsia="Times New Roman" w:hAnsi="Arial Black" w:cs="Times New Roman"/>
      <w:spacing w:val="-10"/>
      <w:kern w:val="28"/>
      <w:sz w:val="16"/>
      <w:szCs w:val="16"/>
      <w:lang w:val="en-US"/>
    </w:rPr>
  </w:style>
  <w:style w:type="paragraph" w:styleId="Heading3">
    <w:name w:val="heading 3"/>
    <w:basedOn w:val="Normal"/>
    <w:next w:val="Normal"/>
    <w:link w:val="Heading3Char"/>
    <w:qFormat/>
    <w:rsid w:val="00A056A0"/>
    <w:pPr>
      <w:keepNext/>
      <w:numPr>
        <w:ilvl w:val="2"/>
        <w:numId w:val="8"/>
      </w:numPr>
      <w:spacing w:after="0" w:line="240" w:lineRule="auto"/>
      <w:outlineLvl w:val="2"/>
    </w:pPr>
    <w:rPr>
      <w:rFonts w:ascii="Arial Black" w:eastAsia="Times New Roman" w:hAnsi="Arial Black" w:cs="Times New Roman"/>
      <w:spacing w:val="-5"/>
      <w:sz w:val="18"/>
      <w:szCs w:val="18"/>
      <w:lang w:val="en-US"/>
    </w:rPr>
  </w:style>
  <w:style w:type="paragraph" w:styleId="Heading4">
    <w:name w:val="heading 4"/>
    <w:basedOn w:val="Normal"/>
    <w:next w:val="Normal"/>
    <w:link w:val="Heading4Char"/>
    <w:qFormat/>
    <w:rsid w:val="00A056A0"/>
    <w:pPr>
      <w:keepNext/>
      <w:numPr>
        <w:ilvl w:val="3"/>
        <w:numId w:val="8"/>
      </w:numPr>
      <w:spacing w:after="240" w:line="240" w:lineRule="auto"/>
      <w:jc w:val="center"/>
      <w:outlineLvl w:val="3"/>
    </w:pPr>
    <w:rPr>
      <w:rFonts w:ascii="Garamond" w:eastAsia="Times New Roman" w:hAnsi="Garamond" w:cs="Times New Roman"/>
      <w:caps/>
      <w:spacing w:val="30"/>
      <w:sz w:val="16"/>
      <w:szCs w:val="16"/>
      <w:lang w:val="en-US"/>
    </w:rPr>
  </w:style>
  <w:style w:type="paragraph" w:styleId="Heading5">
    <w:name w:val="heading 5"/>
    <w:basedOn w:val="Normal"/>
    <w:next w:val="Normal"/>
    <w:link w:val="Heading5Char"/>
    <w:qFormat/>
    <w:rsid w:val="00A056A0"/>
    <w:pPr>
      <w:keepNext/>
      <w:framePr w:w="1800" w:wrap="auto" w:vAnchor="text" w:hAnchor="page" w:x="1201" w:y="1"/>
      <w:numPr>
        <w:ilvl w:val="4"/>
        <w:numId w:val="8"/>
      </w:numPr>
      <w:spacing w:before="40" w:after="240" w:line="240" w:lineRule="auto"/>
      <w:outlineLvl w:val="4"/>
    </w:pPr>
    <w:rPr>
      <w:rFonts w:ascii="Arial Black" w:eastAsia="Times New Roman" w:hAnsi="Arial Black" w:cs="Times New Roman"/>
      <w:spacing w:val="-5"/>
      <w:sz w:val="18"/>
      <w:szCs w:val="18"/>
      <w:lang w:val="en-US"/>
    </w:rPr>
  </w:style>
  <w:style w:type="paragraph" w:styleId="Heading6">
    <w:name w:val="heading 6"/>
    <w:basedOn w:val="Normal"/>
    <w:next w:val="Normal"/>
    <w:link w:val="Heading6Char"/>
    <w:qFormat/>
    <w:rsid w:val="00A056A0"/>
    <w:pPr>
      <w:keepNext/>
      <w:framePr w:w="1800" w:wrap="auto" w:vAnchor="text" w:hAnchor="page" w:x="1201" w:y="1"/>
      <w:numPr>
        <w:ilvl w:val="5"/>
        <w:numId w:val="8"/>
      </w:numPr>
      <w:spacing w:after="0" w:line="240" w:lineRule="auto"/>
      <w:outlineLvl w:val="5"/>
    </w:pPr>
    <w:rPr>
      <w:rFonts w:ascii="Garamond" w:eastAsia="Times New Roman" w:hAnsi="Garamond" w:cs="Times New Roman"/>
      <w:sz w:val="16"/>
      <w:szCs w:val="16"/>
      <w:lang w:val="en-US"/>
    </w:rPr>
  </w:style>
  <w:style w:type="paragraph" w:styleId="Heading7">
    <w:name w:val="heading 7"/>
    <w:basedOn w:val="Normal"/>
    <w:next w:val="Normal"/>
    <w:link w:val="Heading7Char"/>
    <w:qFormat/>
    <w:rsid w:val="00A056A0"/>
    <w:pPr>
      <w:framePr w:w="3780" w:hSpace="240" w:wrap="auto" w:vAnchor="text" w:hAnchor="page" w:x="1489" w:y="1"/>
      <w:numPr>
        <w:ilvl w:val="6"/>
        <w:numId w:val="8"/>
      </w:numPr>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Garamond" w:eastAsia="Times New Roman" w:hAnsi="Garamond" w:cs="Times New Roman"/>
      <w:i/>
      <w:iCs/>
      <w:spacing w:val="-5"/>
      <w:sz w:val="28"/>
      <w:szCs w:val="28"/>
      <w:lang w:val="en-US"/>
    </w:rPr>
  </w:style>
  <w:style w:type="paragraph" w:styleId="Heading8">
    <w:name w:val="heading 8"/>
    <w:basedOn w:val="Normal"/>
    <w:next w:val="Normal"/>
    <w:link w:val="Heading8Char"/>
    <w:qFormat/>
    <w:rsid w:val="00A056A0"/>
    <w:pPr>
      <w:keepNext/>
      <w:framePr w:w="1860" w:wrap="auto" w:vAnchor="text" w:hAnchor="page" w:x="1201" w:y="1"/>
      <w:numPr>
        <w:ilvl w:val="7"/>
        <w:numId w:val="8"/>
      </w:numPr>
      <w:pBdr>
        <w:top w:val="single" w:sz="24" w:space="0" w:color="auto"/>
        <w:bottom w:val="single" w:sz="6" w:space="0" w:color="auto"/>
      </w:pBdr>
      <w:spacing w:before="60" w:after="0" w:line="320" w:lineRule="exact"/>
      <w:jc w:val="center"/>
      <w:outlineLvl w:val="7"/>
    </w:pPr>
    <w:rPr>
      <w:rFonts w:ascii="Arial Black" w:eastAsia="Times New Roman" w:hAnsi="Arial Black" w:cs="Times New Roman"/>
      <w:caps/>
      <w:spacing w:val="60"/>
      <w:sz w:val="14"/>
      <w:szCs w:val="14"/>
      <w:lang w:val="en-US"/>
    </w:rPr>
  </w:style>
  <w:style w:type="paragraph" w:styleId="Heading9">
    <w:name w:val="heading 9"/>
    <w:basedOn w:val="Normal"/>
    <w:next w:val="Normal"/>
    <w:link w:val="Heading9Char"/>
    <w:qFormat/>
    <w:rsid w:val="00A056A0"/>
    <w:pPr>
      <w:keepNext/>
      <w:numPr>
        <w:ilvl w:val="8"/>
        <w:numId w:val="8"/>
      </w:numPr>
      <w:spacing w:before="80" w:after="60" w:line="240" w:lineRule="auto"/>
      <w:outlineLvl w:val="8"/>
    </w:pPr>
    <w:rPr>
      <w:rFonts w:ascii="Garamond" w:eastAsia="Times New Roman" w:hAnsi="Garamond" w:cs="Times New Roman"/>
      <w:b/>
      <w:bCs/>
      <w:i/>
      <w:iCs/>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 w:type="character" w:customStyle="1" w:styleId="Heading2Char">
    <w:name w:val="Heading 2 Char"/>
    <w:basedOn w:val="DefaultParagraphFont"/>
    <w:link w:val="Heading2"/>
    <w:rsid w:val="00A056A0"/>
    <w:rPr>
      <w:rFonts w:ascii="Arial Black" w:eastAsia="Times New Roman" w:hAnsi="Arial Black" w:cs="Times New Roman"/>
      <w:spacing w:val="-10"/>
      <w:kern w:val="28"/>
      <w:sz w:val="16"/>
      <w:szCs w:val="16"/>
      <w:lang w:val="en-US"/>
    </w:rPr>
  </w:style>
  <w:style w:type="character" w:customStyle="1" w:styleId="Heading3Char">
    <w:name w:val="Heading 3 Char"/>
    <w:basedOn w:val="DefaultParagraphFont"/>
    <w:link w:val="Heading3"/>
    <w:rsid w:val="00A056A0"/>
    <w:rPr>
      <w:rFonts w:ascii="Arial Black" w:eastAsia="Times New Roman" w:hAnsi="Arial Black" w:cs="Times New Roman"/>
      <w:spacing w:val="-5"/>
      <w:sz w:val="18"/>
      <w:szCs w:val="18"/>
      <w:lang w:val="en-US"/>
    </w:rPr>
  </w:style>
  <w:style w:type="character" w:customStyle="1" w:styleId="Heading4Char">
    <w:name w:val="Heading 4 Char"/>
    <w:basedOn w:val="DefaultParagraphFont"/>
    <w:link w:val="Heading4"/>
    <w:rsid w:val="00A056A0"/>
    <w:rPr>
      <w:rFonts w:ascii="Garamond" w:eastAsia="Times New Roman" w:hAnsi="Garamond" w:cs="Times New Roman"/>
      <w:caps/>
      <w:spacing w:val="30"/>
      <w:sz w:val="16"/>
      <w:szCs w:val="16"/>
      <w:lang w:val="en-US"/>
    </w:rPr>
  </w:style>
  <w:style w:type="character" w:customStyle="1" w:styleId="Heading5Char">
    <w:name w:val="Heading 5 Char"/>
    <w:basedOn w:val="DefaultParagraphFont"/>
    <w:link w:val="Heading5"/>
    <w:rsid w:val="00A056A0"/>
    <w:rPr>
      <w:rFonts w:ascii="Arial Black" w:eastAsia="Times New Roman" w:hAnsi="Arial Black" w:cs="Times New Roman"/>
      <w:spacing w:val="-5"/>
      <w:sz w:val="18"/>
      <w:szCs w:val="18"/>
      <w:lang w:val="en-US"/>
    </w:rPr>
  </w:style>
  <w:style w:type="character" w:customStyle="1" w:styleId="Heading6Char">
    <w:name w:val="Heading 6 Char"/>
    <w:basedOn w:val="DefaultParagraphFont"/>
    <w:link w:val="Heading6"/>
    <w:rsid w:val="00A056A0"/>
    <w:rPr>
      <w:rFonts w:ascii="Garamond" w:eastAsia="Times New Roman" w:hAnsi="Garamond" w:cs="Times New Roman"/>
      <w:sz w:val="16"/>
      <w:szCs w:val="16"/>
      <w:lang w:val="en-US"/>
    </w:rPr>
  </w:style>
  <w:style w:type="character" w:customStyle="1" w:styleId="Heading7Char">
    <w:name w:val="Heading 7 Char"/>
    <w:basedOn w:val="DefaultParagraphFont"/>
    <w:link w:val="Heading7"/>
    <w:rsid w:val="00A056A0"/>
    <w:rPr>
      <w:rFonts w:ascii="Garamond" w:eastAsia="Times New Roman" w:hAnsi="Garamond" w:cs="Times New Roman"/>
      <w:i/>
      <w:iCs/>
      <w:spacing w:val="-5"/>
      <w:sz w:val="28"/>
      <w:szCs w:val="28"/>
      <w:shd w:val="pct5" w:color="auto" w:fill="auto"/>
      <w:lang w:val="en-US"/>
    </w:rPr>
  </w:style>
  <w:style w:type="character" w:customStyle="1" w:styleId="Heading8Char">
    <w:name w:val="Heading 8 Char"/>
    <w:basedOn w:val="DefaultParagraphFont"/>
    <w:link w:val="Heading8"/>
    <w:rsid w:val="00A056A0"/>
    <w:rPr>
      <w:rFonts w:ascii="Arial Black" w:eastAsia="Times New Roman" w:hAnsi="Arial Black" w:cs="Times New Roman"/>
      <w:caps/>
      <w:spacing w:val="60"/>
      <w:sz w:val="14"/>
      <w:szCs w:val="14"/>
      <w:lang w:val="en-US"/>
    </w:rPr>
  </w:style>
  <w:style w:type="character" w:customStyle="1" w:styleId="Heading9Char">
    <w:name w:val="Heading 9 Char"/>
    <w:basedOn w:val="DefaultParagraphFont"/>
    <w:link w:val="Heading9"/>
    <w:rsid w:val="00A056A0"/>
    <w:rPr>
      <w:rFonts w:ascii="Garamond" w:eastAsia="Times New Roman" w:hAnsi="Garamond" w:cs="Times New Roman"/>
      <w:b/>
      <w:bCs/>
      <w:i/>
      <w:iCs/>
      <w:kern w:val="28"/>
      <w:sz w:val="16"/>
      <w:szCs w:val="16"/>
      <w:lang w:val="en-US"/>
    </w:rPr>
  </w:style>
  <w:style w:type="character" w:styleId="Emphasis">
    <w:name w:val="Emphasis"/>
    <w:basedOn w:val="DefaultParagraphFont"/>
    <w:uiPriority w:val="20"/>
    <w:qFormat/>
    <w:rsid w:val="00A056A0"/>
    <w:rPr>
      <w:i/>
    </w:rPr>
  </w:style>
  <w:style w:type="paragraph" w:styleId="BodyText">
    <w:name w:val="Body Text"/>
    <w:basedOn w:val="Normal"/>
    <w:link w:val="BodyTextChar"/>
    <w:rsid w:val="0048061D"/>
    <w:pPr>
      <w:spacing w:after="0" w:line="240" w:lineRule="auto"/>
      <w:jc w:val="both"/>
    </w:pPr>
    <w:rPr>
      <w:rFonts w:ascii="Arial" w:eastAsia="Times New Roman" w:hAnsi="Arial" w:cs="Arial"/>
      <w:sz w:val="28"/>
      <w:szCs w:val="28"/>
      <w:lang w:val="it-IT"/>
    </w:rPr>
  </w:style>
  <w:style w:type="character" w:customStyle="1" w:styleId="BodyTextChar">
    <w:name w:val="Body Text Char"/>
    <w:basedOn w:val="DefaultParagraphFont"/>
    <w:link w:val="BodyText"/>
    <w:rsid w:val="0048061D"/>
    <w:rPr>
      <w:rFonts w:ascii="Arial" w:eastAsia="Times New Roman" w:hAnsi="Arial" w:cs="Arial"/>
      <w:sz w:val="28"/>
      <w:szCs w:val="28"/>
      <w:lang w:val="it-IT"/>
    </w:rPr>
  </w:style>
  <w:style w:type="character" w:styleId="Hyperlink">
    <w:name w:val="Hyperlink"/>
    <w:basedOn w:val="DefaultParagraphFont"/>
    <w:uiPriority w:val="99"/>
    <w:rsid w:val="00BB57B2"/>
    <w:rPr>
      <w:color w:val="0000FF"/>
      <w:u w:val="single"/>
    </w:rPr>
  </w:style>
  <w:style w:type="paragraph" w:customStyle="1" w:styleId="broj">
    <w:name w:val="broj"/>
    <w:basedOn w:val="Normal"/>
    <w:rsid w:val="00BB57B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0">
    <w:name w:val="Body text_"/>
    <w:basedOn w:val="DefaultParagraphFont"/>
    <w:link w:val="Bodytext1"/>
    <w:rsid w:val="00F07058"/>
    <w:rPr>
      <w:rFonts w:ascii="Times New Roman" w:eastAsia="Times New Roman" w:hAnsi="Times New Roman" w:cs="Times New Roman"/>
      <w:shd w:val="clear" w:color="auto" w:fill="FFFFFF"/>
    </w:rPr>
  </w:style>
  <w:style w:type="paragraph" w:customStyle="1" w:styleId="Bodytext1">
    <w:name w:val="Body text"/>
    <w:basedOn w:val="Normal"/>
    <w:link w:val="Bodytext0"/>
    <w:rsid w:val="00F07058"/>
    <w:pPr>
      <w:shd w:val="clear" w:color="auto" w:fill="FFFFFF"/>
      <w:spacing w:before="240" w:after="0" w:line="274" w:lineRule="exact"/>
      <w:jc w:val="both"/>
    </w:pPr>
    <w:rPr>
      <w:rFonts w:ascii="Times New Roman" w:eastAsia="Times New Roman" w:hAnsi="Times New Roman" w:cs="Times New Roman"/>
    </w:rPr>
  </w:style>
  <w:style w:type="character" w:customStyle="1" w:styleId="apple-converted-space">
    <w:name w:val="apple-converted-space"/>
    <w:basedOn w:val="DefaultParagraphFont"/>
    <w:rsid w:val="00F07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s>
</file>

<file path=word/webSettings.xml><?xml version="1.0" encoding="utf-8"?>
<w:webSettings xmlns:r="http://schemas.openxmlformats.org/officeDocument/2006/relationships" xmlns:w="http://schemas.openxmlformats.org/wordprocessingml/2006/main">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lu.hr/" TargetMode="External"/><Relationship Id="rId13" Type="http://schemas.openxmlformats.org/officeDocument/2006/relationships/hyperlink" Target="mailto:dkuhta@unin.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s.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296@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ta.p.borovac@gma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ita@umas.h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B001-D148-4C99-8D04-366905C5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112</Pages>
  <Words>37517</Words>
  <Characters>213847</Characters>
  <Application>Microsoft Office Word</Application>
  <DocSecurity>0</DocSecurity>
  <Lines>1782</Lines>
  <Paragraphs>501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250863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SLOO</cp:lastModifiedBy>
  <cp:revision>62</cp:revision>
  <dcterms:created xsi:type="dcterms:W3CDTF">2014-09-14T21:09:00Z</dcterms:created>
  <dcterms:modified xsi:type="dcterms:W3CDTF">2014-11-17T00:04:00Z</dcterms:modified>
</cp:coreProperties>
</file>